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2FD8" w14:textId="77777777" w:rsidR="009E3881" w:rsidRDefault="009E3881" w:rsidP="00C5186E">
      <w:pPr>
        <w:spacing w:after="0" w:line="240" w:lineRule="auto"/>
        <w:jc w:val="center"/>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«Жамбыл облысы әкімдігінің білім басқармасы   </w:t>
      </w:r>
    </w:p>
    <w:p w14:paraId="337D3EB9" w14:textId="77777777" w:rsidR="009E3881" w:rsidRDefault="009E3881" w:rsidP="00C5186E">
      <w:pPr>
        <w:spacing w:after="0" w:line="240" w:lineRule="auto"/>
        <w:jc w:val="center"/>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w:t>
      </w:r>
      <w:r w:rsidR="00D33655">
        <w:rPr>
          <w:rFonts w:ascii="Times New Roman" w:eastAsia="Times New Roman" w:hAnsi="Times New Roman" w:cs="Times New Roman"/>
          <w:sz w:val="28"/>
          <w:lang w:val="kk-KZ"/>
        </w:rPr>
        <w:t>Сарысу</w:t>
      </w:r>
      <w:r>
        <w:rPr>
          <w:rFonts w:ascii="Times New Roman" w:eastAsia="Times New Roman" w:hAnsi="Times New Roman" w:cs="Times New Roman"/>
          <w:sz w:val="28"/>
          <w:lang w:val="kk-KZ"/>
        </w:rPr>
        <w:t xml:space="preserve"> ауданының білім бөлімінің  </w:t>
      </w:r>
    </w:p>
    <w:p w14:paraId="66DBFD19" w14:textId="08B58171" w:rsidR="009E3881" w:rsidRDefault="002E5F7C" w:rsidP="00C5186E">
      <w:pPr>
        <w:spacing w:after="0" w:line="240" w:lineRule="auto"/>
        <w:jc w:val="center"/>
        <w:rPr>
          <w:rFonts w:ascii="Times New Roman" w:eastAsia="Times New Roman" w:hAnsi="Times New Roman" w:cs="Times New Roman"/>
          <w:sz w:val="28"/>
          <w:lang w:val="kk-KZ"/>
        </w:rPr>
      </w:pPr>
      <w:r>
        <w:rPr>
          <w:rFonts w:ascii="Times New Roman" w:eastAsia="Times New Roman" w:hAnsi="Times New Roman" w:cs="Times New Roman"/>
          <w:sz w:val="28"/>
          <w:lang w:val="kk-KZ"/>
        </w:rPr>
        <w:t>«</w:t>
      </w:r>
      <w:r w:rsidR="009D284F">
        <w:rPr>
          <w:rFonts w:ascii="Times New Roman" w:eastAsia="Times New Roman" w:hAnsi="Times New Roman" w:cs="Times New Roman"/>
          <w:sz w:val="28"/>
          <w:lang w:val="kk-KZ"/>
        </w:rPr>
        <w:t>Ақбота</w:t>
      </w:r>
      <w:r w:rsidR="000F5CA1">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w:t>
      </w:r>
      <w:r w:rsidR="009E3881">
        <w:rPr>
          <w:rFonts w:ascii="Times New Roman" w:eastAsia="Times New Roman" w:hAnsi="Times New Roman" w:cs="Times New Roman"/>
          <w:sz w:val="28"/>
          <w:lang w:val="kk-KZ"/>
        </w:rPr>
        <w:t>бөбекжай</w:t>
      </w:r>
      <w:r>
        <w:rPr>
          <w:rFonts w:ascii="Times New Roman" w:eastAsia="Times New Roman" w:hAnsi="Times New Roman" w:cs="Times New Roman"/>
          <w:sz w:val="28"/>
          <w:lang w:val="kk-KZ"/>
        </w:rPr>
        <w:t xml:space="preserve"> – </w:t>
      </w:r>
      <w:r>
        <w:rPr>
          <w:rFonts w:ascii="Times New Roman" w:hAnsi="Times New Roman" w:cs="Times New Roman"/>
          <w:sz w:val="28"/>
          <w:szCs w:val="28"/>
          <w:lang w:val="kk-KZ"/>
        </w:rPr>
        <w:t>бақшасы» МКҚК-ның</w:t>
      </w:r>
      <w:r w:rsidR="009E3881">
        <w:rPr>
          <w:rFonts w:ascii="Times New Roman" w:hAnsi="Times New Roman" w:cs="Times New Roman"/>
          <w:sz w:val="28"/>
          <w:szCs w:val="28"/>
          <w:lang w:val="kk-KZ"/>
        </w:rPr>
        <w:t xml:space="preserve"> өзін-өзі бағалау</w:t>
      </w:r>
    </w:p>
    <w:p w14:paraId="20898346" w14:textId="77777777" w:rsidR="009E3881" w:rsidRDefault="009E3881" w:rsidP="00C5186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ҚОРЫТЫНДЫСЫ</w:t>
      </w:r>
    </w:p>
    <w:p w14:paraId="2EBE700B" w14:textId="77777777" w:rsidR="009D284F" w:rsidRDefault="009D284F" w:rsidP="00C5186E">
      <w:pPr>
        <w:spacing w:after="0" w:line="240" w:lineRule="auto"/>
        <w:jc w:val="center"/>
        <w:rPr>
          <w:rFonts w:ascii="Times New Roman" w:hAnsi="Times New Roman" w:cs="Times New Roman"/>
          <w:sz w:val="28"/>
          <w:szCs w:val="28"/>
          <w:lang w:val="kk-KZ"/>
        </w:rPr>
      </w:pPr>
    </w:p>
    <w:p w14:paraId="32BE3D34" w14:textId="43CE0F21" w:rsidR="009E3881" w:rsidRDefault="009E3881" w:rsidP="009D284F">
      <w:pPr>
        <w:spacing w:after="0" w:line="240" w:lineRule="auto"/>
        <w:rPr>
          <w:rFonts w:ascii="Times New Roman" w:hAnsi="Times New Roman" w:cs="Times New Roman"/>
          <w:sz w:val="28"/>
          <w:szCs w:val="28"/>
          <w:lang w:val="kk-KZ"/>
        </w:rPr>
      </w:pPr>
    </w:p>
    <w:p w14:paraId="473EC8DC" w14:textId="2F0DF374" w:rsidR="009E3881" w:rsidRDefault="009D284F" w:rsidP="00C5186E">
      <w:pPr>
        <w:pStyle w:val="Default"/>
        <w:rPr>
          <w:sz w:val="28"/>
          <w:szCs w:val="28"/>
          <w:lang w:val="kk-KZ"/>
        </w:rPr>
      </w:pPr>
      <w:r>
        <w:rPr>
          <w:sz w:val="28"/>
          <w:szCs w:val="28"/>
          <w:lang w:val="kk-KZ"/>
        </w:rPr>
        <w:t xml:space="preserve">       Саудакент ауылы</w:t>
      </w:r>
      <w:r w:rsidR="00D33655">
        <w:rPr>
          <w:sz w:val="28"/>
          <w:szCs w:val="28"/>
          <w:lang w:val="kk-KZ"/>
        </w:rPr>
        <w:t xml:space="preserve"> </w:t>
      </w:r>
      <w:r w:rsidR="009E3881">
        <w:rPr>
          <w:sz w:val="28"/>
          <w:szCs w:val="28"/>
          <w:lang w:val="kk-KZ"/>
        </w:rPr>
        <w:t xml:space="preserve">                                              </w:t>
      </w:r>
      <w:r w:rsidR="00D33655">
        <w:rPr>
          <w:sz w:val="28"/>
          <w:szCs w:val="28"/>
          <w:lang w:val="kk-KZ"/>
        </w:rPr>
        <w:t xml:space="preserve">    </w:t>
      </w:r>
      <w:r w:rsidR="0008464A">
        <w:rPr>
          <w:sz w:val="28"/>
          <w:szCs w:val="28"/>
          <w:lang w:val="kk-KZ"/>
        </w:rPr>
        <w:t xml:space="preserve">  </w:t>
      </w:r>
      <w:r w:rsidR="00D33655">
        <w:rPr>
          <w:sz w:val="28"/>
          <w:szCs w:val="28"/>
          <w:lang w:val="kk-KZ"/>
        </w:rPr>
        <w:t xml:space="preserve">      </w:t>
      </w:r>
      <w:r w:rsidR="00D33655" w:rsidRPr="000C05AA">
        <w:rPr>
          <w:sz w:val="28"/>
          <w:szCs w:val="28"/>
          <w:lang w:val="kk-KZ"/>
        </w:rPr>
        <w:t>«</w:t>
      </w:r>
      <w:r w:rsidR="00FF12EE" w:rsidRPr="000C05AA">
        <w:rPr>
          <w:sz w:val="28"/>
          <w:szCs w:val="28"/>
          <w:lang w:val="kk-KZ"/>
        </w:rPr>
        <w:t xml:space="preserve"> </w:t>
      </w:r>
      <w:r w:rsidR="00BC35C2">
        <w:rPr>
          <w:sz w:val="28"/>
          <w:szCs w:val="28"/>
          <w:lang w:val="kk-KZ"/>
        </w:rPr>
        <w:t>29</w:t>
      </w:r>
      <w:r w:rsidR="003456B9" w:rsidRPr="000C05AA">
        <w:rPr>
          <w:sz w:val="28"/>
          <w:szCs w:val="28"/>
          <w:lang w:val="kk-KZ"/>
        </w:rPr>
        <w:t>»</w:t>
      </w:r>
      <w:r w:rsidR="009E3881" w:rsidRPr="000C05AA">
        <w:rPr>
          <w:sz w:val="28"/>
          <w:szCs w:val="28"/>
          <w:lang w:val="kk-KZ"/>
        </w:rPr>
        <w:t xml:space="preserve">  </w:t>
      </w:r>
      <w:r w:rsidRPr="000C05AA">
        <w:rPr>
          <w:sz w:val="28"/>
          <w:szCs w:val="28"/>
          <w:lang w:val="kk-KZ"/>
        </w:rPr>
        <w:t>мамыр</w:t>
      </w:r>
      <w:r w:rsidR="009E3881" w:rsidRPr="000C05AA">
        <w:rPr>
          <w:sz w:val="28"/>
          <w:szCs w:val="28"/>
          <w:lang w:val="kk-KZ"/>
        </w:rPr>
        <w:t xml:space="preserve"> 202</w:t>
      </w:r>
      <w:r w:rsidRPr="000C05AA">
        <w:rPr>
          <w:sz w:val="28"/>
          <w:szCs w:val="28"/>
          <w:lang w:val="kk-KZ"/>
        </w:rPr>
        <w:t>5</w:t>
      </w:r>
      <w:r w:rsidR="009E3881" w:rsidRPr="000C05AA">
        <w:rPr>
          <w:sz w:val="28"/>
          <w:szCs w:val="28"/>
          <w:lang w:val="kk-KZ"/>
        </w:rPr>
        <w:t xml:space="preserve"> жыл</w:t>
      </w:r>
      <w:r w:rsidR="009E3881">
        <w:rPr>
          <w:sz w:val="28"/>
          <w:szCs w:val="28"/>
          <w:lang w:val="kk-KZ"/>
        </w:rPr>
        <w:t xml:space="preserve">  </w:t>
      </w:r>
    </w:p>
    <w:p w14:paraId="4EAC7903" w14:textId="77777777" w:rsidR="009E3881" w:rsidRDefault="009E3881" w:rsidP="00C5186E">
      <w:pPr>
        <w:spacing w:after="0" w:line="240" w:lineRule="auto"/>
        <w:ind w:firstLine="720"/>
        <w:jc w:val="both"/>
        <w:rPr>
          <w:rFonts w:ascii="Times New Roman" w:hAnsi="Times New Roman" w:cs="Times New Roman"/>
          <w:sz w:val="28"/>
          <w:szCs w:val="28"/>
          <w:lang w:val="kk-KZ"/>
        </w:rPr>
      </w:pPr>
    </w:p>
    <w:p w14:paraId="49AB40CE" w14:textId="77777777" w:rsidR="009E3881" w:rsidRDefault="009E3881" w:rsidP="00C5186E">
      <w:pPr>
        <w:spacing w:after="0" w:line="240" w:lineRule="auto"/>
        <w:ind w:firstLine="720"/>
        <w:jc w:val="both"/>
        <w:rPr>
          <w:rFonts w:ascii="Times New Roman" w:hAnsi="Times New Roman" w:cs="Times New Roman"/>
          <w:sz w:val="28"/>
          <w:szCs w:val="28"/>
          <w:lang w:val="kk-KZ"/>
        </w:rPr>
      </w:pPr>
    </w:p>
    <w:p w14:paraId="49E1FB13" w14:textId="77777777" w:rsidR="009E3881" w:rsidRDefault="009E3881" w:rsidP="00C5186E">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 Білім беру ұйымының жалпы сипаттамасы:</w:t>
      </w:r>
    </w:p>
    <w:p w14:paraId="7D69D261" w14:textId="6E8A742C" w:rsidR="009E3881" w:rsidRDefault="009E3881" w:rsidP="00C5186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Білім беру ұйымының аталуы, орналасқан жері (заңды мекен-жайы және нақты орналасқан мекен-жайы):</w:t>
      </w:r>
      <w:r w:rsidR="009D284F">
        <w:rPr>
          <w:rFonts w:ascii="Times New Roman" w:hAnsi="Times New Roman" w:cs="Times New Roman"/>
          <w:sz w:val="28"/>
          <w:szCs w:val="28"/>
          <w:lang w:val="kk-KZ"/>
        </w:rPr>
        <w:t xml:space="preserve"> Жамбыл облысы Сарысу ауданы, Саудакент ауылы, </w:t>
      </w:r>
      <w:proofErr w:type="spellStart"/>
      <w:r w:rsidR="009D284F">
        <w:rPr>
          <w:rFonts w:ascii="Times New Roman" w:hAnsi="Times New Roman" w:cs="Times New Roman"/>
          <w:sz w:val="28"/>
          <w:szCs w:val="28"/>
          <w:lang w:val="kk-KZ"/>
        </w:rPr>
        <w:t>Ұ.Есенбеков</w:t>
      </w:r>
      <w:proofErr w:type="spellEnd"/>
      <w:r w:rsidR="009D284F">
        <w:rPr>
          <w:rFonts w:ascii="Times New Roman" w:hAnsi="Times New Roman" w:cs="Times New Roman"/>
          <w:sz w:val="28"/>
          <w:szCs w:val="28"/>
          <w:lang w:val="kk-KZ"/>
        </w:rPr>
        <w:t xml:space="preserve"> көшесі №2 үй</w:t>
      </w:r>
    </w:p>
    <w:p w14:paraId="5FB8C235" w14:textId="51DC61C4" w:rsidR="005333E5" w:rsidRPr="00A22D6D" w:rsidRDefault="000F5CA1" w:rsidP="00DB150A">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b/>
          <w:sz w:val="28"/>
          <w:lang w:val="kk-KZ"/>
        </w:rPr>
        <w:t xml:space="preserve"> </w:t>
      </w:r>
      <w:r w:rsidR="00A22D6D">
        <w:rPr>
          <w:rFonts w:ascii="Times New Roman" w:hAnsi="Times New Roman" w:cs="Times New Roman"/>
          <w:b/>
          <w:sz w:val="28"/>
          <w:szCs w:val="28"/>
          <w:lang w:val="kk-KZ"/>
        </w:rPr>
        <w:t xml:space="preserve">2. </w:t>
      </w:r>
      <w:r w:rsidR="00A22D6D" w:rsidRPr="00A22D6D">
        <w:rPr>
          <w:rFonts w:ascii="Times New Roman" w:hAnsi="Times New Roman" w:cs="Times New Roman"/>
          <w:sz w:val="28"/>
          <w:szCs w:val="28"/>
          <w:lang w:val="kk-KZ"/>
        </w:rPr>
        <w:t xml:space="preserve">Заңды </w:t>
      </w:r>
      <w:r w:rsidR="005333E5" w:rsidRPr="00A22D6D">
        <w:rPr>
          <w:rFonts w:ascii="Times New Roman" w:hAnsi="Times New Roman" w:cs="Times New Roman"/>
          <w:sz w:val="28"/>
          <w:szCs w:val="28"/>
          <w:lang w:val="kk-KZ"/>
        </w:rPr>
        <w:t>мекен</w:t>
      </w:r>
      <w:r w:rsidR="009D284F">
        <w:rPr>
          <w:rFonts w:ascii="Times New Roman" w:hAnsi="Times New Roman" w:cs="Times New Roman"/>
          <w:sz w:val="28"/>
          <w:szCs w:val="28"/>
          <w:lang w:val="kk-KZ"/>
        </w:rPr>
        <w:t xml:space="preserve"> </w:t>
      </w:r>
      <w:r w:rsidR="005333E5" w:rsidRPr="00A22D6D">
        <w:rPr>
          <w:rFonts w:ascii="Times New Roman" w:hAnsi="Times New Roman" w:cs="Times New Roman"/>
          <w:sz w:val="28"/>
          <w:szCs w:val="28"/>
          <w:lang w:val="kk-KZ"/>
        </w:rPr>
        <w:t>жайын және нақты орналасқан жерінің мекен</w:t>
      </w:r>
      <w:r w:rsidR="009D284F">
        <w:rPr>
          <w:rFonts w:ascii="Times New Roman" w:hAnsi="Times New Roman" w:cs="Times New Roman"/>
          <w:sz w:val="28"/>
          <w:szCs w:val="28"/>
          <w:lang w:val="kk-KZ"/>
        </w:rPr>
        <w:t xml:space="preserve"> </w:t>
      </w:r>
      <w:r w:rsidR="005333E5" w:rsidRPr="00A22D6D">
        <w:rPr>
          <w:rFonts w:ascii="Times New Roman" w:hAnsi="Times New Roman" w:cs="Times New Roman"/>
          <w:sz w:val="28"/>
          <w:szCs w:val="28"/>
          <w:lang w:val="kk-KZ"/>
        </w:rPr>
        <w:t>жайын көрсету</w:t>
      </w:r>
      <w:r w:rsidR="00A22D6D">
        <w:rPr>
          <w:rFonts w:ascii="Times New Roman" w:hAnsi="Times New Roman" w:cs="Times New Roman"/>
          <w:sz w:val="28"/>
          <w:szCs w:val="28"/>
          <w:lang w:val="kk-KZ"/>
        </w:rPr>
        <w:t xml:space="preserve">: </w:t>
      </w:r>
      <w:r w:rsidR="00DB150A">
        <w:rPr>
          <w:rFonts w:ascii="Times New Roman" w:hAnsi="Times New Roman" w:cs="Times New Roman"/>
          <w:sz w:val="28"/>
          <w:szCs w:val="28"/>
          <w:lang w:val="kk-KZ"/>
        </w:rPr>
        <w:t xml:space="preserve">Саудакент ауылы, </w:t>
      </w:r>
      <w:proofErr w:type="spellStart"/>
      <w:r w:rsidR="00DB150A">
        <w:rPr>
          <w:rFonts w:ascii="Times New Roman" w:hAnsi="Times New Roman" w:cs="Times New Roman"/>
          <w:sz w:val="28"/>
          <w:szCs w:val="28"/>
          <w:lang w:val="kk-KZ"/>
        </w:rPr>
        <w:t>Ұ.Есенбеков</w:t>
      </w:r>
      <w:proofErr w:type="spellEnd"/>
      <w:r w:rsidR="00DB150A">
        <w:rPr>
          <w:rFonts w:ascii="Times New Roman" w:hAnsi="Times New Roman" w:cs="Times New Roman"/>
          <w:sz w:val="28"/>
          <w:szCs w:val="28"/>
          <w:lang w:val="kk-KZ"/>
        </w:rPr>
        <w:t xml:space="preserve"> көшесі №2 үй</w:t>
      </w:r>
    </w:p>
    <w:p w14:paraId="527159BF" w14:textId="310C2729" w:rsidR="00DB150A" w:rsidRPr="00DB150A" w:rsidRDefault="000F5CA1" w:rsidP="00DB150A">
      <w:pPr>
        <w:spacing w:after="0" w:line="240" w:lineRule="auto"/>
        <w:ind w:firstLine="708"/>
        <w:jc w:val="both"/>
        <w:rPr>
          <w:rFonts w:ascii="Times New Roman" w:hAnsi="Times New Roman"/>
          <w:sz w:val="28"/>
          <w:szCs w:val="28"/>
          <w:lang w:val="kk-KZ"/>
        </w:rPr>
      </w:pPr>
      <w:r>
        <w:rPr>
          <w:rFonts w:ascii="Times New Roman" w:hAnsi="Times New Roman" w:cs="Times New Roman"/>
          <w:b/>
          <w:sz w:val="28"/>
          <w:szCs w:val="28"/>
          <w:lang w:val="kk-KZ"/>
        </w:rPr>
        <w:t xml:space="preserve"> </w:t>
      </w:r>
      <w:r w:rsidR="00A22D6D">
        <w:rPr>
          <w:rFonts w:ascii="Times New Roman" w:hAnsi="Times New Roman" w:cs="Times New Roman"/>
          <w:sz w:val="28"/>
          <w:szCs w:val="28"/>
          <w:lang w:val="kk-KZ"/>
        </w:rPr>
        <w:t>3</w:t>
      </w:r>
      <w:r w:rsidR="003D718F" w:rsidRPr="00465452">
        <w:rPr>
          <w:rFonts w:ascii="Times New Roman" w:hAnsi="Times New Roman" w:cs="Times New Roman"/>
          <w:sz w:val="28"/>
          <w:szCs w:val="28"/>
          <w:lang w:val="kk-KZ"/>
        </w:rPr>
        <w:t xml:space="preserve">) </w:t>
      </w:r>
      <w:r w:rsidR="003D718F">
        <w:rPr>
          <w:rFonts w:ascii="Times New Roman" w:hAnsi="Times New Roman" w:cs="Times New Roman"/>
          <w:sz w:val="28"/>
          <w:szCs w:val="28"/>
          <w:lang w:val="kk-KZ"/>
        </w:rPr>
        <w:t xml:space="preserve">Заңды тұлғаның байланыс деректері (телефон, электронды пошта, </w:t>
      </w:r>
      <w:proofErr w:type="spellStart"/>
      <w:r w:rsidR="003D718F">
        <w:rPr>
          <w:rFonts w:ascii="Times New Roman" w:hAnsi="Times New Roman" w:cs="Times New Roman"/>
          <w:sz w:val="28"/>
          <w:szCs w:val="28"/>
          <w:lang w:val="kk-KZ"/>
        </w:rPr>
        <w:t>web</w:t>
      </w:r>
      <w:proofErr w:type="spellEnd"/>
      <w:r w:rsidR="003D718F">
        <w:rPr>
          <w:rFonts w:ascii="Times New Roman" w:hAnsi="Times New Roman" w:cs="Times New Roman"/>
          <w:sz w:val="28"/>
          <w:szCs w:val="28"/>
          <w:lang w:val="kk-KZ"/>
        </w:rPr>
        <w:t>-сайт):</w:t>
      </w:r>
      <w:r w:rsidR="00DB150A">
        <w:rPr>
          <w:rFonts w:ascii="Times New Roman" w:hAnsi="Times New Roman" w:cs="Times New Roman"/>
          <w:sz w:val="28"/>
          <w:szCs w:val="28"/>
          <w:lang w:val="kk-KZ"/>
        </w:rPr>
        <w:t xml:space="preserve">+77766029001, </w:t>
      </w:r>
      <w:hyperlink r:id="rId6" w:history="1">
        <w:r w:rsidR="00DB150A" w:rsidRPr="00F234C3">
          <w:rPr>
            <w:rStyle w:val="a7"/>
            <w:rFonts w:ascii="Times New Roman" w:hAnsi="Times New Roman" w:cs="Times New Roman"/>
            <w:sz w:val="28"/>
            <w:szCs w:val="28"/>
            <w:lang w:val="kk-KZ"/>
          </w:rPr>
          <w:t>akbota012013</w:t>
        </w:r>
        <w:r w:rsidR="00DB150A" w:rsidRPr="00F234C3">
          <w:rPr>
            <w:rStyle w:val="a7"/>
            <w:rFonts w:ascii="Times New Roman" w:hAnsi="Times New Roman" w:cs="Times New Roman"/>
            <w:sz w:val="28"/>
            <w:szCs w:val="28"/>
          </w:rPr>
          <w:t>@</w:t>
        </w:r>
        <w:r w:rsidR="00DB150A" w:rsidRPr="00F234C3">
          <w:rPr>
            <w:rStyle w:val="a7"/>
            <w:rFonts w:ascii="Times New Roman" w:hAnsi="Times New Roman" w:cs="Times New Roman"/>
            <w:sz w:val="28"/>
            <w:szCs w:val="28"/>
            <w:lang w:val="en-US"/>
          </w:rPr>
          <w:t>mail</w:t>
        </w:r>
        <w:r w:rsidR="00DB150A" w:rsidRPr="00F234C3">
          <w:rPr>
            <w:rStyle w:val="a7"/>
            <w:rFonts w:ascii="Times New Roman" w:hAnsi="Times New Roman" w:cs="Times New Roman"/>
            <w:sz w:val="28"/>
            <w:szCs w:val="28"/>
          </w:rPr>
          <w:t>.</w:t>
        </w:r>
        <w:r w:rsidR="00DB150A" w:rsidRPr="00F234C3">
          <w:rPr>
            <w:rStyle w:val="a7"/>
            <w:rFonts w:ascii="Times New Roman" w:hAnsi="Times New Roman" w:cs="Times New Roman"/>
            <w:sz w:val="28"/>
            <w:szCs w:val="28"/>
            <w:lang w:val="en-US"/>
          </w:rPr>
          <w:t>kz</w:t>
        </w:r>
      </w:hyperlink>
      <w:r w:rsidR="00DB150A">
        <w:rPr>
          <w:rFonts w:ascii="Times New Roman" w:hAnsi="Times New Roman" w:cs="Times New Roman"/>
          <w:sz w:val="28"/>
          <w:szCs w:val="28"/>
          <w:lang w:val="kk-KZ"/>
        </w:rPr>
        <w:t xml:space="preserve">, </w:t>
      </w:r>
      <w:r w:rsidR="00B7533D">
        <w:rPr>
          <w:rFonts w:ascii="Times New Roman" w:hAnsi="Times New Roman"/>
          <w:sz w:val="28"/>
          <w:szCs w:val="28"/>
          <w:lang w:val="kk-KZ"/>
        </w:rPr>
        <w:t xml:space="preserve"> </w:t>
      </w:r>
      <w:hyperlink r:id="rId7" w:history="1">
        <w:r w:rsidR="00DB150A" w:rsidRPr="00F234C3">
          <w:rPr>
            <w:rStyle w:val="a7"/>
            <w:rFonts w:ascii="Times New Roman" w:hAnsi="Times New Roman"/>
            <w:sz w:val="28"/>
            <w:szCs w:val="28"/>
            <w:lang w:val="kk-KZ"/>
          </w:rPr>
          <w:t>https://akbota-saudakent.kz/konsultativtik-punk.html</w:t>
        </w:r>
      </w:hyperlink>
      <w:r w:rsidR="00DB150A">
        <w:rPr>
          <w:rFonts w:ascii="Times New Roman" w:hAnsi="Times New Roman"/>
          <w:sz w:val="28"/>
          <w:szCs w:val="28"/>
          <w:lang w:val="kk-KZ"/>
        </w:rPr>
        <w:t xml:space="preserve"> </w:t>
      </w:r>
    </w:p>
    <w:p w14:paraId="551BBA9D" w14:textId="521042FC" w:rsidR="003D718F" w:rsidRDefault="00A22D6D" w:rsidP="00C5186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3D718F">
        <w:rPr>
          <w:rFonts w:ascii="Times New Roman" w:hAnsi="Times New Roman" w:cs="Times New Roman"/>
          <w:sz w:val="28"/>
          <w:szCs w:val="28"/>
          <w:lang w:val="kk-KZ"/>
        </w:rPr>
        <w:t>) Заңды тұлға өкілінің байланыс деректері (басшының Ф</w:t>
      </w:r>
      <w:r>
        <w:rPr>
          <w:rFonts w:ascii="Times New Roman" w:hAnsi="Times New Roman" w:cs="Times New Roman"/>
          <w:sz w:val="28"/>
          <w:szCs w:val="28"/>
          <w:lang w:val="kk-KZ"/>
        </w:rPr>
        <w:t>.</w:t>
      </w:r>
      <w:r w:rsidR="003D718F">
        <w:rPr>
          <w:rFonts w:ascii="Times New Roman" w:hAnsi="Times New Roman" w:cs="Times New Roman"/>
          <w:sz w:val="28"/>
          <w:szCs w:val="28"/>
          <w:lang w:val="kk-KZ"/>
        </w:rPr>
        <w:t>А</w:t>
      </w:r>
      <w:r>
        <w:rPr>
          <w:rFonts w:ascii="Times New Roman" w:hAnsi="Times New Roman" w:cs="Times New Roman"/>
          <w:sz w:val="28"/>
          <w:szCs w:val="28"/>
          <w:lang w:val="kk-KZ"/>
        </w:rPr>
        <w:t>.</w:t>
      </w:r>
      <w:r w:rsidR="003D718F">
        <w:rPr>
          <w:rFonts w:ascii="Times New Roman" w:hAnsi="Times New Roman" w:cs="Times New Roman"/>
          <w:sz w:val="28"/>
          <w:szCs w:val="28"/>
          <w:lang w:val="kk-KZ"/>
        </w:rPr>
        <w:t>Ә</w:t>
      </w:r>
      <w:r>
        <w:rPr>
          <w:rFonts w:ascii="Times New Roman" w:hAnsi="Times New Roman" w:cs="Times New Roman"/>
          <w:sz w:val="28"/>
          <w:szCs w:val="28"/>
          <w:lang w:val="kk-KZ"/>
        </w:rPr>
        <w:t>.</w:t>
      </w:r>
      <w:r w:rsidR="003D718F">
        <w:rPr>
          <w:rFonts w:ascii="Times New Roman" w:hAnsi="Times New Roman" w:cs="Times New Roman"/>
          <w:sz w:val="28"/>
          <w:szCs w:val="28"/>
          <w:lang w:val="kk-KZ"/>
        </w:rPr>
        <w:t xml:space="preserve"> және лауазымға тағайындау бұйрығы туралы деректер): </w:t>
      </w:r>
      <w:proofErr w:type="spellStart"/>
      <w:r w:rsidR="00DB150A">
        <w:rPr>
          <w:rFonts w:ascii="Times New Roman" w:hAnsi="Times New Roman" w:cs="Times New Roman"/>
          <w:sz w:val="28"/>
          <w:szCs w:val="28"/>
          <w:lang w:val="kk-KZ"/>
        </w:rPr>
        <w:t>Куанышбекова</w:t>
      </w:r>
      <w:proofErr w:type="spellEnd"/>
      <w:r w:rsidR="00DB150A">
        <w:rPr>
          <w:rFonts w:ascii="Times New Roman" w:hAnsi="Times New Roman" w:cs="Times New Roman"/>
          <w:sz w:val="28"/>
          <w:szCs w:val="28"/>
          <w:lang w:val="kk-KZ"/>
        </w:rPr>
        <w:t xml:space="preserve"> Зауре </w:t>
      </w:r>
      <w:proofErr w:type="spellStart"/>
      <w:r w:rsidR="00DB150A">
        <w:rPr>
          <w:rFonts w:ascii="Times New Roman" w:hAnsi="Times New Roman" w:cs="Times New Roman"/>
          <w:sz w:val="28"/>
          <w:szCs w:val="28"/>
          <w:lang w:val="kk-KZ"/>
        </w:rPr>
        <w:t>Сайлауовна</w:t>
      </w:r>
      <w:proofErr w:type="spellEnd"/>
      <w:r w:rsidR="00DB150A">
        <w:rPr>
          <w:rFonts w:ascii="Times New Roman" w:hAnsi="Times New Roman" w:cs="Times New Roman"/>
          <w:sz w:val="28"/>
          <w:szCs w:val="28"/>
          <w:lang w:val="kk-KZ"/>
        </w:rPr>
        <w:t>, 22 тамыз 2024жыл №213-Ж/Қ.</w:t>
      </w:r>
      <w:r w:rsidR="000F5CA1">
        <w:rPr>
          <w:rFonts w:ascii="Times New Roman" w:hAnsi="Times New Roman" w:cs="Times New Roman"/>
          <w:sz w:val="28"/>
          <w:szCs w:val="28"/>
          <w:lang w:val="kk-KZ"/>
        </w:rPr>
        <w:t xml:space="preserve"> </w:t>
      </w:r>
    </w:p>
    <w:p w14:paraId="23D30010" w14:textId="77777777" w:rsidR="003D718F" w:rsidRPr="00DB038A" w:rsidRDefault="00AC6704" w:rsidP="00C5186E">
      <w:pPr>
        <w:spacing w:after="0" w:line="240" w:lineRule="auto"/>
        <w:ind w:firstLine="708"/>
        <w:jc w:val="both"/>
        <w:rPr>
          <w:rFonts w:ascii="Times New Roman" w:hAnsi="Times New Roman" w:cs="Times New Roman"/>
          <w:sz w:val="28"/>
          <w:szCs w:val="28"/>
          <w:lang w:val="kk-KZ"/>
        </w:rPr>
      </w:pPr>
      <w:r w:rsidRPr="00AC6704">
        <w:rPr>
          <w:rFonts w:ascii="Times New Roman" w:hAnsi="Times New Roman" w:cs="Times New Roman"/>
          <w:sz w:val="28"/>
          <w:szCs w:val="28"/>
          <w:lang w:val="kk-KZ"/>
        </w:rPr>
        <w:t>5</w:t>
      </w:r>
      <w:r w:rsidR="003D718F" w:rsidRPr="00DB038A">
        <w:rPr>
          <w:rFonts w:ascii="Times New Roman" w:hAnsi="Times New Roman" w:cs="Times New Roman"/>
          <w:sz w:val="28"/>
          <w:szCs w:val="28"/>
          <w:lang w:val="kk-KZ"/>
        </w:rPr>
        <w:t xml:space="preserve">) Құқық беруші және құрылтайшы құжаттар: </w:t>
      </w:r>
    </w:p>
    <w:p w14:paraId="19275D2E" w14:textId="559E2A91" w:rsidR="000C05AA" w:rsidRDefault="003D718F" w:rsidP="000C05AA">
      <w:pPr>
        <w:spacing w:after="0" w:line="240" w:lineRule="auto"/>
        <w:jc w:val="both"/>
        <w:rPr>
          <w:rFonts w:ascii="Times New Roman" w:hAnsi="Times New Roman" w:cs="Times New Roman"/>
          <w:sz w:val="28"/>
          <w:szCs w:val="28"/>
          <w:lang w:val="kk-KZ"/>
        </w:rPr>
      </w:pPr>
      <w:r w:rsidRPr="00DB038A">
        <w:rPr>
          <w:rFonts w:ascii="Times New Roman" w:hAnsi="Times New Roman" w:cs="Times New Roman"/>
          <w:sz w:val="28"/>
          <w:szCs w:val="28"/>
          <w:lang w:val="kk-KZ"/>
        </w:rPr>
        <w:t>Алғашқы мемлекеттік тіркеу күні:</w:t>
      </w:r>
      <w:r w:rsidR="000C05AA">
        <w:rPr>
          <w:rFonts w:ascii="Times New Roman" w:hAnsi="Times New Roman" w:cs="Times New Roman"/>
          <w:sz w:val="28"/>
          <w:szCs w:val="28"/>
          <w:lang w:val="kk-KZ"/>
        </w:rPr>
        <w:t xml:space="preserve"> 04.11.2004</w:t>
      </w:r>
      <w:r w:rsidRPr="00DB038A">
        <w:rPr>
          <w:rFonts w:ascii="Times New Roman" w:hAnsi="Times New Roman" w:cs="Times New Roman"/>
          <w:sz w:val="28"/>
          <w:szCs w:val="28"/>
          <w:lang w:val="kk-KZ"/>
        </w:rPr>
        <w:t xml:space="preserve"> </w:t>
      </w:r>
    </w:p>
    <w:p w14:paraId="70B63648" w14:textId="46F615C0" w:rsidR="00970931" w:rsidRPr="00970931" w:rsidRDefault="003D718F" w:rsidP="000C05AA">
      <w:pPr>
        <w:spacing w:after="0" w:line="240" w:lineRule="auto"/>
        <w:jc w:val="both"/>
        <w:rPr>
          <w:rFonts w:ascii="Times New Roman" w:hAnsi="Times New Roman" w:cs="Times New Roman"/>
          <w:sz w:val="28"/>
          <w:szCs w:val="28"/>
          <w:lang w:val="kk-KZ"/>
        </w:rPr>
      </w:pPr>
      <w:r w:rsidRPr="00DB038A">
        <w:rPr>
          <w:rFonts w:ascii="Times New Roman" w:hAnsi="Times New Roman" w:cs="Times New Roman"/>
          <w:sz w:val="28"/>
          <w:szCs w:val="28"/>
          <w:lang w:val="kk-KZ"/>
        </w:rPr>
        <w:t xml:space="preserve">Соңғы мемлекеттік қайта тіркеу: «Азаматтарға арналған үкімет» мемлекеттік корпорациясы»  коммерциялық   емес акционерлік қоғамының Жамбыл облысы бойынша филиалының Сарысу аудандық тіркеу және жер кадастры  бөлімі Заңды тұлғаны мемлекеттік қайта тіркеу туралы анықтама </w:t>
      </w:r>
      <w:r w:rsidR="000C05AA">
        <w:rPr>
          <w:rFonts w:ascii="Times New Roman" w:hAnsi="Times New Roman" w:cs="Times New Roman"/>
          <w:sz w:val="28"/>
          <w:szCs w:val="28"/>
          <w:lang w:val="kk-KZ"/>
        </w:rPr>
        <w:t>27.01.2021</w:t>
      </w:r>
      <w:r w:rsidRPr="00DB038A">
        <w:rPr>
          <w:rFonts w:ascii="Times New Roman" w:hAnsi="Times New Roman" w:cs="Times New Roman"/>
          <w:sz w:val="28"/>
          <w:szCs w:val="28"/>
          <w:lang w:val="kk-KZ"/>
        </w:rPr>
        <w:t xml:space="preserve"> </w:t>
      </w:r>
      <w:r w:rsidR="000F5CA1">
        <w:rPr>
          <w:rFonts w:ascii="Times New Roman" w:hAnsi="Times New Roman" w:cs="Times New Roman"/>
          <w:sz w:val="28"/>
          <w:szCs w:val="28"/>
          <w:lang w:val="kk-KZ"/>
        </w:rPr>
        <w:t xml:space="preserve"> </w:t>
      </w:r>
      <w:r w:rsidRPr="00DB038A">
        <w:rPr>
          <w:rFonts w:ascii="Times New Roman" w:hAnsi="Times New Roman" w:cs="Times New Roman"/>
          <w:sz w:val="28"/>
          <w:szCs w:val="28"/>
          <w:lang w:val="kk-KZ"/>
        </w:rPr>
        <w:t xml:space="preserve"> жылы өткізілген  БСН</w:t>
      </w:r>
      <w:r w:rsidR="00BB71BF">
        <w:rPr>
          <w:rFonts w:ascii="Times New Roman" w:hAnsi="Times New Roman" w:cs="Times New Roman"/>
          <w:sz w:val="28"/>
          <w:szCs w:val="28"/>
          <w:lang w:val="kk-KZ"/>
        </w:rPr>
        <w:t xml:space="preserve"> </w:t>
      </w:r>
      <w:r w:rsidR="009D284F">
        <w:rPr>
          <w:rFonts w:ascii="Times New Roman" w:hAnsi="Times New Roman" w:cs="Times New Roman"/>
          <w:sz w:val="28"/>
          <w:szCs w:val="28"/>
          <w:lang w:val="kk-KZ"/>
        </w:rPr>
        <w:t>04114000590</w:t>
      </w:r>
      <w:r w:rsidRPr="00DB038A">
        <w:rPr>
          <w:rFonts w:ascii="Times New Roman" w:hAnsi="Times New Roman" w:cs="Times New Roman"/>
          <w:sz w:val="28"/>
          <w:szCs w:val="28"/>
          <w:lang w:val="kk-KZ"/>
        </w:rPr>
        <w:t xml:space="preserve"> </w:t>
      </w:r>
      <w:r w:rsidR="000F5CA1">
        <w:rPr>
          <w:rFonts w:ascii="Times New Roman" w:hAnsi="Times New Roman" w:cs="Times New Roman"/>
          <w:sz w:val="28"/>
          <w:szCs w:val="28"/>
          <w:lang w:val="kk-KZ"/>
        </w:rPr>
        <w:t xml:space="preserve"> </w:t>
      </w:r>
      <w:r w:rsidRPr="00DB038A">
        <w:rPr>
          <w:rFonts w:ascii="Times New Roman" w:hAnsi="Times New Roman" w:cs="Times New Roman"/>
          <w:sz w:val="28"/>
          <w:szCs w:val="28"/>
          <w:lang w:val="kk-KZ"/>
        </w:rPr>
        <w:t xml:space="preserve"> Соңғы</w:t>
      </w:r>
      <w:r w:rsidRPr="00DB038A">
        <w:rPr>
          <w:rFonts w:ascii="Times New Roman" w:hAnsi="Times New Roman" w:cs="Times New Roman"/>
          <w:color w:val="FF0000"/>
          <w:sz w:val="28"/>
          <w:szCs w:val="28"/>
          <w:lang w:val="kk-KZ"/>
        </w:rPr>
        <w:t xml:space="preserve">  </w:t>
      </w:r>
      <w:r w:rsidRPr="00DB038A">
        <w:rPr>
          <w:rFonts w:ascii="Times New Roman" w:hAnsi="Times New Roman" w:cs="Times New Roman"/>
          <w:sz w:val="28"/>
          <w:szCs w:val="28"/>
          <w:lang w:val="kk-KZ"/>
        </w:rPr>
        <w:t xml:space="preserve">Жарғы  Жамбыл  облысы  әкімдігінің  </w:t>
      </w:r>
      <w:r w:rsidR="000F5CA1">
        <w:rPr>
          <w:rFonts w:ascii="Times New Roman" w:hAnsi="Times New Roman" w:cs="Times New Roman"/>
          <w:sz w:val="28"/>
          <w:szCs w:val="28"/>
          <w:lang w:val="kk-KZ"/>
        </w:rPr>
        <w:t xml:space="preserve"> </w:t>
      </w:r>
      <w:r w:rsidR="008932E3">
        <w:rPr>
          <w:rFonts w:ascii="Times New Roman" w:hAnsi="Times New Roman" w:cs="Times New Roman"/>
          <w:sz w:val="28"/>
          <w:szCs w:val="28"/>
          <w:lang w:val="kk-KZ"/>
        </w:rPr>
        <w:t>2025</w:t>
      </w:r>
      <w:r w:rsidRPr="00DB038A">
        <w:rPr>
          <w:rFonts w:ascii="Times New Roman" w:hAnsi="Times New Roman" w:cs="Times New Roman"/>
          <w:sz w:val="28"/>
          <w:szCs w:val="28"/>
          <w:lang w:val="kk-KZ"/>
        </w:rPr>
        <w:t xml:space="preserve">  жылдың</w:t>
      </w:r>
      <w:r w:rsidR="008932E3">
        <w:rPr>
          <w:rFonts w:ascii="Times New Roman" w:hAnsi="Times New Roman" w:cs="Times New Roman"/>
          <w:sz w:val="28"/>
          <w:szCs w:val="28"/>
          <w:lang w:val="kk-KZ"/>
        </w:rPr>
        <w:t xml:space="preserve"> 27 ақпандағы №44 қаулысымен</w:t>
      </w:r>
      <w:r w:rsidRPr="00DB038A">
        <w:rPr>
          <w:rFonts w:ascii="Times New Roman" w:hAnsi="Times New Roman" w:cs="Times New Roman"/>
          <w:sz w:val="28"/>
          <w:szCs w:val="28"/>
          <w:lang w:val="kk-KZ"/>
        </w:rPr>
        <w:t xml:space="preserve"> </w:t>
      </w:r>
      <w:r w:rsidR="000F5CA1">
        <w:rPr>
          <w:rFonts w:ascii="Times New Roman" w:hAnsi="Times New Roman" w:cs="Times New Roman"/>
          <w:sz w:val="28"/>
          <w:szCs w:val="28"/>
          <w:lang w:val="kk-KZ"/>
        </w:rPr>
        <w:t xml:space="preserve"> </w:t>
      </w:r>
      <w:r w:rsidRPr="00DB038A">
        <w:rPr>
          <w:rFonts w:ascii="Times New Roman" w:hAnsi="Times New Roman" w:cs="Times New Roman"/>
          <w:sz w:val="28"/>
          <w:szCs w:val="28"/>
          <w:lang w:val="kk-KZ"/>
        </w:rPr>
        <w:t xml:space="preserve"> </w:t>
      </w:r>
      <w:proofErr w:type="spellStart"/>
      <w:r w:rsidRPr="00DB038A">
        <w:rPr>
          <w:rFonts w:ascii="Times New Roman" w:hAnsi="Times New Roman" w:cs="Times New Roman"/>
          <w:sz w:val="28"/>
          <w:szCs w:val="28"/>
          <w:lang w:val="kk-KZ"/>
        </w:rPr>
        <w:t>бекітілген.</w:t>
      </w:r>
      <w:r w:rsidR="00970931" w:rsidRPr="00970931">
        <w:rPr>
          <w:rFonts w:ascii="Times New Roman" w:hAnsi="Times New Roman" w:cs="Times New Roman"/>
          <w:sz w:val="28"/>
          <w:szCs w:val="28"/>
          <w:lang w:val="kk-KZ"/>
        </w:rPr>
        <w:t>Мектепке</w:t>
      </w:r>
      <w:proofErr w:type="spellEnd"/>
      <w:r w:rsidR="00970931" w:rsidRPr="00970931">
        <w:rPr>
          <w:rFonts w:ascii="Times New Roman" w:hAnsi="Times New Roman" w:cs="Times New Roman"/>
          <w:sz w:val="28"/>
          <w:szCs w:val="28"/>
          <w:lang w:val="kk-KZ"/>
        </w:rPr>
        <w:t xml:space="preserve"> дейінгі білім беру ұйымдары қызметінің үлгілік қағидалары негізінде, мемлекеттік коммуналдық кәсіпорындардың Жарғысына тиісті өзгерістер енгізілуіне 2022 жылғы 31 тамыздағы №385 бұйрығына сәйкес, бөбекжай – бақшалардың Жарғысына толықтырулар мен өзгерістер жасалынып, Жарғыда  қолданыстағы заңнамаға сәйкес келтіруге бағытталған өзгерістердің қатарына 3 – тарауға «Кәсіпорын қызметінің мәні мен мақсаттары», 4 - тарауда «Кәсіпорынды басқару», сондай - ақ редакциялық түзетулер Жарғының жаңа редакциясы «Жамбыл облысы әкімдігінің білім басқармасы Сарысу ауданының  білім бөлімі» КММ – де қаралып талқыланды.  </w:t>
      </w:r>
    </w:p>
    <w:p w14:paraId="4A221DBD" w14:textId="77777777" w:rsidR="003D718F" w:rsidRDefault="00AC6704" w:rsidP="00C5186E">
      <w:pPr>
        <w:spacing w:after="0" w:line="240" w:lineRule="auto"/>
        <w:ind w:firstLine="708"/>
        <w:jc w:val="both"/>
        <w:rPr>
          <w:rFonts w:ascii="Times New Roman" w:hAnsi="Times New Roman" w:cs="Times New Roman"/>
          <w:sz w:val="28"/>
          <w:szCs w:val="28"/>
          <w:lang w:val="kk-KZ"/>
        </w:rPr>
      </w:pPr>
      <w:r w:rsidRPr="00AC6704">
        <w:rPr>
          <w:rFonts w:ascii="Times New Roman" w:hAnsi="Times New Roman" w:cs="Times New Roman"/>
          <w:sz w:val="28"/>
          <w:szCs w:val="28"/>
          <w:lang w:val="kk-KZ"/>
        </w:rPr>
        <w:t>6</w:t>
      </w:r>
      <w:r w:rsidR="003D718F">
        <w:rPr>
          <w:rFonts w:ascii="Times New Roman" w:hAnsi="Times New Roman" w:cs="Times New Roman"/>
          <w:sz w:val="28"/>
          <w:szCs w:val="28"/>
          <w:lang w:val="kk-KZ"/>
        </w:rPr>
        <w:t xml:space="preserve">) Рұқсат етуші құжаттар: </w:t>
      </w:r>
      <w:r w:rsidR="00954688">
        <w:rPr>
          <w:rFonts w:ascii="Times New Roman" w:hAnsi="Times New Roman" w:cs="Times New Roman"/>
          <w:sz w:val="28"/>
          <w:szCs w:val="28"/>
          <w:lang w:val="kk-KZ"/>
        </w:rPr>
        <w:t xml:space="preserve"> </w:t>
      </w:r>
      <w:r w:rsidR="003D718F">
        <w:rPr>
          <w:rFonts w:ascii="Times New Roman" w:hAnsi="Times New Roman" w:cs="Times New Roman"/>
          <w:sz w:val="28"/>
          <w:szCs w:val="28"/>
          <w:lang w:val="kk-KZ"/>
        </w:rPr>
        <w:t xml:space="preserve"> </w:t>
      </w:r>
    </w:p>
    <w:p w14:paraId="19DBA864" w14:textId="77777777" w:rsidR="002D53BC" w:rsidRPr="00C5186E" w:rsidRDefault="002D53BC" w:rsidP="00C5186E">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Pr>
          <w:rFonts w:ascii="Times New Roman" w:hAnsi="Times New Roman" w:cs="Times New Roman"/>
          <w:sz w:val="28"/>
          <w:szCs w:val="28"/>
          <w:lang w:val="kk-KZ"/>
        </w:rPr>
        <w:t xml:space="preserve"> </w:t>
      </w:r>
      <w:r w:rsidR="00C5186E" w:rsidRPr="00C5186E">
        <w:rPr>
          <w:rFonts w:ascii="Times New Roman" w:hAnsi="Times New Roman" w:cs="Times New Roman"/>
          <w:b/>
          <w:sz w:val="28"/>
          <w:szCs w:val="28"/>
          <w:lang w:val="kk-KZ"/>
        </w:rPr>
        <w:t xml:space="preserve">Тәрбие </w:t>
      </w:r>
      <w:r w:rsidRPr="00C5186E">
        <w:rPr>
          <w:rFonts w:ascii="Times New Roman" w:hAnsi="Times New Roman" w:cs="Times New Roman"/>
          <w:b/>
          <w:sz w:val="28"/>
          <w:szCs w:val="28"/>
          <w:lang w:val="kk-KZ"/>
        </w:rPr>
        <w:t>мен оқыту нәтижелеріне бағдарлана отырып, мектепке дейінгі тәрбие мен оқытудың мазмұнына критерийлер</w:t>
      </w:r>
    </w:p>
    <w:p w14:paraId="1AD7B7CE" w14:textId="77777777" w:rsidR="002D53BC" w:rsidRPr="00C5186E" w:rsidRDefault="002D53BC" w:rsidP="00C5186E">
      <w:pPr>
        <w:pStyle w:val="a5"/>
        <w:spacing w:after="0"/>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Pr>
          <w:rFonts w:ascii="Times New Roman" w:hAnsi="Times New Roman" w:cs="Times New Roman"/>
          <w:b/>
          <w:i/>
          <w:sz w:val="28"/>
          <w:szCs w:val="28"/>
          <w:lang w:val="kk-KZ"/>
        </w:rPr>
        <w:t xml:space="preserve">жұмыс оқу жоспарлары мен ұйымдасқан қызметтің мектепке дейінгі тәрбие мен оқытудың мемлекеттік жалпыға міндетті стандартының </w:t>
      </w:r>
      <w:r w:rsidRPr="00C5186E">
        <w:rPr>
          <w:rFonts w:ascii="Times New Roman" w:hAnsi="Times New Roman" w:cs="Times New Roman"/>
          <w:b/>
          <w:i/>
          <w:sz w:val="28"/>
          <w:szCs w:val="28"/>
          <w:lang w:val="kk-KZ"/>
        </w:rPr>
        <w:t>талаптарына және мектепке дейінгі тәрбие мен оқытудың үлгілік оқу жоспарына сәйкестігі:</w:t>
      </w:r>
      <w:r w:rsidRPr="00C5186E">
        <w:rPr>
          <w:rFonts w:ascii="Times New Roman" w:hAnsi="Times New Roman" w:cs="Times New Roman"/>
          <w:sz w:val="28"/>
          <w:szCs w:val="28"/>
          <w:lang w:val="kk-KZ"/>
        </w:rPr>
        <w:t xml:space="preserve"> </w:t>
      </w:r>
    </w:p>
    <w:p w14:paraId="60B32B82" w14:textId="6E555308" w:rsidR="002D53BC" w:rsidRPr="00C5186E" w:rsidRDefault="002D53BC" w:rsidP="00C5186E">
      <w:pPr>
        <w:pStyle w:val="a5"/>
        <w:spacing w:after="0"/>
        <w:ind w:left="0" w:firstLine="708"/>
        <w:jc w:val="both"/>
        <w:rPr>
          <w:rFonts w:ascii="Times New Roman" w:eastAsia="Calibri" w:hAnsi="Times New Roman" w:cs="Times New Roman"/>
          <w:sz w:val="28"/>
          <w:szCs w:val="28"/>
          <w:lang w:val="kk-KZ" w:eastAsia="ru-RU"/>
        </w:rPr>
      </w:pPr>
      <w:r w:rsidRPr="00C5186E">
        <w:rPr>
          <w:rFonts w:ascii="Times New Roman" w:eastAsia="Calibri" w:hAnsi="Times New Roman" w:cs="Times New Roman"/>
          <w:sz w:val="28"/>
          <w:szCs w:val="28"/>
          <w:lang w:val="kk-KZ" w:eastAsia="ru-RU"/>
        </w:rPr>
        <w:t>«А</w:t>
      </w:r>
      <w:r w:rsidR="00BB71BF">
        <w:rPr>
          <w:rFonts w:ascii="Times New Roman" w:eastAsia="Calibri" w:hAnsi="Times New Roman" w:cs="Times New Roman"/>
          <w:sz w:val="28"/>
          <w:szCs w:val="28"/>
          <w:lang w:val="kk-KZ" w:eastAsia="ru-RU"/>
        </w:rPr>
        <w:t>қбота</w:t>
      </w:r>
      <w:r w:rsidRPr="00C5186E">
        <w:rPr>
          <w:rFonts w:ascii="Times New Roman" w:eastAsia="Calibri" w:hAnsi="Times New Roman" w:cs="Times New Roman"/>
          <w:sz w:val="28"/>
          <w:szCs w:val="28"/>
          <w:lang w:val="kk-KZ" w:eastAsia="ru-RU"/>
        </w:rPr>
        <w:t>» бөбекжай-бақшасында оқу –тәрбие үрдісі мемлекеттік білім беру стандарты мен нормативті –құқықтық құжаттарына  негізделе  отырып әзірленген.  «А</w:t>
      </w:r>
      <w:r w:rsidR="00BB71BF">
        <w:rPr>
          <w:rFonts w:ascii="Times New Roman" w:eastAsia="Calibri" w:hAnsi="Times New Roman" w:cs="Times New Roman"/>
          <w:sz w:val="28"/>
          <w:szCs w:val="28"/>
          <w:lang w:val="kk-KZ" w:eastAsia="ru-RU"/>
        </w:rPr>
        <w:t>қбота</w:t>
      </w:r>
      <w:r w:rsidRPr="00C5186E">
        <w:rPr>
          <w:rFonts w:ascii="Times New Roman" w:eastAsia="Calibri" w:hAnsi="Times New Roman" w:cs="Times New Roman"/>
          <w:sz w:val="28"/>
          <w:szCs w:val="28"/>
          <w:lang w:val="kk-KZ" w:eastAsia="ru-RU"/>
        </w:rPr>
        <w:t>» бөбекжай – бақшасы  аптасына 5 күндік жұмыс атқарады. Бөбекжай-</w:t>
      </w:r>
      <w:r w:rsidRPr="00C5186E">
        <w:rPr>
          <w:rFonts w:ascii="Times New Roman" w:eastAsia="Calibri" w:hAnsi="Times New Roman" w:cs="Times New Roman"/>
          <w:sz w:val="28"/>
          <w:szCs w:val="28"/>
          <w:lang w:val="kk-KZ" w:eastAsia="ru-RU"/>
        </w:rPr>
        <w:lastRenderedPageBreak/>
        <w:t xml:space="preserve">бақшада тәрбиеленушілер сағат 8-00 -дан сағат 18-30 дейін. Бөбекжай-бақшада  он </w:t>
      </w:r>
      <w:r w:rsidR="00BB71BF">
        <w:rPr>
          <w:rFonts w:ascii="Times New Roman" w:eastAsia="Calibri" w:hAnsi="Times New Roman" w:cs="Times New Roman"/>
          <w:sz w:val="28"/>
          <w:szCs w:val="28"/>
          <w:lang w:val="kk-KZ" w:eastAsia="ru-RU"/>
        </w:rPr>
        <w:t>бір</w:t>
      </w:r>
      <w:r w:rsidRPr="00C5186E">
        <w:rPr>
          <w:rFonts w:ascii="Times New Roman" w:eastAsia="Calibri" w:hAnsi="Times New Roman" w:cs="Times New Roman"/>
          <w:sz w:val="28"/>
          <w:szCs w:val="28"/>
          <w:lang w:val="kk-KZ" w:eastAsia="ru-RU"/>
        </w:rPr>
        <w:t xml:space="preserve"> топ, тәрбиеленушілер мемлекеттік тілде тәрбиеленеді. </w:t>
      </w:r>
    </w:p>
    <w:p w14:paraId="5498F39D" w14:textId="0977FFF1" w:rsidR="002D53BC" w:rsidRPr="00C5186E" w:rsidRDefault="002D53BC" w:rsidP="00C5186E">
      <w:pPr>
        <w:pStyle w:val="Default"/>
        <w:ind w:firstLine="708"/>
        <w:contextualSpacing/>
        <w:jc w:val="both"/>
        <w:rPr>
          <w:rFonts w:eastAsia="Times New Roman"/>
          <w:color w:val="auto"/>
          <w:sz w:val="28"/>
          <w:szCs w:val="28"/>
          <w:lang w:val="kk-KZ" w:eastAsia="ru-RU"/>
        </w:rPr>
      </w:pPr>
      <w:r w:rsidRPr="00C5186E">
        <w:rPr>
          <w:b/>
          <w:color w:val="auto"/>
          <w:sz w:val="28"/>
          <w:szCs w:val="28"/>
          <w:lang w:val="kk-KZ"/>
        </w:rPr>
        <w:t>2022-2023</w:t>
      </w:r>
      <w:r w:rsidRPr="00C5186E">
        <w:rPr>
          <w:color w:val="auto"/>
          <w:sz w:val="28"/>
          <w:szCs w:val="28"/>
          <w:lang w:val="kk-KZ"/>
        </w:rPr>
        <w:t xml:space="preserve"> оқу жылы </w:t>
      </w:r>
      <w:r w:rsidRPr="00C5186E">
        <w:rPr>
          <w:rFonts w:eastAsia="Calibri"/>
          <w:color w:val="auto"/>
          <w:sz w:val="28"/>
          <w:szCs w:val="28"/>
          <w:shd w:val="clear" w:color="auto" w:fill="FFFFFF"/>
          <w:lang w:val="kk-KZ"/>
        </w:rPr>
        <w:t>Қазақстан Республикасы</w:t>
      </w:r>
      <w:r w:rsidRPr="00C5186E">
        <w:rPr>
          <w:rFonts w:eastAsia="Calibri"/>
          <w:color w:val="auto"/>
          <w:sz w:val="28"/>
          <w:szCs w:val="28"/>
          <w:lang w:val="kk-KZ"/>
        </w:rPr>
        <w:t xml:space="preserve">  </w:t>
      </w:r>
      <w:r w:rsidRPr="00C5186E">
        <w:rPr>
          <w:rFonts w:eastAsia="Calibri"/>
          <w:color w:val="auto"/>
          <w:sz w:val="28"/>
          <w:szCs w:val="28"/>
          <w:shd w:val="clear" w:color="auto" w:fill="FFFFFF"/>
          <w:lang w:val="kk-KZ"/>
        </w:rPr>
        <w:t>Оқу-ағарту министрінің</w:t>
      </w:r>
      <w:r w:rsidRPr="00C5186E">
        <w:rPr>
          <w:rFonts w:eastAsia="Calibri"/>
          <w:color w:val="auto"/>
          <w:sz w:val="28"/>
          <w:szCs w:val="28"/>
          <w:lang w:val="kk-KZ"/>
        </w:rPr>
        <w:t xml:space="preserve">  </w:t>
      </w:r>
      <w:r w:rsidRPr="00C5186E">
        <w:rPr>
          <w:rFonts w:eastAsia="Calibri"/>
          <w:color w:val="auto"/>
          <w:sz w:val="28"/>
          <w:szCs w:val="28"/>
          <w:shd w:val="clear" w:color="auto" w:fill="FFFFFF"/>
          <w:lang w:val="kk-KZ"/>
        </w:rPr>
        <w:t>2022 жылғы 3 тамыздағы</w:t>
      </w:r>
      <w:r w:rsidRPr="00C5186E">
        <w:rPr>
          <w:rFonts w:eastAsia="Calibri"/>
          <w:color w:val="auto"/>
          <w:sz w:val="28"/>
          <w:szCs w:val="28"/>
          <w:lang w:val="kk-KZ"/>
        </w:rPr>
        <w:t xml:space="preserve"> </w:t>
      </w:r>
      <w:r w:rsidRPr="00C5186E">
        <w:rPr>
          <w:rFonts w:eastAsia="Calibri"/>
          <w:color w:val="auto"/>
          <w:sz w:val="28"/>
          <w:szCs w:val="28"/>
          <w:shd w:val="clear" w:color="auto" w:fill="FFFFFF"/>
          <w:lang w:val="kk-KZ"/>
        </w:rPr>
        <w:t>№ 348 бұйрығына</w:t>
      </w:r>
      <w:r w:rsidRPr="00C5186E">
        <w:rPr>
          <w:rFonts w:eastAsia="Calibri"/>
          <w:color w:val="auto"/>
          <w:sz w:val="28"/>
          <w:szCs w:val="28"/>
          <w:lang w:val="kk-KZ"/>
        </w:rPr>
        <w:t xml:space="preserve">  </w:t>
      </w:r>
      <w:r w:rsidRPr="00C5186E">
        <w:rPr>
          <w:rFonts w:eastAsia="Calibri"/>
          <w:color w:val="auto"/>
          <w:sz w:val="28"/>
          <w:szCs w:val="28"/>
          <w:shd w:val="clear" w:color="auto" w:fill="FFFFFF"/>
          <w:lang w:val="kk-KZ"/>
        </w:rPr>
        <w:t>1-қосымша</w:t>
      </w:r>
      <w:r w:rsidRPr="00C5186E">
        <w:rPr>
          <w:rFonts w:eastAsia="Calibri"/>
          <w:color w:val="auto"/>
          <w:sz w:val="28"/>
          <w:szCs w:val="28"/>
          <w:lang w:val="kk-KZ"/>
        </w:rPr>
        <w:t xml:space="preserve">  талаптарына сай  құрылған  «Мектепке дейінгі тәрбие мен оқыту үлгілік оқу жоспары» </w:t>
      </w:r>
      <w:r w:rsidRPr="00C5186E">
        <w:rPr>
          <w:rFonts w:eastAsia="Calibri"/>
          <w:color w:val="auto"/>
          <w:spacing w:val="2"/>
          <w:sz w:val="28"/>
          <w:szCs w:val="28"/>
          <w:shd w:val="clear" w:color="auto" w:fill="FFFFFF"/>
          <w:lang w:val="kk-KZ"/>
        </w:rPr>
        <w:t>ҚР Оқу-ағарту министрінің 09.09.2022 </w:t>
      </w:r>
      <w:hyperlink r:id="rId8" w:anchor="z5" w:history="1">
        <w:r w:rsidRPr="00C5186E">
          <w:rPr>
            <w:rFonts w:eastAsia="Calibri"/>
            <w:color w:val="auto"/>
            <w:spacing w:val="2"/>
            <w:sz w:val="28"/>
            <w:szCs w:val="28"/>
            <w:shd w:val="clear" w:color="auto" w:fill="FFFFFF"/>
            <w:lang w:val="kk-KZ"/>
          </w:rPr>
          <w:t>№ 394</w:t>
        </w:r>
      </w:hyperlink>
      <w:r w:rsidRPr="00C5186E">
        <w:rPr>
          <w:rFonts w:eastAsia="Calibri"/>
          <w:color w:val="auto"/>
          <w:spacing w:val="2"/>
          <w:sz w:val="28"/>
          <w:szCs w:val="28"/>
          <w:shd w:val="clear" w:color="auto" w:fill="FFFFFF"/>
          <w:lang w:val="kk-KZ"/>
        </w:rPr>
        <w:t> бұйрығымен бекітілген. «Мектепке дейінгі тәрбие мен оқытудың үлгілік оқу бағдарламасы» Қазақстан Республикасы Оқу-ағарту министрінің 2022 жылғы 14 қазандағы №422 бұйрығымен.</w:t>
      </w:r>
      <w:r w:rsidRPr="00C5186E">
        <w:rPr>
          <w:rFonts w:eastAsia="Calibri"/>
          <w:color w:val="auto"/>
          <w:sz w:val="28"/>
          <w:szCs w:val="28"/>
          <w:lang w:val="kk-KZ"/>
        </w:rPr>
        <w:t xml:space="preserve"> </w:t>
      </w:r>
      <w:r w:rsidRPr="00C5186E">
        <w:rPr>
          <w:rFonts w:eastAsia="Calibri"/>
          <w:bCs/>
          <w:color w:val="auto"/>
          <w:sz w:val="28"/>
          <w:szCs w:val="28"/>
          <w:lang w:val="kk-KZ"/>
        </w:rPr>
        <w:t xml:space="preserve">«Мектепке </w:t>
      </w:r>
      <w:proofErr w:type="spellStart"/>
      <w:r w:rsidRPr="00C5186E">
        <w:rPr>
          <w:rFonts w:eastAsia="Calibri"/>
          <w:bCs/>
          <w:color w:val="auto"/>
          <w:sz w:val="28"/>
          <w:szCs w:val="28"/>
          <w:lang w:val="kk-KZ"/>
        </w:rPr>
        <w:t>дейiнгi</w:t>
      </w:r>
      <w:proofErr w:type="spellEnd"/>
      <w:r w:rsidRPr="00C5186E">
        <w:rPr>
          <w:rFonts w:eastAsia="Calibri"/>
          <w:bCs/>
          <w:color w:val="auto"/>
          <w:sz w:val="28"/>
          <w:szCs w:val="28"/>
          <w:lang w:val="kk-KZ"/>
        </w:rPr>
        <w:t xml:space="preserve"> ұйымдар </w:t>
      </w:r>
      <w:proofErr w:type="spellStart"/>
      <w:r w:rsidRPr="00C5186E">
        <w:rPr>
          <w:rFonts w:eastAsia="Calibri"/>
          <w:bCs/>
          <w:color w:val="auto"/>
          <w:sz w:val="28"/>
          <w:szCs w:val="28"/>
          <w:lang w:val="kk-KZ"/>
        </w:rPr>
        <w:t>қызметiнiң</w:t>
      </w:r>
      <w:proofErr w:type="spellEnd"/>
      <w:r w:rsidRPr="00C5186E">
        <w:rPr>
          <w:rFonts w:eastAsia="Calibri"/>
          <w:bCs/>
          <w:color w:val="auto"/>
          <w:sz w:val="28"/>
          <w:szCs w:val="28"/>
          <w:lang w:val="kk-KZ"/>
        </w:rPr>
        <w:t xml:space="preserve"> үлгілік қағидалары» Қазақстан Республикасы Оқу-ағарту министрінің 2022 жылғы 31 тамыздағы № 385 бұйрығы </w:t>
      </w:r>
      <w:r w:rsidRPr="00C5186E">
        <w:rPr>
          <w:rFonts w:eastAsia="Times New Roman"/>
          <w:color w:val="auto"/>
          <w:sz w:val="28"/>
          <w:szCs w:val="28"/>
          <w:lang w:val="kk-KZ" w:eastAsia="ru-RU"/>
        </w:rPr>
        <w:t xml:space="preserve">талаптарына сай жүзеге </w:t>
      </w:r>
      <w:proofErr w:type="spellStart"/>
      <w:r w:rsidRPr="00C5186E">
        <w:rPr>
          <w:rFonts w:eastAsia="Times New Roman"/>
          <w:color w:val="auto"/>
          <w:sz w:val="28"/>
          <w:szCs w:val="28"/>
          <w:lang w:val="kk-KZ" w:eastAsia="ru-RU"/>
        </w:rPr>
        <w:t>асырылады.Мектепке</w:t>
      </w:r>
      <w:proofErr w:type="spellEnd"/>
      <w:r w:rsidRPr="00C5186E">
        <w:rPr>
          <w:rFonts w:eastAsia="Times New Roman"/>
          <w:color w:val="auto"/>
          <w:sz w:val="28"/>
          <w:szCs w:val="28"/>
          <w:lang w:val="kk-KZ" w:eastAsia="ru-RU"/>
        </w:rPr>
        <w:t xml:space="preserve"> дейінгі тәрбие мен оқытудың үлгілік оқу бағдарламасының мазмұнын, соның ішінде мектепке дейінгі ұйымның жұмыс бағытын ескере отырып, балалардың біліктілігі мен білімін қалыптастыруда 1</w:t>
      </w:r>
      <w:r w:rsidR="00BB71BF">
        <w:rPr>
          <w:rFonts w:eastAsia="Times New Roman"/>
          <w:color w:val="auto"/>
          <w:sz w:val="28"/>
          <w:szCs w:val="28"/>
          <w:lang w:val="kk-KZ" w:eastAsia="ru-RU"/>
        </w:rPr>
        <w:t>1</w:t>
      </w:r>
      <w:r w:rsidRPr="00C5186E">
        <w:rPr>
          <w:rFonts w:eastAsia="Times New Roman"/>
          <w:color w:val="auto"/>
          <w:sz w:val="28"/>
          <w:szCs w:val="28"/>
          <w:lang w:val="kk-KZ" w:eastAsia="ru-RU"/>
        </w:rPr>
        <w:t xml:space="preserve"> топқа оқу жоспары құрылды.</w:t>
      </w:r>
      <w:r w:rsidRPr="00C5186E">
        <w:rPr>
          <w:rFonts w:eastAsia="Times New Roman"/>
          <w:b/>
          <w:color w:val="auto"/>
          <w:sz w:val="28"/>
          <w:szCs w:val="28"/>
          <w:lang w:val="kk-KZ" w:eastAsia="ru-RU"/>
        </w:rPr>
        <w:t xml:space="preserve"> </w:t>
      </w:r>
      <w:r w:rsidRPr="000C05AA">
        <w:rPr>
          <w:rFonts w:eastAsia="Times New Roman"/>
          <w:b/>
          <w:color w:val="auto"/>
          <w:sz w:val="28"/>
          <w:szCs w:val="28"/>
          <w:lang w:val="kk-KZ" w:eastAsia="ru-RU"/>
        </w:rPr>
        <w:t>«</w:t>
      </w:r>
      <w:r w:rsidR="000C189A" w:rsidRPr="000C05AA">
        <w:rPr>
          <w:rFonts w:eastAsia="Times New Roman"/>
          <w:b/>
          <w:color w:val="auto"/>
          <w:sz w:val="28"/>
          <w:szCs w:val="28"/>
          <w:lang w:val="kk-KZ" w:eastAsia="ru-RU"/>
        </w:rPr>
        <w:t>Күншуақ</w:t>
      </w:r>
      <w:r w:rsidRPr="000C05AA">
        <w:rPr>
          <w:rFonts w:eastAsia="Times New Roman"/>
          <w:b/>
          <w:color w:val="auto"/>
          <w:sz w:val="28"/>
          <w:szCs w:val="28"/>
          <w:lang w:val="kk-KZ" w:eastAsia="ru-RU"/>
        </w:rPr>
        <w:t>», «</w:t>
      </w:r>
      <w:r w:rsidR="000C189A" w:rsidRPr="000C05AA">
        <w:rPr>
          <w:rFonts w:eastAsia="Times New Roman"/>
          <w:b/>
          <w:color w:val="auto"/>
          <w:sz w:val="28"/>
          <w:szCs w:val="28"/>
          <w:lang w:val="kk-KZ" w:eastAsia="ru-RU"/>
        </w:rPr>
        <w:t>Айгөлек</w:t>
      </w:r>
      <w:r w:rsidRPr="000C05AA">
        <w:rPr>
          <w:rFonts w:eastAsia="Times New Roman"/>
          <w:b/>
          <w:color w:val="auto"/>
          <w:sz w:val="28"/>
          <w:szCs w:val="28"/>
          <w:lang w:val="kk-KZ" w:eastAsia="ru-RU"/>
        </w:rPr>
        <w:t>», «Балдәурен»</w:t>
      </w:r>
      <w:r w:rsidR="000C189A" w:rsidRPr="000C05AA">
        <w:rPr>
          <w:rFonts w:eastAsia="Times New Roman"/>
          <w:b/>
          <w:color w:val="auto"/>
          <w:sz w:val="28"/>
          <w:szCs w:val="28"/>
          <w:lang w:val="kk-KZ" w:eastAsia="ru-RU"/>
        </w:rPr>
        <w:t xml:space="preserve"> </w:t>
      </w:r>
      <w:r w:rsidRPr="000C05AA">
        <w:rPr>
          <w:rFonts w:eastAsia="Times New Roman"/>
          <w:b/>
          <w:color w:val="auto"/>
          <w:sz w:val="28"/>
          <w:szCs w:val="28"/>
          <w:lang w:val="kk-KZ" w:eastAsia="ru-RU"/>
        </w:rPr>
        <w:t>кіші топ</w:t>
      </w:r>
      <w:r w:rsidRPr="00C5186E">
        <w:rPr>
          <w:rFonts w:eastAsia="Times New Roman"/>
          <w:color w:val="auto"/>
          <w:sz w:val="28"/>
          <w:szCs w:val="28"/>
          <w:lang w:val="kk-KZ" w:eastAsia="ru-RU"/>
        </w:rPr>
        <w:t xml:space="preserve"> (2 жастағы балалар) «Дене шынықтыру» – аптасына үш рет, «Музыка»-аптасына бір рет. </w:t>
      </w:r>
      <w:bookmarkStart w:id="0" w:name="_Hlk188622642"/>
      <w:bookmarkStart w:id="1" w:name="_Hlk188630665"/>
      <w:r w:rsidRPr="00C5186E">
        <w:rPr>
          <w:rFonts w:eastAsia="Times New Roman"/>
          <w:color w:val="auto"/>
          <w:sz w:val="28"/>
          <w:szCs w:val="28"/>
          <w:lang w:val="kk-KZ" w:eastAsia="ru-RU"/>
        </w:rPr>
        <w:t>«Дене шынықтыру</w:t>
      </w:r>
      <w:bookmarkEnd w:id="0"/>
      <w:r w:rsidRPr="00C5186E">
        <w:rPr>
          <w:rFonts w:eastAsia="Times New Roman"/>
          <w:color w:val="auto"/>
          <w:sz w:val="28"/>
          <w:szCs w:val="28"/>
          <w:lang w:val="kk-KZ" w:eastAsia="ru-RU"/>
        </w:rPr>
        <w:t>»</w:t>
      </w:r>
      <w:bookmarkEnd w:id="1"/>
      <w:r w:rsidRPr="00C5186E">
        <w:rPr>
          <w:rFonts w:eastAsia="Times New Roman"/>
          <w:color w:val="auto"/>
          <w:sz w:val="28"/>
          <w:szCs w:val="28"/>
          <w:lang w:val="kk-KZ" w:eastAsia="ru-RU"/>
        </w:rPr>
        <w:t>,</w:t>
      </w:r>
      <w:r w:rsidR="008932E3">
        <w:rPr>
          <w:rFonts w:eastAsia="Times New Roman"/>
          <w:color w:val="auto"/>
          <w:sz w:val="28"/>
          <w:szCs w:val="28"/>
          <w:lang w:val="kk-KZ" w:eastAsia="ru-RU"/>
        </w:rPr>
        <w:t xml:space="preserve"> </w:t>
      </w:r>
      <w:r w:rsidRPr="00C5186E">
        <w:rPr>
          <w:rFonts w:eastAsia="Times New Roman"/>
          <w:color w:val="auto"/>
          <w:sz w:val="28"/>
          <w:szCs w:val="28"/>
          <w:lang w:val="kk-KZ" w:eastAsia="ru-RU"/>
        </w:rPr>
        <w:t>«Сөйлеуді дамыту және көркем әдебиет», «</w:t>
      </w:r>
      <w:proofErr w:type="spellStart"/>
      <w:r w:rsidRPr="00C5186E">
        <w:rPr>
          <w:rFonts w:eastAsia="Times New Roman"/>
          <w:color w:val="auto"/>
          <w:sz w:val="28"/>
          <w:szCs w:val="28"/>
          <w:lang w:val="kk-KZ" w:eastAsia="ru-RU"/>
        </w:rPr>
        <w:t>Сенсорика</w:t>
      </w:r>
      <w:proofErr w:type="spellEnd"/>
      <w:r w:rsidRPr="00C5186E">
        <w:rPr>
          <w:rFonts w:eastAsia="Times New Roman"/>
          <w:color w:val="auto"/>
          <w:sz w:val="28"/>
          <w:szCs w:val="28"/>
          <w:lang w:val="kk-KZ" w:eastAsia="ru-RU"/>
        </w:rPr>
        <w:t xml:space="preserve">», «Қоршаған ортамен таныстыру», «Сурет салу», «Мүсіндеу», «Жапсыру» және  «Құрастыру», «Музыка» күн сайын ұйымдастырылған іс-әрекеттерді кіріктіру арқылы жүзеге асырылады.  </w:t>
      </w:r>
      <w:r w:rsidRPr="000C05AA">
        <w:rPr>
          <w:rFonts w:eastAsia="Times New Roman"/>
          <w:b/>
          <w:color w:val="auto"/>
          <w:sz w:val="28"/>
          <w:szCs w:val="28"/>
          <w:lang w:val="kk-KZ" w:eastAsia="ru-RU"/>
        </w:rPr>
        <w:t>«</w:t>
      </w:r>
      <w:r w:rsidR="008932E3" w:rsidRPr="000C05AA">
        <w:rPr>
          <w:rFonts w:eastAsia="Times New Roman"/>
          <w:b/>
          <w:color w:val="auto"/>
          <w:sz w:val="28"/>
          <w:szCs w:val="28"/>
          <w:lang w:val="kk-KZ" w:eastAsia="ru-RU"/>
        </w:rPr>
        <w:t>Еркемай</w:t>
      </w:r>
      <w:r w:rsidRPr="000C05AA">
        <w:rPr>
          <w:rFonts w:eastAsia="Times New Roman"/>
          <w:b/>
          <w:color w:val="auto"/>
          <w:sz w:val="28"/>
          <w:szCs w:val="28"/>
          <w:lang w:val="kk-KZ" w:eastAsia="ru-RU"/>
        </w:rPr>
        <w:t>», «Бал</w:t>
      </w:r>
      <w:r w:rsidR="000C189A" w:rsidRPr="000C05AA">
        <w:rPr>
          <w:rFonts w:eastAsia="Times New Roman"/>
          <w:b/>
          <w:color w:val="auto"/>
          <w:sz w:val="28"/>
          <w:szCs w:val="28"/>
          <w:lang w:val="kk-KZ" w:eastAsia="ru-RU"/>
        </w:rPr>
        <w:t>дырған</w:t>
      </w:r>
      <w:r w:rsidRPr="000C05AA">
        <w:rPr>
          <w:rFonts w:eastAsia="Times New Roman"/>
          <w:b/>
          <w:color w:val="auto"/>
          <w:sz w:val="28"/>
          <w:szCs w:val="28"/>
          <w:lang w:val="kk-KZ" w:eastAsia="ru-RU"/>
        </w:rPr>
        <w:t>», «</w:t>
      </w:r>
      <w:r w:rsidR="000C189A" w:rsidRPr="000C05AA">
        <w:rPr>
          <w:rFonts w:eastAsia="Times New Roman"/>
          <w:b/>
          <w:color w:val="auto"/>
          <w:sz w:val="28"/>
          <w:szCs w:val="28"/>
          <w:lang w:val="kk-KZ" w:eastAsia="ru-RU"/>
        </w:rPr>
        <w:t>Қарлығаш</w:t>
      </w:r>
      <w:r w:rsidRPr="000C05AA">
        <w:rPr>
          <w:rFonts w:eastAsia="Times New Roman"/>
          <w:b/>
          <w:color w:val="auto"/>
          <w:sz w:val="28"/>
          <w:szCs w:val="28"/>
          <w:lang w:val="kk-KZ" w:eastAsia="ru-RU"/>
        </w:rPr>
        <w:t>», «</w:t>
      </w:r>
      <w:r w:rsidR="000C189A" w:rsidRPr="000C05AA">
        <w:rPr>
          <w:rFonts w:eastAsia="Times New Roman"/>
          <w:b/>
          <w:color w:val="auto"/>
          <w:sz w:val="28"/>
          <w:szCs w:val="28"/>
          <w:lang w:val="kk-KZ" w:eastAsia="ru-RU"/>
        </w:rPr>
        <w:t>Айналайын</w:t>
      </w:r>
      <w:r w:rsidRPr="000C05AA">
        <w:rPr>
          <w:rFonts w:eastAsia="Times New Roman"/>
          <w:b/>
          <w:color w:val="auto"/>
          <w:sz w:val="28"/>
          <w:szCs w:val="28"/>
          <w:lang w:val="kk-KZ" w:eastAsia="ru-RU"/>
        </w:rPr>
        <w:t>» ортаңғы топ</w:t>
      </w:r>
      <w:r w:rsidRPr="00C5186E">
        <w:rPr>
          <w:rFonts w:eastAsia="Times New Roman"/>
          <w:b/>
          <w:color w:val="auto"/>
          <w:sz w:val="28"/>
          <w:szCs w:val="28"/>
          <w:lang w:val="kk-KZ" w:eastAsia="ru-RU"/>
        </w:rPr>
        <w:t xml:space="preserve"> </w:t>
      </w:r>
      <w:r w:rsidRPr="00C5186E">
        <w:rPr>
          <w:rFonts w:eastAsia="Times New Roman"/>
          <w:color w:val="auto"/>
          <w:sz w:val="28"/>
          <w:szCs w:val="28"/>
          <w:lang w:val="kk-KZ" w:eastAsia="ru-RU"/>
        </w:rPr>
        <w:t xml:space="preserve">(3 жастағы балалар) «Дене шынықтыру» – аптасына үш рет, «Қазақ тілі»-аптасына бір рет, «Музыка»-аптасына бір рет. «Дене шынықтыру», «Сөйлеуді дамыту және көркем әдебиет» , «Математика негіздері», «Қоршаған ортамен таныстыру», «Сурет салу», «Мүсіндеу», «Жапсыру» және  «Құрастыру», «Музыка» күн сайын ұйымдастырылған іс-әрекеттерді кіріктіру арқылы жүзеге асырылады. </w:t>
      </w:r>
      <w:r w:rsidRPr="000C05AA">
        <w:rPr>
          <w:rFonts w:eastAsia="Times New Roman"/>
          <w:b/>
          <w:color w:val="auto"/>
          <w:sz w:val="28"/>
          <w:szCs w:val="28"/>
          <w:lang w:val="kk-KZ" w:eastAsia="ru-RU"/>
        </w:rPr>
        <w:t>«</w:t>
      </w:r>
      <w:r w:rsidR="000C189A" w:rsidRPr="000C05AA">
        <w:rPr>
          <w:rFonts w:eastAsia="Times New Roman"/>
          <w:b/>
          <w:color w:val="auto"/>
          <w:sz w:val="28"/>
          <w:szCs w:val="28"/>
          <w:lang w:val="kk-KZ" w:eastAsia="ru-RU"/>
        </w:rPr>
        <w:t>Бәйтерек</w:t>
      </w:r>
      <w:r w:rsidRPr="000C05AA">
        <w:rPr>
          <w:rFonts w:eastAsia="Times New Roman"/>
          <w:color w:val="auto"/>
          <w:sz w:val="28"/>
          <w:szCs w:val="28"/>
          <w:lang w:val="kk-KZ" w:eastAsia="ru-RU"/>
        </w:rPr>
        <w:t xml:space="preserve">», </w:t>
      </w:r>
      <w:r w:rsidRPr="000C05AA">
        <w:rPr>
          <w:rFonts w:eastAsia="Times New Roman"/>
          <w:b/>
          <w:color w:val="auto"/>
          <w:sz w:val="28"/>
          <w:szCs w:val="28"/>
          <w:lang w:val="kk-KZ" w:eastAsia="ru-RU"/>
        </w:rPr>
        <w:t>«</w:t>
      </w:r>
      <w:r w:rsidR="000C189A" w:rsidRPr="000C05AA">
        <w:rPr>
          <w:rFonts w:eastAsia="Times New Roman"/>
          <w:b/>
          <w:color w:val="auto"/>
          <w:sz w:val="28"/>
          <w:szCs w:val="28"/>
          <w:lang w:val="kk-KZ" w:eastAsia="ru-RU"/>
        </w:rPr>
        <w:t>Қуаныш</w:t>
      </w:r>
      <w:r w:rsidRPr="000C05AA">
        <w:rPr>
          <w:rFonts w:eastAsia="Times New Roman"/>
          <w:b/>
          <w:color w:val="auto"/>
          <w:sz w:val="28"/>
          <w:szCs w:val="28"/>
          <w:lang w:val="kk-KZ" w:eastAsia="ru-RU"/>
        </w:rPr>
        <w:t>», «Балауса»</w:t>
      </w:r>
      <w:r w:rsidRPr="000C05AA">
        <w:rPr>
          <w:rFonts w:eastAsia="Times New Roman"/>
          <w:color w:val="auto"/>
          <w:sz w:val="28"/>
          <w:szCs w:val="28"/>
          <w:lang w:val="kk-KZ" w:eastAsia="ru-RU"/>
        </w:rPr>
        <w:t>,</w:t>
      </w:r>
      <w:r w:rsidRPr="000C05AA">
        <w:rPr>
          <w:rFonts w:eastAsia="Times New Roman"/>
          <w:b/>
          <w:color w:val="auto"/>
          <w:sz w:val="28"/>
          <w:szCs w:val="28"/>
          <w:lang w:val="kk-KZ" w:eastAsia="ru-RU"/>
        </w:rPr>
        <w:t xml:space="preserve"> «Құлыншақ»</w:t>
      </w:r>
      <w:r w:rsidRPr="000C05AA">
        <w:rPr>
          <w:rFonts w:eastAsia="Times New Roman"/>
          <w:color w:val="auto"/>
          <w:sz w:val="28"/>
          <w:szCs w:val="28"/>
          <w:lang w:val="kk-KZ" w:eastAsia="ru-RU"/>
        </w:rPr>
        <w:t xml:space="preserve"> </w:t>
      </w:r>
      <w:r w:rsidRPr="000C05AA">
        <w:rPr>
          <w:rFonts w:eastAsia="Times New Roman"/>
          <w:b/>
          <w:color w:val="auto"/>
          <w:sz w:val="28"/>
          <w:szCs w:val="28"/>
          <w:lang w:val="kk-KZ" w:eastAsia="ru-RU"/>
        </w:rPr>
        <w:t xml:space="preserve">ересек топ </w:t>
      </w:r>
      <w:r w:rsidRPr="000C05AA">
        <w:rPr>
          <w:rFonts w:eastAsia="Times New Roman"/>
          <w:color w:val="auto"/>
          <w:sz w:val="28"/>
          <w:szCs w:val="28"/>
          <w:lang w:val="kk-KZ" w:eastAsia="ru-RU"/>
        </w:rPr>
        <w:t>(4 жастағы</w:t>
      </w:r>
      <w:r w:rsidRPr="00C5186E">
        <w:rPr>
          <w:rFonts w:eastAsia="Times New Roman"/>
          <w:color w:val="auto"/>
          <w:sz w:val="28"/>
          <w:szCs w:val="28"/>
          <w:lang w:val="kk-KZ" w:eastAsia="ru-RU"/>
        </w:rPr>
        <w:t xml:space="preserve"> балалар) «Дене шынықтыру» – аптасына үш рет, «Қазақ тілі»-аптасына бір рет, «Музыка»-аптасына екі рет. «Дене шынықтыру», «Сөйлеуді дамыту және көркем әдебиет» , «Математика негіздері», «Қоршаған ортамен таныстыру», «Сурет салу», «Мүсіндеу», «Жапсыру» және  «Құрастыру»,</w:t>
      </w:r>
      <w:r w:rsidRPr="00C5186E">
        <w:rPr>
          <w:sz w:val="28"/>
          <w:szCs w:val="28"/>
          <w:lang w:val="kk-KZ"/>
        </w:rPr>
        <w:t xml:space="preserve"> </w:t>
      </w:r>
      <w:r w:rsidRPr="00C5186E">
        <w:rPr>
          <w:rFonts w:eastAsia="Times New Roman"/>
          <w:color w:val="auto"/>
          <w:sz w:val="28"/>
          <w:szCs w:val="28"/>
          <w:lang w:val="kk-KZ" w:eastAsia="ru-RU"/>
        </w:rPr>
        <w:t xml:space="preserve">«Музыка» күн сайын ұйымдастырылған іс-әрекеттерді кіріктіру арқылы жүзеге асырылады. </w:t>
      </w:r>
      <w:r w:rsidRPr="00C5186E">
        <w:rPr>
          <w:rFonts w:eastAsia="Times New Roman"/>
          <w:color w:val="FF0000"/>
          <w:sz w:val="28"/>
          <w:szCs w:val="28"/>
          <w:lang w:val="kk-KZ" w:eastAsia="ru-RU"/>
        </w:rPr>
        <w:t xml:space="preserve"> </w:t>
      </w:r>
    </w:p>
    <w:p w14:paraId="135B4DDA" w14:textId="0CA6F2C2" w:rsidR="001A1FC0" w:rsidRDefault="002D53BC" w:rsidP="00C5186E">
      <w:pPr>
        <w:pStyle w:val="Default"/>
        <w:contextualSpacing/>
        <w:jc w:val="both"/>
        <w:rPr>
          <w:rFonts w:eastAsia="Times New Roman"/>
          <w:color w:val="auto"/>
          <w:sz w:val="28"/>
          <w:szCs w:val="28"/>
          <w:lang w:val="kk-KZ" w:eastAsia="ru-RU"/>
        </w:rPr>
      </w:pPr>
      <w:r w:rsidRPr="00C5186E">
        <w:rPr>
          <w:b/>
          <w:i/>
          <w:color w:val="auto"/>
          <w:sz w:val="28"/>
          <w:szCs w:val="28"/>
          <w:lang w:val="kk-KZ"/>
        </w:rPr>
        <w:t xml:space="preserve"> </w:t>
      </w:r>
      <w:r w:rsidR="00C5186E">
        <w:rPr>
          <w:b/>
          <w:i/>
          <w:color w:val="auto"/>
          <w:sz w:val="28"/>
          <w:szCs w:val="28"/>
          <w:lang w:val="kk-KZ"/>
        </w:rPr>
        <w:tab/>
      </w:r>
      <w:r w:rsidRPr="00C5186E">
        <w:rPr>
          <w:b/>
          <w:color w:val="auto"/>
          <w:sz w:val="28"/>
          <w:szCs w:val="28"/>
          <w:lang w:val="kk-KZ"/>
        </w:rPr>
        <w:t>2023-202</w:t>
      </w:r>
      <w:r w:rsidRPr="00C5186E">
        <w:rPr>
          <w:color w:val="auto"/>
          <w:sz w:val="28"/>
          <w:szCs w:val="28"/>
          <w:lang w:val="kk-KZ"/>
        </w:rPr>
        <w:t xml:space="preserve">4 оқу жылы </w:t>
      </w:r>
      <w:r w:rsidRPr="00C5186E">
        <w:rPr>
          <w:rFonts w:eastAsia="Calibri"/>
          <w:color w:val="auto"/>
          <w:sz w:val="28"/>
          <w:szCs w:val="28"/>
          <w:shd w:val="clear" w:color="auto" w:fill="FFFFFF"/>
          <w:lang w:val="kk-KZ"/>
        </w:rPr>
        <w:t>Қазақстан Республикасы</w:t>
      </w:r>
      <w:r w:rsidRPr="00C5186E">
        <w:rPr>
          <w:rFonts w:eastAsia="Calibri"/>
          <w:color w:val="auto"/>
          <w:sz w:val="28"/>
          <w:szCs w:val="28"/>
          <w:lang w:val="kk-KZ"/>
        </w:rPr>
        <w:t xml:space="preserve">  </w:t>
      </w:r>
      <w:r w:rsidRPr="00C5186E">
        <w:rPr>
          <w:rFonts w:eastAsia="Calibri"/>
          <w:color w:val="auto"/>
          <w:sz w:val="28"/>
          <w:szCs w:val="28"/>
          <w:shd w:val="clear" w:color="auto" w:fill="FFFFFF"/>
          <w:lang w:val="kk-KZ"/>
        </w:rPr>
        <w:t>Оқу-ағарту министрінің</w:t>
      </w:r>
      <w:r w:rsidRPr="00C5186E">
        <w:rPr>
          <w:rFonts w:eastAsia="Calibri"/>
          <w:color w:val="auto"/>
          <w:sz w:val="28"/>
          <w:szCs w:val="28"/>
          <w:lang w:val="kk-KZ"/>
        </w:rPr>
        <w:t xml:space="preserve">  </w:t>
      </w:r>
      <w:r w:rsidRPr="00C5186E">
        <w:rPr>
          <w:rFonts w:eastAsia="Calibri"/>
          <w:color w:val="auto"/>
          <w:sz w:val="28"/>
          <w:szCs w:val="28"/>
          <w:shd w:val="clear" w:color="auto" w:fill="FFFFFF"/>
          <w:lang w:val="kk-KZ"/>
        </w:rPr>
        <w:t>2022 жылғы 3 тамыздағы</w:t>
      </w:r>
      <w:r w:rsidRPr="00C5186E">
        <w:rPr>
          <w:rFonts w:eastAsia="Calibri"/>
          <w:color w:val="auto"/>
          <w:sz w:val="28"/>
          <w:szCs w:val="28"/>
          <w:lang w:val="kk-KZ"/>
        </w:rPr>
        <w:t xml:space="preserve"> </w:t>
      </w:r>
      <w:r w:rsidRPr="00C5186E">
        <w:rPr>
          <w:rFonts w:eastAsia="Calibri"/>
          <w:color w:val="auto"/>
          <w:sz w:val="28"/>
          <w:szCs w:val="28"/>
          <w:shd w:val="clear" w:color="auto" w:fill="FFFFFF"/>
          <w:lang w:val="kk-KZ"/>
        </w:rPr>
        <w:t>№ 348 бұйрығына</w:t>
      </w:r>
      <w:r w:rsidRPr="00C5186E">
        <w:rPr>
          <w:rFonts w:eastAsia="Calibri"/>
          <w:color w:val="auto"/>
          <w:sz w:val="28"/>
          <w:szCs w:val="28"/>
          <w:lang w:val="kk-KZ"/>
        </w:rPr>
        <w:t xml:space="preserve">  </w:t>
      </w:r>
      <w:r w:rsidRPr="00C5186E">
        <w:rPr>
          <w:rFonts w:eastAsia="Calibri"/>
          <w:color w:val="auto"/>
          <w:sz w:val="28"/>
          <w:szCs w:val="28"/>
          <w:shd w:val="clear" w:color="auto" w:fill="FFFFFF"/>
          <w:lang w:val="kk-KZ"/>
        </w:rPr>
        <w:t>1-қосымша</w:t>
      </w:r>
      <w:r w:rsidRPr="00C5186E">
        <w:rPr>
          <w:rFonts w:eastAsia="Calibri"/>
          <w:color w:val="auto"/>
          <w:sz w:val="28"/>
          <w:szCs w:val="28"/>
          <w:lang w:val="kk-KZ"/>
        </w:rPr>
        <w:t xml:space="preserve">  талаптарына сай  құрылған  «Мектепке дейінгі тәрбие мен оқыту үлгілік оқу жоспары» </w:t>
      </w:r>
      <w:r w:rsidRPr="00C5186E">
        <w:rPr>
          <w:rFonts w:eastAsia="Calibri"/>
          <w:color w:val="auto"/>
          <w:spacing w:val="2"/>
          <w:sz w:val="28"/>
          <w:szCs w:val="28"/>
          <w:shd w:val="clear" w:color="auto" w:fill="FFFFFF"/>
          <w:lang w:val="kk-KZ"/>
        </w:rPr>
        <w:t>ҚР Оқу-ағарту министрінің 09.09.2022 </w:t>
      </w:r>
      <w:hyperlink r:id="rId9" w:anchor="z5" w:history="1">
        <w:r w:rsidRPr="00C5186E">
          <w:rPr>
            <w:rFonts w:eastAsia="Calibri"/>
            <w:color w:val="auto"/>
            <w:spacing w:val="2"/>
            <w:sz w:val="28"/>
            <w:szCs w:val="28"/>
            <w:shd w:val="clear" w:color="auto" w:fill="FFFFFF"/>
            <w:lang w:val="kk-KZ"/>
          </w:rPr>
          <w:t>№ 394</w:t>
        </w:r>
      </w:hyperlink>
      <w:r w:rsidRPr="00C5186E">
        <w:rPr>
          <w:rFonts w:eastAsia="Calibri"/>
          <w:color w:val="auto"/>
          <w:spacing w:val="2"/>
          <w:sz w:val="28"/>
          <w:szCs w:val="28"/>
          <w:shd w:val="clear" w:color="auto" w:fill="FFFFFF"/>
          <w:lang w:val="kk-KZ"/>
        </w:rPr>
        <w:t> бұйрығымен бекітілген. «Мектепке дейінгі тәрбие мен оқытудың үлгілік оқу бағдарламасы» Қазақстан Республикасы Оқу-ағарту министрінің 2022 жылғы 14 қазандағы №422 бұйрығымен.</w:t>
      </w:r>
      <w:r w:rsidRPr="00C5186E">
        <w:rPr>
          <w:rFonts w:eastAsia="Calibri"/>
          <w:color w:val="auto"/>
          <w:sz w:val="28"/>
          <w:szCs w:val="28"/>
          <w:lang w:val="kk-KZ"/>
        </w:rPr>
        <w:t xml:space="preserve"> </w:t>
      </w:r>
      <w:r w:rsidRPr="00C5186E">
        <w:rPr>
          <w:rFonts w:eastAsia="Calibri"/>
          <w:bCs/>
          <w:color w:val="auto"/>
          <w:sz w:val="28"/>
          <w:szCs w:val="28"/>
          <w:lang w:val="kk-KZ"/>
        </w:rPr>
        <w:t xml:space="preserve">«Мектепке </w:t>
      </w:r>
      <w:proofErr w:type="spellStart"/>
      <w:r w:rsidRPr="00C5186E">
        <w:rPr>
          <w:rFonts w:eastAsia="Calibri"/>
          <w:bCs/>
          <w:color w:val="auto"/>
          <w:sz w:val="28"/>
          <w:szCs w:val="28"/>
          <w:lang w:val="kk-KZ"/>
        </w:rPr>
        <w:t>дейiнгi</w:t>
      </w:r>
      <w:proofErr w:type="spellEnd"/>
      <w:r w:rsidRPr="00C5186E">
        <w:rPr>
          <w:rFonts w:eastAsia="Calibri"/>
          <w:bCs/>
          <w:color w:val="auto"/>
          <w:sz w:val="28"/>
          <w:szCs w:val="28"/>
          <w:lang w:val="kk-KZ"/>
        </w:rPr>
        <w:t xml:space="preserve"> ұйымдар </w:t>
      </w:r>
      <w:proofErr w:type="spellStart"/>
      <w:r w:rsidRPr="00C5186E">
        <w:rPr>
          <w:rFonts w:eastAsia="Calibri"/>
          <w:bCs/>
          <w:color w:val="auto"/>
          <w:sz w:val="28"/>
          <w:szCs w:val="28"/>
          <w:lang w:val="kk-KZ"/>
        </w:rPr>
        <w:t>қызметiнiң</w:t>
      </w:r>
      <w:proofErr w:type="spellEnd"/>
      <w:r w:rsidRPr="00C5186E">
        <w:rPr>
          <w:rFonts w:eastAsia="Calibri"/>
          <w:bCs/>
          <w:color w:val="auto"/>
          <w:sz w:val="28"/>
          <w:szCs w:val="28"/>
          <w:lang w:val="kk-KZ"/>
        </w:rPr>
        <w:t xml:space="preserve"> үлгілік қағидалары» Қазақстан Республикасы Оқу-ағарту министрінің 2022 жылғы 31 тамыздағы № 385 бұйрығы </w:t>
      </w:r>
      <w:r w:rsidRPr="00C5186E">
        <w:rPr>
          <w:rFonts w:eastAsia="Times New Roman"/>
          <w:color w:val="auto"/>
          <w:sz w:val="28"/>
          <w:szCs w:val="28"/>
          <w:lang w:val="kk-KZ" w:eastAsia="ru-RU"/>
        </w:rPr>
        <w:t>талаптарына сай жүзеге асырылады.</w:t>
      </w:r>
      <w:r w:rsidRPr="00C5186E">
        <w:rPr>
          <w:rFonts w:eastAsia="Times New Roman"/>
          <w:b/>
          <w:color w:val="auto"/>
          <w:sz w:val="28"/>
          <w:szCs w:val="28"/>
          <w:lang w:val="kk-KZ" w:eastAsia="ru-RU"/>
        </w:rPr>
        <w:t xml:space="preserve"> </w:t>
      </w:r>
      <w:r w:rsidRPr="00C5186E">
        <w:rPr>
          <w:rFonts w:eastAsia="Times New Roman"/>
          <w:color w:val="auto"/>
          <w:sz w:val="28"/>
          <w:szCs w:val="28"/>
          <w:lang w:val="kk-KZ" w:eastAsia="ru-RU"/>
        </w:rPr>
        <w:t>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балалардың біліктілігі мен білімін қалыптастыруда 1</w:t>
      </w:r>
      <w:r w:rsidR="00BB71BF">
        <w:rPr>
          <w:rFonts w:eastAsia="Times New Roman"/>
          <w:color w:val="auto"/>
          <w:sz w:val="28"/>
          <w:szCs w:val="28"/>
          <w:lang w:val="kk-KZ" w:eastAsia="ru-RU"/>
        </w:rPr>
        <w:t>1</w:t>
      </w:r>
      <w:r w:rsidRPr="00C5186E">
        <w:rPr>
          <w:rFonts w:eastAsia="Times New Roman"/>
          <w:color w:val="auto"/>
          <w:sz w:val="28"/>
          <w:szCs w:val="28"/>
          <w:lang w:val="kk-KZ" w:eastAsia="ru-RU"/>
        </w:rPr>
        <w:t xml:space="preserve"> топқа оқу жоспары құрылды.</w:t>
      </w:r>
      <w:r w:rsidRPr="00C5186E">
        <w:rPr>
          <w:rFonts w:eastAsia="Times New Roman"/>
          <w:b/>
          <w:color w:val="auto"/>
          <w:sz w:val="28"/>
          <w:szCs w:val="28"/>
          <w:lang w:val="kk-KZ" w:eastAsia="ru-RU"/>
        </w:rPr>
        <w:t xml:space="preserve"> </w:t>
      </w:r>
      <w:r w:rsidR="001A1FC0" w:rsidRPr="000C05AA">
        <w:rPr>
          <w:rFonts w:eastAsia="Times New Roman"/>
          <w:b/>
          <w:color w:val="auto"/>
          <w:sz w:val="28"/>
          <w:szCs w:val="28"/>
          <w:lang w:val="kk-KZ" w:eastAsia="ru-RU"/>
        </w:rPr>
        <w:t>«Балауса</w:t>
      </w:r>
      <w:r w:rsidRPr="000C05AA">
        <w:rPr>
          <w:rFonts w:eastAsia="Times New Roman"/>
          <w:b/>
          <w:color w:val="auto"/>
          <w:sz w:val="28"/>
          <w:szCs w:val="28"/>
          <w:lang w:val="kk-KZ" w:eastAsia="ru-RU"/>
        </w:rPr>
        <w:t xml:space="preserve">», </w:t>
      </w:r>
      <w:r w:rsidR="001A1FC0" w:rsidRPr="000C05AA">
        <w:rPr>
          <w:rFonts w:eastAsia="Times New Roman"/>
          <w:b/>
          <w:color w:val="auto"/>
          <w:sz w:val="28"/>
          <w:szCs w:val="28"/>
          <w:lang w:val="kk-KZ" w:eastAsia="ru-RU"/>
        </w:rPr>
        <w:t xml:space="preserve">«Қуаныш», </w:t>
      </w:r>
      <w:r w:rsidRPr="000C05AA">
        <w:rPr>
          <w:rFonts w:eastAsia="Times New Roman"/>
          <w:b/>
          <w:color w:val="auto"/>
          <w:sz w:val="28"/>
          <w:szCs w:val="28"/>
          <w:lang w:val="kk-KZ" w:eastAsia="ru-RU"/>
        </w:rPr>
        <w:t>«</w:t>
      </w:r>
      <w:r w:rsidR="000C189A" w:rsidRPr="000C05AA">
        <w:rPr>
          <w:rFonts w:eastAsia="Times New Roman"/>
          <w:b/>
          <w:color w:val="auto"/>
          <w:sz w:val="28"/>
          <w:szCs w:val="28"/>
          <w:lang w:val="kk-KZ" w:eastAsia="ru-RU"/>
        </w:rPr>
        <w:t>Күншуақ</w:t>
      </w:r>
      <w:r w:rsidRPr="000C05AA">
        <w:rPr>
          <w:rFonts w:eastAsia="Times New Roman"/>
          <w:b/>
          <w:color w:val="auto"/>
          <w:sz w:val="28"/>
          <w:szCs w:val="28"/>
          <w:lang w:val="kk-KZ" w:eastAsia="ru-RU"/>
        </w:rPr>
        <w:t>»</w:t>
      </w:r>
      <w:r w:rsidR="00A57944" w:rsidRPr="000C05AA">
        <w:rPr>
          <w:rFonts w:eastAsia="Times New Roman"/>
          <w:b/>
          <w:color w:val="auto"/>
          <w:sz w:val="28"/>
          <w:szCs w:val="28"/>
          <w:lang w:val="kk-KZ" w:eastAsia="ru-RU"/>
        </w:rPr>
        <w:t>, «Құлыншақ»</w:t>
      </w:r>
      <w:r w:rsidRPr="000C05AA">
        <w:rPr>
          <w:rFonts w:eastAsia="Times New Roman"/>
          <w:b/>
          <w:color w:val="auto"/>
          <w:sz w:val="28"/>
          <w:szCs w:val="28"/>
          <w:lang w:val="kk-KZ" w:eastAsia="ru-RU"/>
        </w:rPr>
        <w:t xml:space="preserve"> кіші топ</w:t>
      </w:r>
      <w:r w:rsidRPr="00C5186E">
        <w:rPr>
          <w:rFonts w:eastAsia="Times New Roman"/>
          <w:color w:val="auto"/>
          <w:sz w:val="28"/>
          <w:szCs w:val="28"/>
          <w:lang w:val="kk-KZ" w:eastAsia="ru-RU"/>
        </w:rPr>
        <w:t xml:space="preserve"> (2 жастағы балалар) «Дене шынықтыру» – аптасына үш рет, «Музыка»-аптасына бір рет. «Дене шынықтыру», «Сөйлеуді дамыту және көркем әдебиет», «</w:t>
      </w:r>
      <w:proofErr w:type="spellStart"/>
      <w:r w:rsidRPr="00C5186E">
        <w:rPr>
          <w:rFonts w:eastAsia="Times New Roman"/>
          <w:color w:val="auto"/>
          <w:sz w:val="28"/>
          <w:szCs w:val="28"/>
          <w:lang w:val="kk-KZ" w:eastAsia="ru-RU"/>
        </w:rPr>
        <w:t>Сенсорика</w:t>
      </w:r>
      <w:proofErr w:type="spellEnd"/>
      <w:r w:rsidRPr="00C5186E">
        <w:rPr>
          <w:rFonts w:eastAsia="Times New Roman"/>
          <w:color w:val="auto"/>
          <w:sz w:val="28"/>
          <w:szCs w:val="28"/>
          <w:lang w:val="kk-KZ" w:eastAsia="ru-RU"/>
        </w:rPr>
        <w:t>», «Қоршаған ортамен таныстыру», «Сурет салу», «Мүсіндеу», «Жапсыру» және  «Құрастыру»,</w:t>
      </w:r>
      <w:r w:rsidRPr="00C5186E">
        <w:rPr>
          <w:sz w:val="28"/>
          <w:szCs w:val="28"/>
          <w:lang w:val="kk-KZ"/>
        </w:rPr>
        <w:t xml:space="preserve"> </w:t>
      </w:r>
      <w:r w:rsidRPr="00C5186E">
        <w:rPr>
          <w:rFonts w:eastAsia="Times New Roman"/>
          <w:color w:val="auto"/>
          <w:sz w:val="28"/>
          <w:szCs w:val="28"/>
          <w:lang w:val="kk-KZ" w:eastAsia="ru-RU"/>
        </w:rPr>
        <w:t>«Музыка» күн сайын ұйымдастырылған іс-әрекеттерді кіріктіру арқылы жүзеге асырылады</w:t>
      </w:r>
      <w:r w:rsidRPr="000C05AA">
        <w:rPr>
          <w:rFonts w:eastAsia="Times New Roman"/>
          <w:color w:val="auto"/>
          <w:sz w:val="28"/>
          <w:szCs w:val="28"/>
          <w:lang w:val="kk-KZ" w:eastAsia="ru-RU"/>
        </w:rPr>
        <w:t xml:space="preserve">.  </w:t>
      </w:r>
      <w:r w:rsidRPr="000C05AA">
        <w:rPr>
          <w:rFonts w:eastAsia="Times New Roman"/>
          <w:b/>
          <w:color w:val="auto"/>
          <w:sz w:val="28"/>
          <w:szCs w:val="28"/>
          <w:lang w:val="kk-KZ" w:eastAsia="ru-RU"/>
        </w:rPr>
        <w:t xml:space="preserve"> «</w:t>
      </w:r>
      <w:r w:rsidR="001A1FC0" w:rsidRPr="000C05AA">
        <w:rPr>
          <w:rFonts w:eastAsia="Times New Roman"/>
          <w:b/>
          <w:color w:val="auto"/>
          <w:sz w:val="28"/>
          <w:szCs w:val="28"/>
          <w:lang w:val="kk-KZ" w:eastAsia="ru-RU"/>
        </w:rPr>
        <w:t>Еркемай</w:t>
      </w:r>
      <w:r w:rsidRPr="000C05AA">
        <w:rPr>
          <w:rFonts w:eastAsia="Times New Roman"/>
          <w:b/>
          <w:color w:val="auto"/>
          <w:sz w:val="28"/>
          <w:szCs w:val="28"/>
          <w:lang w:val="kk-KZ" w:eastAsia="ru-RU"/>
        </w:rPr>
        <w:t>», «Бал</w:t>
      </w:r>
      <w:r w:rsidR="001A1FC0" w:rsidRPr="000C05AA">
        <w:rPr>
          <w:rFonts w:eastAsia="Times New Roman"/>
          <w:b/>
          <w:color w:val="auto"/>
          <w:sz w:val="28"/>
          <w:szCs w:val="28"/>
          <w:lang w:val="kk-KZ" w:eastAsia="ru-RU"/>
        </w:rPr>
        <w:t>дәурен</w:t>
      </w:r>
      <w:r w:rsidRPr="000C05AA">
        <w:rPr>
          <w:rFonts w:eastAsia="Times New Roman"/>
          <w:b/>
          <w:color w:val="auto"/>
          <w:sz w:val="28"/>
          <w:szCs w:val="28"/>
          <w:lang w:val="kk-KZ" w:eastAsia="ru-RU"/>
        </w:rPr>
        <w:t>», «</w:t>
      </w:r>
      <w:r w:rsidR="001A1FC0" w:rsidRPr="000C05AA">
        <w:rPr>
          <w:rFonts w:eastAsia="Times New Roman"/>
          <w:b/>
          <w:color w:val="auto"/>
          <w:sz w:val="28"/>
          <w:szCs w:val="28"/>
          <w:lang w:val="kk-KZ" w:eastAsia="ru-RU"/>
        </w:rPr>
        <w:t>Айгөлек</w:t>
      </w:r>
      <w:r w:rsidRPr="000C05AA">
        <w:rPr>
          <w:rFonts w:eastAsia="Times New Roman"/>
          <w:b/>
          <w:color w:val="auto"/>
          <w:sz w:val="28"/>
          <w:szCs w:val="28"/>
          <w:lang w:val="kk-KZ" w:eastAsia="ru-RU"/>
        </w:rPr>
        <w:t>»</w:t>
      </w:r>
      <w:r w:rsidRPr="000C05AA">
        <w:rPr>
          <w:rFonts w:eastAsia="Times New Roman"/>
          <w:color w:val="auto"/>
          <w:sz w:val="28"/>
          <w:szCs w:val="28"/>
          <w:lang w:val="kk-KZ" w:eastAsia="ru-RU"/>
        </w:rPr>
        <w:t xml:space="preserve"> </w:t>
      </w:r>
      <w:r w:rsidRPr="000C05AA">
        <w:rPr>
          <w:rFonts w:eastAsia="Times New Roman"/>
          <w:b/>
          <w:color w:val="auto"/>
          <w:sz w:val="28"/>
          <w:szCs w:val="28"/>
          <w:lang w:val="kk-KZ" w:eastAsia="ru-RU"/>
        </w:rPr>
        <w:t xml:space="preserve">ортаңғы топ </w:t>
      </w:r>
      <w:r w:rsidRPr="000C05AA">
        <w:rPr>
          <w:rFonts w:eastAsia="Times New Roman"/>
          <w:color w:val="auto"/>
          <w:sz w:val="28"/>
          <w:szCs w:val="28"/>
          <w:lang w:val="kk-KZ" w:eastAsia="ru-RU"/>
        </w:rPr>
        <w:t>(3</w:t>
      </w:r>
      <w:r w:rsidRPr="00C5186E">
        <w:rPr>
          <w:rFonts w:eastAsia="Times New Roman"/>
          <w:color w:val="auto"/>
          <w:sz w:val="28"/>
          <w:szCs w:val="28"/>
          <w:lang w:val="kk-KZ" w:eastAsia="ru-RU"/>
        </w:rPr>
        <w:t xml:space="preserve"> жастағы балалар) «Дене шынықтыру» – аптасына үш рет, «Қазақ тілі»-аптасына бір рет, </w:t>
      </w:r>
      <w:r w:rsidRPr="00C5186E">
        <w:rPr>
          <w:rFonts w:eastAsia="Times New Roman"/>
          <w:color w:val="auto"/>
          <w:sz w:val="28"/>
          <w:szCs w:val="28"/>
          <w:lang w:val="kk-KZ" w:eastAsia="ru-RU"/>
        </w:rPr>
        <w:lastRenderedPageBreak/>
        <w:t>«Музыка»-аптасына бір рет.</w:t>
      </w:r>
      <w:r w:rsidRPr="00C5186E">
        <w:rPr>
          <w:sz w:val="28"/>
          <w:szCs w:val="28"/>
          <w:lang w:val="kk-KZ"/>
        </w:rPr>
        <w:t xml:space="preserve"> </w:t>
      </w:r>
      <w:r w:rsidRPr="00C5186E">
        <w:rPr>
          <w:rFonts w:eastAsia="Times New Roman"/>
          <w:color w:val="auto"/>
          <w:sz w:val="28"/>
          <w:szCs w:val="28"/>
          <w:lang w:val="kk-KZ" w:eastAsia="ru-RU"/>
        </w:rPr>
        <w:t xml:space="preserve">«Дене шынықтыру», «Сөйлеуді дамыту және көркем әдебиет» , «Математика негіздері», «Қоршаған ортамен таныстыру», «Сурет салу», «Мүсіндеу», «Жапсыру» және  «Құрастыру», «Музыка» күн сайын ұйымдастырылған іс-әрекеттерді кіріктіру арқылы жүзеге асырылады. </w:t>
      </w:r>
      <w:r w:rsidRPr="000C05AA">
        <w:rPr>
          <w:rFonts w:eastAsia="Times New Roman"/>
          <w:b/>
          <w:color w:val="auto"/>
          <w:sz w:val="28"/>
          <w:szCs w:val="28"/>
          <w:lang w:val="kk-KZ" w:eastAsia="ru-RU"/>
        </w:rPr>
        <w:t>«</w:t>
      </w:r>
      <w:r w:rsidR="001A1FC0" w:rsidRPr="000C05AA">
        <w:rPr>
          <w:rFonts w:eastAsia="Times New Roman"/>
          <w:b/>
          <w:color w:val="auto"/>
          <w:sz w:val="28"/>
          <w:szCs w:val="28"/>
          <w:lang w:val="kk-KZ" w:eastAsia="ru-RU"/>
        </w:rPr>
        <w:t>Балдырған</w:t>
      </w:r>
      <w:r w:rsidRPr="000C05AA">
        <w:rPr>
          <w:rFonts w:eastAsia="Times New Roman"/>
          <w:color w:val="auto"/>
          <w:sz w:val="28"/>
          <w:szCs w:val="28"/>
          <w:lang w:val="kk-KZ" w:eastAsia="ru-RU"/>
        </w:rPr>
        <w:t xml:space="preserve">», </w:t>
      </w:r>
      <w:r w:rsidRPr="000C05AA">
        <w:rPr>
          <w:rFonts w:eastAsia="Times New Roman"/>
          <w:b/>
          <w:color w:val="auto"/>
          <w:sz w:val="28"/>
          <w:szCs w:val="28"/>
          <w:lang w:val="kk-KZ" w:eastAsia="ru-RU"/>
        </w:rPr>
        <w:t>«</w:t>
      </w:r>
      <w:r w:rsidR="001A1FC0" w:rsidRPr="000C05AA">
        <w:rPr>
          <w:rFonts w:eastAsia="Times New Roman"/>
          <w:b/>
          <w:color w:val="auto"/>
          <w:sz w:val="28"/>
          <w:szCs w:val="28"/>
          <w:lang w:val="kk-KZ" w:eastAsia="ru-RU"/>
        </w:rPr>
        <w:t>Қарлығаш</w:t>
      </w:r>
      <w:r w:rsidRPr="000C05AA">
        <w:rPr>
          <w:rFonts w:eastAsia="Times New Roman"/>
          <w:b/>
          <w:color w:val="auto"/>
          <w:sz w:val="28"/>
          <w:szCs w:val="28"/>
          <w:lang w:val="kk-KZ" w:eastAsia="ru-RU"/>
        </w:rPr>
        <w:t>», «</w:t>
      </w:r>
      <w:r w:rsidR="001A1FC0" w:rsidRPr="000C05AA">
        <w:rPr>
          <w:rFonts w:eastAsia="Times New Roman"/>
          <w:b/>
          <w:color w:val="auto"/>
          <w:sz w:val="28"/>
          <w:szCs w:val="28"/>
          <w:lang w:val="kk-KZ" w:eastAsia="ru-RU"/>
        </w:rPr>
        <w:t>Айналайын</w:t>
      </w:r>
      <w:r w:rsidRPr="000C05AA">
        <w:rPr>
          <w:rFonts w:eastAsia="Times New Roman"/>
          <w:b/>
          <w:color w:val="auto"/>
          <w:sz w:val="28"/>
          <w:szCs w:val="28"/>
          <w:lang w:val="kk-KZ" w:eastAsia="ru-RU"/>
        </w:rPr>
        <w:t>»</w:t>
      </w:r>
      <w:r w:rsidR="001A1FC0" w:rsidRPr="000C05AA">
        <w:rPr>
          <w:rFonts w:eastAsia="Times New Roman"/>
          <w:b/>
          <w:color w:val="auto"/>
          <w:sz w:val="28"/>
          <w:szCs w:val="28"/>
          <w:lang w:val="kk-KZ" w:eastAsia="ru-RU"/>
        </w:rPr>
        <w:t xml:space="preserve"> </w:t>
      </w:r>
      <w:r w:rsidRPr="000C05AA">
        <w:rPr>
          <w:rFonts w:eastAsia="Times New Roman"/>
          <w:b/>
          <w:color w:val="auto"/>
          <w:sz w:val="28"/>
          <w:szCs w:val="28"/>
          <w:lang w:val="kk-KZ" w:eastAsia="ru-RU"/>
        </w:rPr>
        <w:t>ересек топ</w:t>
      </w:r>
      <w:r w:rsidRPr="00C5186E">
        <w:rPr>
          <w:rFonts w:eastAsia="Times New Roman"/>
          <w:b/>
          <w:color w:val="auto"/>
          <w:sz w:val="28"/>
          <w:szCs w:val="28"/>
          <w:lang w:val="kk-KZ" w:eastAsia="ru-RU"/>
        </w:rPr>
        <w:t xml:space="preserve"> </w:t>
      </w:r>
      <w:r w:rsidRPr="00C5186E">
        <w:rPr>
          <w:rFonts w:eastAsia="Times New Roman"/>
          <w:color w:val="auto"/>
          <w:sz w:val="28"/>
          <w:szCs w:val="28"/>
          <w:lang w:val="kk-KZ" w:eastAsia="ru-RU"/>
        </w:rPr>
        <w:t>(4 жастағы балалар) «Дене шынықтыру» – аптасына үш рет, «Қазақ тілі»-аптасына бір рет, «Музыка»-аптасына екі рет.</w:t>
      </w:r>
      <w:r w:rsidRPr="00C5186E">
        <w:rPr>
          <w:sz w:val="28"/>
          <w:szCs w:val="28"/>
          <w:lang w:val="kk-KZ"/>
        </w:rPr>
        <w:t xml:space="preserve"> </w:t>
      </w:r>
      <w:r w:rsidRPr="00C5186E">
        <w:rPr>
          <w:rFonts w:eastAsia="Times New Roman"/>
          <w:color w:val="auto"/>
          <w:sz w:val="28"/>
          <w:szCs w:val="28"/>
          <w:lang w:val="kk-KZ" w:eastAsia="ru-RU"/>
        </w:rPr>
        <w:t>«Дене шынықтыру», «Сөйлеуді дамыту және көркем әдебиет» , «Математика негіздері», «Қоршаған ортамен таныстыру», «Сурет салу», «Мүсіндеу», «Жапсыру» және  «Құрастыру»</w:t>
      </w:r>
      <w:r w:rsidRPr="00C5186E">
        <w:rPr>
          <w:sz w:val="28"/>
          <w:szCs w:val="28"/>
          <w:lang w:val="kk-KZ"/>
        </w:rPr>
        <w:t xml:space="preserve">, </w:t>
      </w:r>
      <w:r w:rsidRPr="00C5186E">
        <w:rPr>
          <w:rFonts w:eastAsia="Times New Roman"/>
          <w:color w:val="auto"/>
          <w:sz w:val="28"/>
          <w:szCs w:val="28"/>
          <w:lang w:val="kk-KZ" w:eastAsia="ru-RU"/>
        </w:rPr>
        <w:t xml:space="preserve">«Музыка» күн сайын ұйымдастырылған іс-әрекеттерді кіріктіру арқылы жүзеге асырылады. </w:t>
      </w:r>
    </w:p>
    <w:p w14:paraId="0AC6C2A1" w14:textId="7123EABB" w:rsidR="002D53BC" w:rsidRPr="00C5186E" w:rsidRDefault="002D53BC" w:rsidP="00C5186E">
      <w:pPr>
        <w:pStyle w:val="Default"/>
        <w:contextualSpacing/>
        <w:jc w:val="both"/>
        <w:rPr>
          <w:rFonts w:eastAsia="Times New Roman"/>
          <w:color w:val="auto"/>
          <w:sz w:val="28"/>
          <w:szCs w:val="28"/>
          <w:lang w:val="kk-KZ" w:eastAsia="ru-RU"/>
        </w:rPr>
      </w:pPr>
      <w:r w:rsidRPr="00C5186E">
        <w:rPr>
          <w:rFonts w:eastAsia="Times New Roman"/>
          <w:color w:val="FF0000"/>
          <w:sz w:val="28"/>
          <w:szCs w:val="28"/>
          <w:lang w:val="kk-KZ" w:eastAsia="ru-RU"/>
        </w:rPr>
        <w:t xml:space="preserve"> </w:t>
      </w:r>
      <w:r w:rsidR="001A1FC0" w:rsidRPr="000C05AA">
        <w:rPr>
          <w:rFonts w:eastAsia="Times New Roman"/>
          <w:b/>
          <w:color w:val="auto"/>
          <w:sz w:val="28"/>
          <w:szCs w:val="28"/>
          <w:lang w:val="kk-KZ" w:eastAsia="ru-RU"/>
        </w:rPr>
        <w:t>«Бәйтерек» мектепалды даярлық тобы</w:t>
      </w:r>
      <w:r w:rsidR="001A1FC0" w:rsidRPr="00C5186E">
        <w:rPr>
          <w:rFonts w:eastAsia="Times New Roman"/>
          <w:b/>
          <w:color w:val="auto"/>
          <w:sz w:val="28"/>
          <w:szCs w:val="28"/>
          <w:lang w:val="kk-KZ" w:eastAsia="ru-RU"/>
        </w:rPr>
        <w:t xml:space="preserve"> </w:t>
      </w:r>
      <w:r w:rsidR="001A1FC0" w:rsidRPr="00520A0E">
        <w:rPr>
          <w:rFonts w:eastAsia="Times New Roman"/>
          <w:color w:val="auto"/>
          <w:sz w:val="28"/>
          <w:szCs w:val="28"/>
          <w:lang w:val="kk-KZ" w:eastAsia="ru-RU"/>
        </w:rPr>
        <w:t>(5 жастағы балалар) «Дене шынықтыру» – аптасына үш рет, «Қазақ тілі»-аптасына бір рет, «Музыка»-аптасына екі рет.</w:t>
      </w:r>
      <w:r w:rsidR="001A1FC0" w:rsidRPr="00520A0E">
        <w:rPr>
          <w:sz w:val="28"/>
          <w:szCs w:val="28"/>
          <w:lang w:val="kk-KZ"/>
        </w:rPr>
        <w:t xml:space="preserve"> </w:t>
      </w:r>
      <w:r w:rsidR="001A1FC0" w:rsidRPr="00520A0E">
        <w:rPr>
          <w:rFonts w:eastAsia="Times New Roman"/>
          <w:color w:val="auto"/>
          <w:sz w:val="28"/>
          <w:szCs w:val="28"/>
          <w:lang w:val="kk-KZ" w:eastAsia="ru-RU"/>
        </w:rPr>
        <w:t>«Дене шынықтыру», «Сөйлеуді дамыту және көркем әдебиет» , «Сауат ашу негіздері», «Математика негіздері», «Қоршаған ортамен таныстыру», «Сурет салу», «Мүсіндеу», «Жапсыру» және  «Құрастыру»</w:t>
      </w:r>
      <w:r w:rsidR="001A1FC0" w:rsidRPr="00520A0E">
        <w:rPr>
          <w:sz w:val="28"/>
          <w:szCs w:val="28"/>
          <w:lang w:val="kk-KZ"/>
        </w:rPr>
        <w:t xml:space="preserve">, </w:t>
      </w:r>
      <w:r w:rsidR="001A1FC0" w:rsidRPr="00520A0E">
        <w:rPr>
          <w:rFonts w:eastAsia="Times New Roman"/>
          <w:color w:val="auto"/>
          <w:sz w:val="28"/>
          <w:szCs w:val="28"/>
          <w:lang w:val="kk-KZ" w:eastAsia="ru-RU"/>
        </w:rPr>
        <w:t>«Музыка»</w:t>
      </w:r>
      <w:r w:rsidR="001A1FC0" w:rsidRPr="00C5186E">
        <w:rPr>
          <w:rFonts w:eastAsia="Times New Roman"/>
          <w:color w:val="auto"/>
          <w:sz w:val="28"/>
          <w:szCs w:val="28"/>
          <w:lang w:val="kk-KZ" w:eastAsia="ru-RU"/>
        </w:rPr>
        <w:t xml:space="preserve"> күн сайын ұйымдастырылған іс-әрекеттерді кіріктіру арқылы жүзеге асырылады. </w:t>
      </w:r>
      <w:r w:rsidR="001A1FC0" w:rsidRPr="00C5186E">
        <w:rPr>
          <w:rFonts w:eastAsia="Times New Roman"/>
          <w:color w:val="FF0000"/>
          <w:sz w:val="28"/>
          <w:szCs w:val="28"/>
          <w:lang w:val="kk-KZ" w:eastAsia="ru-RU"/>
        </w:rPr>
        <w:t xml:space="preserve"> </w:t>
      </w:r>
    </w:p>
    <w:p w14:paraId="4C169242" w14:textId="77777777" w:rsidR="00BB71BF" w:rsidRDefault="002D53BC" w:rsidP="00C5186E">
      <w:pPr>
        <w:spacing w:after="0" w:line="240" w:lineRule="auto"/>
        <w:ind w:firstLine="708"/>
        <w:jc w:val="both"/>
        <w:rPr>
          <w:rFonts w:ascii="Times New Roman" w:eastAsia="Times New Roman" w:hAnsi="Times New Roman" w:cs="Times New Roman"/>
          <w:sz w:val="28"/>
          <w:szCs w:val="28"/>
          <w:lang w:val="kk-KZ" w:eastAsia="ru-RU"/>
        </w:rPr>
      </w:pPr>
      <w:r w:rsidRPr="00C5186E">
        <w:rPr>
          <w:rFonts w:ascii="Times New Roman" w:hAnsi="Times New Roman" w:cs="Times New Roman"/>
          <w:b/>
          <w:sz w:val="28"/>
          <w:szCs w:val="28"/>
          <w:lang w:val="kk-KZ"/>
        </w:rPr>
        <w:t>2024-2025</w:t>
      </w:r>
      <w:r w:rsidRPr="00C5186E">
        <w:rPr>
          <w:rFonts w:ascii="Times New Roman" w:hAnsi="Times New Roman" w:cs="Times New Roman"/>
          <w:sz w:val="28"/>
          <w:szCs w:val="28"/>
          <w:lang w:val="kk-KZ"/>
        </w:rPr>
        <w:t xml:space="preserve"> оқу жылы </w:t>
      </w:r>
      <w:r w:rsidRPr="00C5186E">
        <w:rPr>
          <w:rFonts w:ascii="Times New Roman" w:eastAsia="Calibri" w:hAnsi="Times New Roman" w:cs="Times New Roman"/>
          <w:sz w:val="28"/>
          <w:szCs w:val="28"/>
          <w:shd w:val="clear" w:color="auto" w:fill="FFFFFF"/>
          <w:lang w:val="kk-KZ"/>
        </w:rPr>
        <w:t>Қазақстан Республикасы</w:t>
      </w:r>
      <w:r w:rsidRPr="00C5186E">
        <w:rPr>
          <w:rFonts w:ascii="Times New Roman" w:eastAsia="Calibri" w:hAnsi="Times New Roman" w:cs="Times New Roman"/>
          <w:sz w:val="28"/>
          <w:szCs w:val="28"/>
          <w:lang w:val="kk-KZ"/>
        </w:rPr>
        <w:t xml:space="preserve">  </w:t>
      </w:r>
      <w:r w:rsidRPr="00C5186E">
        <w:rPr>
          <w:rFonts w:ascii="Times New Roman" w:eastAsia="Calibri" w:hAnsi="Times New Roman" w:cs="Times New Roman"/>
          <w:sz w:val="28"/>
          <w:szCs w:val="28"/>
          <w:shd w:val="clear" w:color="auto" w:fill="FFFFFF"/>
          <w:lang w:val="kk-KZ"/>
        </w:rPr>
        <w:t>Оқу-ағарту министрінің</w:t>
      </w:r>
      <w:r w:rsidRPr="00C5186E">
        <w:rPr>
          <w:rFonts w:ascii="Times New Roman" w:eastAsia="Calibri" w:hAnsi="Times New Roman" w:cs="Times New Roman"/>
          <w:sz w:val="28"/>
          <w:szCs w:val="28"/>
          <w:lang w:val="kk-KZ"/>
        </w:rPr>
        <w:t xml:space="preserve">  </w:t>
      </w:r>
      <w:r w:rsidRPr="00C5186E">
        <w:rPr>
          <w:rFonts w:ascii="Times New Roman" w:eastAsia="Calibri" w:hAnsi="Times New Roman" w:cs="Times New Roman"/>
          <w:sz w:val="28"/>
          <w:szCs w:val="28"/>
          <w:shd w:val="clear" w:color="auto" w:fill="FFFFFF"/>
          <w:lang w:val="kk-KZ"/>
        </w:rPr>
        <w:t>2022 жылғы 3 тамыздағы</w:t>
      </w:r>
      <w:r w:rsidRPr="00C5186E">
        <w:rPr>
          <w:rFonts w:ascii="Times New Roman" w:eastAsia="Calibri" w:hAnsi="Times New Roman" w:cs="Times New Roman"/>
          <w:sz w:val="28"/>
          <w:szCs w:val="28"/>
          <w:lang w:val="kk-KZ"/>
        </w:rPr>
        <w:t xml:space="preserve"> </w:t>
      </w:r>
      <w:r w:rsidRPr="00C5186E">
        <w:rPr>
          <w:rFonts w:ascii="Times New Roman" w:eastAsia="Calibri" w:hAnsi="Times New Roman" w:cs="Times New Roman"/>
          <w:sz w:val="28"/>
          <w:szCs w:val="28"/>
          <w:shd w:val="clear" w:color="auto" w:fill="FFFFFF"/>
          <w:lang w:val="kk-KZ"/>
        </w:rPr>
        <w:t>№ 348 бұйрығына</w:t>
      </w:r>
      <w:r w:rsidRPr="00C5186E">
        <w:rPr>
          <w:rFonts w:ascii="Times New Roman" w:eastAsia="Calibri" w:hAnsi="Times New Roman" w:cs="Times New Roman"/>
          <w:sz w:val="28"/>
          <w:szCs w:val="28"/>
          <w:lang w:val="kk-KZ"/>
        </w:rPr>
        <w:t xml:space="preserve">  </w:t>
      </w:r>
      <w:r w:rsidRPr="00C5186E">
        <w:rPr>
          <w:rFonts w:ascii="Times New Roman" w:eastAsia="Calibri" w:hAnsi="Times New Roman" w:cs="Times New Roman"/>
          <w:sz w:val="28"/>
          <w:szCs w:val="28"/>
          <w:shd w:val="clear" w:color="auto" w:fill="FFFFFF"/>
          <w:lang w:val="kk-KZ"/>
        </w:rPr>
        <w:t>1-қосымша</w:t>
      </w:r>
      <w:r w:rsidRPr="00C5186E">
        <w:rPr>
          <w:rFonts w:ascii="Times New Roman" w:eastAsia="Calibri" w:hAnsi="Times New Roman" w:cs="Times New Roman"/>
          <w:sz w:val="28"/>
          <w:szCs w:val="28"/>
          <w:lang w:val="kk-KZ"/>
        </w:rPr>
        <w:t xml:space="preserve">  талаптарына сай  құрылған  «Мектепке дейінгі тәрбие мен оқыту үлгілік оқу жоспары» </w:t>
      </w:r>
      <w:r w:rsidRPr="00C5186E">
        <w:rPr>
          <w:rFonts w:ascii="Times New Roman" w:eastAsia="Calibri" w:hAnsi="Times New Roman" w:cs="Times New Roman"/>
          <w:spacing w:val="2"/>
          <w:sz w:val="28"/>
          <w:szCs w:val="28"/>
          <w:shd w:val="clear" w:color="auto" w:fill="FFFFFF"/>
          <w:lang w:val="kk-KZ"/>
        </w:rPr>
        <w:t>ҚР Оқу-ағарту министрінің 09.09.2022 </w:t>
      </w:r>
      <w:hyperlink r:id="rId10" w:anchor="z5" w:history="1">
        <w:r w:rsidRPr="00C5186E">
          <w:rPr>
            <w:rFonts w:ascii="Times New Roman" w:eastAsia="Calibri" w:hAnsi="Times New Roman" w:cs="Times New Roman"/>
            <w:spacing w:val="2"/>
            <w:sz w:val="28"/>
            <w:szCs w:val="28"/>
            <w:shd w:val="clear" w:color="auto" w:fill="FFFFFF"/>
            <w:lang w:val="kk-KZ"/>
          </w:rPr>
          <w:t>№ 394</w:t>
        </w:r>
      </w:hyperlink>
      <w:r w:rsidRPr="00C5186E">
        <w:rPr>
          <w:rFonts w:ascii="Times New Roman" w:eastAsia="Calibri" w:hAnsi="Times New Roman" w:cs="Times New Roman"/>
          <w:spacing w:val="2"/>
          <w:sz w:val="28"/>
          <w:szCs w:val="28"/>
          <w:shd w:val="clear" w:color="auto" w:fill="FFFFFF"/>
          <w:lang w:val="kk-KZ"/>
        </w:rPr>
        <w:t> бұйрығымен бекітілген. «Мектепке дейінгі тәрбие мен оқытудың үлгілік оқу бағдарламасы» Қазақстан Республикасы Оқу-ағарту министрінің 2022 жылғы 14 қазандағы №422 бұйрығымен.</w:t>
      </w:r>
      <w:r w:rsidRPr="00C5186E">
        <w:rPr>
          <w:rFonts w:ascii="Times New Roman" w:eastAsia="Calibri" w:hAnsi="Times New Roman" w:cs="Times New Roman"/>
          <w:sz w:val="28"/>
          <w:szCs w:val="28"/>
          <w:lang w:val="kk-KZ"/>
        </w:rPr>
        <w:t xml:space="preserve"> </w:t>
      </w:r>
      <w:r w:rsidRPr="00C5186E">
        <w:rPr>
          <w:rFonts w:ascii="Times New Roman" w:eastAsia="Calibri" w:hAnsi="Times New Roman" w:cs="Times New Roman"/>
          <w:bCs/>
          <w:sz w:val="28"/>
          <w:szCs w:val="28"/>
          <w:lang w:val="kk-KZ"/>
        </w:rPr>
        <w:t xml:space="preserve">«Мектепке </w:t>
      </w:r>
      <w:proofErr w:type="spellStart"/>
      <w:r w:rsidRPr="00C5186E">
        <w:rPr>
          <w:rFonts w:ascii="Times New Roman" w:eastAsia="Calibri" w:hAnsi="Times New Roman" w:cs="Times New Roman"/>
          <w:bCs/>
          <w:sz w:val="28"/>
          <w:szCs w:val="28"/>
          <w:lang w:val="kk-KZ"/>
        </w:rPr>
        <w:t>дейiнгi</w:t>
      </w:r>
      <w:proofErr w:type="spellEnd"/>
      <w:r w:rsidRPr="00C5186E">
        <w:rPr>
          <w:rFonts w:ascii="Times New Roman" w:eastAsia="Calibri" w:hAnsi="Times New Roman" w:cs="Times New Roman"/>
          <w:bCs/>
          <w:sz w:val="28"/>
          <w:szCs w:val="28"/>
          <w:lang w:val="kk-KZ"/>
        </w:rPr>
        <w:t xml:space="preserve"> ұйымдар </w:t>
      </w:r>
      <w:proofErr w:type="spellStart"/>
      <w:r w:rsidRPr="00C5186E">
        <w:rPr>
          <w:rFonts w:ascii="Times New Roman" w:eastAsia="Calibri" w:hAnsi="Times New Roman" w:cs="Times New Roman"/>
          <w:bCs/>
          <w:sz w:val="28"/>
          <w:szCs w:val="28"/>
          <w:lang w:val="kk-KZ"/>
        </w:rPr>
        <w:t>қызметiнiң</w:t>
      </w:r>
      <w:proofErr w:type="spellEnd"/>
      <w:r w:rsidRPr="00C5186E">
        <w:rPr>
          <w:rFonts w:ascii="Times New Roman" w:eastAsia="Calibri" w:hAnsi="Times New Roman" w:cs="Times New Roman"/>
          <w:bCs/>
          <w:sz w:val="28"/>
          <w:szCs w:val="28"/>
          <w:lang w:val="kk-KZ"/>
        </w:rPr>
        <w:t xml:space="preserve"> үлгілік қағидалары» Қазақстан Республикасы Оқу-ағарту министрінің 2022 жылғы 31 тамыздағы № 385 бұйрығы </w:t>
      </w:r>
      <w:r w:rsidRPr="00C5186E">
        <w:rPr>
          <w:rFonts w:ascii="Times New Roman" w:eastAsia="Times New Roman" w:hAnsi="Times New Roman" w:cs="Times New Roman"/>
          <w:sz w:val="28"/>
          <w:szCs w:val="28"/>
          <w:lang w:val="kk-KZ" w:eastAsia="ru-RU"/>
        </w:rPr>
        <w:t>талаптарына сай жүзеге асырылады.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балалардың біліктілігі мен білімін қалыптастыруда 1</w:t>
      </w:r>
      <w:r w:rsidR="00BB71BF">
        <w:rPr>
          <w:rFonts w:ascii="Times New Roman" w:eastAsia="Times New Roman" w:hAnsi="Times New Roman" w:cs="Times New Roman"/>
          <w:sz w:val="28"/>
          <w:szCs w:val="28"/>
          <w:lang w:val="kk-KZ" w:eastAsia="ru-RU"/>
        </w:rPr>
        <w:t>1</w:t>
      </w:r>
      <w:r w:rsidRPr="00C5186E">
        <w:rPr>
          <w:rFonts w:ascii="Times New Roman" w:eastAsia="Times New Roman" w:hAnsi="Times New Roman" w:cs="Times New Roman"/>
          <w:sz w:val="28"/>
          <w:szCs w:val="28"/>
          <w:lang w:val="kk-KZ" w:eastAsia="ru-RU"/>
        </w:rPr>
        <w:t xml:space="preserve"> топқа оқу жоспары құрылды.</w:t>
      </w:r>
    </w:p>
    <w:p w14:paraId="06253FE2" w14:textId="51918EB0" w:rsidR="002D53BC" w:rsidRDefault="003D086E" w:rsidP="000C189A">
      <w:pPr>
        <w:spacing w:after="0" w:line="240" w:lineRule="auto"/>
        <w:jc w:val="both"/>
        <w:rPr>
          <w:rFonts w:ascii="Times New Roman" w:hAnsi="Times New Roman" w:cs="Times New Roman"/>
          <w:b/>
          <w:i/>
          <w:sz w:val="28"/>
          <w:szCs w:val="28"/>
          <w:lang w:val="kk-KZ"/>
        </w:rPr>
      </w:pPr>
      <w:r>
        <w:rPr>
          <w:rFonts w:ascii="Times New Roman" w:eastAsia="Times New Roman" w:hAnsi="Times New Roman" w:cs="Times New Roman"/>
          <w:sz w:val="28"/>
          <w:szCs w:val="28"/>
          <w:lang w:val="kk-KZ" w:eastAsia="ru-RU"/>
        </w:rPr>
        <w:t xml:space="preserve">2024-2025 оқу жылында </w:t>
      </w:r>
      <w:r w:rsidR="000C189A" w:rsidRPr="000C189A">
        <w:rPr>
          <w:rFonts w:ascii="Times New Roman" w:eastAsia="Times New Roman" w:hAnsi="Times New Roman" w:cs="Times New Roman"/>
          <w:sz w:val="28"/>
          <w:szCs w:val="28"/>
          <w:lang w:val="kk-KZ" w:eastAsia="ru-RU"/>
        </w:rPr>
        <w:t xml:space="preserve">balabaqsha.snation.kz </w:t>
      </w:r>
      <w:r w:rsidR="000C189A">
        <w:rPr>
          <w:rFonts w:ascii="Times New Roman" w:eastAsia="Times New Roman" w:hAnsi="Times New Roman" w:cs="Times New Roman"/>
          <w:sz w:val="28"/>
          <w:szCs w:val="28"/>
          <w:lang w:val="kk-KZ" w:eastAsia="ru-RU"/>
        </w:rPr>
        <w:t>сайты арқылы 30 ата-анадан өтініш түсіп 3-4 жастағы 30 бала кезекте тұрды.</w:t>
      </w:r>
      <w:r w:rsidR="001F78B3">
        <w:rPr>
          <w:rFonts w:ascii="Times New Roman" w:eastAsia="Times New Roman" w:hAnsi="Times New Roman" w:cs="Times New Roman"/>
          <w:sz w:val="28"/>
          <w:szCs w:val="28"/>
          <w:lang w:val="kk-KZ" w:eastAsia="ru-RU"/>
        </w:rPr>
        <w:t xml:space="preserve"> </w:t>
      </w:r>
      <w:r w:rsidR="000C189A">
        <w:rPr>
          <w:rFonts w:ascii="Times New Roman" w:eastAsia="Times New Roman" w:hAnsi="Times New Roman" w:cs="Times New Roman"/>
          <w:sz w:val="28"/>
          <w:szCs w:val="28"/>
          <w:lang w:val="kk-KZ" w:eastAsia="ru-RU"/>
        </w:rPr>
        <w:t xml:space="preserve">2024 жылдың </w:t>
      </w:r>
      <w:r>
        <w:rPr>
          <w:rFonts w:ascii="Times New Roman" w:eastAsia="Times New Roman" w:hAnsi="Times New Roman" w:cs="Times New Roman"/>
          <w:sz w:val="28"/>
          <w:szCs w:val="28"/>
          <w:lang w:val="kk-KZ" w:eastAsia="ru-RU"/>
        </w:rPr>
        <w:t>16 қыркүйек айынан</w:t>
      </w:r>
      <w:r w:rsidR="000C189A">
        <w:rPr>
          <w:rFonts w:ascii="Times New Roman" w:eastAsia="Times New Roman" w:hAnsi="Times New Roman" w:cs="Times New Roman"/>
          <w:sz w:val="28"/>
          <w:szCs w:val="28"/>
          <w:lang w:val="kk-KZ" w:eastAsia="ru-RU"/>
        </w:rPr>
        <w:t xml:space="preserve"> ата-аналардың сұраныс бойынша</w:t>
      </w:r>
      <w:r>
        <w:rPr>
          <w:rFonts w:ascii="Times New Roman" w:eastAsia="Times New Roman" w:hAnsi="Times New Roman" w:cs="Times New Roman"/>
          <w:sz w:val="28"/>
          <w:szCs w:val="28"/>
          <w:lang w:val="kk-KZ" w:eastAsia="ru-RU"/>
        </w:rPr>
        <w:t xml:space="preserve"> 1 топ ашылды.</w:t>
      </w:r>
      <w:r w:rsidR="002D53BC" w:rsidRPr="00C5186E">
        <w:rPr>
          <w:rFonts w:ascii="Times New Roman" w:eastAsia="Times New Roman" w:hAnsi="Times New Roman" w:cs="Times New Roman"/>
          <w:b/>
          <w:sz w:val="28"/>
          <w:szCs w:val="28"/>
          <w:lang w:val="kk-KZ" w:eastAsia="ru-RU"/>
        </w:rPr>
        <w:t xml:space="preserve"> </w:t>
      </w:r>
      <w:r w:rsidR="001F78B3" w:rsidRPr="001F78B3">
        <w:rPr>
          <w:rFonts w:ascii="Times New Roman" w:eastAsia="Times New Roman" w:hAnsi="Times New Roman" w:cs="Times New Roman"/>
          <w:bCs/>
          <w:sz w:val="28"/>
          <w:szCs w:val="28"/>
          <w:lang w:val="kk-KZ" w:eastAsia="ru-RU"/>
        </w:rPr>
        <w:t>2024 жылдың 06 желтоқсан айында индиго сайты арқылы қайта тіркелу керектігін айтып, топ жабылды.</w:t>
      </w:r>
      <w:r w:rsidR="002D53BC" w:rsidRPr="00C5186E">
        <w:rPr>
          <w:rFonts w:ascii="Times New Roman" w:eastAsia="Times New Roman" w:hAnsi="Times New Roman" w:cs="Times New Roman"/>
          <w:b/>
          <w:sz w:val="28"/>
          <w:szCs w:val="28"/>
          <w:lang w:val="kk-KZ" w:eastAsia="ru-RU"/>
        </w:rPr>
        <w:t xml:space="preserve"> «Балдырған», «</w:t>
      </w:r>
      <w:r w:rsidR="00A57944">
        <w:rPr>
          <w:rFonts w:ascii="Times New Roman" w:eastAsia="Times New Roman" w:hAnsi="Times New Roman" w:cs="Times New Roman"/>
          <w:b/>
          <w:sz w:val="28"/>
          <w:szCs w:val="28"/>
          <w:lang w:val="kk-KZ" w:eastAsia="ru-RU"/>
        </w:rPr>
        <w:t>Күншуақ</w:t>
      </w:r>
      <w:r w:rsidR="002D53BC" w:rsidRPr="00C5186E">
        <w:rPr>
          <w:rFonts w:ascii="Times New Roman" w:eastAsia="Times New Roman" w:hAnsi="Times New Roman" w:cs="Times New Roman"/>
          <w:b/>
          <w:sz w:val="28"/>
          <w:szCs w:val="28"/>
          <w:lang w:val="kk-KZ" w:eastAsia="ru-RU"/>
        </w:rPr>
        <w:t>», «Қ</w:t>
      </w:r>
      <w:r w:rsidR="00A57944">
        <w:rPr>
          <w:rFonts w:ascii="Times New Roman" w:eastAsia="Times New Roman" w:hAnsi="Times New Roman" w:cs="Times New Roman"/>
          <w:b/>
          <w:sz w:val="28"/>
          <w:szCs w:val="28"/>
          <w:lang w:val="kk-KZ" w:eastAsia="ru-RU"/>
        </w:rPr>
        <w:t>арлығаш</w:t>
      </w:r>
      <w:r w:rsidR="002D53BC" w:rsidRPr="00C5186E">
        <w:rPr>
          <w:rFonts w:ascii="Times New Roman" w:eastAsia="Times New Roman" w:hAnsi="Times New Roman" w:cs="Times New Roman"/>
          <w:b/>
          <w:sz w:val="28"/>
          <w:szCs w:val="28"/>
          <w:lang w:val="kk-KZ" w:eastAsia="ru-RU"/>
        </w:rPr>
        <w:t>»</w:t>
      </w:r>
      <w:r w:rsidR="00A57944">
        <w:rPr>
          <w:rFonts w:ascii="Times New Roman" w:eastAsia="Times New Roman" w:hAnsi="Times New Roman" w:cs="Times New Roman"/>
          <w:b/>
          <w:sz w:val="28"/>
          <w:szCs w:val="28"/>
          <w:lang w:val="kk-KZ" w:eastAsia="ru-RU"/>
        </w:rPr>
        <w:t>, «Айналайын»</w:t>
      </w:r>
      <w:r w:rsidR="002D53BC" w:rsidRPr="00C5186E">
        <w:rPr>
          <w:rFonts w:ascii="Times New Roman" w:eastAsia="Times New Roman" w:hAnsi="Times New Roman" w:cs="Times New Roman"/>
          <w:b/>
          <w:sz w:val="28"/>
          <w:szCs w:val="28"/>
          <w:lang w:val="kk-KZ" w:eastAsia="ru-RU"/>
        </w:rPr>
        <w:t xml:space="preserve"> кіші топ</w:t>
      </w:r>
      <w:r w:rsidR="002D53BC" w:rsidRPr="00C5186E">
        <w:rPr>
          <w:rFonts w:ascii="Times New Roman" w:eastAsia="Times New Roman" w:hAnsi="Times New Roman" w:cs="Times New Roman"/>
          <w:sz w:val="28"/>
          <w:szCs w:val="28"/>
          <w:lang w:val="kk-KZ" w:eastAsia="ru-RU"/>
        </w:rPr>
        <w:t xml:space="preserve"> (2 жастағы балалар) «Дене шынықтыру» – аптасына үш рет, «Музыка»-аптасына бір рет. «Дене шынықтыру», «Сөйлеуді дамыту және көркем әдебиет», «</w:t>
      </w:r>
      <w:proofErr w:type="spellStart"/>
      <w:r w:rsidR="002D53BC" w:rsidRPr="00C5186E">
        <w:rPr>
          <w:rFonts w:ascii="Times New Roman" w:eastAsia="Times New Roman" w:hAnsi="Times New Roman" w:cs="Times New Roman"/>
          <w:sz w:val="28"/>
          <w:szCs w:val="28"/>
          <w:lang w:val="kk-KZ" w:eastAsia="ru-RU"/>
        </w:rPr>
        <w:t>Сенсорика</w:t>
      </w:r>
      <w:proofErr w:type="spellEnd"/>
      <w:r w:rsidR="002D53BC" w:rsidRPr="00C5186E">
        <w:rPr>
          <w:rFonts w:ascii="Times New Roman" w:eastAsia="Times New Roman" w:hAnsi="Times New Roman" w:cs="Times New Roman"/>
          <w:sz w:val="28"/>
          <w:szCs w:val="28"/>
          <w:lang w:val="kk-KZ" w:eastAsia="ru-RU"/>
        </w:rPr>
        <w:t>», «Қоршаған ортамен таныстыру», «Сурет салу», «Мүсіндеу», «Жапсыру» және  «Құрастыру»,</w:t>
      </w:r>
      <w:r w:rsidR="002D53BC" w:rsidRPr="00C5186E">
        <w:rPr>
          <w:rFonts w:ascii="Times New Roman" w:hAnsi="Times New Roman" w:cs="Times New Roman"/>
          <w:sz w:val="28"/>
          <w:szCs w:val="28"/>
          <w:lang w:val="kk-KZ"/>
        </w:rPr>
        <w:t xml:space="preserve"> </w:t>
      </w:r>
      <w:r w:rsidR="002D53BC" w:rsidRPr="00C5186E">
        <w:rPr>
          <w:rFonts w:ascii="Times New Roman" w:eastAsia="Times New Roman" w:hAnsi="Times New Roman" w:cs="Times New Roman"/>
          <w:sz w:val="28"/>
          <w:szCs w:val="28"/>
          <w:lang w:val="kk-KZ" w:eastAsia="ru-RU"/>
        </w:rPr>
        <w:t xml:space="preserve">«Музыка» күн сайын ұйымдастырылған іс-әрекеттерді кіріктіру арқылы жүзеге асырылады.  </w:t>
      </w:r>
      <w:r w:rsidR="002D53BC" w:rsidRPr="00C5186E">
        <w:rPr>
          <w:rFonts w:ascii="Times New Roman" w:eastAsia="Times New Roman" w:hAnsi="Times New Roman" w:cs="Times New Roman"/>
          <w:b/>
          <w:sz w:val="28"/>
          <w:szCs w:val="28"/>
          <w:lang w:val="kk-KZ" w:eastAsia="ru-RU"/>
        </w:rPr>
        <w:t xml:space="preserve"> </w:t>
      </w:r>
      <w:r w:rsidR="002D53BC" w:rsidRPr="00C5186E">
        <w:rPr>
          <w:rFonts w:ascii="Times New Roman" w:eastAsia="Times New Roman" w:hAnsi="Times New Roman" w:cs="Times New Roman"/>
          <w:sz w:val="28"/>
          <w:szCs w:val="28"/>
          <w:lang w:val="kk-KZ" w:eastAsia="ru-RU"/>
        </w:rPr>
        <w:t xml:space="preserve"> </w:t>
      </w:r>
      <w:r w:rsidR="002D53BC" w:rsidRPr="00C5186E">
        <w:rPr>
          <w:rFonts w:ascii="Times New Roman" w:eastAsia="Times New Roman" w:hAnsi="Times New Roman" w:cs="Times New Roman"/>
          <w:b/>
          <w:sz w:val="28"/>
          <w:szCs w:val="28"/>
          <w:lang w:val="kk-KZ" w:eastAsia="ru-RU"/>
        </w:rPr>
        <w:t>«</w:t>
      </w:r>
      <w:r w:rsidR="00A57944">
        <w:rPr>
          <w:rFonts w:ascii="Times New Roman" w:eastAsia="Times New Roman" w:hAnsi="Times New Roman" w:cs="Times New Roman"/>
          <w:b/>
          <w:sz w:val="28"/>
          <w:szCs w:val="28"/>
          <w:lang w:val="kk-KZ" w:eastAsia="ru-RU"/>
        </w:rPr>
        <w:t>Еркемай</w:t>
      </w:r>
      <w:r w:rsidR="002D53BC" w:rsidRPr="00C5186E">
        <w:rPr>
          <w:rFonts w:ascii="Times New Roman" w:eastAsia="Times New Roman" w:hAnsi="Times New Roman" w:cs="Times New Roman"/>
          <w:b/>
          <w:sz w:val="28"/>
          <w:szCs w:val="28"/>
          <w:lang w:val="kk-KZ" w:eastAsia="ru-RU"/>
        </w:rPr>
        <w:t>», «</w:t>
      </w:r>
      <w:r w:rsidR="00A57944">
        <w:rPr>
          <w:rFonts w:ascii="Times New Roman" w:eastAsia="Times New Roman" w:hAnsi="Times New Roman" w:cs="Times New Roman"/>
          <w:b/>
          <w:sz w:val="28"/>
          <w:szCs w:val="28"/>
          <w:lang w:val="kk-KZ" w:eastAsia="ru-RU"/>
        </w:rPr>
        <w:t>Қуаныш</w:t>
      </w:r>
      <w:r w:rsidR="002D53BC" w:rsidRPr="00C5186E">
        <w:rPr>
          <w:rFonts w:ascii="Times New Roman" w:eastAsia="Times New Roman" w:hAnsi="Times New Roman" w:cs="Times New Roman"/>
          <w:b/>
          <w:sz w:val="28"/>
          <w:szCs w:val="28"/>
          <w:lang w:val="kk-KZ" w:eastAsia="ru-RU"/>
        </w:rPr>
        <w:t>», «Балауса»</w:t>
      </w:r>
      <w:r w:rsidR="002D53BC" w:rsidRPr="00C5186E">
        <w:rPr>
          <w:rFonts w:ascii="Times New Roman" w:eastAsia="Times New Roman" w:hAnsi="Times New Roman" w:cs="Times New Roman"/>
          <w:sz w:val="28"/>
          <w:szCs w:val="28"/>
          <w:lang w:val="kk-KZ" w:eastAsia="ru-RU"/>
        </w:rPr>
        <w:t xml:space="preserve">, </w:t>
      </w:r>
      <w:r w:rsidR="002D53BC" w:rsidRPr="00C5186E">
        <w:rPr>
          <w:rFonts w:ascii="Times New Roman" w:eastAsia="Times New Roman" w:hAnsi="Times New Roman" w:cs="Times New Roman"/>
          <w:b/>
          <w:sz w:val="28"/>
          <w:szCs w:val="28"/>
          <w:lang w:val="kk-KZ" w:eastAsia="ru-RU"/>
        </w:rPr>
        <w:t xml:space="preserve">«Құлыншақ» ортаңғы топ </w:t>
      </w:r>
      <w:r w:rsidR="002D53BC" w:rsidRPr="00C5186E">
        <w:rPr>
          <w:rFonts w:ascii="Times New Roman" w:eastAsia="Times New Roman" w:hAnsi="Times New Roman" w:cs="Times New Roman"/>
          <w:sz w:val="28"/>
          <w:szCs w:val="28"/>
          <w:lang w:val="kk-KZ" w:eastAsia="ru-RU"/>
        </w:rPr>
        <w:t>(3 жастағы балалар) «Дене шынықтыру» – аптасына үш рет, «Қазақ тілі»-аптасына бір рет, «Музыка»-аптасына бір рет. «Дене шынықтыру», «Сөйлеуді дамыту және көркем әдебиет», «Математика негіздері», «Қоршаған ортамен таныстыру», «Сурет салу», «Мүсіндеу», «Жапсыру» және  «Құрастыру»,</w:t>
      </w:r>
      <w:r w:rsidR="002D53BC" w:rsidRPr="00C5186E">
        <w:rPr>
          <w:rFonts w:ascii="Times New Roman" w:hAnsi="Times New Roman" w:cs="Times New Roman"/>
          <w:sz w:val="28"/>
          <w:szCs w:val="28"/>
          <w:lang w:val="kk-KZ"/>
        </w:rPr>
        <w:t xml:space="preserve"> </w:t>
      </w:r>
      <w:r w:rsidR="002D53BC" w:rsidRPr="00C5186E">
        <w:rPr>
          <w:rFonts w:ascii="Times New Roman" w:eastAsia="Times New Roman" w:hAnsi="Times New Roman" w:cs="Times New Roman"/>
          <w:sz w:val="28"/>
          <w:szCs w:val="28"/>
          <w:lang w:val="kk-KZ" w:eastAsia="ru-RU"/>
        </w:rPr>
        <w:t xml:space="preserve">«Музыка» күн сайын ұйымдастырылған іс-әрекеттерді кіріктіру арқылы жүзеге асырылады. </w:t>
      </w:r>
      <w:r w:rsidR="002D53BC" w:rsidRPr="00C5186E">
        <w:rPr>
          <w:rFonts w:ascii="Times New Roman" w:eastAsia="Times New Roman" w:hAnsi="Times New Roman" w:cs="Times New Roman"/>
          <w:b/>
          <w:sz w:val="28"/>
          <w:szCs w:val="28"/>
          <w:lang w:val="kk-KZ" w:eastAsia="ru-RU"/>
        </w:rPr>
        <w:t>«</w:t>
      </w:r>
      <w:r w:rsidR="00A57944">
        <w:rPr>
          <w:rFonts w:ascii="Times New Roman" w:eastAsia="Times New Roman" w:hAnsi="Times New Roman" w:cs="Times New Roman"/>
          <w:b/>
          <w:sz w:val="28"/>
          <w:szCs w:val="28"/>
          <w:lang w:val="kk-KZ" w:eastAsia="ru-RU"/>
        </w:rPr>
        <w:t>Айгөлек</w:t>
      </w:r>
      <w:r w:rsidR="002D53BC" w:rsidRPr="00C5186E">
        <w:rPr>
          <w:rFonts w:ascii="Times New Roman" w:eastAsia="Times New Roman" w:hAnsi="Times New Roman" w:cs="Times New Roman"/>
          <w:sz w:val="28"/>
          <w:szCs w:val="28"/>
          <w:lang w:val="kk-KZ" w:eastAsia="ru-RU"/>
        </w:rPr>
        <w:t xml:space="preserve">», </w:t>
      </w:r>
      <w:r w:rsidR="002D53BC" w:rsidRPr="00C5186E">
        <w:rPr>
          <w:rFonts w:ascii="Times New Roman" w:eastAsia="Times New Roman" w:hAnsi="Times New Roman" w:cs="Times New Roman"/>
          <w:b/>
          <w:sz w:val="28"/>
          <w:szCs w:val="28"/>
          <w:lang w:val="kk-KZ" w:eastAsia="ru-RU"/>
        </w:rPr>
        <w:t>«Б</w:t>
      </w:r>
      <w:r w:rsidR="00A57944">
        <w:rPr>
          <w:rFonts w:ascii="Times New Roman" w:eastAsia="Times New Roman" w:hAnsi="Times New Roman" w:cs="Times New Roman"/>
          <w:b/>
          <w:sz w:val="28"/>
          <w:szCs w:val="28"/>
          <w:lang w:val="kk-KZ" w:eastAsia="ru-RU"/>
        </w:rPr>
        <w:t>алдәурен</w:t>
      </w:r>
      <w:r w:rsidR="002D53BC" w:rsidRPr="00C5186E">
        <w:rPr>
          <w:rFonts w:ascii="Times New Roman" w:eastAsia="Times New Roman" w:hAnsi="Times New Roman" w:cs="Times New Roman"/>
          <w:b/>
          <w:sz w:val="28"/>
          <w:szCs w:val="28"/>
          <w:lang w:val="kk-KZ" w:eastAsia="ru-RU"/>
        </w:rPr>
        <w:t xml:space="preserve">», ересек топ </w:t>
      </w:r>
      <w:r w:rsidR="002D53BC" w:rsidRPr="00C5186E">
        <w:rPr>
          <w:rFonts w:ascii="Times New Roman" w:eastAsia="Times New Roman" w:hAnsi="Times New Roman" w:cs="Times New Roman"/>
          <w:sz w:val="28"/>
          <w:szCs w:val="28"/>
          <w:lang w:val="kk-KZ" w:eastAsia="ru-RU"/>
        </w:rPr>
        <w:t xml:space="preserve">(4 жастағы балалар) «Дене шынықтыру» – аптасына үш рет, «Қазақ тілі»-аптасына бір рет, </w:t>
      </w:r>
      <w:bookmarkStart w:id="2" w:name="_Hlk188630838"/>
      <w:r w:rsidR="002D53BC" w:rsidRPr="00C5186E">
        <w:rPr>
          <w:rFonts w:ascii="Times New Roman" w:eastAsia="Times New Roman" w:hAnsi="Times New Roman" w:cs="Times New Roman"/>
          <w:sz w:val="28"/>
          <w:szCs w:val="28"/>
          <w:lang w:val="kk-KZ" w:eastAsia="ru-RU"/>
        </w:rPr>
        <w:t>«Музыка»</w:t>
      </w:r>
      <w:bookmarkEnd w:id="2"/>
      <w:r w:rsidR="002D53BC" w:rsidRPr="00C5186E">
        <w:rPr>
          <w:rFonts w:ascii="Times New Roman" w:eastAsia="Times New Roman" w:hAnsi="Times New Roman" w:cs="Times New Roman"/>
          <w:sz w:val="28"/>
          <w:szCs w:val="28"/>
          <w:lang w:val="kk-KZ" w:eastAsia="ru-RU"/>
        </w:rPr>
        <w:t>-аптасына екі рет. «Дене шынықтыру», «Сөйлеуді дамыту және көркем әдебиет» , «Математика негіздері», «Қоршаған ортамен таныстыру», «Сурет салу», «Мүсіндеу», «Жапсыру» және  «Құрастыру»,</w:t>
      </w:r>
      <w:r w:rsidR="002D53BC" w:rsidRPr="00C5186E">
        <w:rPr>
          <w:rFonts w:ascii="Times New Roman" w:hAnsi="Times New Roman" w:cs="Times New Roman"/>
          <w:sz w:val="28"/>
          <w:szCs w:val="28"/>
          <w:lang w:val="kk-KZ"/>
        </w:rPr>
        <w:t xml:space="preserve"> </w:t>
      </w:r>
      <w:r w:rsidR="002D53BC" w:rsidRPr="00C5186E">
        <w:rPr>
          <w:rFonts w:ascii="Times New Roman" w:eastAsia="Times New Roman" w:hAnsi="Times New Roman" w:cs="Times New Roman"/>
          <w:sz w:val="28"/>
          <w:szCs w:val="28"/>
          <w:lang w:val="kk-KZ" w:eastAsia="ru-RU"/>
        </w:rPr>
        <w:t>«Музыка» күн сайын ұйымдастырылған іс-әрекеттерді кіріктіру арқылы жүзеге асырылады</w:t>
      </w:r>
      <w:r w:rsidR="002D53BC" w:rsidRPr="00C5186E">
        <w:rPr>
          <w:rFonts w:ascii="Times New Roman" w:hAnsi="Times New Roman" w:cs="Times New Roman"/>
          <w:b/>
          <w:i/>
          <w:sz w:val="28"/>
          <w:szCs w:val="28"/>
          <w:lang w:val="kk-KZ"/>
        </w:rPr>
        <w:t xml:space="preserve">. </w:t>
      </w:r>
    </w:p>
    <w:p w14:paraId="1BC2FADF" w14:textId="513DFDE9" w:rsidR="00A57944" w:rsidRPr="00A57944" w:rsidRDefault="00A57944" w:rsidP="000C189A">
      <w:pPr>
        <w:spacing w:after="0" w:line="240" w:lineRule="auto"/>
        <w:jc w:val="both"/>
        <w:rPr>
          <w:rFonts w:ascii="Times New Roman" w:hAnsi="Times New Roman" w:cs="Times New Roman"/>
          <w:b/>
          <w:i/>
          <w:sz w:val="28"/>
          <w:szCs w:val="28"/>
          <w:lang w:val="kk-KZ"/>
        </w:rPr>
      </w:pPr>
      <w:r w:rsidRPr="001F78B3">
        <w:rPr>
          <w:rFonts w:ascii="Times New Roman" w:eastAsia="Times New Roman" w:hAnsi="Times New Roman" w:cs="Times New Roman"/>
          <w:b/>
          <w:sz w:val="28"/>
          <w:szCs w:val="28"/>
          <w:lang w:val="kk-KZ" w:eastAsia="ru-RU"/>
        </w:rPr>
        <w:lastRenderedPageBreak/>
        <w:t>«Бәйтерек» мектепалды даярлық тобы</w:t>
      </w:r>
      <w:r w:rsidRPr="00A57944">
        <w:rPr>
          <w:rFonts w:ascii="Times New Roman" w:eastAsia="Times New Roman" w:hAnsi="Times New Roman" w:cs="Times New Roman"/>
          <w:b/>
          <w:sz w:val="28"/>
          <w:szCs w:val="28"/>
          <w:lang w:val="kk-KZ" w:eastAsia="ru-RU"/>
        </w:rPr>
        <w:t xml:space="preserve"> </w:t>
      </w:r>
      <w:r w:rsidRPr="00A57944">
        <w:rPr>
          <w:rFonts w:ascii="Times New Roman" w:eastAsia="Times New Roman" w:hAnsi="Times New Roman" w:cs="Times New Roman"/>
          <w:sz w:val="28"/>
          <w:szCs w:val="28"/>
          <w:lang w:val="kk-KZ" w:eastAsia="ru-RU"/>
        </w:rPr>
        <w:t xml:space="preserve">(5 жастағы балалар) «Дене </w:t>
      </w:r>
      <w:r w:rsidR="00E34BA5">
        <w:rPr>
          <w:rFonts w:ascii="Times New Roman" w:eastAsia="Times New Roman" w:hAnsi="Times New Roman" w:cs="Times New Roman"/>
          <w:sz w:val="28"/>
          <w:szCs w:val="28"/>
          <w:lang w:val="kk-KZ" w:eastAsia="ru-RU"/>
        </w:rPr>
        <w:t>шынықтыру</w:t>
      </w:r>
      <w:r w:rsidRPr="00A57944">
        <w:rPr>
          <w:rFonts w:ascii="Times New Roman" w:eastAsia="Times New Roman" w:hAnsi="Times New Roman" w:cs="Times New Roman"/>
          <w:sz w:val="28"/>
          <w:szCs w:val="28"/>
          <w:lang w:val="kk-KZ" w:eastAsia="ru-RU"/>
        </w:rPr>
        <w:t>» – аптасына үш рет, «Қазақ тілі»-аптасына бір рет, «Музыка»-аптасына екі рет.</w:t>
      </w:r>
      <w:r w:rsidRPr="00A57944">
        <w:rPr>
          <w:rFonts w:ascii="Times New Roman" w:hAnsi="Times New Roman" w:cs="Times New Roman"/>
          <w:sz w:val="28"/>
          <w:szCs w:val="28"/>
          <w:lang w:val="kk-KZ"/>
        </w:rPr>
        <w:t xml:space="preserve"> </w:t>
      </w:r>
      <w:r w:rsidRPr="00A57944">
        <w:rPr>
          <w:rFonts w:ascii="Times New Roman" w:eastAsia="Times New Roman" w:hAnsi="Times New Roman" w:cs="Times New Roman"/>
          <w:sz w:val="28"/>
          <w:szCs w:val="28"/>
          <w:lang w:val="kk-KZ" w:eastAsia="ru-RU"/>
        </w:rPr>
        <w:t>«Де</w:t>
      </w:r>
      <w:r w:rsidR="00520A0E">
        <w:rPr>
          <w:rFonts w:ascii="Times New Roman" w:eastAsia="Times New Roman" w:hAnsi="Times New Roman" w:cs="Times New Roman"/>
          <w:sz w:val="28"/>
          <w:szCs w:val="28"/>
          <w:lang w:val="kk-KZ" w:eastAsia="ru-RU"/>
        </w:rPr>
        <w:t xml:space="preserve">не </w:t>
      </w:r>
      <w:r w:rsidR="00E34BA5">
        <w:rPr>
          <w:rFonts w:ascii="Times New Roman" w:eastAsia="Times New Roman" w:hAnsi="Times New Roman" w:cs="Times New Roman"/>
          <w:sz w:val="28"/>
          <w:szCs w:val="28"/>
          <w:lang w:val="kk-KZ" w:eastAsia="ru-RU"/>
        </w:rPr>
        <w:t>шынықтыру</w:t>
      </w:r>
      <w:r w:rsidRPr="00A57944">
        <w:rPr>
          <w:rFonts w:ascii="Times New Roman" w:eastAsia="Times New Roman" w:hAnsi="Times New Roman" w:cs="Times New Roman"/>
          <w:sz w:val="28"/>
          <w:szCs w:val="28"/>
          <w:lang w:val="kk-KZ" w:eastAsia="ru-RU"/>
        </w:rPr>
        <w:t>», «Сөйлеуді дамыту және көркем әдебиет», «Сауат ашу негіздері», «Математика негіздері», «Қоршаған</w:t>
      </w:r>
      <w:r w:rsidR="00E34BA5">
        <w:rPr>
          <w:rFonts w:ascii="Times New Roman" w:eastAsia="Times New Roman" w:hAnsi="Times New Roman" w:cs="Times New Roman"/>
          <w:sz w:val="28"/>
          <w:szCs w:val="28"/>
          <w:lang w:val="kk-KZ" w:eastAsia="ru-RU"/>
        </w:rPr>
        <w:t xml:space="preserve"> ортамен</w:t>
      </w:r>
      <w:r w:rsidR="00520A0E">
        <w:rPr>
          <w:rFonts w:ascii="Times New Roman" w:eastAsia="Times New Roman" w:hAnsi="Times New Roman" w:cs="Times New Roman"/>
          <w:sz w:val="28"/>
          <w:szCs w:val="28"/>
          <w:lang w:val="kk-KZ" w:eastAsia="ru-RU"/>
        </w:rPr>
        <w:t xml:space="preserve"> танысу</w:t>
      </w:r>
      <w:r w:rsidRPr="00A57944">
        <w:rPr>
          <w:rFonts w:ascii="Times New Roman" w:eastAsia="Times New Roman" w:hAnsi="Times New Roman" w:cs="Times New Roman"/>
          <w:sz w:val="28"/>
          <w:szCs w:val="28"/>
          <w:lang w:val="kk-KZ" w:eastAsia="ru-RU"/>
        </w:rPr>
        <w:t>», «Сурет салу», «Мүсіндеу», «Жапсыру» және  «Құрастыру»</w:t>
      </w:r>
      <w:r w:rsidRPr="00A57944">
        <w:rPr>
          <w:rFonts w:ascii="Times New Roman" w:hAnsi="Times New Roman" w:cs="Times New Roman"/>
          <w:sz w:val="28"/>
          <w:szCs w:val="28"/>
          <w:lang w:val="kk-KZ"/>
        </w:rPr>
        <w:t xml:space="preserve">, </w:t>
      </w:r>
      <w:r w:rsidRPr="00A57944">
        <w:rPr>
          <w:rFonts w:ascii="Times New Roman" w:eastAsia="Times New Roman" w:hAnsi="Times New Roman" w:cs="Times New Roman"/>
          <w:sz w:val="28"/>
          <w:szCs w:val="28"/>
          <w:lang w:val="kk-KZ" w:eastAsia="ru-RU"/>
        </w:rPr>
        <w:t xml:space="preserve">«Музыка» күн сайын ұйымдастырылған іс-әрекеттерді кіріктіру арқылы жүзеге асырылады. </w:t>
      </w:r>
      <w:r w:rsidRPr="00A57944">
        <w:rPr>
          <w:rFonts w:ascii="Times New Roman" w:eastAsia="Times New Roman" w:hAnsi="Times New Roman" w:cs="Times New Roman"/>
          <w:color w:val="FF0000"/>
          <w:sz w:val="28"/>
          <w:szCs w:val="28"/>
          <w:lang w:val="kk-KZ" w:eastAsia="ru-RU"/>
        </w:rPr>
        <w:t xml:space="preserve"> </w:t>
      </w:r>
    </w:p>
    <w:p w14:paraId="5E1066B7" w14:textId="77777777" w:rsidR="003122F9" w:rsidRDefault="003122F9" w:rsidP="003122F9">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Pr>
          <w:rFonts w:ascii="Times New Roman" w:hAnsi="Times New Roman" w:cs="Times New Roman"/>
          <w:sz w:val="28"/>
          <w:szCs w:val="28"/>
          <w:lang w:val="kk-KZ"/>
        </w:rPr>
        <w:t xml:space="preserve"> </w:t>
      </w:r>
      <w:r>
        <w:rPr>
          <w:rFonts w:ascii="Times New Roman" w:hAnsi="Times New Roman" w:cs="Times New Roman" w:hint="cs"/>
          <w:b/>
          <w:sz w:val="28"/>
          <w:szCs w:val="28"/>
          <w:lang w:val="kk-KZ"/>
        </w:rPr>
        <w:t>Т</w:t>
      </w:r>
      <w:r>
        <w:rPr>
          <w:rFonts w:ascii="Times New Roman" w:hAnsi="Times New Roman" w:cs="Times New Roman"/>
          <w:b/>
          <w:sz w:val="28"/>
          <w:szCs w:val="28"/>
          <w:lang w:val="kk-KZ"/>
        </w:rPr>
        <w:t>ә</w:t>
      </w:r>
      <w:r>
        <w:rPr>
          <w:rFonts w:ascii="Times New Roman" w:hAnsi="Times New Roman" w:cs="Times New Roman" w:hint="cs"/>
          <w:b/>
          <w:sz w:val="28"/>
          <w:szCs w:val="28"/>
          <w:lang w:val="kk-KZ"/>
        </w:rPr>
        <w:t>рбиеленушілер</w:t>
      </w:r>
      <w:r>
        <w:rPr>
          <w:rFonts w:ascii="Times New Roman" w:hAnsi="Times New Roman" w:cs="Times New Roman"/>
          <w:b/>
          <w:sz w:val="28"/>
          <w:szCs w:val="28"/>
          <w:lang w:val="kk-KZ"/>
        </w:rPr>
        <w:t xml:space="preserve"> </w:t>
      </w:r>
      <w:r>
        <w:rPr>
          <w:rFonts w:ascii="Times New Roman" w:hAnsi="Times New Roman" w:cs="Times New Roman" w:hint="cs"/>
          <w:b/>
          <w:sz w:val="28"/>
          <w:szCs w:val="28"/>
          <w:lang w:val="kk-KZ"/>
        </w:rPr>
        <w:t>контингенті</w:t>
      </w:r>
      <w:r>
        <w:rPr>
          <w:rFonts w:ascii="Times New Roman" w:hAnsi="Times New Roman" w:cs="Times New Roman"/>
          <w:b/>
          <w:sz w:val="28"/>
          <w:szCs w:val="28"/>
          <w:lang w:val="kk-KZ"/>
        </w:rPr>
        <w:t xml:space="preserve">: </w:t>
      </w:r>
    </w:p>
    <w:p w14:paraId="36415B5D" w14:textId="77777777" w:rsidR="003122F9" w:rsidRPr="0099597E" w:rsidRDefault="003122F9" w:rsidP="0099597E">
      <w:pPr>
        <w:pStyle w:val="Default"/>
        <w:ind w:firstLine="708"/>
        <w:contextualSpacing/>
        <w:jc w:val="both"/>
        <w:rPr>
          <w:color w:val="auto"/>
          <w:sz w:val="28"/>
          <w:szCs w:val="28"/>
          <w:lang w:val="kk-KZ"/>
        </w:rPr>
      </w:pPr>
      <w:r w:rsidRPr="0099597E">
        <w:rPr>
          <w:color w:val="auto"/>
          <w:sz w:val="28"/>
          <w:szCs w:val="28"/>
          <w:lang w:val="kk-KZ"/>
        </w:rPr>
        <w:t xml:space="preserve">1) </w:t>
      </w:r>
      <w:r w:rsidRPr="0099597E">
        <w:rPr>
          <w:rFonts w:hint="cs"/>
          <w:color w:val="auto"/>
          <w:sz w:val="28"/>
          <w:szCs w:val="28"/>
          <w:lang w:val="kk-KZ"/>
        </w:rPr>
        <w:t>жасына</w:t>
      </w:r>
      <w:r w:rsidRPr="0099597E">
        <w:rPr>
          <w:color w:val="auto"/>
          <w:sz w:val="28"/>
          <w:szCs w:val="28"/>
          <w:lang w:val="kk-KZ"/>
        </w:rPr>
        <w:t xml:space="preserve"> </w:t>
      </w:r>
      <w:r w:rsidRPr="0099597E">
        <w:rPr>
          <w:rFonts w:hint="cs"/>
          <w:color w:val="auto"/>
          <w:sz w:val="28"/>
          <w:szCs w:val="28"/>
          <w:lang w:val="kk-KZ"/>
        </w:rPr>
        <w:t>байланысты</w:t>
      </w:r>
      <w:r w:rsidRPr="0099597E">
        <w:rPr>
          <w:color w:val="auto"/>
          <w:sz w:val="28"/>
          <w:szCs w:val="28"/>
          <w:lang w:val="kk-KZ"/>
        </w:rPr>
        <w:t xml:space="preserve">, </w:t>
      </w:r>
      <w:r w:rsidRPr="0099597E">
        <w:rPr>
          <w:rFonts w:hint="cs"/>
          <w:color w:val="auto"/>
          <w:sz w:val="28"/>
          <w:szCs w:val="28"/>
          <w:lang w:val="kk-KZ"/>
        </w:rPr>
        <w:t>оны</w:t>
      </w:r>
      <w:r w:rsidRPr="0099597E">
        <w:rPr>
          <w:color w:val="auto"/>
          <w:sz w:val="28"/>
          <w:szCs w:val="28"/>
          <w:lang w:val="kk-KZ"/>
        </w:rPr>
        <w:t xml:space="preserve">ң </w:t>
      </w:r>
      <w:r w:rsidRPr="0099597E">
        <w:rPr>
          <w:rFonts w:hint="cs"/>
          <w:color w:val="auto"/>
          <w:sz w:val="28"/>
          <w:szCs w:val="28"/>
          <w:lang w:val="kk-KZ"/>
        </w:rPr>
        <w:t>ішінде</w:t>
      </w:r>
      <w:r w:rsidRPr="0099597E">
        <w:rPr>
          <w:color w:val="auto"/>
          <w:sz w:val="28"/>
          <w:szCs w:val="28"/>
          <w:lang w:val="kk-KZ"/>
        </w:rPr>
        <w:t xml:space="preserve"> </w:t>
      </w:r>
      <w:r w:rsidRPr="0099597E">
        <w:rPr>
          <w:rFonts w:hint="cs"/>
          <w:color w:val="auto"/>
          <w:sz w:val="28"/>
          <w:szCs w:val="28"/>
          <w:lang w:val="kk-KZ"/>
        </w:rPr>
        <w:t>ерекше</w:t>
      </w:r>
      <w:r w:rsidRPr="0099597E">
        <w:rPr>
          <w:color w:val="auto"/>
          <w:sz w:val="28"/>
          <w:szCs w:val="28"/>
          <w:lang w:val="kk-KZ"/>
        </w:rPr>
        <w:t xml:space="preserve"> </w:t>
      </w:r>
      <w:r w:rsidRPr="0099597E">
        <w:rPr>
          <w:rFonts w:hint="cs"/>
          <w:color w:val="auto"/>
          <w:sz w:val="28"/>
          <w:szCs w:val="28"/>
          <w:lang w:val="kk-KZ"/>
        </w:rPr>
        <w:t>білім</w:t>
      </w:r>
      <w:r w:rsidRPr="0099597E">
        <w:rPr>
          <w:color w:val="auto"/>
          <w:sz w:val="28"/>
          <w:szCs w:val="28"/>
          <w:lang w:val="kk-KZ"/>
        </w:rPr>
        <w:t xml:space="preserve"> </w:t>
      </w:r>
      <w:r w:rsidRPr="0099597E">
        <w:rPr>
          <w:rFonts w:hint="cs"/>
          <w:color w:val="auto"/>
          <w:sz w:val="28"/>
          <w:szCs w:val="28"/>
          <w:lang w:val="kk-KZ"/>
        </w:rPr>
        <w:t>беру</w:t>
      </w:r>
      <w:r w:rsidRPr="0099597E">
        <w:rPr>
          <w:color w:val="auto"/>
          <w:sz w:val="28"/>
          <w:szCs w:val="28"/>
          <w:lang w:val="kk-KZ"/>
        </w:rPr>
        <w:t xml:space="preserve"> қ</w:t>
      </w:r>
      <w:r w:rsidRPr="0099597E">
        <w:rPr>
          <w:rFonts w:hint="cs"/>
          <w:color w:val="auto"/>
          <w:sz w:val="28"/>
          <w:szCs w:val="28"/>
          <w:lang w:val="kk-KZ"/>
        </w:rPr>
        <w:t>ажеттіліктері</w:t>
      </w:r>
      <w:r w:rsidRPr="0099597E">
        <w:rPr>
          <w:color w:val="auto"/>
          <w:sz w:val="28"/>
          <w:szCs w:val="28"/>
          <w:lang w:val="kk-KZ"/>
        </w:rPr>
        <w:t xml:space="preserve"> </w:t>
      </w:r>
      <w:r w:rsidRPr="0099597E">
        <w:rPr>
          <w:rFonts w:hint="cs"/>
          <w:color w:val="auto"/>
          <w:sz w:val="28"/>
          <w:szCs w:val="28"/>
          <w:lang w:val="kk-KZ"/>
        </w:rPr>
        <w:t>бар</w:t>
      </w:r>
      <w:r w:rsidRPr="0099597E">
        <w:rPr>
          <w:color w:val="auto"/>
          <w:sz w:val="28"/>
          <w:szCs w:val="28"/>
          <w:lang w:val="kk-KZ"/>
        </w:rPr>
        <w:t xml:space="preserve"> </w:t>
      </w:r>
      <w:r w:rsidRPr="0099597E">
        <w:rPr>
          <w:rFonts w:hint="cs"/>
          <w:color w:val="auto"/>
          <w:sz w:val="28"/>
          <w:szCs w:val="28"/>
          <w:lang w:val="kk-KZ"/>
        </w:rPr>
        <w:t>т</w:t>
      </w:r>
      <w:r w:rsidRPr="0099597E">
        <w:rPr>
          <w:color w:val="auto"/>
          <w:sz w:val="28"/>
          <w:szCs w:val="28"/>
          <w:lang w:val="kk-KZ"/>
        </w:rPr>
        <w:t>ә</w:t>
      </w:r>
      <w:r w:rsidRPr="0099597E">
        <w:rPr>
          <w:rFonts w:hint="cs"/>
          <w:color w:val="auto"/>
          <w:sz w:val="28"/>
          <w:szCs w:val="28"/>
          <w:lang w:val="kk-KZ"/>
        </w:rPr>
        <w:t>рбиеленушілер</w:t>
      </w:r>
      <w:r w:rsidRPr="0099597E">
        <w:rPr>
          <w:color w:val="auto"/>
          <w:sz w:val="28"/>
          <w:szCs w:val="28"/>
          <w:lang w:val="kk-KZ"/>
        </w:rPr>
        <w:t xml:space="preserve"> </w:t>
      </w:r>
      <w:r w:rsidRPr="0099597E">
        <w:rPr>
          <w:rFonts w:hint="cs"/>
          <w:color w:val="auto"/>
          <w:sz w:val="28"/>
          <w:szCs w:val="28"/>
          <w:lang w:val="kk-KZ"/>
        </w:rPr>
        <w:t>контингенті</w:t>
      </w:r>
      <w:r w:rsidRPr="0099597E">
        <w:rPr>
          <w:color w:val="auto"/>
          <w:sz w:val="28"/>
          <w:szCs w:val="28"/>
          <w:lang w:val="kk-KZ"/>
        </w:rPr>
        <w:t xml:space="preserve"> </w:t>
      </w:r>
      <w:r w:rsidRPr="0099597E">
        <w:rPr>
          <w:rFonts w:hint="cs"/>
          <w:color w:val="auto"/>
          <w:sz w:val="28"/>
          <w:szCs w:val="28"/>
          <w:lang w:val="kk-KZ"/>
        </w:rPr>
        <w:t>туралы</w:t>
      </w:r>
      <w:r w:rsidRPr="0099597E">
        <w:rPr>
          <w:color w:val="auto"/>
          <w:sz w:val="28"/>
          <w:szCs w:val="28"/>
          <w:lang w:val="kk-KZ"/>
        </w:rPr>
        <w:t xml:space="preserve"> </w:t>
      </w:r>
      <w:r w:rsidRPr="0099597E">
        <w:rPr>
          <w:rFonts w:hint="cs"/>
          <w:color w:val="auto"/>
          <w:sz w:val="28"/>
          <w:szCs w:val="28"/>
          <w:lang w:val="kk-KZ"/>
        </w:rPr>
        <w:t>м</w:t>
      </w:r>
      <w:r w:rsidRPr="0099597E">
        <w:rPr>
          <w:color w:val="auto"/>
          <w:sz w:val="28"/>
          <w:szCs w:val="28"/>
          <w:lang w:val="kk-KZ"/>
        </w:rPr>
        <w:t>ә</w:t>
      </w:r>
      <w:r w:rsidRPr="0099597E">
        <w:rPr>
          <w:rFonts w:hint="cs"/>
          <w:color w:val="auto"/>
          <w:sz w:val="28"/>
          <w:szCs w:val="28"/>
          <w:lang w:val="kk-KZ"/>
        </w:rPr>
        <w:t>ліметтер</w:t>
      </w:r>
      <w:r w:rsidRPr="0099597E">
        <w:rPr>
          <w:color w:val="auto"/>
          <w:sz w:val="28"/>
          <w:szCs w:val="28"/>
          <w:lang w:val="kk-KZ"/>
        </w:rPr>
        <w:t>:</w:t>
      </w:r>
    </w:p>
    <w:p w14:paraId="045AD34F" w14:textId="77777777" w:rsidR="00072569" w:rsidRPr="0099597E" w:rsidRDefault="00072569" w:rsidP="00072569">
      <w:pPr>
        <w:pStyle w:val="a3"/>
        <w:rPr>
          <w:rFonts w:ascii="Times New Roman" w:hAnsi="Times New Roman" w:cs="Times New Roman"/>
          <w:sz w:val="28"/>
          <w:lang w:val="kk-KZ"/>
        </w:rPr>
      </w:pPr>
      <w:r w:rsidRPr="0099597E">
        <w:rPr>
          <w:rFonts w:ascii="Times New Roman" w:hAnsi="Times New Roman" w:cs="Times New Roman"/>
          <w:sz w:val="28"/>
          <w:lang w:val="kk-KZ"/>
        </w:rPr>
        <w:t xml:space="preserve">ҚР Денсаулық сақтау министрінің бұйрығы негізінде №59 «Санитарлық ережелерді бекіту» санитариялық-эпидемиологиялық талаптарға сәйкес мектепке дейінгі ұйымдар мен балалар үйіне мемлекеттік көмек көрсету үшін әр балаға: карта №065/у формадағы профилактикалық екпелер картасы, №052-2/у формадағы анықтамалар, «Бала денсаулығы» паспорты, №027/у формадағы анықтамалары бар. </w:t>
      </w:r>
    </w:p>
    <w:p w14:paraId="2B692CFB" w14:textId="77777777" w:rsidR="00072569" w:rsidRPr="0099597E" w:rsidRDefault="00072569" w:rsidP="00072569">
      <w:pPr>
        <w:pStyle w:val="a3"/>
        <w:rPr>
          <w:rFonts w:ascii="Times New Roman" w:hAnsi="Times New Roman" w:cs="Times New Roman"/>
          <w:sz w:val="28"/>
          <w:lang w:val="kk-KZ"/>
        </w:rPr>
      </w:pPr>
      <w:r w:rsidRPr="0099597E">
        <w:rPr>
          <w:rFonts w:ascii="Times New Roman" w:hAnsi="Times New Roman" w:cs="Times New Roman"/>
          <w:sz w:val="28"/>
          <w:lang w:val="kk-KZ"/>
        </w:rPr>
        <w:t>Бөбекжай-бақша балаларды медициналық бақылауға алып, профилактикалық тексерістен өткізуді аудандық поликлиникамен бірлесе отырып, қамтамасыз етеді. Балаларға медициналық қызмет көрсету бөбекжай-бақша</w:t>
      </w:r>
      <w:r>
        <w:rPr>
          <w:rFonts w:ascii="Times New Roman" w:hAnsi="Times New Roman" w:cs="Times New Roman"/>
          <w:sz w:val="28"/>
          <w:lang w:val="kk-KZ"/>
        </w:rPr>
        <w:t>сын</w:t>
      </w:r>
      <w:r w:rsidRPr="0099597E">
        <w:rPr>
          <w:rFonts w:ascii="Times New Roman" w:hAnsi="Times New Roman" w:cs="Times New Roman"/>
          <w:sz w:val="28"/>
          <w:lang w:val="kk-KZ"/>
        </w:rPr>
        <w:t>да медбике</w:t>
      </w:r>
      <w:r>
        <w:rPr>
          <w:rFonts w:ascii="Times New Roman" w:hAnsi="Times New Roman" w:cs="Times New Roman"/>
          <w:sz w:val="28"/>
          <w:lang w:val="kk-KZ"/>
        </w:rPr>
        <w:t>лер</w:t>
      </w:r>
      <w:r w:rsidRPr="0099597E">
        <w:rPr>
          <w:rFonts w:ascii="Times New Roman" w:hAnsi="Times New Roman" w:cs="Times New Roman"/>
          <w:sz w:val="28"/>
          <w:lang w:val="kk-KZ"/>
        </w:rPr>
        <w:t>мен жүргізіледі.</w:t>
      </w:r>
    </w:p>
    <w:p w14:paraId="7CEF6442" w14:textId="43094F21" w:rsidR="00072569" w:rsidRPr="0099597E" w:rsidRDefault="00072569" w:rsidP="00072569">
      <w:pPr>
        <w:pStyle w:val="Default"/>
        <w:ind w:firstLine="708"/>
        <w:contextualSpacing/>
        <w:jc w:val="both"/>
        <w:rPr>
          <w:color w:val="auto"/>
          <w:sz w:val="28"/>
          <w:szCs w:val="28"/>
          <w:lang w:val="kk-KZ"/>
        </w:rPr>
      </w:pPr>
      <w:r w:rsidRPr="0099597E">
        <w:rPr>
          <w:color w:val="auto"/>
          <w:sz w:val="28"/>
          <w:szCs w:val="28"/>
          <w:lang w:val="kk-KZ"/>
        </w:rPr>
        <w:t>Бөбекжай</w:t>
      </w:r>
      <w:r>
        <w:rPr>
          <w:color w:val="auto"/>
          <w:sz w:val="28"/>
          <w:szCs w:val="28"/>
          <w:lang w:val="kk-KZ"/>
        </w:rPr>
        <w:t xml:space="preserve"> </w:t>
      </w:r>
      <w:r w:rsidRPr="0099597E">
        <w:rPr>
          <w:color w:val="auto"/>
          <w:sz w:val="28"/>
          <w:szCs w:val="28"/>
          <w:lang w:val="kk-KZ"/>
        </w:rPr>
        <w:t>- бақшаға жолдама алғаннан және құжаттарды ұсынғаннан кейін және бөбекжай мен ата-аналардың арасындағы өзара қарым-қатынасты анықтау және реттеу мақсатында мектепке дейінгі ұйымдар үшін екі данадан білім беру қызметтерін көрсету шарты жасалады, олардың біреуі ата-анасында болады. 2</w:t>
      </w:r>
      <w:r w:rsidR="008932E3">
        <w:rPr>
          <w:color w:val="auto"/>
          <w:sz w:val="28"/>
          <w:szCs w:val="28"/>
          <w:lang w:val="kk-KZ"/>
        </w:rPr>
        <w:t>50</w:t>
      </w:r>
      <w:r w:rsidRPr="0099597E">
        <w:rPr>
          <w:color w:val="auto"/>
          <w:sz w:val="28"/>
          <w:szCs w:val="28"/>
          <w:lang w:val="kk-KZ"/>
        </w:rPr>
        <w:t xml:space="preserve"> тәрбиеленушін</w:t>
      </w:r>
      <w:r>
        <w:rPr>
          <w:color w:val="auto"/>
          <w:sz w:val="28"/>
          <w:szCs w:val="28"/>
          <w:lang w:val="kk-KZ"/>
        </w:rPr>
        <w:t xml:space="preserve">ің барлық ата-аналарымен үлгі </w:t>
      </w:r>
      <w:r w:rsidRPr="0099597E">
        <w:rPr>
          <w:color w:val="auto"/>
          <w:sz w:val="28"/>
          <w:szCs w:val="28"/>
          <w:lang w:val="kk-KZ"/>
        </w:rPr>
        <w:t>-</w:t>
      </w:r>
      <w:r>
        <w:rPr>
          <w:color w:val="auto"/>
          <w:sz w:val="28"/>
          <w:szCs w:val="28"/>
          <w:lang w:val="kk-KZ"/>
        </w:rPr>
        <w:t xml:space="preserve"> </w:t>
      </w:r>
      <w:r w:rsidRPr="0099597E">
        <w:rPr>
          <w:color w:val="auto"/>
          <w:sz w:val="28"/>
          <w:szCs w:val="28"/>
          <w:lang w:val="kk-KZ"/>
        </w:rPr>
        <w:t>шарттар жасалынған.</w:t>
      </w:r>
      <w:r>
        <w:rPr>
          <w:color w:val="auto"/>
          <w:sz w:val="28"/>
          <w:szCs w:val="28"/>
          <w:lang w:val="kk-KZ"/>
        </w:rPr>
        <w:t xml:space="preserve"> </w:t>
      </w:r>
      <w:r w:rsidRPr="0099597E">
        <w:rPr>
          <w:color w:val="auto"/>
          <w:sz w:val="28"/>
          <w:szCs w:val="28"/>
          <w:lang w:val="kk-KZ"/>
        </w:rPr>
        <w:t xml:space="preserve">2022-2023, 2023-2024, 2024-2025 оқу жылдарында ерекше білім беру қажеттілігі бар тәрбиеленушілер болмағандықтан топ топтастырылған жоқ. </w:t>
      </w:r>
    </w:p>
    <w:p w14:paraId="06E63855" w14:textId="77777777" w:rsidR="003122F9" w:rsidRPr="0099597E" w:rsidRDefault="003122F9" w:rsidP="00233744">
      <w:pPr>
        <w:pStyle w:val="Default"/>
        <w:ind w:firstLine="708"/>
        <w:contextualSpacing/>
        <w:jc w:val="both"/>
        <w:rPr>
          <w:color w:val="auto"/>
          <w:sz w:val="28"/>
          <w:szCs w:val="28"/>
          <w:lang w:val="kk-KZ"/>
        </w:rPr>
      </w:pPr>
      <w:r w:rsidRPr="0099597E">
        <w:rPr>
          <w:color w:val="auto"/>
          <w:sz w:val="28"/>
          <w:szCs w:val="28"/>
          <w:lang w:val="kk-KZ"/>
        </w:rPr>
        <w:t xml:space="preserve">2) ерекше білім беру қажеттіліктері бар балаларды ескере отырып жас топтарының толықтығы туралы мәліметтер: </w:t>
      </w:r>
    </w:p>
    <w:p w14:paraId="490BCE33" w14:textId="77777777" w:rsidR="003122F9" w:rsidRPr="0099597E" w:rsidRDefault="003122F9" w:rsidP="003122F9">
      <w:pPr>
        <w:pStyle w:val="a3"/>
        <w:rPr>
          <w:rFonts w:ascii="Times New Roman" w:hAnsi="Times New Roman" w:cs="Times New Roman"/>
          <w:sz w:val="28"/>
          <w:lang w:val="kk-KZ"/>
        </w:rPr>
      </w:pPr>
      <w:r w:rsidRPr="0099597E">
        <w:rPr>
          <w:rFonts w:ascii="Times New Roman" w:hAnsi="Times New Roman" w:cs="Times New Roman"/>
          <w:sz w:val="28"/>
          <w:lang w:val="kk-KZ"/>
        </w:rPr>
        <w:t xml:space="preserve">ҚР Денсаулық сақтау министрінің бұйрығы негізінде №59 «Санитарлық ережелерді бекіту» санитариялық-эпидемиологиялық талаптарға сәйкес мектепке дейінгі ұйымдар мен балалар үйіне мемлекеттік көмек көрсету үшін әр балаға: карта №065/у формадағы профилактикалық екпелер картасы, №052-2/у формадағы анықтамалар, «Бала денсаулығы» паспорты, №027/у формадағы анықтамалары бар. </w:t>
      </w:r>
    </w:p>
    <w:p w14:paraId="64F252A4" w14:textId="77777777" w:rsidR="003122F9" w:rsidRPr="0099597E" w:rsidRDefault="003122F9" w:rsidP="003122F9">
      <w:pPr>
        <w:pStyle w:val="a3"/>
        <w:rPr>
          <w:rFonts w:ascii="Times New Roman" w:hAnsi="Times New Roman" w:cs="Times New Roman"/>
          <w:sz w:val="28"/>
          <w:lang w:val="kk-KZ"/>
        </w:rPr>
      </w:pPr>
      <w:r w:rsidRPr="0099597E">
        <w:rPr>
          <w:rFonts w:ascii="Times New Roman" w:hAnsi="Times New Roman" w:cs="Times New Roman"/>
          <w:sz w:val="28"/>
          <w:lang w:val="kk-KZ"/>
        </w:rPr>
        <w:t>Бөбекжай-бақша</w:t>
      </w:r>
      <w:r w:rsidR="00072569">
        <w:rPr>
          <w:rFonts w:ascii="Times New Roman" w:hAnsi="Times New Roman" w:cs="Times New Roman"/>
          <w:sz w:val="28"/>
          <w:lang w:val="kk-KZ"/>
        </w:rPr>
        <w:t>сында</w:t>
      </w:r>
      <w:r w:rsidRPr="0099597E">
        <w:rPr>
          <w:rFonts w:ascii="Times New Roman" w:hAnsi="Times New Roman" w:cs="Times New Roman"/>
          <w:sz w:val="28"/>
          <w:lang w:val="kk-KZ"/>
        </w:rPr>
        <w:t xml:space="preserve"> балаларды медициналық бақылауға алып, профилактикалық тексерістен өткізуді аудандық поликлиникамен бірлесе отырып, қамтамасыз етеді. Балаларға медициналық қызмет көрсету бөбекжай-бақша</w:t>
      </w:r>
      <w:r w:rsidR="00233744">
        <w:rPr>
          <w:rFonts w:ascii="Times New Roman" w:hAnsi="Times New Roman" w:cs="Times New Roman"/>
          <w:sz w:val="28"/>
          <w:lang w:val="kk-KZ"/>
        </w:rPr>
        <w:t>сын</w:t>
      </w:r>
      <w:r w:rsidRPr="0099597E">
        <w:rPr>
          <w:rFonts w:ascii="Times New Roman" w:hAnsi="Times New Roman" w:cs="Times New Roman"/>
          <w:sz w:val="28"/>
          <w:lang w:val="kk-KZ"/>
        </w:rPr>
        <w:t>да медбике</w:t>
      </w:r>
      <w:r w:rsidR="00233744">
        <w:rPr>
          <w:rFonts w:ascii="Times New Roman" w:hAnsi="Times New Roman" w:cs="Times New Roman"/>
          <w:sz w:val="28"/>
          <w:lang w:val="kk-KZ"/>
        </w:rPr>
        <w:t>лер</w:t>
      </w:r>
      <w:r w:rsidRPr="0099597E">
        <w:rPr>
          <w:rFonts w:ascii="Times New Roman" w:hAnsi="Times New Roman" w:cs="Times New Roman"/>
          <w:sz w:val="28"/>
          <w:lang w:val="kk-KZ"/>
        </w:rPr>
        <w:t>мен жүргізіледі.</w:t>
      </w:r>
    </w:p>
    <w:p w14:paraId="3F594ECC" w14:textId="7AB30F78" w:rsidR="003122F9" w:rsidRPr="0099597E" w:rsidRDefault="003122F9" w:rsidP="00233744">
      <w:pPr>
        <w:pStyle w:val="Default"/>
        <w:ind w:firstLine="708"/>
        <w:contextualSpacing/>
        <w:jc w:val="both"/>
        <w:rPr>
          <w:color w:val="auto"/>
          <w:sz w:val="28"/>
          <w:szCs w:val="28"/>
          <w:lang w:val="kk-KZ"/>
        </w:rPr>
      </w:pPr>
      <w:r w:rsidRPr="0099597E">
        <w:rPr>
          <w:color w:val="auto"/>
          <w:sz w:val="28"/>
          <w:szCs w:val="28"/>
          <w:lang w:val="kk-KZ"/>
        </w:rPr>
        <w:t>Бөбекжай</w:t>
      </w:r>
      <w:r w:rsidR="00233744">
        <w:rPr>
          <w:color w:val="auto"/>
          <w:sz w:val="28"/>
          <w:szCs w:val="28"/>
          <w:lang w:val="kk-KZ"/>
        </w:rPr>
        <w:t xml:space="preserve"> </w:t>
      </w:r>
      <w:r w:rsidRPr="0099597E">
        <w:rPr>
          <w:color w:val="auto"/>
          <w:sz w:val="28"/>
          <w:szCs w:val="28"/>
          <w:lang w:val="kk-KZ"/>
        </w:rPr>
        <w:t xml:space="preserve">- бақшаға жолдама алғаннан және құжаттарды ұсынғаннан кейін және бөбекжай мен ата-аналардың арасындағы өзара қарым-қатынасты анықтау және реттеу мақсатында мектепке дейінгі ұйымдар үшін екі данадан білім беру қызметтерін көрсету шарты жасалады, олардың біреуі ата-анасында болады. </w:t>
      </w:r>
      <w:r w:rsidRPr="00F10123">
        <w:rPr>
          <w:color w:val="auto"/>
          <w:sz w:val="28"/>
          <w:szCs w:val="28"/>
          <w:lang w:val="kk-KZ"/>
        </w:rPr>
        <w:t>2</w:t>
      </w:r>
      <w:r w:rsidR="00BB71BF" w:rsidRPr="00F10123">
        <w:rPr>
          <w:color w:val="auto"/>
          <w:sz w:val="28"/>
          <w:szCs w:val="28"/>
          <w:lang w:val="kk-KZ"/>
        </w:rPr>
        <w:t>5</w:t>
      </w:r>
      <w:r w:rsidRPr="00F10123">
        <w:rPr>
          <w:color w:val="auto"/>
          <w:sz w:val="28"/>
          <w:szCs w:val="28"/>
          <w:lang w:val="kk-KZ"/>
        </w:rPr>
        <w:t>0</w:t>
      </w:r>
      <w:r w:rsidRPr="0099597E">
        <w:rPr>
          <w:color w:val="auto"/>
          <w:sz w:val="28"/>
          <w:szCs w:val="28"/>
          <w:lang w:val="kk-KZ"/>
        </w:rPr>
        <w:t xml:space="preserve"> тәрбиеленушін</w:t>
      </w:r>
      <w:r w:rsidR="00233744">
        <w:rPr>
          <w:color w:val="auto"/>
          <w:sz w:val="28"/>
          <w:szCs w:val="28"/>
          <w:lang w:val="kk-KZ"/>
        </w:rPr>
        <w:t xml:space="preserve">ің барлық ата-аналарымен үлгі </w:t>
      </w:r>
      <w:r w:rsidRPr="0099597E">
        <w:rPr>
          <w:color w:val="auto"/>
          <w:sz w:val="28"/>
          <w:szCs w:val="28"/>
          <w:lang w:val="kk-KZ"/>
        </w:rPr>
        <w:t>-</w:t>
      </w:r>
      <w:r w:rsidR="00233744">
        <w:rPr>
          <w:color w:val="auto"/>
          <w:sz w:val="28"/>
          <w:szCs w:val="28"/>
          <w:lang w:val="kk-KZ"/>
        </w:rPr>
        <w:t xml:space="preserve"> </w:t>
      </w:r>
      <w:r w:rsidRPr="0099597E">
        <w:rPr>
          <w:color w:val="auto"/>
          <w:sz w:val="28"/>
          <w:szCs w:val="28"/>
          <w:lang w:val="kk-KZ"/>
        </w:rPr>
        <w:t>шарттар жасалынған.</w:t>
      </w:r>
      <w:r w:rsidR="00233744">
        <w:rPr>
          <w:color w:val="auto"/>
          <w:sz w:val="28"/>
          <w:szCs w:val="28"/>
          <w:lang w:val="kk-KZ"/>
        </w:rPr>
        <w:t xml:space="preserve"> </w:t>
      </w:r>
      <w:r w:rsidRPr="0099597E">
        <w:rPr>
          <w:color w:val="auto"/>
          <w:sz w:val="28"/>
          <w:szCs w:val="28"/>
          <w:lang w:val="kk-KZ"/>
        </w:rPr>
        <w:t xml:space="preserve">2022-2023, 2023-2024, 2024-2025 оқу жылдарында ерекше білім беру қажеттілігі бар тәрбиеленушілер болмағандықтан топ топтастырылған жоқ. </w:t>
      </w:r>
    </w:p>
    <w:p w14:paraId="6030AD31" w14:textId="77777777" w:rsidR="003122F9" w:rsidRPr="0099597E" w:rsidRDefault="003122F9" w:rsidP="003122F9">
      <w:pPr>
        <w:pStyle w:val="a3"/>
        <w:rPr>
          <w:rFonts w:ascii="Times New Roman" w:hAnsi="Times New Roman" w:cs="Times New Roman"/>
          <w:sz w:val="28"/>
          <w:lang w:val="kk-KZ"/>
        </w:rPr>
      </w:pPr>
      <w:r w:rsidRPr="0099597E">
        <w:rPr>
          <w:rFonts w:ascii="Times New Roman" w:hAnsi="Times New Roman" w:cs="Times New Roman"/>
          <w:sz w:val="28"/>
          <w:szCs w:val="28"/>
          <w:lang w:val="kk-KZ"/>
        </w:rPr>
        <w:t xml:space="preserve">3) </w:t>
      </w:r>
      <w:r w:rsidR="00233744" w:rsidRPr="0099597E">
        <w:rPr>
          <w:rFonts w:ascii="Times New Roman" w:hAnsi="Times New Roman" w:cs="Times New Roman"/>
          <w:sz w:val="28"/>
          <w:szCs w:val="28"/>
          <w:lang w:val="kk-KZ"/>
        </w:rPr>
        <w:t xml:space="preserve">Әр </w:t>
      </w:r>
      <w:r w:rsidRPr="0099597E">
        <w:rPr>
          <w:rFonts w:ascii="Times New Roman" w:hAnsi="Times New Roman" w:cs="Times New Roman"/>
          <w:sz w:val="28"/>
          <w:szCs w:val="28"/>
          <w:lang w:val="kk-KZ"/>
        </w:rPr>
        <w:t xml:space="preserve">түрлі жас топтарының болуы туралы мәліметтер: </w:t>
      </w:r>
    </w:p>
    <w:p w14:paraId="46711CC6" w14:textId="77777777" w:rsidR="00DC04AE" w:rsidRPr="0099597E" w:rsidRDefault="00DC04AE" w:rsidP="00DC04AE">
      <w:pPr>
        <w:pStyle w:val="a3"/>
        <w:rPr>
          <w:rFonts w:ascii="Times New Roman" w:hAnsi="Times New Roman" w:cs="Times New Roman"/>
          <w:sz w:val="28"/>
          <w:lang w:val="kk-KZ"/>
        </w:rPr>
      </w:pPr>
      <w:r w:rsidRPr="0099597E">
        <w:rPr>
          <w:rFonts w:ascii="Times New Roman" w:hAnsi="Times New Roman" w:cs="Times New Roman"/>
          <w:sz w:val="28"/>
          <w:lang w:val="kk-KZ"/>
        </w:rPr>
        <w:t xml:space="preserve">ҚР Денсаулық сақтау министрінің бұйрығы негізінде №59 «Санитарлық ережелерді бекіту» санитариялық-эпидемиологиялық талаптарға сәйкес мектепке дейінгі ұйымдар мен балалар үйіне мемлекеттік көмек көрсету үшін әр балаға: карта </w:t>
      </w:r>
      <w:r w:rsidRPr="0099597E">
        <w:rPr>
          <w:rFonts w:ascii="Times New Roman" w:hAnsi="Times New Roman" w:cs="Times New Roman"/>
          <w:sz w:val="28"/>
          <w:lang w:val="kk-KZ"/>
        </w:rPr>
        <w:lastRenderedPageBreak/>
        <w:t xml:space="preserve">№065/у формадағы профилактикалық екпелер картасы, №052-2/у формадағы анықтамалар, «Бала денсаулығы» паспорты, №027/у формадағы анықтамалары бар. </w:t>
      </w:r>
    </w:p>
    <w:p w14:paraId="7C69A7F3" w14:textId="77777777" w:rsidR="00DC04AE" w:rsidRPr="0099597E" w:rsidRDefault="00DC04AE" w:rsidP="00DC04AE">
      <w:pPr>
        <w:pStyle w:val="a3"/>
        <w:rPr>
          <w:rFonts w:ascii="Times New Roman" w:hAnsi="Times New Roman" w:cs="Times New Roman"/>
          <w:sz w:val="28"/>
          <w:lang w:val="kk-KZ"/>
        </w:rPr>
      </w:pPr>
      <w:r w:rsidRPr="0099597E">
        <w:rPr>
          <w:rFonts w:ascii="Times New Roman" w:hAnsi="Times New Roman" w:cs="Times New Roman"/>
          <w:sz w:val="28"/>
          <w:lang w:val="kk-KZ"/>
        </w:rPr>
        <w:t>Бөбекжай-бақша</w:t>
      </w:r>
      <w:r w:rsidR="00072569">
        <w:rPr>
          <w:rFonts w:ascii="Times New Roman" w:hAnsi="Times New Roman" w:cs="Times New Roman"/>
          <w:sz w:val="28"/>
          <w:lang w:val="kk-KZ"/>
        </w:rPr>
        <w:t xml:space="preserve">сында </w:t>
      </w:r>
      <w:r w:rsidRPr="0099597E">
        <w:rPr>
          <w:rFonts w:ascii="Times New Roman" w:hAnsi="Times New Roman" w:cs="Times New Roman"/>
          <w:sz w:val="28"/>
          <w:lang w:val="kk-KZ"/>
        </w:rPr>
        <w:t>балаларды медициналық бақылауға алып, профилактикалық тексерістен өткізуді аудандық поликлиникамен бірлесе отырып, қамтамасыз етеді. Балаларға медициналық қызмет көрсету бөбекжай-бақша</w:t>
      </w:r>
      <w:r>
        <w:rPr>
          <w:rFonts w:ascii="Times New Roman" w:hAnsi="Times New Roman" w:cs="Times New Roman"/>
          <w:sz w:val="28"/>
          <w:lang w:val="kk-KZ"/>
        </w:rPr>
        <w:t>сын</w:t>
      </w:r>
      <w:r w:rsidRPr="0099597E">
        <w:rPr>
          <w:rFonts w:ascii="Times New Roman" w:hAnsi="Times New Roman" w:cs="Times New Roman"/>
          <w:sz w:val="28"/>
          <w:lang w:val="kk-KZ"/>
        </w:rPr>
        <w:t>да медбике</w:t>
      </w:r>
      <w:r>
        <w:rPr>
          <w:rFonts w:ascii="Times New Roman" w:hAnsi="Times New Roman" w:cs="Times New Roman"/>
          <w:sz w:val="28"/>
          <w:lang w:val="kk-KZ"/>
        </w:rPr>
        <w:t>лер</w:t>
      </w:r>
      <w:r w:rsidRPr="0099597E">
        <w:rPr>
          <w:rFonts w:ascii="Times New Roman" w:hAnsi="Times New Roman" w:cs="Times New Roman"/>
          <w:sz w:val="28"/>
          <w:lang w:val="kk-KZ"/>
        </w:rPr>
        <w:t>мен жүргізіледі.</w:t>
      </w:r>
    </w:p>
    <w:p w14:paraId="7C5D152D" w14:textId="6BC5F9E1" w:rsidR="00DC04AE" w:rsidRPr="0099597E" w:rsidRDefault="00DC04AE" w:rsidP="00DC04AE">
      <w:pPr>
        <w:pStyle w:val="Default"/>
        <w:ind w:firstLine="708"/>
        <w:contextualSpacing/>
        <w:jc w:val="both"/>
        <w:rPr>
          <w:color w:val="auto"/>
          <w:sz w:val="28"/>
          <w:szCs w:val="28"/>
          <w:lang w:val="kk-KZ"/>
        </w:rPr>
      </w:pPr>
      <w:r w:rsidRPr="0099597E">
        <w:rPr>
          <w:color w:val="auto"/>
          <w:sz w:val="28"/>
          <w:szCs w:val="28"/>
          <w:lang w:val="kk-KZ"/>
        </w:rPr>
        <w:t>Бөбекжай</w:t>
      </w:r>
      <w:r>
        <w:rPr>
          <w:color w:val="auto"/>
          <w:sz w:val="28"/>
          <w:szCs w:val="28"/>
          <w:lang w:val="kk-KZ"/>
        </w:rPr>
        <w:t xml:space="preserve"> </w:t>
      </w:r>
      <w:r w:rsidRPr="0099597E">
        <w:rPr>
          <w:color w:val="auto"/>
          <w:sz w:val="28"/>
          <w:szCs w:val="28"/>
          <w:lang w:val="kk-KZ"/>
        </w:rPr>
        <w:t>- бақшаға жолдама алғаннан және құжаттарды ұсынғаннан кейін және бөбекжай мен ата-аналардың арасындағы өзара қарым-қатынасты анықтау және реттеу мақсатында мектепке дейінгі ұйымдар үшін екі данадан білім беру қызметтерін көрсету шарты жасалады, олардың біреуі ата-анасында болады. 2</w:t>
      </w:r>
      <w:r w:rsidR="00A7687A">
        <w:rPr>
          <w:color w:val="auto"/>
          <w:sz w:val="28"/>
          <w:szCs w:val="28"/>
          <w:lang w:val="kk-KZ"/>
        </w:rPr>
        <w:t>50</w:t>
      </w:r>
      <w:r w:rsidRPr="0099597E">
        <w:rPr>
          <w:color w:val="auto"/>
          <w:sz w:val="28"/>
          <w:szCs w:val="28"/>
          <w:lang w:val="kk-KZ"/>
        </w:rPr>
        <w:t xml:space="preserve"> тәрбиеленушін</w:t>
      </w:r>
      <w:r>
        <w:rPr>
          <w:color w:val="auto"/>
          <w:sz w:val="28"/>
          <w:szCs w:val="28"/>
          <w:lang w:val="kk-KZ"/>
        </w:rPr>
        <w:t xml:space="preserve">ің барлық ата-аналарымен үлгі </w:t>
      </w:r>
      <w:r w:rsidRPr="0099597E">
        <w:rPr>
          <w:color w:val="auto"/>
          <w:sz w:val="28"/>
          <w:szCs w:val="28"/>
          <w:lang w:val="kk-KZ"/>
        </w:rPr>
        <w:t>-</w:t>
      </w:r>
      <w:r>
        <w:rPr>
          <w:color w:val="auto"/>
          <w:sz w:val="28"/>
          <w:szCs w:val="28"/>
          <w:lang w:val="kk-KZ"/>
        </w:rPr>
        <w:t xml:space="preserve"> </w:t>
      </w:r>
      <w:r w:rsidRPr="0099597E">
        <w:rPr>
          <w:color w:val="auto"/>
          <w:sz w:val="28"/>
          <w:szCs w:val="28"/>
          <w:lang w:val="kk-KZ"/>
        </w:rPr>
        <w:t>шарттар жасалынған.</w:t>
      </w:r>
      <w:r>
        <w:rPr>
          <w:color w:val="auto"/>
          <w:sz w:val="28"/>
          <w:szCs w:val="28"/>
          <w:lang w:val="kk-KZ"/>
        </w:rPr>
        <w:t xml:space="preserve"> </w:t>
      </w:r>
      <w:r w:rsidRPr="0099597E">
        <w:rPr>
          <w:color w:val="auto"/>
          <w:sz w:val="28"/>
          <w:szCs w:val="28"/>
          <w:lang w:val="kk-KZ"/>
        </w:rPr>
        <w:t xml:space="preserve">2022-2023, 2023-2024, 2024-2025 оқу жылдарында ерекше білім беру қажеттілігі бар тәрбиеленушілер болмағандықтан топ топтастырылған жоқ. </w:t>
      </w:r>
    </w:p>
    <w:p w14:paraId="1A0261F3" w14:textId="77777777" w:rsidR="003122F9" w:rsidRPr="0099597E" w:rsidRDefault="003122F9" w:rsidP="003122F9">
      <w:pPr>
        <w:pStyle w:val="Default"/>
        <w:contextualSpacing/>
        <w:jc w:val="both"/>
        <w:rPr>
          <w:color w:val="auto"/>
          <w:sz w:val="28"/>
          <w:szCs w:val="28"/>
          <w:lang w:val="kk-KZ"/>
        </w:rPr>
      </w:pPr>
      <w:r w:rsidRPr="0099597E">
        <w:rPr>
          <w:color w:val="auto"/>
          <w:sz w:val="28"/>
          <w:szCs w:val="28"/>
          <w:lang w:val="kk-KZ"/>
        </w:rPr>
        <w:t xml:space="preserve">4) </w:t>
      </w:r>
      <w:r w:rsidRPr="0099597E">
        <w:rPr>
          <w:rFonts w:hint="cs"/>
          <w:color w:val="auto"/>
          <w:sz w:val="28"/>
          <w:szCs w:val="28"/>
          <w:lang w:val="kk-KZ"/>
        </w:rPr>
        <w:t>білім</w:t>
      </w:r>
      <w:r w:rsidRPr="0099597E">
        <w:rPr>
          <w:color w:val="auto"/>
          <w:sz w:val="28"/>
          <w:szCs w:val="28"/>
          <w:lang w:val="kk-KZ"/>
        </w:rPr>
        <w:t xml:space="preserve"> </w:t>
      </w:r>
      <w:r w:rsidRPr="0099597E">
        <w:rPr>
          <w:rFonts w:hint="cs"/>
          <w:color w:val="auto"/>
          <w:sz w:val="28"/>
          <w:szCs w:val="28"/>
          <w:lang w:val="kk-KZ"/>
        </w:rPr>
        <w:t>алушылар</w:t>
      </w:r>
      <w:r w:rsidRPr="0099597E">
        <w:rPr>
          <w:color w:val="auto"/>
          <w:sz w:val="28"/>
          <w:szCs w:val="28"/>
          <w:lang w:val="kk-KZ"/>
        </w:rPr>
        <w:t xml:space="preserve"> (</w:t>
      </w:r>
      <w:r w:rsidRPr="0099597E">
        <w:rPr>
          <w:rFonts w:hint="cs"/>
          <w:color w:val="auto"/>
          <w:sz w:val="28"/>
          <w:szCs w:val="28"/>
          <w:lang w:val="kk-KZ"/>
        </w:rPr>
        <w:t>т</w:t>
      </w:r>
      <w:r w:rsidRPr="0099597E">
        <w:rPr>
          <w:color w:val="auto"/>
          <w:sz w:val="28"/>
          <w:szCs w:val="28"/>
          <w:lang w:val="kk-KZ"/>
        </w:rPr>
        <w:t>ә</w:t>
      </w:r>
      <w:r w:rsidRPr="0099597E">
        <w:rPr>
          <w:rFonts w:hint="cs"/>
          <w:color w:val="auto"/>
          <w:sz w:val="28"/>
          <w:szCs w:val="28"/>
          <w:lang w:val="kk-KZ"/>
        </w:rPr>
        <w:t>рбиеленушілер</w:t>
      </w:r>
      <w:r w:rsidRPr="0099597E">
        <w:rPr>
          <w:color w:val="auto"/>
          <w:sz w:val="28"/>
          <w:szCs w:val="28"/>
          <w:lang w:val="kk-KZ"/>
        </w:rPr>
        <w:t xml:space="preserve">) </w:t>
      </w:r>
      <w:r w:rsidRPr="0099597E">
        <w:rPr>
          <w:rFonts w:hint="cs"/>
          <w:color w:val="auto"/>
          <w:sz w:val="28"/>
          <w:szCs w:val="28"/>
          <w:lang w:val="kk-KZ"/>
        </w:rPr>
        <w:t>контингентіні</w:t>
      </w:r>
      <w:r w:rsidRPr="0099597E">
        <w:rPr>
          <w:color w:val="auto"/>
          <w:sz w:val="28"/>
          <w:szCs w:val="28"/>
          <w:lang w:val="kk-KZ"/>
        </w:rPr>
        <w:t>ң қ</w:t>
      </w:r>
      <w:r w:rsidRPr="0099597E">
        <w:rPr>
          <w:rFonts w:hint="cs"/>
          <w:color w:val="auto"/>
          <w:sz w:val="28"/>
          <w:szCs w:val="28"/>
          <w:lang w:val="kk-KZ"/>
        </w:rPr>
        <w:t>оз</w:t>
      </w:r>
      <w:r w:rsidRPr="0099597E">
        <w:rPr>
          <w:color w:val="auto"/>
          <w:sz w:val="28"/>
          <w:szCs w:val="28"/>
          <w:lang w:val="kk-KZ"/>
        </w:rPr>
        <w:t>ғ</w:t>
      </w:r>
      <w:r w:rsidRPr="0099597E">
        <w:rPr>
          <w:rFonts w:hint="cs"/>
          <w:color w:val="auto"/>
          <w:sz w:val="28"/>
          <w:szCs w:val="28"/>
          <w:lang w:val="kk-KZ"/>
        </w:rPr>
        <w:t>алысы</w:t>
      </w:r>
      <w:r w:rsidRPr="0099597E">
        <w:rPr>
          <w:color w:val="auto"/>
          <w:sz w:val="28"/>
          <w:szCs w:val="28"/>
          <w:lang w:val="kk-KZ"/>
        </w:rPr>
        <w:t xml:space="preserve"> </w:t>
      </w:r>
      <w:r w:rsidRPr="0099597E">
        <w:rPr>
          <w:rFonts w:hint="cs"/>
          <w:color w:val="auto"/>
          <w:sz w:val="28"/>
          <w:szCs w:val="28"/>
          <w:lang w:val="kk-KZ"/>
        </w:rPr>
        <w:t>туралы</w:t>
      </w:r>
      <w:r w:rsidRPr="0099597E">
        <w:rPr>
          <w:color w:val="auto"/>
          <w:sz w:val="28"/>
          <w:szCs w:val="28"/>
          <w:lang w:val="kk-KZ"/>
        </w:rPr>
        <w:t xml:space="preserve"> </w:t>
      </w:r>
      <w:r w:rsidRPr="0099597E">
        <w:rPr>
          <w:rFonts w:hint="cs"/>
          <w:color w:val="auto"/>
          <w:sz w:val="28"/>
          <w:szCs w:val="28"/>
          <w:lang w:val="kk-KZ"/>
        </w:rPr>
        <w:t>м</w:t>
      </w:r>
      <w:r w:rsidRPr="0099597E">
        <w:rPr>
          <w:color w:val="auto"/>
          <w:sz w:val="28"/>
          <w:szCs w:val="28"/>
          <w:lang w:val="kk-KZ"/>
        </w:rPr>
        <w:t>ә</w:t>
      </w:r>
      <w:r w:rsidRPr="0099597E">
        <w:rPr>
          <w:rFonts w:hint="cs"/>
          <w:color w:val="auto"/>
          <w:sz w:val="28"/>
          <w:szCs w:val="28"/>
          <w:lang w:val="kk-KZ"/>
        </w:rPr>
        <w:t>ліметтер</w:t>
      </w:r>
      <w:r w:rsidRPr="0099597E">
        <w:rPr>
          <w:color w:val="auto"/>
          <w:sz w:val="28"/>
          <w:szCs w:val="28"/>
          <w:lang w:val="kk-KZ"/>
        </w:rPr>
        <w:t>:</w:t>
      </w:r>
    </w:p>
    <w:p w14:paraId="687471D4" w14:textId="77777777" w:rsidR="003122F9" w:rsidRPr="0099597E" w:rsidRDefault="003122F9" w:rsidP="003122F9">
      <w:pPr>
        <w:pStyle w:val="Default"/>
        <w:contextualSpacing/>
        <w:jc w:val="both"/>
        <w:rPr>
          <w:color w:val="auto"/>
          <w:sz w:val="28"/>
          <w:szCs w:val="28"/>
          <w:lang w:val="kk-KZ"/>
        </w:rPr>
      </w:pPr>
    </w:p>
    <w:tbl>
      <w:tblPr>
        <w:tblStyle w:val="aa"/>
        <w:tblW w:w="0" w:type="auto"/>
        <w:tblLook w:val="04A0" w:firstRow="1" w:lastRow="0" w:firstColumn="1" w:lastColumn="0" w:noHBand="0" w:noVBand="1"/>
      </w:tblPr>
      <w:tblGrid>
        <w:gridCol w:w="2066"/>
        <w:gridCol w:w="2164"/>
        <w:gridCol w:w="2426"/>
        <w:gridCol w:w="2689"/>
      </w:tblGrid>
      <w:tr w:rsidR="0099597E" w:rsidRPr="0099597E" w14:paraId="4EF034DD" w14:textId="77777777" w:rsidTr="006D6560">
        <w:tc>
          <w:tcPr>
            <w:tcW w:w="2066" w:type="dxa"/>
          </w:tcPr>
          <w:p w14:paraId="563FC7F4" w14:textId="77777777" w:rsidR="003122F9" w:rsidRPr="0099597E" w:rsidRDefault="003122F9" w:rsidP="006D6560">
            <w:pPr>
              <w:spacing w:after="0" w:line="240" w:lineRule="auto"/>
              <w:jc w:val="both"/>
              <w:rPr>
                <w:rFonts w:ascii="Times New Roman" w:hAnsi="Times New Roman" w:cs="Times New Roman"/>
                <w:sz w:val="28"/>
                <w:szCs w:val="28"/>
                <w:lang w:val="kk-KZ"/>
              </w:rPr>
            </w:pPr>
            <w:r w:rsidRPr="0099597E">
              <w:rPr>
                <w:rFonts w:ascii="Times New Roman" w:hAnsi="Times New Roman" w:cs="Times New Roman"/>
                <w:sz w:val="28"/>
                <w:szCs w:val="28"/>
                <w:lang w:val="kk-KZ"/>
              </w:rPr>
              <w:t>Топтар</w:t>
            </w:r>
          </w:p>
        </w:tc>
        <w:tc>
          <w:tcPr>
            <w:tcW w:w="2164" w:type="dxa"/>
          </w:tcPr>
          <w:p w14:paraId="67E6B1BB" w14:textId="77777777" w:rsidR="003122F9" w:rsidRPr="0099597E" w:rsidRDefault="003122F9" w:rsidP="006D6560">
            <w:pPr>
              <w:spacing w:after="0" w:line="240" w:lineRule="auto"/>
              <w:jc w:val="both"/>
              <w:rPr>
                <w:rFonts w:ascii="Times New Roman" w:hAnsi="Times New Roman" w:cs="Times New Roman"/>
                <w:sz w:val="28"/>
                <w:szCs w:val="28"/>
                <w:lang w:val="kk-KZ"/>
              </w:rPr>
            </w:pPr>
            <w:r w:rsidRPr="0099597E">
              <w:rPr>
                <w:rFonts w:ascii="Times New Roman" w:hAnsi="Times New Roman" w:cs="Times New Roman"/>
                <w:sz w:val="28"/>
                <w:szCs w:val="28"/>
                <w:lang w:val="kk-KZ"/>
              </w:rPr>
              <w:t>2022-2023 ж</w:t>
            </w:r>
          </w:p>
        </w:tc>
        <w:tc>
          <w:tcPr>
            <w:tcW w:w="2426" w:type="dxa"/>
          </w:tcPr>
          <w:p w14:paraId="183D47D3" w14:textId="77777777" w:rsidR="003122F9" w:rsidRPr="0099597E" w:rsidRDefault="003122F9" w:rsidP="006D6560">
            <w:pPr>
              <w:spacing w:after="0" w:line="240" w:lineRule="auto"/>
              <w:jc w:val="both"/>
              <w:rPr>
                <w:rFonts w:ascii="Times New Roman" w:hAnsi="Times New Roman" w:cs="Times New Roman"/>
                <w:sz w:val="28"/>
                <w:szCs w:val="28"/>
                <w:lang w:val="kk-KZ"/>
              </w:rPr>
            </w:pPr>
            <w:r w:rsidRPr="0099597E">
              <w:rPr>
                <w:rFonts w:ascii="Times New Roman" w:hAnsi="Times New Roman" w:cs="Times New Roman"/>
                <w:sz w:val="28"/>
                <w:szCs w:val="28"/>
                <w:lang w:val="kk-KZ"/>
              </w:rPr>
              <w:t>2023-2024 ж</w:t>
            </w:r>
          </w:p>
        </w:tc>
        <w:tc>
          <w:tcPr>
            <w:tcW w:w="2689" w:type="dxa"/>
          </w:tcPr>
          <w:p w14:paraId="01F92AEB" w14:textId="77777777" w:rsidR="003122F9" w:rsidRPr="0099597E" w:rsidRDefault="003122F9" w:rsidP="006D6560">
            <w:pPr>
              <w:spacing w:after="0" w:line="240" w:lineRule="auto"/>
              <w:jc w:val="both"/>
              <w:rPr>
                <w:rFonts w:ascii="Times New Roman" w:hAnsi="Times New Roman" w:cs="Times New Roman"/>
                <w:sz w:val="28"/>
                <w:szCs w:val="28"/>
                <w:lang w:val="kk-KZ"/>
              </w:rPr>
            </w:pPr>
            <w:r w:rsidRPr="0099597E">
              <w:rPr>
                <w:rFonts w:ascii="Times New Roman" w:hAnsi="Times New Roman" w:cs="Times New Roman"/>
                <w:sz w:val="28"/>
                <w:szCs w:val="28"/>
                <w:lang w:val="kk-KZ"/>
              </w:rPr>
              <w:t>2024-2025 ж</w:t>
            </w:r>
          </w:p>
        </w:tc>
      </w:tr>
      <w:tr w:rsidR="0099597E" w:rsidRPr="0099597E" w14:paraId="0CAE44E7" w14:textId="77777777" w:rsidTr="006D6560">
        <w:tc>
          <w:tcPr>
            <w:tcW w:w="2066" w:type="dxa"/>
          </w:tcPr>
          <w:p w14:paraId="7028E4AA" w14:textId="77777777" w:rsidR="003122F9" w:rsidRPr="000E7226" w:rsidRDefault="003122F9"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Кіші топ</w:t>
            </w:r>
          </w:p>
        </w:tc>
        <w:tc>
          <w:tcPr>
            <w:tcW w:w="2164" w:type="dxa"/>
          </w:tcPr>
          <w:p w14:paraId="6BD9518E" w14:textId="49AB18DD" w:rsidR="003122F9" w:rsidRPr="000E7226" w:rsidRDefault="000E7226"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75</w:t>
            </w:r>
          </w:p>
        </w:tc>
        <w:tc>
          <w:tcPr>
            <w:tcW w:w="2426" w:type="dxa"/>
          </w:tcPr>
          <w:p w14:paraId="0B1AA1E9" w14:textId="11A07D95" w:rsidR="003122F9" w:rsidRPr="000E7226" w:rsidRDefault="000E7226"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80</w:t>
            </w:r>
          </w:p>
        </w:tc>
        <w:tc>
          <w:tcPr>
            <w:tcW w:w="2689" w:type="dxa"/>
          </w:tcPr>
          <w:p w14:paraId="17C21BB9" w14:textId="5E283168" w:rsidR="003122F9" w:rsidRPr="000E7226" w:rsidRDefault="000E7226"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80</w:t>
            </w:r>
          </w:p>
        </w:tc>
      </w:tr>
      <w:tr w:rsidR="0099597E" w:rsidRPr="0099597E" w14:paraId="5791DF82" w14:textId="77777777" w:rsidTr="006D6560">
        <w:tc>
          <w:tcPr>
            <w:tcW w:w="2066" w:type="dxa"/>
          </w:tcPr>
          <w:p w14:paraId="14960A58" w14:textId="77777777" w:rsidR="003122F9" w:rsidRPr="000E7226" w:rsidRDefault="003122F9"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Ортаңғы топ</w:t>
            </w:r>
          </w:p>
        </w:tc>
        <w:tc>
          <w:tcPr>
            <w:tcW w:w="2164" w:type="dxa"/>
          </w:tcPr>
          <w:p w14:paraId="5B177CD4" w14:textId="144A0AE3" w:rsidR="003122F9" w:rsidRPr="000E7226" w:rsidRDefault="000E7226"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100</w:t>
            </w:r>
          </w:p>
        </w:tc>
        <w:tc>
          <w:tcPr>
            <w:tcW w:w="2426" w:type="dxa"/>
          </w:tcPr>
          <w:p w14:paraId="2F1CA6F6" w14:textId="66D793BF" w:rsidR="003122F9" w:rsidRPr="000E7226" w:rsidRDefault="000E7226"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7</w:t>
            </w:r>
            <w:r w:rsidR="00E34BA5">
              <w:rPr>
                <w:rFonts w:ascii="Times New Roman" w:hAnsi="Times New Roman" w:cs="Times New Roman"/>
                <w:sz w:val="28"/>
                <w:szCs w:val="28"/>
                <w:lang w:val="kk-KZ"/>
              </w:rPr>
              <w:t>0</w:t>
            </w:r>
          </w:p>
        </w:tc>
        <w:tc>
          <w:tcPr>
            <w:tcW w:w="2689" w:type="dxa"/>
          </w:tcPr>
          <w:p w14:paraId="793DEBF4" w14:textId="78648673" w:rsidR="003122F9" w:rsidRPr="000E7226" w:rsidRDefault="000E7226"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9</w:t>
            </w:r>
            <w:r w:rsidR="00E34BA5">
              <w:rPr>
                <w:rFonts w:ascii="Times New Roman" w:hAnsi="Times New Roman" w:cs="Times New Roman"/>
                <w:sz w:val="28"/>
                <w:szCs w:val="28"/>
                <w:lang w:val="kk-KZ"/>
              </w:rPr>
              <w:t>5</w:t>
            </w:r>
          </w:p>
        </w:tc>
      </w:tr>
      <w:tr w:rsidR="0099597E" w:rsidRPr="0099597E" w14:paraId="57F57DE3" w14:textId="77777777" w:rsidTr="006D6560">
        <w:tc>
          <w:tcPr>
            <w:tcW w:w="2066" w:type="dxa"/>
          </w:tcPr>
          <w:p w14:paraId="12385F69" w14:textId="77777777" w:rsidR="003122F9" w:rsidRPr="000E7226" w:rsidRDefault="003122F9"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Ересек топ</w:t>
            </w:r>
          </w:p>
        </w:tc>
        <w:tc>
          <w:tcPr>
            <w:tcW w:w="2164" w:type="dxa"/>
          </w:tcPr>
          <w:p w14:paraId="17B1092D" w14:textId="5F285380" w:rsidR="003122F9" w:rsidRPr="000E7226" w:rsidRDefault="000E7226"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100</w:t>
            </w:r>
          </w:p>
        </w:tc>
        <w:tc>
          <w:tcPr>
            <w:tcW w:w="2426" w:type="dxa"/>
          </w:tcPr>
          <w:p w14:paraId="7DB9C881" w14:textId="66A51EF5" w:rsidR="003122F9" w:rsidRPr="000E7226" w:rsidRDefault="000E7226"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75</w:t>
            </w:r>
          </w:p>
        </w:tc>
        <w:tc>
          <w:tcPr>
            <w:tcW w:w="2689" w:type="dxa"/>
          </w:tcPr>
          <w:p w14:paraId="5B4DEFCD" w14:textId="3F1E0260" w:rsidR="003122F9" w:rsidRPr="000E7226" w:rsidRDefault="000E7226" w:rsidP="006D6560">
            <w:pPr>
              <w:spacing w:after="0" w:line="240" w:lineRule="auto"/>
              <w:jc w:val="both"/>
              <w:rPr>
                <w:rFonts w:ascii="Times New Roman" w:hAnsi="Times New Roman" w:cs="Times New Roman"/>
                <w:sz w:val="28"/>
                <w:szCs w:val="28"/>
                <w:lang w:val="kk-KZ"/>
              </w:rPr>
            </w:pPr>
            <w:r w:rsidRPr="000E7226">
              <w:rPr>
                <w:rFonts w:ascii="Times New Roman" w:hAnsi="Times New Roman" w:cs="Times New Roman"/>
                <w:sz w:val="28"/>
                <w:szCs w:val="28"/>
                <w:lang w:val="kk-KZ"/>
              </w:rPr>
              <w:t>50</w:t>
            </w:r>
          </w:p>
        </w:tc>
      </w:tr>
      <w:tr w:rsidR="0099597E" w:rsidRPr="0099597E" w14:paraId="5F9DBA46" w14:textId="77777777" w:rsidTr="006D6560">
        <w:tc>
          <w:tcPr>
            <w:tcW w:w="2066" w:type="dxa"/>
          </w:tcPr>
          <w:p w14:paraId="7FEB5550" w14:textId="4A45EE05" w:rsidR="003122F9" w:rsidRPr="000E7226" w:rsidRDefault="00A57944" w:rsidP="006D6560">
            <w:pPr>
              <w:spacing w:after="0" w:line="240" w:lineRule="auto"/>
              <w:jc w:val="both"/>
              <w:rPr>
                <w:rFonts w:ascii="Times New Roman" w:hAnsi="Times New Roman" w:cs="Times New Roman"/>
                <w:bCs/>
                <w:sz w:val="28"/>
                <w:szCs w:val="28"/>
                <w:lang w:val="kk-KZ"/>
              </w:rPr>
            </w:pPr>
            <w:r w:rsidRPr="000E7226">
              <w:rPr>
                <w:rFonts w:ascii="Times New Roman" w:hAnsi="Times New Roman" w:cs="Times New Roman"/>
                <w:bCs/>
                <w:sz w:val="28"/>
                <w:szCs w:val="28"/>
                <w:lang w:val="kk-KZ"/>
              </w:rPr>
              <w:t>Мектепал</w:t>
            </w:r>
            <w:r w:rsidR="00E34BA5">
              <w:rPr>
                <w:rFonts w:ascii="Times New Roman" w:hAnsi="Times New Roman" w:cs="Times New Roman"/>
                <w:bCs/>
                <w:sz w:val="28"/>
                <w:szCs w:val="28"/>
                <w:lang w:val="kk-KZ"/>
              </w:rPr>
              <w:t>д</w:t>
            </w:r>
            <w:r w:rsidRPr="000E7226">
              <w:rPr>
                <w:rFonts w:ascii="Times New Roman" w:hAnsi="Times New Roman" w:cs="Times New Roman"/>
                <w:bCs/>
                <w:sz w:val="28"/>
                <w:szCs w:val="28"/>
                <w:lang w:val="kk-KZ"/>
              </w:rPr>
              <w:t>ы даярлық тобы</w:t>
            </w:r>
          </w:p>
        </w:tc>
        <w:tc>
          <w:tcPr>
            <w:tcW w:w="2164" w:type="dxa"/>
          </w:tcPr>
          <w:p w14:paraId="0234D4D4" w14:textId="291841A0" w:rsidR="003122F9" w:rsidRPr="0099597E" w:rsidRDefault="000E7226" w:rsidP="006D65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426" w:type="dxa"/>
          </w:tcPr>
          <w:p w14:paraId="3FD578BF" w14:textId="4CE73EE8" w:rsidR="003122F9" w:rsidRPr="0099597E" w:rsidRDefault="00A57944" w:rsidP="006D65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2689" w:type="dxa"/>
          </w:tcPr>
          <w:p w14:paraId="7B8605E9" w14:textId="6CAB4274" w:rsidR="003122F9" w:rsidRPr="0099597E" w:rsidRDefault="00A57944" w:rsidP="006D656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A57944" w:rsidRPr="0099597E" w14:paraId="0320F671" w14:textId="77777777" w:rsidTr="006D6560">
        <w:tc>
          <w:tcPr>
            <w:tcW w:w="2066" w:type="dxa"/>
          </w:tcPr>
          <w:p w14:paraId="27A72E20" w14:textId="2DD9F05D" w:rsidR="00A57944" w:rsidRPr="0099597E" w:rsidRDefault="00A57944" w:rsidP="00A57944">
            <w:pPr>
              <w:spacing w:after="0" w:line="240" w:lineRule="auto"/>
              <w:jc w:val="both"/>
              <w:rPr>
                <w:rFonts w:ascii="Times New Roman" w:hAnsi="Times New Roman" w:cs="Times New Roman"/>
                <w:b/>
                <w:sz w:val="28"/>
                <w:szCs w:val="28"/>
                <w:lang w:val="kk-KZ"/>
              </w:rPr>
            </w:pPr>
            <w:r w:rsidRPr="0099597E">
              <w:rPr>
                <w:rFonts w:ascii="Times New Roman" w:hAnsi="Times New Roman" w:cs="Times New Roman"/>
                <w:b/>
                <w:sz w:val="28"/>
                <w:szCs w:val="28"/>
                <w:lang w:val="kk-KZ"/>
              </w:rPr>
              <w:t>Барлығы</w:t>
            </w:r>
          </w:p>
        </w:tc>
        <w:tc>
          <w:tcPr>
            <w:tcW w:w="2164" w:type="dxa"/>
          </w:tcPr>
          <w:p w14:paraId="53A14163" w14:textId="77CC3BC2" w:rsidR="00A57944" w:rsidRPr="0099597E" w:rsidRDefault="00A57944" w:rsidP="00A57944">
            <w:pPr>
              <w:spacing w:after="0" w:line="240" w:lineRule="auto"/>
              <w:jc w:val="both"/>
              <w:rPr>
                <w:rFonts w:ascii="Times New Roman" w:hAnsi="Times New Roman" w:cs="Times New Roman"/>
                <w:sz w:val="28"/>
                <w:szCs w:val="28"/>
                <w:lang w:val="kk-KZ"/>
              </w:rPr>
            </w:pPr>
            <w:r w:rsidRPr="0099597E">
              <w:rPr>
                <w:rFonts w:ascii="Times New Roman" w:hAnsi="Times New Roman" w:cs="Times New Roman"/>
                <w:sz w:val="28"/>
                <w:szCs w:val="28"/>
                <w:lang w:val="kk-KZ"/>
              </w:rPr>
              <w:t>2</w:t>
            </w:r>
            <w:r w:rsidR="000E7226">
              <w:rPr>
                <w:rFonts w:ascii="Times New Roman" w:hAnsi="Times New Roman" w:cs="Times New Roman"/>
                <w:sz w:val="28"/>
                <w:szCs w:val="28"/>
                <w:lang w:val="kk-KZ"/>
              </w:rPr>
              <w:t>75</w:t>
            </w:r>
          </w:p>
        </w:tc>
        <w:tc>
          <w:tcPr>
            <w:tcW w:w="2426" w:type="dxa"/>
          </w:tcPr>
          <w:p w14:paraId="6C5662E8" w14:textId="379203F7" w:rsidR="00A57944" w:rsidRPr="0099597E" w:rsidRDefault="00A57944" w:rsidP="00A57944">
            <w:pPr>
              <w:spacing w:after="0" w:line="240" w:lineRule="auto"/>
              <w:jc w:val="both"/>
              <w:rPr>
                <w:rFonts w:ascii="Times New Roman" w:hAnsi="Times New Roman" w:cs="Times New Roman"/>
                <w:sz w:val="28"/>
                <w:szCs w:val="28"/>
                <w:lang w:val="kk-KZ"/>
              </w:rPr>
            </w:pPr>
            <w:r w:rsidRPr="0099597E">
              <w:rPr>
                <w:rFonts w:ascii="Times New Roman" w:hAnsi="Times New Roman" w:cs="Times New Roman"/>
                <w:sz w:val="28"/>
                <w:szCs w:val="28"/>
                <w:lang w:val="kk-KZ"/>
              </w:rPr>
              <w:t>2</w:t>
            </w:r>
            <w:r w:rsidR="000E7226">
              <w:rPr>
                <w:rFonts w:ascii="Times New Roman" w:hAnsi="Times New Roman" w:cs="Times New Roman"/>
                <w:sz w:val="28"/>
                <w:szCs w:val="28"/>
                <w:lang w:val="kk-KZ"/>
              </w:rPr>
              <w:t>5</w:t>
            </w:r>
            <w:r w:rsidR="00E34BA5">
              <w:rPr>
                <w:rFonts w:ascii="Times New Roman" w:hAnsi="Times New Roman" w:cs="Times New Roman"/>
                <w:sz w:val="28"/>
                <w:szCs w:val="28"/>
                <w:lang w:val="kk-KZ"/>
              </w:rPr>
              <w:t>0</w:t>
            </w:r>
          </w:p>
        </w:tc>
        <w:tc>
          <w:tcPr>
            <w:tcW w:w="2689" w:type="dxa"/>
          </w:tcPr>
          <w:p w14:paraId="491D465B" w14:textId="5B10514D" w:rsidR="00A57944" w:rsidRPr="0099597E" w:rsidRDefault="00A57944" w:rsidP="00A57944">
            <w:pPr>
              <w:spacing w:after="0" w:line="240" w:lineRule="auto"/>
              <w:jc w:val="both"/>
              <w:rPr>
                <w:rFonts w:ascii="Times New Roman" w:hAnsi="Times New Roman" w:cs="Times New Roman"/>
                <w:sz w:val="28"/>
                <w:szCs w:val="28"/>
                <w:lang w:val="kk-KZ"/>
              </w:rPr>
            </w:pPr>
            <w:r w:rsidRPr="0099597E">
              <w:rPr>
                <w:rFonts w:ascii="Times New Roman" w:hAnsi="Times New Roman" w:cs="Times New Roman"/>
                <w:sz w:val="28"/>
                <w:szCs w:val="28"/>
                <w:lang w:val="kk-KZ"/>
              </w:rPr>
              <w:t>2</w:t>
            </w:r>
            <w:r w:rsidR="000E7226">
              <w:rPr>
                <w:rFonts w:ascii="Times New Roman" w:hAnsi="Times New Roman" w:cs="Times New Roman"/>
                <w:sz w:val="28"/>
                <w:szCs w:val="28"/>
                <w:lang w:val="kk-KZ"/>
              </w:rPr>
              <w:t>50</w:t>
            </w:r>
          </w:p>
        </w:tc>
      </w:tr>
    </w:tbl>
    <w:p w14:paraId="40FFE85F" w14:textId="77777777" w:rsidR="003122F9" w:rsidRPr="0099597E" w:rsidRDefault="003122F9" w:rsidP="003122F9">
      <w:pPr>
        <w:pStyle w:val="Default"/>
        <w:contextualSpacing/>
        <w:jc w:val="both"/>
        <w:rPr>
          <w:b/>
          <w:color w:val="auto"/>
          <w:sz w:val="28"/>
          <w:szCs w:val="28"/>
        </w:rPr>
      </w:pPr>
    </w:p>
    <w:p w14:paraId="34824F4B" w14:textId="77777777" w:rsidR="003122F9" w:rsidRPr="0099597E" w:rsidRDefault="003122F9" w:rsidP="003122F9">
      <w:pPr>
        <w:pStyle w:val="Default"/>
        <w:contextualSpacing/>
        <w:jc w:val="both"/>
        <w:rPr>
          <w:color w:val="auto"/>
          <w:sz w:val="28"/>
          <w:szCs w:val="28"/>
          <w:lang w:val="kk-KZ"/>
        </w:rPr>
      </w:pPr>
      <w:r w:rsidRPr="0099597E">
        <w:rPr>
          <w:color w:val="auto"/>
          <w:sz w:val="28"/>
          <w:szCs w:val="28"/>
          <w:lang w:val="kk-KZ"/>
        </w:rPr>
        <w:t xml:space="preserve">5) </w:t>
      </w:r>
      <w:r w:rsidRPr="0099597E">
        <w:rPr>
          <w:rFonts w:hint="cs"/>
          <w:color w:val="auto"/>
          <w:sz w:val="28"/>
          <w:szCs w:val="28"/>
          <w:lang w:val="kk-KZ"/>
        </w:rPr>
        <w:t>білім</w:t>
      </w:r>
      <w:r w:rsidRPr="0099597E">
        <w:rPr>
          <w:color w:val="auto"/>
          <w:sz w:val="28"/>
          <w:szCs w:val="28"/>
          <w:lang w:val="kk-KZ"/>
        </w:rPr>
        <w:t xml:space="preserve"> </w:t>
      </w:r>
      <w:r w:rsidRPr="0099597E">
        <w:rPr>
          <w:rFonts w:hint="cs"/>
          <w:color w:val="auto"/>
          <w:sz w:val="28"/>
          <w:szCs w:val="28"/>
          <w:lang w:val="kk-KZ"/>
        </w:rPr>
        <w:t>беру</w:t>
      </w:r>
      <w:r w:rsidRPr="0099597E">
        <w:rPr>
          <w:color w:val="auto"/>
          <w:sz w:val="28"/>
          <w:szCs w:val="28"/>
          <w:lang w:val="kk-KZ"/>
        </w:rPr>
        <w:t xml:space="preserve"> ұ</w:t>
      </w:r>
      <w:r w:rsidRPr="0099597E">
        <w:rPr>
          <w:rFonts w:hint="cs"/>
          <w:color w:val="auto"/>
          <w:sz w:val="28"/>
          <w:szCs w:val="28"/>
          <w:lang w:val="kk-KZ"/>
        </w:rPr>
        <w:t>йымдарында</w:t>
      </w:r>
      <w:r w:rsidRPr="0099597E">
        <w:rPr>
          <w:color w:val="auto"/>
          <w:sz w:val="28"/>
          <w:szCs w:val="28"/>
          <w:lang w:val="kk-KZ"/>
        </w:rPr>
        <w:t xml:space="preserve"> </w:t>
      </w:r>
      <w:r w:rsidRPr="0099597E">
        <w:rPr>
          <w:rFonts w:hint="cs"/>
          <w:color w:val="auto"/>
          <w:sz w:val="28"/>
          <w:szCs w:val="28"/>
          <w:lang w:val="kk-KZ"/>
        </w:rPr>
        <w:t>мемлекеттік</w:t>
      </w:r>
      <w:r w:rsidRPr="0099597E">
        <w:rPr>
          <w:color w:val="auto"/>
          <w:sz w:val="28"/>
          <w:szCs w:val="28"/>
          <w:lang w:val="kk-KZ"/>
        </w:rPr>
        <w:t xml:space="preserve"> </w:t>
      </w:r>
      <w:r w:rsidRPr="0099597E">
        <w:rPr>
          <w:rFonts w:hint="cs"/>
          <w:color w:val="auto"/>
          <w:sz w:val="28"/>
          <w:szCs w:val="28"/>
          <w:lang w:val="kk-KZ"/>
        </w:rPr>
        <w:t>білім</w:t>
      </w:r>
      <w:r w:rsidRPr="0099597E">
        <w:rPr>
          <w:color w:val="auto"/>
          <w:sz w:val="28"/>
          <w:szCs w:val="28"/>
          <w:lang w:val="kk-KZ"/>
        </w:rPr>
        <w:t xml:space="preserve"> </w:t>
      </w:r>
      <w:r w:rsidRPr="0099597E">
        <w:rPr>
          <w:rFonts w:hint="cs"/>
          <w:color w:val="auto"/>
          <w:sz w:val="28"/>
          <w:szCs w:val="28"/>
          <w:lang w:val="kk-KZ"/>
        </w:rPr>
        <w:t>беру</w:t>
      </w:r>
      <w:r w:rsidRPr="0099597E">
        <w:rPr>
          <w:color w:val="auto"/>
          <w:sz w:val="28"/>
          <w:szCs w:val="28"/>
          <w:lang w:val="kk-KZ"/>
        </w:rPr>
        <w:t xml:space="preserve"> </w:t>
      </w:r>
      <w:r w:rsidRPr="0099597E">
        <w:rPr>
          <w:rFonts w:hint="cs"/>
          <w:color w:val="auto"/>
          <w:sz w:val="28"/>
          <w:szCs w:val="28"/>
          <w:lang w:val="kk-KZ"/>
        </w:rPr>
        <w:t>тапсырысын</w:t>
      </w:r>
      <w:r w:rsidRPr="0099597E">
        <w:rPr>
          <w:color w:val="auto"/>
          <w:sz w:val="28"/>
          <w:szCs w:val="28"/>
          <w:lang w:val="kk-KZ"/>
        </w:rPr>
        <w:t xml:space="preserve"> </w:t>
      </w:r>
      <w:r w:rsidRPr="0099597E">
        <w:rPr>
          <w:rFonts w:hint="cs"/>
          <w:color w:val="auto"/>
          <w:sz w:val="28"/>
          <w:szCs w:val="28"/>
          <w:lang w:val="kk-KZ"/>
        </w:rPr>
        <w:t>орналастыру</w:t>
      </w:r>
      <w:r w:rsidRPr="0099597E">
        <w:rPr>
          <w:color w:val="auto"/>
          <w:sz w:val="28"/>
          <w:szCs w:val="28"/>
          <w:lang w:val="kk-KZ"/>
        </w:rPr>
        <w:t xml:space="preserve"> </w:t>
      </w:r>
      <w:r w:rsidRPr="0099597E">
        <w:rPr>
          <w:rFonts w:hint="cs"/>
          <w:color w:val="auto"/>
          <w:sz w:val="28"/>
          <w:szCs w:val="28"/>
          <w:lang w:val="kk-KZ"/>
        </w:rPr>
        <w:t>туралы</w:t>
      </w:r>
      <w:r w:rsidRPr="0099597E">
        <w:rPr>
          <w:color w:val="auto"/>
          <w:sz w:val="28"/>
          <w:szCs w:val="28"/>
          <w:lang w:val="kk-KZ"/>
        </w:rPr>
        <w:t xml:space="preserve"> </w:t>
      </w:r>
      <w:r w:rsidRPr="0099597E">
        <w:rPr>
          <w:rFonts w:hint="cs"/>
          <w:color w:val="auto"/>
          <w:sz w:val="28"/>
          <w:szCs w:val="28"/>
          <w:lang w:val="kk-KZ"/>
        </w:rPr>
        <w:t>м</w:t>
      </w:r>
      <w:r w:rsidRPr="0099597E">
        <w:rPr>
          <w:color w:val="auto"/>
          <w:sz w:val="28"/>
          <w:szCs w:val="28"/>
          <w:lang w:val="kk-KZ"/>
        </w:rPr>
        <w:t>ә</w:t>
      </w:r>
      <w:r w:rsidRPr="0099597E">
        <w:rPr>
          <w:rFonts w:hint="cs"/>
          <w:color w:val="auto"/>
          <w:sz w:val="28"/>
          <w:szCs w:val="28"/>
          <w:lang w:val="kk-KZ"/>
        </w:rPr>
        <w:t>ліметтер</w:t>
      </w:r>
      <w:r w:rsidRPr="0099597E">
        <w:rPr>
          <w:color w:val="auto"/>
          <w:sz w:val="28"/>
          <w:szCs w:val="28"/>
          <w:lang w:val="kk-KZ"/>
        </w:rPr>
        <w:t>:</w:t>
      </w:r>
    </w:p>
    <w:tbl>
      <w:tblPr>
        <w:tblStyle w:val="aa"/>
        <w:tblW w:w="0" w:type="auto"/>
        <w:tblLook w:val="04A0" w:firstRow="1" w:lastRow="0" w:firstColumn="1" w:lastColumn="0" w:noHBand="0" w:noVBand="1"/>
      </w:tblPr>
      <w:tblGrid>
        <w:gridCol w:w="5069"/>
        <w:gridCol w:w="5069"/>
      </w:tblGrid>
      <w:tr w:rsidR="0099597E" w:rsidRPr="0099597E" w14:paraId="1BB26A9B" w14:textId="77777777" w:rsidTr="006D6560">
        <w:tc>
          <w:tcPr>
            <w:tcW w:w="5069" w:type="dxa"/>
          </w:tcPr>
          <w:p w14:paraId="0628AE5E" w14:textId="77777777" w:rsidR="003122F9" w:rsidRPr="0099597E" w:rsidRDefault="003122F9" w:rsidP="006D6560">
            <w:pPr>
              <w:spacing w:after="0" w:line="240" w:lineRule="auto"/>
              <w:jc w:val="center"/>
              <w:rPr>
                <w:rFonts w:ascii="Times New Roman" w:hAnsi="Times New Roman" w:cs="Times New Roman"/>
                <w:b/>
                <w:sz w:val="28"/>
                <w:szCs w:val="28"/>
                <w:lang w:val="kk-KZ"/>
              </w:rPr>
            </w:pPr>
            <w:r w:rsidRPr="0099597E">
              <w:rPr>
                <w:rFonts w:ascii="Times New Roman" w:hAnsi="Times New Roman" w:cs="Times New Roman"/>
                <w:b/>
                <w:sz w:val="28"/>
                <w:szCs w:val="28"/>
                <w:lang w:val="kk-KZ"/>
              </w:rPr>
              <w:t>Оқу жылы</w:t>
            </w:r>
          </w:p>
        </w:tc>
        <w:tc>
          <w:tcPr>
            <w:tcW w:w="5069" w:type="dxa"/>
          </w:tcPr>
          <w:p w14:paraId="61B5EF83" w14:textId="77777777" w:rsidR="003122F9" w:rsidRPr="0099597E" w:rsidRDefault="003122F9" w:rsidP="006D6560">
            <w:pPr>
              <w:spacing w:after="0" w:line="240" w:lineRule="auto"/>
              <w:jc w:val="center"/>
              <w:rPr>
                <w:rFonts w:ascii="Times New Roman" w:hAnsi="Times New Roman" w:cs="Times New Roman"/>
                <w:b/>
                <w:sz w:val="28"/>
                <w:szCs w:val="28"/>
                <w:lang w:val="kk-KZ"/>
              </w:rPr>
            </w:pPr>
            <w:r w:rsidRPr="0099597E">
              <w:rPr>
                <w:rFonts w:ascii="Times New Roman" w:hAnsi="Times New Roman" w:cs="Times New Roman"/>
                <w:b/>
                <w:sz w:val="28"/>
                <w:szCs w:val="28"/>
                <w:lang w:val="kk-KZ"/>
              </w:rPr>
              <w:t>Бала саны</w:t>
            </w:r>
          </w:p>
        </w:tc>
      </w:tr>
      <w:tr w:rsidR="0099597E" w:rsidRPr="0099597E" w14:paraId="52AE7FFD" w14:textId="77777777" w:rsidTr="006D6560">
        <w:tc>
          <w:tcPr>
            <w:tcW w:w="5069" w:type="dxa"/>
          </w:tcPr>
          <w:p w14:paraId="26B07302" w14:textId="77777777" w:rsidR="003122F9" w:rsidRPr="0099597E" w:rsidRDefault="003122F9" w:rsidP="006D6560">
            <w:pPr>
              <w:spacing w:after="0" w:line="240" w:lineRule="auto"/>
              <w:jc w:val="center"/>
              <w:rPr>
                <w:rFonts w:ascii="Times New Roman" w:hAnsi="Times New Roman" w:cs="Times New Roman"/>
                <w:sz w:val="28"/>
                <w:szCs w:val="28"/>
                <w:lang w:val="kk-KZ"/>
              </w:rPr>
            </w:pPr>
            <w:r w:rsidRPr="0099597E">
              <w:rPr>
                <w:rFonts w:ascii="Times New Roman" w:hAnsi="Times New Roman" w:cs="Times New Roman"/>
                <w:sz w:val="28"/>
                <w:szCs w:val="28"/>
                <w:lang w:val="kk-KZ"/>
              </w:rPr>
              <w:t>2022-2023 оқу жылы</w:t>
            </w:r>
          </w:p>
        </w:tc>
        <w:tc>
          <w:tcPr>
            <w:tcW w:w="5069" w:type="dxa"/>
          </w:tcPr>
          <w:p w14:paraId="5A38DE21" w14:textId="6A4C2694" w:rsidR="003122F9" w:rsidRPr="0099597E" w:rsidRDefault="003122F9" w:rsidP="006D6560">
            <w:pPr>
              <w:spacing w:after="0" w:line="240" w:lineRule="auto"/>
              <w:jc w:val="center"/>
              <w:rPr>
                <w:rFonts w:ascii="Times New Roman" w:hAnsi="Times New Roman" w:cs="Times New Roman"/>
                <w:sz w:val="28"/>
                <w:szCs w:val="28"/>
                <w:lang w:val="kk-KZ"/>
              </w:rPr>
            </w:pPr>
            <w:r w:rsidRPr="0099597E">
              <w:rPr>
                <w:rFonts w:ascii="Times New Roman" w:hAnsi="Times New Roman" w:cs="Times New Roman"/>
                <w:sz w:val="28"/>
                <w:szCs w:val="28"/>
                <w:lang w:val="kk-KZ"/>
              </w:rPr>
              <w:t>2</w:t>
            </w:r>
            <w:r w:rsidR="000E7226">
              <w:rPr>
                <w:rFonts w:ascii="Times New Roman" w:hAnsi="Times New Roman" w:cs="Times New Roman"/>
                <w:sz w:val="28"/>
                <w:szCs w:val="28"/>
                <w:lang w:val="kk-KZ"/>
              </w:rPr>
              <w:t>75</w:t>
            </w:r>
          </w:p>
        </w:tc>
      </w:tr>
      <w:tr w:rsidR="0099597E" w:rsidRPr="0099597E" w14:paraId="6D964B10" w14:textId="77777777" w:rsidTr="006D6560">
        <w:tc>
          <w:tcPr>
            <w:tcW w:w="5069" w:type="dxa"/>
          </w:tcPr>
          <w:p w14:paraId="0B70EB40" w14:textId="77777777" w:rsidR="003122F9" w:rsidRPr="0099597E" w:rsidRDefault="003122F9" w:rsidP="006D6560">
            <w:pPr>
              <w:spacing w:after="0" w:line="240" w:lineRule="auto"/>
              <w:jc w:val="center"/>
              <w:rPr>
                <w:rFonts w:ascii="Times New Roman" w:hAnsi="Times New Roman" w:cs="Times New Roman"/>
                <w:sz w:val="28"/>
                <w:szCs w:val="28"/>
                <w:lang w:val="kk-KZ"/>
              </w:rPr>
            </w:pPr>
            <w:r w:rsidRPr="0099597E">
              <w:rPr>
                <w:rFonts w:ascii="Times New Roman" w:hAnsi="Times New Roman" w:cs="Times New Roman"/>
                <w:sz w:val="28"/>
                <w:szCs w:val="28"/>
                <w:lang w:val="kk-KZ"/>
              </w:rPr>
              <w:t>2023-2024 оқу жылы</w:t>
            </w:r>
          </w:p>
        </w:tc>
        <w:tc>
          <w:tcPr>
            <w:tcW w:w="5069" w:type="dxa"/>
          </w:tcPr>
          <w:p w14:paraId="05FD9DAB" w14:textId="27BFEB78" w:rsidR="003122F9" w:rsidRPr="0099597E" w:rsidRDefault="003122F9" w:rsidP="006D6560">
            <w:pPr>
              <w:spacing w:after="0" w:line="240" w:lineRule="auto"/>
              <w:jc w:val="center"/>
              <w:rPr>
                <w:rFonts w:ascii="Times New Roman" w:hAnsi="Times New Roman" w:cs="Times New Roman"/>
                <w:sz w:val="28"/>
                <w:szCs w:val="28"/>
                <w:lang w:val="kk-KZ"/>
              </w:rPr>
            </w:pPr>
            <w:r w:rsidRPr="0099597E">
              <w:rPr>
                <w:rFonts w:ascii="Times New Roman" w:hAnsi="Times New Roman" w:cs="Times New Roman"/>
                <w:sz w:val="28"/>
                <w:szCs w:val="28"/>
                <w:lang w:val="kk-KZ"/>
              </w:rPr>
              <w:t>2</w:t>
            </w:r>
            <w:r w:rsidR="00BB71BF">
              <w:rPr>
                <w:rFonts w:ascii="Times New Roman" w:hAnsi="Times New Roman" w:cs="Times New Roman"/>
                <w:sz w:val="28"/>
                <w:szCs w:val="28"/>
                <w:lang w:val="kk-KZ"/>
              </w:rPr>
              <w:t>5</w:t>
            </w:r>
            <w:r w:rsidR="00E34BA5">
              <w:rPr>
                <w:rFonts w:ascii="Times New Roman" w:hAnsi="Times New Roman" w:cs="Times New Roman"/>
                <w:sz w:val="28"/>
                <w:szCs w:val="28"/>
                <w:lang w:val="kk-KZ"/>
              </w:rPr>
              <w:t>0</w:t>
            </w:r>
          </w:p>
        </w:tc>
      </w:tr>
      <w:tr w:rsidR="0099597E" w:rsidRPr="0099597E" w14:paraId="6CCE4323" w14:textId="77777777" w:rsidTr="006D6560">
        <w:tc>
          <w:tcPr>
            <w:tcW w:w="5069" w:type="dxa"/>
          </w:tcPr>
          <w:p w14:paraId="39CA8984" w14:textId="77777777" w:rsidR="003122F9" w:rsidRPr="0099597E" w:rsidRDefault="003122F9" w:rsidP="006D6560">
            <w:pPr>
              <w:spacing w:after="0" w:line="240" w:lineRule="auto"/>
              <w:jc w:val="center"/>
              <w:rPr>
                <w:rFonts w:ascii="Times New Roman" w:hAnsi="Times New Roman" w:cs="Times New Roman"/>
                <w:sz w:val="28"/>
                <w:szCs w:val="28"/>
                <w:lang w:val="kk-KZ"/>
              </w:rPr>
            </w:pPr>
            <w:r w:rsidRPr="0099597E">
              <w:rPr>
                <w:rFonts w:ascii="Times New Roman" w:hAnsi="Times New Roman" w:cs="Times New Roman"/>
                <w:sz w:val="28"/>
                <w:szCs w:val="28"/>
                <w:lang w:val="kk-KZ"/>
              </w:rPr>
              <w:t>2024-2025 оқу жылы</w:t>
            </w:r>
          </w:p>
        </w:tc>
        <w:tc>
          <w:tcPr>
            <w:tcW w:w="5069" w:type="dxa"/>
          </w:tcPr>
          <w:p w14:paraId="2A0A6B97" w14:textId="533C4400" w:rsidR="003122F9" w:rsidRPr="0099597E" w:rsidRDefault="003122F9" w:rsidP="006D6560">
            <w:pPr>
              <w:spacing w:after="0" w:line="240" w:lineRule="auto"/>
              <w:jc w:val="center"/>
              <w:rPr>
                <w:rFonts w:ascii="Times New Roman" w:hAnsi="Times New Roman" w:cs="Times New Roman"/>
                <w:sz w:val="28"/>
                <w:szCs w:val="28"/>
                <w:lang w:val="kk-KZ"/>
              </w:rPr>
            </w:pPr>
            <w:r w:rsidRPr="0099597E">
              <w:rPr>
                <w:rFonts w:ascii="Times New Roman" w:hAnsi="Times New Roman" w:cs="Times New Roman"/>
                <w:sz w:val="28"/>
                <w:szCs w:val="28"/>
                <w:lang w:val="kk-KZ"/>
              </w:rPr>
              <w:t>2</w:t>
            </w:r>
            <w:r w:rsidR="00BB71BF">
              <w:rPr>
                <w:rFonts w:ascii="Times New Roman" w:hAnsi="Times New Roman" w:cs="Times New Roman"/>
                <w:sz w:val="28"/>
                <w:szCs w:val="28"/>
                <w:lang w:val="kk-KZ"/>
              </w:rPr>
              <w:t>5</w:t>
            </w:r>
            <w:r w:rsidRPr="0099597E">
              <w:rPr>
                <w:rFonts w:ascii="Times New Roman" w:hAnsi="Times New Roman" w:cs="Times New Roman"/>
                <w:sz w:val="28"/>
                <w:szCs w:val="28"/>
                <w:lang w:val="kk-KZ"/>
              </w:rPr>
              <w:t>0</w:t>
            </w:r>
          </w:p>
        </w:tc>
      </w:tr>
    </w:tbl>
    <w:p w14:paraId="3FF29A43" w14:textId="77777777" w:rsidR="003122F9" w:rsidRPr="0099597E" w:rsidRDefault="003122F9" w:rsidP="003122F9">
      <w:pPr>
        <w:spacing w:after="0" w:line="240" w:lineRule="auto"/>
        <w:jc w:val="both"/>
        <w:rPr>
          <w:rFonts w:ascii="Times New Roman" w:hAnsi="Times New Roman" w:cs="Times New Roman"/>
          <w:b/>
          <w:sz w:val="28"/>
          <w:szCs w:val="28"/>
          <w:lang w:val="kk-KZ"/>
        </w:rPr>
      </w:pPr>
    </w:p>
    <w:p w14:paraId="5914E29E" w14:textId="77777777" w:rsidR="003122F9" w:rsidRPr="0099597E" w:rsidRDefault="003122F9" w:rsidP="003122F9">
      <w:pPr>
        <w:pStyle w:val="Default"/>
        <w:contextualSpacing/>
        <w:jc w:val="both"/>
        <w:rPr>
          <w:color w:val="auto"/>
          <w:sz w:val="28"/>
          <w:szCs w:val="28"/>
          <w:lang w:val="kk-KZ"/>
        </w:rPr>
      </w:pPr>
      <w:r w:rsidRPr="0099597E">
        <w:rPr>
          <w:color w:val="auto"/>
          <w:sz w:val="28"/>
          <w:szCs w:val="28"/>
          <w:lang w:val="kk-KZ"/>
        </w:rPr>
        <w:t xml:space="preserve">6) </w:t>
      </w:r>
      <w:r w:rsidRPr="0099597E">
        <w:rPr>
          <w:rFonts w:hint="cs"/>
          <w:color w:val="auto"/>
          <w:sz w:val="28"/>
          <w:szCs w:val="28"/>
          <w:lang w:val="kk-KZ"/>
        </w:rPr>
        <w:t>балаларды</w:t>
      </w:r>
      <w:r w:rsidRPr="0099597E">
        <w:rPr>
          <w:color w:val="auto"/>
          <w:sz w:val="28"/>
          <w:szCs w:val="28"/>
          <w:lang w:val="kk-KZ"/>
        </w:rPr>
        <w:t xml:space="preserve">ң </w:t>
      </w:r>
      <w:r w:rsidRPr="0099597E">
        <w:rPr>
          <w:rFonts w:hint="cs"/>
          <w:color w:val="auto"/>
          <w:sz w:val="28"/>
          <w:szCs w:val="28"/>
          <w:lang w:val="kk-KZ"/>
        </w:rPr>
        <w:t>жасын</w:t>
      </w:r>
      <w:r w:rsidRPr="0099597E">
        <w:rPr>
          <w:color w:val="auto"/>
          <w:sz w:val="28"/>
          <w:szCs w:val="28"/>
          <w:lang w:val="kk-KZ"/>
        </w:rPr>
        <w:t xml:space="preserve"> </w:t>
      </w:r>
      <w:r w:rsidRPr="0099597E">
        <w:rPr>
          <w:rFonts w:hint="cs"/>
          <w:color w:val="auto"/>
          <w:sz w:val="28"/>
          <w:szCs w:val="28"/>
          <w:lang w:val="kk-KZ"/>
        </w:rPr>
        <w:t>ескере</w:t>
      </w:r>
      <w:r w:rsidRPr="0099597E">
        <w:rPr>
          <w:color w:val="auto"/>
          <w:sz w:val="28"/>
          <w:szCs w:val="28"/>
          <w:lang w:val="kk-KZ"/>
        </w:rPr>
        <w:t xml:space="preserve"> </w:t>
      </w:r>
      <w:r w:rsidRPr="0099597E">
        <w:rPr>
          <w:rFonts w:hint="cs"/>
          <w:color w:val="auto"/>
          <w:sz w:val="28"/>
          <w:szCs w:val="28"/>
          <w:lang w:val="kk-KZ"/>
        </w:rPr>
        <w:t>отырып</w:t>
      </w:r>
      <w:r w:rsidRPr="0099597E">
        <w:rPr>
          <w:color w:val="auto"/>
          <w:sz w:val="28"/>
          <w:szCs w:val="28"/>
          <w:lang w:val="kk-KZ"/>
        </w:rPr>
        <w:t xml:space="preserve">, </w:t>
      </w:r>
      <w:r w:rsidRPr="0099597E">
        <w:rPr>
          <w:rFonts w:hint="cs"/>
          <w:color w:val="auto"/>
          <w:sz w:val="28"/>
          <w:szCs w:val="28"/>
          <w:lang w:val="kk-KZ"/>
        </w:rPr>
        <w:t>жас</w:t>
      </w:r>
      <w:r w:rsidRPr="0099597E">
        <w:rPr>
          <w:color w:val="auto"/>
          <w:sz w:val="28"/>
          <w:szCs w:val="28"/>
          <w:lang w:val="kk-KZ"/>
        </w:rPr>
        <w:t xml:space="preserve"> </w:t>
      </w:r>
      <w:r w:rsidRPr="0099597E">
        <w:rPr>
          <w:rFonts w:hint="cs"/>
          <w:color w:val="auto"/>
          <w:sz w:val="28"/>
          <w:szCs w:val="28"/>
          <w:lang w:val="kk-KZ"/>
        </w:rPr>
        <w:t>топтарын</w:t>
      </w:r>
      <w:r w:rsidRPr="0099597E">
        <w:rPr>
          <w:color w:val="auto"/>
          <w:sz w:val="28"/>
          <w:szCs w:val="28"/>
          <w:lang w:val="kk-KZ"/>
        </w:rPr>
        <w:t xml:space="preserve"> қ</w:t>
      </w:r>
      <w:r w:rsidRPr="0099597E">
        <w:rPr>
          <w:rFonts w:hint="cs"/>
          <w:color w:val="auto"/>
          <w:sz w:val="28"/>
          <w:szCs w:val="28"/>
          <w:lang w:val="kk-KZ"/>
        </w:rPr>
        <w:t>алыптастыру</w:t>
      </w:r>
      <w:r w:rsidRPr="0099597E">
        <w:rPr>
          <w:color w:val="auto"/>
          <w:sz w:val="28"/>
          <w:szCs w:val="28"/>
          <w:lang w:val="kk-KZ"/>
        </w:rPr>
        <w:t xml:space="preserve"> </w:t>
      </w:r>
      <w:r w:rsidRPr="0099597E">
        <w:rPr>
          <w:rFonts w:hint="cs"/>
          <w:color w:val="auto"/>
          <w:sz w:val="28"/>
          <w:szCs w:val="28"/>
          <w:lang w:val="kk-KZ"/>
        </w:rPr>
        <w:t>кезінде</w:t>
      </w:r>
      <w:r w:rsidRPr="0099597E">
        <w:rPr>
          <w:color w:val="auto"/>
          <w:sz w:val="28"/>
          <w:szCs w:val="28"/>
          <w:lang w:val="kk-KZ"/>
        </w:rPr>
        <w:t xml:space="preserve"> </w:t>
      </w:r>
      <w:r w:rsidRPr="0099597E">
        <w:rPr>
          <w:rFonts w:hint="cs"/>
          <w:color w:val="auto"/>
          <w:sz w:val="28"/>
          <w:szCs w:val="28"/>
          <w:lang w:val="kk-KZ"/>
        </w:rPr>
        <w:t>талаптарды</w:t>
      </w:r>
      <w:r w:rsidRPr="0099597E">
        <w:rPr>
          <w:color w:val="auto"/>
          <w:sz w:val="28"/>
          <w:szCs w:val="28"/>
          <w:lang w:val="kk-KZ"/>
        </w:rPr>
        <w:t xml:space="preserve"> </w:t>
      </w:r>
      <w:r w:rsidRPr="0099597E">
        <w:rPr>
          <w:rFonts w:hint="cs"/>
          <w:color w:val="auto"/>
          <w:sz w:val="28"/>
          <w:szCs w:val="28"/>
          <w:lang w:val="kk-KZ"/>
        </w:rPr>
        <w:t>са</w:t>
      </w:r>
      <w:r w:rsidRPr="0099597E">
        <w:rPr>
          <w:color w:val="auto"/>
          <w:sz w:val="28"/>
          <w:szCs w:val="28"/>
          <w:lang w:val="kk-KZ"/>
        </w:rPr>
        <w:t>қ</w:t>
      </w:r>
      <w:r w:rsidRPr="0099597E">
        <w:rPr>
          <w:rFonts w:hint="cs"/>
          <w:color w:val="auto"/>
          <w:sz w:val="28"/>
          <w:szCs w:val="28"/>
          <w:lang w:val="kk-KZ"/>
        </w:rPr>
        <w:t>тау</w:t>
      </w:r>
      <w:r w:rsidRPr="0099597E">
        <w:rPr>
          <w:color w:val="auto"/>
          <w:sz w:val="28"/>
          <w:szCs w:val="28"/>
          <w:lang w:val="kk-KZ"/>
        </w:rPr>
        <w:t>:</w:t>
      </w:r>
    </w:p>
    <w:tbl>
      <w:tblPr>
        <w:tblStyle w:val="aa"/>
        <w:tblpPr w:leftFromText="180" w:rightFromText="180" w:vertAnchor="text" w:horzAnchor="page" w:tblpX="1351" w:tblpY="349"/>
        <w:tblOverlap w:val="never"/>
        <w:tblW w:w="10031" w:type="dxa"/>
        <w:tblLook w:val="04A0" w:firstRow="1" w:lastRow="0" w:firstColumn="1" w:lastColumn="0" w:noHBand="0" w:noVBand="1"/>
      </w:tblPr>
      <w:tblGrid>
        <w:gridCol w:w="1502"/>
        <w:gridCol w:w="1331"/>
        <w:gridCol w:w="1420"/>
        <w:gridCol w:w="1242"/>
        <w:gridCol w:w="1276"/>
        <w:gridCol w:w="1526"/>
        <w:gridCol w:w="1734"/>
      </w:tblGrid>
      <w:tr w:rsidR="000E7226" w:rsidRPr="0099597E" w14:paraId="37E8126A" w14:textId="08E1B5D3" w:rsidTr="000E7226">
        <w:tc>
          <w:tcPr>
            <w:tcW w:w="1502" w:type="dxa"/>
          </w:tcPr>
          <w:p w14:paraId="11469EEB" w14:textId="77777777"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Оқу жылы</w:t>
            </w:r>
          </w:p>
        </w:tc>
        <w:tc>
          <w:tcPr>
            <w:tcW w:w="1331" w:type="dxa"/>
          </w:tcPr>
          <w:p w14:paraId="5D4B56D7" w14:textId="77777777"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Барлық бала саны</w:t>
            </w:r>
          </w:p>
        </w:tc>
        <w:tc>
          <w:tcPr>
            <w:tcW w:w="1420" w:type="dxa"/>
          </w:tcPr>
          <w:p w14:paraId="2E4F5C29" w14:textId="77777777"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Топ саны</w:t>
            </w:r>
          </w:p>
        </w:tc>
        <w:tc>
          <w:tcPr>
            <w:tcW w:w="1242" w:type="dxa"/>
          </w:tcPr>
          <w:p w14:paraId="358F5382" w14:textId="77777777"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Кіші топ</w:t>
            </w:r>
          </w:p>
        </w:tc>
        <w:tc>
          <w:tcPr>
            <w:tcW w:w="1276" w:type="dxa"/>
          </w:tcPr>
          <w:p w14:paraId="5683680F" w14:textId="77777777"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Ортаңғы топ</w:t>
            </w:r>
          </w:p>
        </w:tc>
        <w:tc>
          <w:tcPr>
            <w:tcW w:w="1526" w:type="dxa"/>
          </w:tcPr>
          <w:p w14:paraId="0A3BEC62" w14:textId="77777777"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Ересек топ</w:t>
            </w:r>
          </w:p>
        </w:tc>
        <w:tc>
          <w:tcPr>
            <w:tcW w:w="1734" w:type="dxa"/>
          </w:tcPr>
          <w:p w14:paraId="56091021" w14:textId="07531A1F"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Мектепалды даярлық тобы</w:t>
            </w:r>
          </w:p>
        </w:tc>
      </w:tr>
      <w:tr w:rsidR="000E7226" w:rsidRPr="0099597E" w14:paraId="4238BE0B" w14:textId="54A2E930" w:rsidTr="000E7226">
        <w:tc>
          <w:tcPr>
            <w:tcW w:w="1502" w:type="dxa"/>
          </w:tcPr>
          <w:p w14:paraId="5D1749CB" w14:textId="77777777"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2022-2023</w:t>
            </w:r>
          </w:p>
        </w:tc>
        <w:tc>
          <w:tcPr>
            <w:tcW w:w="1331" w:type="dxa"/>
          </w:tcPr>
          <w:p w14:paraId="6176D00E" w14:textId="54262340"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2</w:t>
            </w:r>
            <w:r>
              <w:rPr>
                <w:rFonts w:ascii="Times New Roman" w:hAnsi="Times New Roman" w:cs="Times New Roman"/>
                <w:sz w:val="28"/>
                <w:szCs w:val="24"/>
                <w:lang w:val="kk-KZ"/>
              </w:rPr>
              <w:t>75</w:t>
            </w:r>
          </w:p>
        </w:tc>
        <w:tc>
          <w:tcPr>
            <w:tcW w:w="1420" w:type="dxa"/>
          </w:tcPr>
          <w:p w14:paraId="261884BA" w14:textId="0BE6DADB"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1</w:t>
            </w:r>
            <w:r>
              <w:rPr>
                <w:rFonts w:ascii="Times New Roman" w:hAnsi="Times New Roman" w:cs="Times New Roman"/>
                <w:sz w:val="28"/>
                <w:szCs w:val="24"/>
                <w:lang w:val="kk-KZ"/>
              </w:rPr>
              <w:t>1</w:t>
            </w:r>
          </w:p>
        </w:tc>
        <w:tc>
          <w:tcPr>
            <w:tcW w:w="1242" w:type="dxa"/>
          </w:tcPr>
          <w:p w14:paraId="15A88CAB" w14:textId="4000DE9D"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3</w:t>
            </w:r>
          </w:p>
        </w:tc>
        <w:tc>
          <w:tcPr>
            <w:tcW w:w="1276" w:type="dxa"/>
          </w:tcPr>
          <w:p w14:paraId="7E293F54" w14:textId="085B2761"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4</w:t>
            </w:r>
          </w:p>
        </w:tc>
        <w:tc>
          <w:tcPr>
            <w:tcW w:w="1526" w:type="dxa"/>
          </w:tcPr>
          <w:p w14:paraId="0F6F7719" w14:textId="736E67DB"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4</w:t>
            </w:r>
          </w:p>
        </w:tc>
        <w:tc>
          <w:tcPr>
            <w:tcW w:w="1734" w:type="dxa"/>
          </w:tcPr>
          <w:p w14:paraId="08D8BC45" w14:textId="1A1DBE14"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w:t>
            </w:r>
          </w:p>
        </w:tc>
      </w:tr>
      <w:tr w:rsidR="000E7226" w:rsidRPr="0099597E" w14:paraId="6464901C" w14:textId="650982CC" w:rsidTr="000E7226">
        <w:tc>
          <w:tcPr>
            <w:tcW w:w="1502" w:type="dxa"/>
          </w:tcPr>
          <w:p w14:paraId="15DF7C2C" w14:textId="77777777" w:rsidR="000E7226" w:rsidRPr="0099597E" w:rsidRDefault="000E7226" w:rsidP="000E7226">
            <w:pPr>
              <w:spacing w:after="0" w:line="240" w:lineRule="auto"/>
              <w:rPr>
                <w:rFonts w:ascii="Times New Roman" w:hAnsi="Times New Roman" w:cs="Times New Roman"/>
                <w:sz w:val="28"/>
                <w:szCs w:val="24"/>
                <w:lang w:val="kk-KZ"/>
              </w:rPr>
            </w:pPr>
            <w:r w:rsidRPr="0099597E">
              <w:rPr>
                <w:rFonts w:ascii="Times New Roman" w:hAnsi="Times New Roman" w:cs="Times New Roman"/>
                <w:sz w:val="28"/>
                <w:szCs w:val="24"/>
                <w:lang w:val="kk-KZ"/>
              </w:rPr>
              <w:t>2023-2024</w:t>
            </w:r>
          </w:p>
        </w:tc>
        <w:tc>
          <w:tcPr>
            <w:tcW w:w="1331" w:type="dxa"/>
          </w:tcPr>
          <w:p w14:paraId="39AB6519" w14:textId="42824A7D"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2</w:t>
            </w:r>
            <w:r>
              <w:rPr>
                <w:rFonts w:ascii="Times New Roman" w:hAnsi="Times New Roman" w:cs="Times New Roman"/>
                <w:sz w:val="28"/>
                <w:szCs w:val="24"/>
                <w:lang w:val="kk-KZ"/>
              </w:rPr>
              <w:t>5</w:t>
            </w:r>
            <w:r w:rsidR="00E34BA5">
              <w:rPr>
                <w:rFonts w:ascii="Times New Roman" w:hAnsi="Times New Roman" w:cs="Times New Roman"/>
                <w:sz w:val="28"/>
                <w:szCs w:val="24"/>
                <w:lang w:val="kk-KZ"/>
              </w:rPr>
              <w:t>0</w:t>
            </w:r>
          </w:p>
        </w:tc>
        <w:tc>
          <w:tcPr>
            <w:tcW w:w="1420" w:type="dxa"/>
          </w:tcPr>
          <w:p w14:paraId="7F524400" w14:textId="29240A78"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1</w:t>
            </w:r>
            <w:r>
              <w:rPr>
                <w:rFonts w:ascii="Times New Roman" w:hAnsi="Times New Roman" w:cs="Times New Roman"/>
                <w:sz w:val="28"/>
                <w:szCs w:val="24"/>
                <w:lang w:val="kk-KZ"/>
              </w:rPr>
              <w:t>1</w:t>
            </w:r>
          </w:p>
        </w:tc>
        <w:tc>
          <w:tcPr>
            <w:tcW w:w="1242" w:type="dxa"/>
          </w:tcPr>
          <w:p w14:paraId="12079EA0" w14:textId="613733B4"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4</w:t>
            </w:r>
          </w:p>
        </w:tc>
        <w:tc>
          <w:tcPr>
            <w:tcW w:w="1276" w:type="dxa"/>
          </w:tcPr>
          <w:p w14:paraId="495D25E2" w14:textId="44105C47"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3</w:t>
            </w:r>
          </w:p>
        </w:tc>
        <w:tc>
          <w:tcPr>
            <w:tcW w:w="1526" w:type="dxa"/>
          </w:tcPr>
          <w:p w14:paraId="15832D11" w14:textId="176A4440"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3</w:t>
            </w:r>
          </w:p>
        </w:tc>
        <w:tc>
          <w:tcPr>
            <w:tcW w:w="1734" w:type="dxa"/>
          </w:tcPr>
          <w:p w14:paraId="38EBA7C9" w14:textId="0211BC31"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1</w:t>
            </w:r>
          </w:p>
        </w:tc>
      </w:tr>
      <w:tr w:rsidR="000E7226" w:rsidRPr="0099597E" w14:paraId="42B97A19" w14:textId="537073E1" w:rsidTr="000E7226">
        <w:tc>
          <w:tcPr>
            <w:tcW w:w="1502" w:type="dxa"/>
          </w:tcPr>
          <w:p w14:paraId="00F95F16" w14:textId="77777777"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2024-2025</w:t>
            </w:r>
          </w:p>
        </w:tc>
        <w:tc>
          <w:tcPr>
            <w:tcW w:w="1331" w:type="dxa"/>
          </w:tcPr>
          <w:p w14:paraId="79C18B75" w14:textId="33FD0091"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2</w:t>
            </w:r>
            <w:r>
              <w:rPr>
                <w:rFonts w:ascii="Times New Roman" w:hAnsi="Times New Roman" w:cs="Times New Roman"/>
                <w:sz w:val="28"/>
                <w:szCs w:val="24"/>
                <w:lang w:val="kk-KZ"/>
              </w:rPr>
              <w:t>5</w:t>
            </w:r>
            <w:r w:rsidRPr="0099597E">
              <w:rPr>
                <w:rFonts w:ascii="Times New Roman" w:hAnsi="Times New Roman" w:cs="Times New Roman"/>
                <w:sz w:val="28"/>
                <w:szCs w:val="24"/>
                <w:lang w:val="kk-KZ"/>
              </w:rPr>
              <w:t>0</w:t>
            </w:r>
          </w:p>
        </w:tc>
        <w:tc>
          <w:tcPr>
            <w:tcW w:w="1420" w:type="dxa"/>
          </w:tcPr>
          <w:p w14:paraId="110FF7C0" w14:textId="6629DFAD" w:rsidR="000E7226" w:rsidRPr="0099597E" w:rsidRDefault="000E7226" w:rsidP="000E7226">
            <w:pPr>
              <w:spacing w:after="0" w:line="240" w:lineRule="auto"/>
              <w:jc w:val="center"/>
              <w:rPr>
                <w:rFonts w:ascii="Times New Roman" w:hAnsi="Times New Roman" w:cs="Times New Roman"/>
                <w:sz w:val="28"/>
                <w:szCs w:val="24"/>
                <w:lang w:val="kk-KZ"/>
              </w:rPr>
            </w:pPr>
            <w:r w:rsidRPr="0099597E">
              <w:rPr>
                <w:rFonts w:ascii="Times New Roman" w:hAnsi="Times New Roman" w:cs="Times New Roman"/>
                <w:sz w:val="28"/>
                <w:szCs w:val="24"/>
                <w:lang w:val="kk-KZ"/>
              </w:rPr>
              <w:t>1</w:t>
            </w:r>
            <w:r>
              <w:rPr>
                <w:rFonts w:ascii="Times New Roman" w:hAnsi="Times New Roman" w:cs="Times New Roman"/>
                <w:sz w:val="28"/>
                <w:szCs w:val="24"/>
                <w:lang w:val="kk-KZ"/>
              </w:rPr>
              <w:t>1</w:t>
            </w:r>
          </w:p>
        </w:tc>
        <w:tc>
          <w:tcPr>
            <w:tcW w:w="1242" w:type="dxa"/>
          </w:tcPr>
          <w:p w14:paraId="2CA04383" w14:textId="7D2AC7A3"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4</w:t>
            </w:r>
          </w:p>
        </w:tc>
        <w:tc>
          <w:tcPr>
            <w:tcW w:w="1276" w:type="dxa"/>
          </w:tcPr>
          <w:p w14:paraId="1B4ACC5D" w14:textId="5B648708"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4</w:t>
            </w:r>
          </w:p>
        </w:tc>
        <w:tc>
          <w:tcPr>
            <w:tcW w:w="1526" w:type="dxa"/>
          </w:tcPr>
          <w:p w14:paraId="1F8EC21C" w14:textId="3A1D2F9C"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2</w:t>
            </w:r>
          </w:p>
        </w:tc>
        <w:tc>
          <w:tcPr>
            <w:tcW w:w="1734" w:type="dxa"/>
          </w:tcPr>
          <w:p w14:paraId="1C1A51D6" w14:textId="7D6D5CBE" w:rsidR="000E7226" w:rsidRPr="0099597E" w:rsidRDefault="000E7226" w:rsidP="000E7226">
            <w:pPr>
              <w:spacing w:after="0" w:line="240" w:lineRule="auto"/>
              <w:jc w:val="center"/>
              <w:rPr>
                <w:rFonts w:ascii="Times New Roman" w:hAnsi="Times New Roman" w:cs="Times New Roman"/>
                <w:sz w:val="28"/>
                <w:szCs w:val="24"/>
                <w:lang w:val="kk-KZ"/>
              </w:rPr>
            </w:pPr>
            <w:r>
              <w:rPr>
                <w:rFonts w:ascii="Times New Roman" w:hAnsi="Times New Roman" w:cs="Times New Roman"/>
                <w:sz w:val="28"/>
                <w:szCs w:val="24"/>
                <w:lang w:val="kk-KZ"/>
              </w:rPr>
              <w:t>1</w:t>
            </w:r>
          </w:p>
        </w:tc>
      </w:tr>
    </w:tbl>
    <w:p w14:paraId="608DE753" w14:textId="77777777" w:rsidR="003122F9" w:rsidRPr="0099597E" w:rsidRDefault="003122F9" w:rsidP="003122F9">
      <w:pPr>
        <w:pStyle w:val="Default"/>
        <w:ind w:firstLine="720"/>
        <w:contextualSpacing/>
        <w:jc w:val="both"/>
        <w:rPr>
          <w:color w:val="auto"/>
          <w:sz w:val="28"/>
          <w:szCs w:val="28"/>
          <w:lang w:val="kk-KZ"/>
        </w:rPr>
      </w:pPr>
    </w:p>
    <w:p w14:paraId="3EF0379D" w14:textId="77777777" w:rsidR="003122F9" w:rsidRPr="0099597E" w:rsidRDefault="003122F9" w:rsidP="003122F9">
      <w:pPr>
        <w:pStyle w:val="Default"/>
        <w:ind w:firstLine="720"/>
        <w:contextualSpacing/>
        <w:jc w:val="both"/>
        <w:rPr>
          <w:color w:val="auto"/>
          <w:sz w:val="28"/>
          <w:szCs w:val="28"/>
          <w:lang w:val="kk-KZ"/>
        </w:rPr>
      </w:pPr>
    </w:p>
    <w:p w14:paraId="2092616C" w14:textId="77777777" w:rsidR="003122F9" w:rsidRPr="0099597E" w:rsidRDefault="003122F9" w:rsidP="003122F9">
      <w:pPr>
        <w:pStyle w:val="Default"/>
        <w:ind w:firstLine="720"/>
        <w:contextualSpacing/>
        <w:jc w:val="both"/>
        <w:rPr>
          <w:color w:val="auto"/>
          <w:sz w:val="28"/>
          <w:szCs w:val="28"/>
          <w:lang w:val="kk-KZ"/>
        </w:rPr>
      </w:pPr>
      <w:r w:rsidRPr="0099597E">
        <w:rPr>
          <w:color w:val="auto"/>
          <w:sz w:val="28"/>
          <w:szCs w:val="28"/>
          <w:lang w:val="kk-KZ"/>
        </w:rPr>
        <w:t>7) 1-</w:t>
      </w:r>
      <w:r w:rsidRPr="0099597E">
        <w:rPr>
          <w:rFonts w:hint="cs"/>
          <w:color w:val="auto"/>
          <w:sz w:val="28"/>
          <w:szCs w:val="28"/>
          <w:lang w:val="kk-KZ"/>
        </w:rPr>
        <w:t>сынып</w:t>
      </w:r>
      <w:r w:rsidRPr="0099597E">
        <w:rPr>
          <w:color w:val="auto"/>
          <w:sz w:val="28"/>
          <w:szCs w:val="28"/>
          <w:lang w:val="kk-KZ"/>
        </w:rPr>
        <w:t>қ</w:t>
      </w:r>
      <w:r w:rsidRPr="0099597E">
        <w:rPr>
          <w:rFonts w:hint="cs"/>
          <w:color w:val="auto"/>
          <w:sz w:val="28"/>
          <w:szCs w:val="28"/>
          <w:lang w:val="kk-KZ"/>
        </w:rPr>
        <w:t>а</w:t>
      </w:r>
      <w:r w:rsidRPr="0099597E">
        <w:rPr>
          <w:color w:val="auto"/>
          <w:sz w:val="28"/>
          <w:szCs w:val="28"/>
          <w:lang w:val="kk-KZ"/>
        </w:rPr>
        <w:t xml:space="preserve"> </w:t>
      </w:r>
      <w:r w:rsidRPr="0099597E">
        <w:rPr>
          <w:rFonts w:hint="cs"/>
          <w:color w:val="auto"/>
          <w:sz w:val="28"/>
          <w:szCs w:val="28"/>
          <w:lang w:val="kk-KZ"/>
        </w:rPr>
        <w:t>т</w:t>
      </w:r>
      <w:r w:rsidRPr="0099597E">
        <w:rPr>
          <w:color w:val="auto"/>
          <w:sz w:val="28"/>
          <w:szCs w:val="28"/>
          <w:lang w:val="kk-KZ"/>
        </w:rPr>
        <w:t>ә</w:t>
      </w:r>
      <w:r w:rsidRPr="0099597E">
        <w:rPr>
          <w:rFonts w:hint="cs"/>
          <w:color w:val="auto"/>
          <w:sz w:val="28"/>
          <w:szCs w:val="28"/>
          <w:lang w:val="kk-KZ"/>
        </w:rPr>
        <w:t>рбиеленушіні</w:t>
      </w:r>
      <w:r w:rsidRPr="0099597E">
        <w:rPr>
          <w:color w:val="auto"/>
          <w:sz w:val="28"/>
          <w:szCs w:val="28"/>
          <w:lang w:val="kk-KZ"/>
        </w:rPr>
        <w:t xml:space="preserve"> қ</w:t>
      </w:r>
      <w:r w:rsidRPr="0099597E">
        <w:rPr>
          <w:rFonts w:hint="cs"/>
          <w:color w:val="auto"/>
          <w:sz w:val="28"/>
          <w:szCs w:val="28"/>
          <w:lang w:val="kk-KZ"/>
        </w:rPr>
        <w:t>абылда</w:t>
      </w:r>
      <w:r w:rsidRPr="0099597E">
        <w:rPr>
          <w:color w:val="auto"/>
          <w:sz w:val="28"/>
          <w:szCs w:val="28"/>
          <w:lang w:val="kk-KZ"/>
        </w:rPr>
        <w:t>ғ</w:t>
      </w:r>
      <w:r w:rsidRPr="0099597E">
        <w:rPr>
          <w:rFonts w:hint="cs"/>
          <w:color w:val="auto"/>
          <w:sz w:val="28"/>
          <w:szCs w:val="28"/>
          <w:lang w:val="kk-KZ"/>
        </w:rPr>
        <w:t>ан</w:t>
      </w:r>
      <w:r w:rsidRPr="0099597E">
        <w:rPr>
          <w:color w:val="auto"/>
          <w:sz w:val="28"/>
          <w:szCs w:val="28"/>
          <w:lang w:val="kk-KZ"/>
        </w:rPr>
        <w:t>ғ</w:t>
      </w:r>
      <w:r w:rsidRPr="0099597E">
        <w:rPr>
          <w:rFonts w:hint="cs"/>
          <w:color w:val="auto"/>
          <w:sz w:val="28"/>
          <w:szCs w:val="28"/>
          <w:lang w:val="kk-KZ"/>
        </w:rPr>
        <w:t>а</w:t>
      </w:r>
      <w:r w:rsidRPr="0099597E">
        <w:rPr>
          <w:color w:val="auto"/>
          <w:sz w:val="28"/>
          <w:szCs w:val="28"/>
          <w:lang w:val="kk-KZ"/>
        </w:rPr>
        <w:t xml:space="preserve"> </w:t>
      </w:r>
      <w:r w:rsidRPr="0099597E">
        <w:rPr>
          <w:rFonts w:hint="cs"/>
          <w:color w:val="auto"/>
          <w:sz w:val="28"/>
          <w:szCs w:val="28"/>
          <w:lang w:val="kk-KZ"/>
        </w:rPr>
        <w:t>дейін</w:t>
      </w:r>
      <w:r w:rsidRPr="0099597E">
        <w:rPr>
          <w:color w:val="auto"/>
          <w:sz w:val="28"/>
          <w:szCs w:val="28"/>
          <w:lang w:val="kk-KZ"/>
        </w:rPr>
        <w:t xml:space="preserve"> </w:t>
      </w:r>
      <w:r w:rsidRPr="0099597E">
        <w:rPr>
          <w:rFonts w:hint="cs"/>
          <w:color w:val="auto"/>
          <w:sz w:val="28"/>
          <w:szCs w:val="28"/>
          <w:lang w:val="kk-KZ"/>
        </w:rPr>
        <w:t>МДТО</w:t>
      </w:r>
      <w:r w:rsidRPr="0099597E">
        <w:rPr>
          <w:color w:val="auto"/>
          <w:sz w:val="28"/>
          <w:szCs w:val="28"/>
          <w:lang w:val="kk-KZ"/>
        </w:rPr>
        <w:t xml:space="preserve"> ү</w:t>
      </w:r>
      <w:r w:rsidRPr="0099597E">
        <w:rPr>
          <w:rFonts w:hint="cs"/>
          <w:color w:val="auto"/>
          <w:sz w:val="28"/>
          <w:szCs w:val="28"/>
          <w:lang w:val="kk-KZ"/>
        </w:rPr>
        <w:t>лгілік</w:t>
      </w:r>
      <w:r w:rsidRPr="0099597E">
        <w:rPr>
          <w:color w:val="auto"/>
          <w:sz w:val="28"/>
          <w:szCs w:val="28"/>
          <w:lang w:val="kk-KZ"/>
        </w:rPr>
        <w:t xml:space="preserve"> </w:t>
      </w:r>
      <w:r w:rsidRPr="0099597E">
        <w:rPr>
          <w:rFonts w:hint="cs"/>
          <w:color w:val="auto"/>
          <w:sz w:val="28"/>
          <w:szCs w:val="28"/>
          <w:lang w:val="kk-KZ"/>
        </w:rPr>
        <w:t>о</w:t>
      </w:r>
      <w:r w:rsidRPr="0099597E">
        <w:rPr>
          <w:color w:val="auto"/>
          <w:sz w:val="28"/>
          <w:szCs w:val="28"/>
          <w:lang w:val="kk-KZ"/>
        </w:rPr>
        <w:t>қ</w:t>
      </w:r>
      <w:r w:rsidRPr="0099597E">
        <w:rPr>
          <w:rFonts w:hint="cs"/>
          <w:color w:val="auto"/>
          <w:sz w:val="28"/>
          <w:szCs w:val="28"/>
          <w:lang w:val="kk-KZ"/>
        </w:rPr>
        <w:t>у</w:t>
      </w:r>
      <w:r w:rsidRPr="0099597E">
        <w:rPr>
          <w:color w:val="auto"/>
          <w:sz w:val="28"/>
          <w:szCs w:val="28"/>
          <w:lang w:val="kk-KZ"/>
        </w:rPr>
        <w:t xml:space="preserve"> </w:t>
      </w:r>
      <w:r w:rsidRPr="0099597E">
        <w:rPr>
          <w:rFonts w:hint="cs"/>
          <w:color w:val="auto"/>
          <w:sz w:val="28"/>
          <w:szCs w:val="28"/>
          <w:lang w:val="kk-KZ"/>
        </w:rPr>
        <w:t>ба</w:t>
      </w:r>
      <w:r w:rsidRPr="0099597E">
        <w:rPr>
          <w:color w:val="auto"/>
          <w:sz w:val="28"/>
          <w:szCs w:val="28"/>
          <w:lang w:val="kk-KZ"/>
        </w:rPr>
        <w:t>ғ</w:t>
      </w:r>
      <w:r w:rsidRPr="0099597E">
        <w:rPr>
          <w:rFonts w:hint="cs"/>
          <w:color w:val="auto"/>
          <w:sz w:val="28"/>
          <w:szCs w:val="28"/>
          <w:lang w:val="kk-KZ"/>
        </w:rPr>
        <w:t>дарламасын</w:t>
      </w:r>
      <w:r w:rsidRPr="0099597E">
        <w:rPr>
          <w:color w:val="auto"/>
          <w:sz w:val="28"/>
          <w:szCs w:val="28"/>
          <w:lang w:val="kk-KZ"/>
        </w:rPr>
        <w:t xml:space="preserve"> </w:t>
      </w:r>
      <w:r w:rsidRPr="0099597E">
        <w:rPr>
          <w:rFonts w:hint="cs"/>
          <w:color w:val="auto"/>
          <w:sz w:val="28"/>
          <w:szCs w:val="28"/>
          <w:lang w:val="kk-KZ"/>
        </w:rPr>
        <w:t>игеру</w:t>
      </w:r>
      <w:r w:rsidRPr="0099597E">
        <w:rPr>
          <w:color w:val="auto"/>
          <w:sz w:val="28"/>
          <w:szCs w:val="28"/>
          <w:lang w:val="kk-KZ"/>
        </w:rPr>
        <w:t xml:space="preserve"> </w:t>
      </w:r>
      <w:r w:rsidRPr="0099597E">
        <w:rPr>
          <w:rFonts w:hint="cs"/>
          <w:color w:val="auto"/>
          <w:sz w:val="28"/>
          <w:szCs w:val="28"/>
          <w:lang w:val="kk-KZ"/>
        </w:rPr>
        <w:t>мерзімдерін</w:t>
      </w:r>
      <w:r w:rsidRPr="0099597E">
        <w:rPr>
          <w:color w:val="auto"/>
          <w:sz w:val="28"/>
          <w:szCs w:val="28"/>
          <w:lang w:val="kk-KZ"/>
        </w:rPr>
        <w:t xml:space="preserve"> </w:t>
      </w:r>
      <w:r w:rsidRPr="0099597E">
        <w:rPr>
          <w:rFonts w:hint="cs"/>
          <w:color w:val="auto"/>
          <w:sz w:val="28"/>
          <w:szCs w:val="28"/>
          <w:lang w:val="kk-KZ"/>
        </w:rPr>
        <w:t>са</w:t>
      </w:r>
      <w:r w:rsidRPr="0099597E">
        <w:rPr>
          <w:color w:val="auto"/>
          <w:sz w:val="28"/>
          <w:szCs w:val="28"/>
          <w:lang w:val="kk-KZ"/>
        </w:rPr>
        <w:t>қ</w:t>
      </w:r>
      <w:r w:rsidRPr="0099597E">
        <w:rPr>
          <w:rFonts w:hint="cs"/>
          <w:color w:val="auto"/>
          <w:sz w:val="28"/>
          <w:szCs w:val="28"/>
          <w:lang w:val="kk-KZ"/>
        </w:rPr>
        <w:t>тау</w:t>
      </w:r>
      <w:r w:rsidRPr="0099597E">
        <w:rPr>
          <w:color w:val="auto"/>
          <w:sz w:val="28"/>
          <w:szCs w:val="28"/>
          <w:lang w:val="kk-KZ"/>
        </w:rPr>
        <w:t>:</w:t>
      </w:r>
    </w:p>
    <w:p w14:paraId="2AB0287A" w14:textId="77777777" w:rsidR="003122F9" w:rsidRPr="0099597E" w:rsidRDefault="003122F9" w:rsidP="003122F9">
      <w:pPr>
        <w:pStyle w:val="Default"/>
        <w:contextualSpacing/>
        <w:jc w:val="both"/>
        <w:rPr>
          <w:color w:val="auto"/>
          <w:sz w:val="28"/>
          <w:lang w:val="kk-KZ"/>
        </w:rPr>
      </w:pPr>
      <w:r w:rsidRPr="0099597E">
        <w:rPr>
          <w:b/>
          <w:color w:val="auto"/>
          <w:sz w:val="28"/>
          <w:lang w:val="kk-KZ"/>
        </w:rPr>
        <w:t>2022-2023 оқу жылынды</w:t>
      </w:r>
      <w:r w:rsidRPr="0099597E">
        <w:rPr>
          <w:color w:val="auto"/>
          <w:sz w:val="28"/>
          <w:lang w:val="kk-KZ"/>
        </w:rPr>
        <w:t xml:space="preserve"> </w:t>
      </w:r>
    </w:p>
    <w:p w14:paraId="430DABA8" w14:textId="1B1FAC29" w:rsidR="003122F9" w:rsidRPr="00306466" w:rsidRDefault="000E7226" w:rsidP="003122F9">
      <w:pPr>
        <w:pStyle w:val="Default"/>
        <w:contextualSpacing/>
        <w:jc w:val="both"/>
        <w:rPr>
          <w:color w:val="auto"/>
          <w:sz w:val="28"/>
          <w:lang w:val="kk-KZ"/>
        </w:rPr>
      </w:pPr>
      <w:r w:rsidRPr="00306466">
        <w:rPr>
          <w:color w:val="auto"/>
          <w:sz w:val="28"/>
          <w:lang w:val="kk-KZ"/>
        </w:rPr>
        <w:t>3</w:t>
      </w:r>
      <w:r w:rsidR="003122F9" w:rsidRPr="00306466">
        <w:rPr>
          <w:color w:val="auto"/>
          <w:sz w:val="28"/>
          <w:lang w:val="kk-KZ"/>
        </w:rPr>
        <w:t xml:space="preserve"> кіші топ </w:t>
      </w:r>
      <w:r w:rsidRPr="00306466">
        <w:rPr>
          <w:color w:val="auto"/>
          <w:sz w:val="28"/>
          <w:lang w:val="kk-KZ"/>
        </w:rPr>
        <w:t>75</w:t>
      </w:r>
      <w:r w:rsidR="003122F9" w:rsidRPr="00306466">
        <w:rPr>
          <w:color w:val="auto"/>
          <w:sz w:val="28"/>
          <w:lang w:val="kk-KZ"/>
        </w:rPr>
        <w:t xml:space="preserve"> бала  – 2 жастан бастап;</w:t>
      </w:r>
    </w:p>
    <w:p w14:paraId="7E7F35FA" w14:textId="3AAD60C1" w:rsidR="003122F9" w:rsidRPr="00306466" w:rsidRDefault="003122F9" w:rsidP="003122F9">
      <w:pPr>
        <w:pStyle w:val="Default"/>
        <w:contextualSpacing/>
        <w:jc w:val="both"/>
        <w:rPr>
          <w:color w:val="auto"/>
          <w:sz w:val="28"/>
          <w:lang w:val="kk-KZ"/>
        </w:rPr>
      </w:pPr>
      <w:r w:rsidRPr="00306466">
        <w:rPr>
          <w:color w:val="auto"/>
          <w:sz w:val="28"/>
          <w:lang w:val="kk-KZ"/>
        </w:rPr>
        <w:t>4 ортаңғы топ 1</w:t>
      </w:r>
      <w:r w:rsidR="000E7226" w:rsidRPr="00306466">
        <w:rPr>
          <w:color w:val="auto"/>
          <w:sz w:val="28"/>
          <w:lang w:val="kk-KZ"/>
        </w:rPr>
        <w:t>00</w:t>
      </w:r>
      <w:r w:rsidRPr="00306466">
        <w:rPr>
          <w:color w:val="auto"/>
          <w:sz w:val="28"/>
          <w:lang w:val="kk-KZ"/>
        </w:rPr>
        <w:t xml:space="preserve"> бала  - 3 жастан бастап;</w:t>
      </w:r>
    </w:p>
    <w:p w14:paraId="7146B1E0" w14:textId="73234CE4" w:rsidR="003122F9" w:rsidRPr="0099597E" w:rsidRDefault="003122F9" w:rsidP="003122F9">
      <w:pPr>
        <w:pStyle w:val="Default"/>
        <w:contextualSpacing/>
        <w:jc w:val="both"/>
        <w:rPr>
          <w:color w:val="auto"/>
          <w:sz w:val="28"/>
          <w:lang w:val="kk-KZ"/>
        </w:rPr>
      </w:pPr>
      <w:r w:rsidRPr="00306466">
        <w:rPr>
          <w:color w:val="auto"/>
          <w:sz w:val="28"/>
          <w:lang w:val="kk-KZ"/>
        </w:rPr>
        <w:t xml:space="preserve">4 ересек топ </w:t>
      </w:r>
      <w:r w:rsidR="000E7226" w:rsidRPr="00306466">
        <w:rPr>
          <w:color w:val="auto"/>
          <w:sz w:val="28"/>
          <w:lang w:val="kk-KZ"/>
        </w:rPr>
        <w:t>100</w:t>
      </w:r>
      <w:r w:rsidRPr="00306466">
        <w:rPr>
          <w:color w:val="auto"/>
          <w:sz w:val="28"/>
          <w:lang w:val="kk-KZ"/>
        </w:rPr>
        <w:t xml:space="preserve"> бала - 4 жастағы балалар.</w:t>
      </w:r>
    </w:p>
    <w:p w14:paraId="4022DA88" w14:textId="77777777" w:rsidR="003122F9" w:rsidRPr="0099597E" w:rsidRDefault="003122F9" w:rsidP="003122F9">
      <w:pPr>
        <w:pStyle w:val="Default"/>
        <w:contextualSpacing/>
        <w:jc w:val="both"/>
        <w:rPr>
          <w:color w:val="auto"/>
          <w:sz w:val="28"/>
          <w:lang w:val="kk-KZ"/>
        </w:rPr>
      </w:pPr>
      <w:r w:rsidRPr="0099597E">
        <w:rPr>
          <w:b/>
          <w:color w:val="auto"/>
          <w:sz w:val="28"/>
          <w:lang w:val="kk-KZ"/>
        </w:rPr>
        <w:t>2023-2024  оқу жылынды</w:t>
      </w:r>
      <w:r w:rsidRPr="0099597E">
        <w:rPr>
          <w:color w:val="auto"/>
          <w:sz w:val="28"/>
          <w:lang w:val="kk-KZ"/>
        </w:rPr>
        <w:t xml:space="preserve"> </w:t>
      </w:r>
    </w:p>
    <w:p w14:paraId="14266C80" w14:textId="68747B38" w:rsidR="003122F9" w:rsidRPr="0099597E" w:rsidRDefault="000E7226" w:rsidP="003122F9">
      <w:pPr>
        <w:pStyle w:val="Default"/>
        <w:contextualSpacing/>
        <w:jc w:val="both"/>
        <w:rPr>
          <w:color w:val="auto"/>
          <w:sz w:val="28"/>
          <w:lang w:val="kk-KZ"/>
        </w:rPr>
      </w:pPr>
      <w:r>
        <w:rPr>
          <w:color w:val="auto"/>
          <w:sz w:val="28"/>
          <w:lang w:val="kk-KZ"/>
        </w:rPr>
        <w:t>4</w:t>
      </w:r>
      <w:r w:rsidR="003122F9" w:rsidRPr="0099597E">
        <w:rPr>
          <w:color w:val="auto"/>
          <w:sz w:val="28"/>
          <w:lang w:val="kk-KZ"/>
        </w:rPr>
        <w:t xml:space="preserve"> кіші топ </w:t>
      </w:r>
      <w:r>
        <w:rPr>
          <w:color w:val="auto"/>
          <w:sz w:val="28"/>
          <w:lang w:val="kk-KZ"/>
        </w:rPr>
        <w:t>80</w:t>
      </w:r>
      <w:r w:rsidR="003122F9" w:rsidRPr="0099597E">
        <w:rPr>
          <w:color w:val="auto"/>
          <w:sz w:val="28"/>
          <w:lang w:val="kk-KZ"/>
        </w:rPr>
        <w:t xml:space="preserve"> бала  – 2 жастан бастап;</w:t>
      </w:r>
    </w:p>
    <w:p w14:paraId="211D1CDB" w14:textId="469E2CC6" w:rsidR="003122F9" w:rsidRPr="0099597E" w:rsidRDefault="000E7226" w:rsidP="003122F9">
      <w:pPr>
        <w:pStyle w:val="Default"/>
        <w:contextualSpacing/>
        <w:jc w:val="both"/>
        <w:rPr>
          <w:color w:val="auto"/>
          <w:sz w:val="28"/>
          <w:lang w:val="kk-KZ"/>
        </w:rPr>
      </w:pPr>
      <w:r>
        <w:rPr>
          <w:color w:val="auto"/>
          <w:sz w:val="28"/>
          <w:lang w:val="kk-KZ"/>
        </w:rPr>
        <w:lastRenderedPageBreak/>
        <w:t>3</w:t>
      </w:r>
      <w:r w:rsidR="003122F9" w:rsidRPr="0099597E">
        <w:rPr>
          <w:color w:val="auto"/>
          <w:sz w:val="28"/>
          <w:lang w:val="kk-KZ"/>
        </w:rPr>
        <w:t xml:space="preserve"> ортаңғы топ </w:t>
      </w:r>
      <w:r>
        <w:rPr>
          <w:color w:val="auto"/>
          <w:sz w:val="28"/>
          <w:lang w:val="kk-KZ"/>
        </w:rPr>
        <w:t>7</w:t>
      </w:r>
      <w:r w:rsidR="00E34BA5">
        <w:rPr>
          <w:color w:val="auto"/>
          <w:sz w:val="28"/>
          <w:lang w:val="kk-KZ"/>
        </w:rPr>
        <w:t>0</w:t>
      </w:r>
      <w:r w:rsidR="003122F9" w:rsidRPr="0099597E">
        <w:rPr>
          <w:color w:val="auto"/>
          <w:sz w:val="28"/>
          <w:lang w:val="kk-KZ"/>
        </w:rPr>
        <w:t xml:space="preserve"> бала  - 3 жастан бастап;</w:t>
      </w:r>
    </w:p>
    <w:p w14:paraId="74E8B36E" w14:textId="77513B59" w:rsidR="003122F9" w:rsidRDefault="000E7226" w:rsidP="003122F9">
      <w:pPr>
        <w:pStyle w:val="Default"/>
        <w:contextualSpacing/>
        <w:jc w:val="both"/>
        <w:rPr>
          <w:color w:val="auto"/>
          <w:sz w:val="28"/>
          <w:lang w:val="kk-KZ"/>
        </w:rPr>
      </w:pPr>
      <w:r>
        <w:rPr>
          <w:color w:val="auto"/>
          <w:sz w:val="28"/>
          <w:lang w:val="kk-KZ"/>
        </w:rPr>
        <w:t>3</w:t>
      </w:r>
      <w:r w:rsidR="003122F9" w:rsidRPr="0099597E">
        <w:rPr>
          <w:color w:val="auto"/>
          <w:sz w:val="28"/>
          <w:lang w:val="kk-KZ"/>
        </w:rPr>
        <w:t xml:space="preserve"> ересек топ </w:t>
      </w:r>
      <w:r>
        <w:rPr>
          <w:color w:val="auto"/>
          <w:sz w:val="28"/>
          <w:lang w:val="kk-KZ"/>
        </w:rPr>
        <w:t>75</w:t>
      </w:r>
      <w:r w:rsidR="003122F9" w:rsidRPr="0099597E">
        <w:rPr>
          <w:color w:val="auto"/>
          <w:sz w:val="28"/>
          <w:lang w:val="kk-KZ"/>
        </w:rPr>
        <w:t xml:space="preserve"> бала - 4 жастағы балалар.</w:t>
      </w:r>
    </w:p>
    <w:p w14:paraId="050715F9" w14:textId="1B1BA2DD" w:rsidR="000E7226" w:rsidRPr="0099597E" w:rsidRDefault="000E7226" w:rsidP="003122F9">
      <w:pPr>
        <w:pStyle w:val="Default"/>
        <w:contextualSpacing/>
        <w:jc w:val="both"/>
        <w:rPr>
          <w:color w:val="auto"/>
          <w:sz w:val="28"/>
          <w:lang w:val="kk-KZ"/>
        </w:rPr>
      </w:pPr>
      <w:r>
        <w:rPr>
          <w:color w:val="auto"/>
          <w:sz w:val="28"/>
          <w:lang w:val="kk-KZ"/>
        </w:rPr>
        <w:t>1 мектепалды даярлық тобы 25 бала-5 жастағы балалар.</w:t>
      </w:r>
    </w:p>
    <w:p w14:paraId="1E3873CE" w14:textId="77777777" w:rsidR="003122F9" w:rsidRPr="0099597E" w:rsidRDefault="003122F9" w:rsidP="003122F9">
      <w:pPr>
        <w:pStyle w:val="Default"/>
        <w:contextualSpacing/>
        <w:jc w:val="both"/>
        <w:rPr>
          <w:color w:val="auto"/>
          <w:sz w:val="28"/>
          <w:lang w:val="kk-KZ"/>
        </w:rPr>
      </w:pPr>
      <w:r w:rsidRPr="0099597E">
        <w:rPr>
          <w:b/>
          <w:color w:val="auto"/>
          <w:sz w:val="28"/>
          <w:lang w:val="kk-KZ"/>
        </w:rPr>
        <w:t>2024-2025  оқу жылынды</w:t>
      </w:r>
      <w:r w:rsidRPr="0099597E">
        <w:rPr>
          <w:color w:val="auto"/>
          <w:sz w:val="28"/>
          <w:lang w:val="kk-KZ"/>
        </w:rPr>
        <w:t xml:space="preserve"> </w:t>
      </w:r>
    </w:p>
    <w:p w14:paraId="76BF6E97" w14:textId="48BE0FC4" w:rsidR="003122F9" w:rsidRPr="0099597E" w:rsidRDefault="00306466" w:rsidP="003122F9">
      <w:pPr>
        <w:pStyle w:val="Default"/>
        <w:contextualSpacing/>
        <w:jc w:val="both"/>
        <w:rPr>
          <w:color w:val="auto"/>
          <w:sz w:val="28"/>
          <w:lang w:val="kk-KZ"/>
        </w:rPr>
      </w:pPr>
      <w:r>
        <w:rPr>
          <w:color w:val="auto"/>
          <w:sz w:val="28"/>
          <w:lang w:val="kk-KZ"/>
        </w:rPr>
        <w:t>4</w:t>
      </w:r>
      <w:r w:rsidR="003122F9" w:rsidRPr="0099597E">
        <w:rPr>
          <w:color w:val="auto"/>
          <w:sz w:val="28"/>
          <w:lang w:val="kk-KZ"/>
        </w:rPr>
        <w:t xml:space="preserve"> кіші топ </w:t>
      </w:r>
      <w:r>
        <w:rPr>
          <w:color w:val="auto"/>
          <w:sz w:val="28"/>
          <w:lang w:val="kk-KZ"/>
        </w:rPr>
        <w:t>8</w:t>
      </w:r>
      <w:r w:rsidR="003122F9" w:rsidRPr="0099597E">
        <w:rPr>
          <w:color w:val="auto"/>
          <w:sz w:val="28"/>
          <w:lang w:val="kk-KZ"/>
        </w:rPr>
        <w:t>0 бала  – 2 жастан бастап;</w:t>
      </w:r>
    </w:p>
    <w:p w14:paraId="29027F02" w14:textId="1C82A985" w:rsidR="003122F9" w:rsidRPr="0099597E" w:rsidRDefault="00306466" w:rsidP="003122F9">
      <w:pPr>
        <w:pStyle w:val="Default"/>
        <w:contextualSpacing/>
        <w:jc w:val="both"/>
        <w:rPr>
          <w:color w:val="auto"/>
          <w:sz w:val="28"/>
          <w:lang w:val="kk-KZ"/>
        </w:rPr>
      </w:pPr>
      <w:r>
        <w:rPr>
          <w:color w:val="auto"/>
          <w:sz w:val="28"/>
          <w:lang w:val="kk-KZ"/>
        </w:rPr>
        <w:t>4</w:t>
      </w:r>
      <w:r w:rsidR="003122F9" w:rsidRPr="0099597E">
        <w:rPr>
          <w:color w:val="auto"/>
          <w:sz w:val="28"/>
          <w:lang w:val="kk-KZ"/>
        </w:rPr>
        <w:t xml:space="preserve"> ортаңғы топ </w:t>
      </w:r>
      <w:r>
        <w:rPr>
          <w:color w:val="auto"/>
          <w:sz w:val="28"/>
          <w:lang w:val="kk-KZ"/>
        </w:rPr>
        <w:t>95</w:t>
      </w:r>
      <w:r w:rsidR="003122F9" w:rsidRPr="0099597E">
        <w:rPr>
          <w:color w:val="auto"/>
          <w:sz w:val="28"/>
          <w:lang w:val="kk-KZ"/>
        </w:rPr>
        <w:t xml:space="preserve"> бала  - 3 жастан бастап;</w:t>
      </w:r>
    </w:p>
    <w:p w14:paraId="5FCF35C8" w14:textId="46C01A59" w:rsidR="003122F9" w:rsidRDefault="00306466" w:rsidP="003122F9">
      <w:pPr>
        <w:pStyle w:val="Default"/>
        <w:contextualSpacing/>
        <w:jc w:val="both"/>
        <w:rPr>
          <w:color w:val="auto"/>
          <w:sz w:val="28"/>
          <w:lang w:val="kk-KZ"/>
        </w:rPr>
      </w:pPr>
      <w:r>
        <w:rPr>
          <w:color w:val="auto"/>
          <w:sz w:val="28"/>
          <w:lang w:val="kk-KZ"/>
        </w:rPr>
        <w:t>2</w:t>
      </w:r>
      <w:r w:rsidR="003122F9" w:rsidRPr="0099597E">
        <w:rPr>
          <w:color w:val="auto"/>
          <w:sz w:val="28"/>
          <w:lang w:val="kk-KZ"/>
        </w:rPr>
        <w:t xml:space="preserve"> ересек топ </w:t>
      </w:r>
      <w:r>
        <w:rPr>
          <w:color w:val="auto"/>
          <w:sz w:val="28"/>
          <w:lang w:val="kk-KZ"/>
        </w:rPr>
        <w:t>50</w:t>
      </w:r>
      <w:r w:rsidR="003122F9" w:rsidRPr="0099597E">
        <w:rPr>
          <w:color w:val="auto"/>
          <w:sz w:val="28"/>
          <w:lang w:val="kk-KZ"/>
        </w:rPr>
        <w:t xml:space="preserve"> бала - 4 жастағы балалар.</w:t>
      </w:r>
    </w:p>
    <w:p w14:paraId="24F762CB" w14:textId="77777777" w:rsidR="00306466" w:rsidRPr="0099597E" w:rsidRDefault="00306466" w:rsidP="00306466">
      <w:pPr>
        <w:pStyle w:val="Default"/>
        <w:contextualSpacing/>
        <w:jc w:val="both"/>
        <w:rPr>
          <w:color w:val="auto"/>
          <w:sz w:val="28"/>
          <w:lang w:val="kk-KZ"/>
        </w:rPr>
      </w:pPr>
      <w:r>
        <w:rPr>
          <w:color w:val="auto"/>
          <w:sz w:val="28"/>
          <w:lang w:val="kk-KZ"/>
        </w:rPr>
        <w:t>1 мектепалды даярлық тобы 25 бала-5 жастағы балалар.</w:t>
      </w:r>
    </w:p>
    <w:p w14:paraId="2B4F337E" w14:textId="77777777" w:rsidR="003122F9" w:rsidRPr="0099597E" w:rsidRDefault="003122F9" w:rsidP="003122F9">
      <w:pPr>
        <w:pStyle w:val="Default"/>
        <w:contextualSpacing/>
        <w:jc w:val="both"/>
        <w:rPr>
          <w:color w:val="auto"/>
          <w:sz w:val="28"/>
          <w:lang w:val="kk-KZ"/>
        </w:rPr>
      </w:pPr>
    </w:p>
    <w:p w14:paraId="18772997" w14:textId="77777777" w:rsidR="003122F9" w:rsidRPr="0099597E" w:rsidRDefault="003122F9" w:rsidP="003122F9">
      <w:pPr>
        <w:pStyle w:val="Default"/>
        <w:contextualSpacing/>
        <w:jc w:val="both"/>
        <w:rPr>
          <w:b/>
          <w:i/>
          <w:color w:val="auto"/>
          <w:sz w:val="28"/>
          <w:szCs w:val="28"/>
          <w:lang w:val="kk-KZ"/>
        </w:rPr>
      </w:pPr>
      <w:r w:rsidRPr="0099597E">
        <w:rPr>
          <w:b/>
          <w:i/>
          <w:color w:val="auto"/>
          <w:sz w:val="28"/>
          <w:szCs w:val="28"/>
          <w:lang w:val="kk-KZ"/>
        </w:rPr>
        <w:t xml:space="preserve">3) </w:t>
      </w:r>
      <w:r w:rsidRPr="0099597E">
        <w:rPr>
          <w:rFonts w:hint="cs"/>
          <w:b/>
          <w:i/>
          <w:color w:val="auto"/>
          <w:sz w:val="28"/>
          <w:szCs w:val="28"/>
          <w:lang w:val="kk-KZ"/>
        </w:rPr>
        <w:t>т</w:t>
      </w:r>
      <w:r w:rsidRPr="0099597E">
        <w:rPr>
          <w:b/>
          <w:i/>
          <w:color w:val="auto"/>
          <w:sz w:val="28"/>
          <w:szCs w:val="28"/>
          <w:lang w:val="kk-KZ"/>
        </w:rPr>
        <w:t>ә</w:t>
      </w:r>
      <w:r w:rsidRPr="0099597E">
        <w:rPr>
          <w:rFonts w:hint="cs"/>
          <w:b/>
          <w:i/>
          <w:color w:val="auto"/>
          <w:sz w:val="28"/>
          <w:szCs w:val="28"/>
          <w:lang w:val="kk-KZ"/>
        </w:rPr>
        <w:t>рбиеленушілерді</w:t>
      </w:r>
      <w:r w:rsidRPr="0099597E">
        <w:rPr>
          <w:b/>
          <w:i/>
          <w:color w:val="auto"/>
          <w:sz w:val="28"/>
          <w:szCs w:val="28"/>
          <w:lang w:val="kk-KZ"/>
        </w:rPr>
        <w:t xml:space="preserve">ң </w:t>
      </w:r>
      <w:r w:rsidRPr="0099597E">
        <w:rPr>
          <w:rFonts w:hint="cs"/>
          <w:b/>
          <w:i/>
          <w:color w:val="auto"/>
          <w:sz w:val="28"/>
          <w:szCs w:val="28"/>
          <w:lang w:val="kk-KZ"/>
        </w:rPr>
        <w:t>о</w:t>
      </w:r>
      <w:r w:rsidRPr="0099597E">
        <w:rPr>
          <w:b/>
          <w:i/>
          <w:color w:val="auto"/>
          <w:sz w:val="28"/>
          <w:szCs w:val="28"/>
          <w:lang w:val="kk-KZ"/>
        </w:rPr>
        <w:t>қ</w:t>
      </w:r>
      <w:r w:rsidRPr="0099597E">
        <w:rPr>
          <w:rFonts w:hint="cs"/>
          <w:b/>
          <w:i/>
          <w:color w:val="auto"/>
          <w:sz w:val="28"/>
          <w:szCs w:val="28"/>
          <w:lang w:val="kk-KZ"/>
        </w:rPr>
        <w:t>у</w:t>
      </w:r>
      <w:r w:rsidRPr="0099597E">
        <w:rPr>
          <w:b/>
          <w:i/>
          <w:color w:val="auto"/>
          <w:sz w:val="28"/>
          <w:szCs w:val="28"/>
          <w:lang w:val="kk-KZ"/>
        </w:rPr>
        <w:t xml:space="preserve"> </w:t>
      </w:r>
      <w:r w:rsidRPr="0099597E">
        <w:rPr>
          <w:rFonts w:hint="cs"/>
          <w:b/>
          <w:i/>
          <w:color w:val="auto"/>
          <w:sz w:val="28"/>
          <w:szCs w:val="28"/>
          <w:lang w:val="kk-KZ"/>
        </w:rPr>
        <w:t>ж</w:t>
      </w:r>
      <w:r w:rsidRPr="0099597E">
        <w:rPr>
          <w:b/>
          <w:i/>
          <w:color w:val="auto"/>
          <w:sz w:val="28"/>
          <w:szCs w:val="28"/>
          <w:lang w:val="kk-KZ"/>
        </w:rPr>
        <w:t>ү</w:t>
      </w:r>
      <w:r w:rsidRPr="0099597E">
        <w:rPr>
          <w:rFonts w:hint="cs"/>
          <w:b/>
          <w:i/>
          <w:color w:val="auto"/>
          <w:sz w:val="28"/>
          <w:szCs w:val="28"/>
          <w:lang w:val="kk-KZ"/>
        </w:rPr>
        <w:t>ктемесіні</w:t>
      </w:r>
      <w:r w:rsidRPr="0099597E">
        <w:rPr>
          <w:b/>
          <w:i/>
          <w:color w:val="auto"/>
          <w:sz w:val="28"/>
          <w:szCs w:val="28"/>
          <w:lang w:val="kk-KZ"/>
        </w:rPr>
        <w:t xml:space="preserve">ң </w:t>
      </w:r>
      <w:r w:rsidRPr="0099597E">
        <w:rPr>
          <w:rFonts w:hint="cs"/>
          <w:b/>
          <w:i/>
          <w:color w:val="auto"/>
          <w:sz w:val="28"/>
          <w:szCs w:val="28"/>
          <w:lang w:val="kk-KZ"/>
        </w:rPr>
        <w:t>е</w:t>
      </w:r>
      <w:r w:rsidRPr="0099597E">
        <w:rPr>
          <w:b/>
          <w:i/>
          <w:color w:val="auto"/>
          <w:sz w:val="28"/>
          <w:szCs w:val="28"/>
          <w:lang w:val="kk-KZ"/>
        </w:rPr>
        <w:t xml:space="preserve">ң </w:t>
      </w:r>
      <w:r w:rsidRPr="0099597E">
        <w:rPr>
          <w:rFonts w:hint="cs"/>
          <w:b/>
          <w:i/>
          <w:color w:val="auto"/>
          <w:sz w:val="28"/>
          <w:szCs w:val="28"/>
          <w:lang w:val="kk-KZ"/>
        </w:rPr>
        <w:t>жо</w:t>
      </w:r>
      <w:r w:rsidRPr="0099597E">
        <w:rPr>
          <w:b/>
          <w:i/>
          <w:color w:val="auto"/>
          <w:sz w:val="28"/>
          <w:szCs w:val="28"/>
          <w:lang w:val="kk-KZ"/>
        </w:rPr>
        <w:t>ғ</w:t>
      </w:r>
      <w:r w:rsidRPr="0099597E">
        <w:rPr>
          <w:rFonts w:hint="cs"/>
          <w:b/>
          <w:i/>
          <w:color w:val="auto"/>
          <w:sz w:val="28"/>
          <w:szCs w:val="28"/>
          <w:lang w:val="kk-KZ"/>
        </w:rPr>
        <w:t>ары</w:t>
      </w:r>
      <w:r w:rsidRPr="0099597E">
        <w:rPr>
          <w:b/>
          <w:i/>
          <w:color w:val="auto"/>
          <w:sz w:val="28"/>
          <w:szCs w:val="28"/>
          <w:lang w:val="kk-KZ"/>
        </w:rPr>
        <w:t xml:space="preserve"> </w:t>
      </w:r>
      <w:r w:rsidRPr="0099597E">
        <w:rPr>
          <w:rFonts w:hint="cs"/>
          <w:b/>
          <w:i/>
          <w:color w:val="auto"/>
          <w:sz w:val="28"/>
          <w:szCs w:val="28"/>
          <w:lang w:val="kk-KZ"/>
        </w:rPr>
        <w:t>к</w:t>
      </w:r>
      <w:r w:rsidRPr="0099597E">
        <w:rPr>
          <w:b/>
          <w:i/>
          <w:color w:val="auto"/>
          <w:sz w:val="28"/>
          <w:szCs w:val="28"/>
          <w:lang w:val="kk-KZ"/>
        </w:rPr>
        <w:t>ө</w:t>
      </w:r>
      <w:r w:rsidRPr="0099597E">
        <w:rPr>
          <w:rFonts w:hint="cs"/>
          <w:b/>
          <w:i/>
          <w:color w:val="auto"/>
          <w:sz w:val="28"/>
          <w:szCs w:val="28"/>
          <w:lang w:val="kk-KZ"/>
        </w:rPr>
        <w:t>леміне</w:t>
      </w:r>
      <w:r w:rsidRPr="0099597E">
        <w:rPr>
          <w:b/>
          <w:i/>
          <w:color w:val="auto"/>
          <w:sz w:val="28"/>
          <w:szCs w:val="28"/>
          <w:lang w:val="kk-KZ"/>
        </w:rPr>
        <w:t xml:space="preserve"> қ</w:t>
      </w:r>
      <w:r w:rsidRPr="0099597E">
        <w:rPr>
          <w:rFonts w:hint="cs"/>
          <w:b/>
          <w:i/>
          <w:color w:val="auto"/>
          <w:sz w:val="28"/>
          <w:szCs w:val="28"/>
          <w:lang w:val="kk-KZ"/>
        </w:rPr>
        <w:t>ойылатын</w:t>
      </w:r>
      <w:r w:rsidRPr="0099597E">
        <w:rPr>
          <w:b/>
          <w:i/>
          <w:color w:val="auto"/>
          <w:sz w:val="28"/>
          <w:szCs w:val="28"/>
          <w:lang w:val="kk-KZ"/>
        </w:rPr>
        <w:t xml:space="preserve"> </w:t>
      </w:r>
      <w:r w:rsidRPr="0099597E">
        <w:rPr>
          <w:rFonts w:hint="cs"/>
          <w:b/>
          <w:i/>
          <w:color w:val="auto"/>
          <w:sz w:val="28"/>
          <w:szCs w:val="28"/>
          <w:lang w:val="kk-KZ"/>
        </w:rPr>
        <w:t>талаптарды</w:t>
      </w:r>
      <w:r w:rsidRPr="0099597E">
        <w:rPr>
          <w:b/>
          <w:i/>
          <w:color w:val="auto"/>
          <w:sz w:val="28"/>
          <w:szCs w:val="28"/>
          <w:lang w:val="kk-KZ"/>
        </w:rPr>
        <w:t xml:space="preserve">ң </w:t>
      </w:r>
      <w:r w:rsidRPr="0099597E">
        <w:rPr>
          <w:rFonts w:hint="cs"/>
          <w:b/>
          <w:i/>
          <w:color w:val="auto"/>
          <w:sz w:val="28"/>
          <w:szCs w:val="28"/>
          <w:lang w:val="kk-KZ"/>
        </w:rPr>
        <w:t>с</w:t>
      </w:r>
      <w:r w:rsidRPr="0099597E">
        <w:rPr>
          <w:b/>
          <w:i/>
          <w:color w:val="auto"/>
          <w:sz w:val="28"/>
          <w:szCs w:val="28"/>
          <w:lang w:val="kk-KZ"/>
        </w:rPr>
        <w:t>ә</w:t>
      </w:r>
      <w:r w:rsidRPr="0099597E">
        <w:rPr>
          <w:rFonts w:hint="cs"/>
          <w:b/>
          <w:i/>
          <w:color w:val="auto"/>
          <w:sz w:val="28"/>
          <w:szCs w:val="28"/>
          <w:lang w:val="kk-KZ"/>
        </w:rPr>
        <w:t>йкестігі</w:t>
      </w:r>
      <w:r w:rsidRPr="0099597E">
        <w:rPr>
          <w:b/>
          <w:i/>
          <w:color w:val="auto"/>
          <w:sz w:val="28"/>
          <w:szCs w:val="28"/>
          <w:lang w:val="kk-KZ"/>
        </w:rPr>
        <w:t xml:space="preserve"> </w:t>
      </w:r>
      <w:r w:rsidRPr="0099597E">
        <w:rPr>
          <w:rFonts w:hint="cs"/>
          <w:b/>
          <w:i/>
          <w:color w:val="auto"/>
          <w:sz w:val="28"/>
          <w:szCs w:val="28"/>
          <w:lang w:val="kk-KZ"/>
        </w:rPr>
        <w:t>ж</w:t>
      </w:r>
      <w:r w:rsidRPr="0099597E">
        <w:rPr>
          <w:b/>
          <w:i/>
          <w:color w:val="auto"/>
          <w:sz w:val="28"/>
          <w:szCs w:val="28"/>
          <w:lang w:val="kk-KZ"/>
        </w:rPr>
        <w:t>ә</w:t>
      </w:r>
      <w:r w:rsidRPr="0099597E">
        <w:rPr>
          <w:rFonts w:hint="cs"/>
          <w:b/>
          <w:i/>
          <w:color w:val="auto"/>
          <w:sz w:val="28"/>
          <w:szCs w:val="28"/>
          <w:lang w:val="kk-KZ"/>
        </w:rPr>
        <w:t>не</w:t>
      </w:r>
      <w:r w:rsidRPr="0099597E">
        <w:rPr>
          <w:b/>
          <w:i/>
          <w:color w:val="auto"/>
          <w:sz w:val="28"/>
          <w:szCs w:val="28"/>
          <w:lang w:val="kk-KZ"/>
        </w:rPr>
        <w:t xml:space="preserve"> </w:t>
      </w:r>
      <w:r w:rsidRPr="0099597E">
        <w:rPr>
          <w:rFonts w:hint="cs"/>
          <w:b/>
          <w:i/>
          <w:color w:val="auto"/>
          <w:sz w:val="28"/>
          <w:szCs w:val="28"/>
          <w:lang w:val="kk-KZ"/>
        </w:rPr>
        <w:t>са</w:t>
      </w:r>
      <w:r w:rsidRPr="0099597E">
        <w:rPr>
          <w:b/>
          <w:i/>
          <w:color w:val="auto"/>
          <w:sz w:val="28"/>
          <w:szCs w:val="28"/>
          <w:lang w:val="kk-KZ"/>
        </w:rPr>
        <w:t>қ</w:t>
      </w:r>
      <w:r w:rsidRPr="0099597E">
        <w:rPr>
          <w:rFonts w:hint="cs"/>
          <w:b/>
          <w:i/>
          <w:color w:val="auto"/>
          <w:sz w:val="28"/>
          <w:szCs w:val="28"/>
          <w:lang w:val="kk-KZ"/>
        </w:rPr>
        <w:t>талуы</w:t>
      </w:r>
      <w:r w:rsidRPr="0099597E">
        <w:rPr>
          <w:b/>
          <w:i/>
          <w:color w:val="auto"/>
          <w:sz w:val="28"/>
          <w:szCs w:val="28"/>
          <w:lang w:val="kk-KZ"/>
        </w:rPr>
        <w:t>:</w:t>
      </w:r>
    </w:p>
    <w:p w14:paraId="2E833DE7" w14:textId="77777777" w:rsidR="003122F9" w:rsidRPr="0099597E" w:rsidRDefault="003122F9" w:rsidP="003122F9">
      <w:pPr>
        <w:shd w:val="clear" w:color="auto" w:fill="FFFFFF"/>
        <w:spacing w:after="0" w:line="240" w:lineRule="auto"/>
        <w:contextualSpacing/>
        <w:jc w:val="both"/>
        <w:textAlignment w:val="baseline"/>
        <w:rPr>
          <w:rFonts w:ascii="Times New Roman" w:eastAsia="Times New Roman" w:hAnsi="Times New Roman" w:cs="Times New Roman"/>
          <w:spacing w:val="2"/>
          <w:sz w:val="28"/>
          <w:szCs w:val="28"/>
          <w:lang w:val="kk-KZ" w:eastAsia="ru-RU"/>
        </w:rPr>
      </w:pPr>
      <w:r w:rsidRPr="0099597E">
        <w:rPr>
          <w:rFonts w:ascii="Times New Roman" w:eastAsia="Times New Roman" w:hAnsi="Times New Roman" w:cs="Times New Roman"/>
          <w:spacing w:val="2"/>
          <w:sz w:val="28"/>
          <w:szCs w:val="28"/>
          <w:lang w:val="kk-KZ" w:eastAsia="ru-RU"/>
        </w:rPr>
        <w:t> </w:t>
      </w:r>
    </w:p>
    <w:p w14:paraId="7BEA9BA9" w14:textId="1BBF7FB1" w:rsidR="003122F9" w:rsidRPr="0099597E" w:rsidRDefault="003122F9" w:rsidP="003122F9">
      <w:pPr>
        <w:shd w:val="clear" w:color="auto" w:fill="FFFFFF"/>
        <w:spacing w:after="0" w:line="240" w:lineRule="auto"/>
        <w:contextualSpacing/>
        <w:jc w:val="both"/>
        <w:textAlignment w:val="baseline"/>
        <w:rPr>
          <w:rFonts w:ascii="Times New Roman" w:hAnsi="Times New Roman" w:cs="Times New Roman"/>
          <w:sz w:val="28"/>
          <w:szCs w:val="28"/>
          <w:lang w:val="kk-KZ" w:eastAsia="ru-RU"/>
        </w:rPr>
      </w:pPr>
      <w:r w:rsidRPr="0099597E">
        <w:rPr>
          <w:rFonts w:ascii="Times New Roman" w:hAnsi="Times New Roman" w:cs="Times New Roman"/>
          <w:b/>
          <w:sz w:val="28"/>
          <w:szCs w:val="28"/>
          <w:lang w:val="kk-KZ" w:eastAsia="ru-RU"/>
        </w:rPr>
        <w:t xml:space="preserve">2022-2023, 2023-2024, 2024-2025 оқу жылы </w:t>
      </w:r>
      <w:r w:rsidRPr="0099597E">
        <w:rPr>
          <w:rFonts w:ascii="Times New Roman" w:hAnsi="Times New Roman" w:cs="Times New Roman"/>
          <w:sz w:val="28"/>
          <w:szCs w:val="28"/>
          <w:lang w:val="kk-KZ" w:eastAsia="ru-RU"/>
        </w:rPr>
        <w:t>Қазақстан Республикасы Оқу-ағарту министрінің 2022 жылғы 3 тамыздағы № 348 бұйрығымен Мектепке дейінгі тәрбие мен оқытудың мемлекеттік жалпыға міндетті стандарты,  Қазақстан Республикасы Оқу-ағарту министрінің 2022 жылғы 9 қыркүйектегі № 394 бұйрығымен Мектепке дейінгі тәрбие мен оқытудың үлгілік оқу жоспарларына сәйкес</w:t>
      </w:r>
      <w:r w:rsidRPr="0099597E">
        <w:rPr>
          <w:rFonts w:ascii="Times New Roman" w:hAnsi="Times New Roman" w:cs="Times New Roman"/>
          <w:b/>
          <w:sz w:val="28"/>
          <w:szCs w:val="28"/>
          <w:lang w:val="kk-KZ" w:eastAsia="ru-RU"/>
        </w:rPr>
        <w:t xml:space="preserve"> </w:t>
      </w:r>
      <w:r w:rsidRPr="00E34BA5">
        <w:rPr>
          <w:rFonts w:ascii="Times New Roman" w:hAnsi="Times New Roman" w:cs="Times New Roman"/>
          <w:bCs/>
          <w:sz w:val="28"/>
          <w:szCs w:val="28"/>
          <w:lang w:val="kk-KZ" w:eastAsia="ru-RU"/>
        </w:rPr>
        <w:t>кіші топ, ортаңғы топ, ересек</w:t>
      </w:r>
      <w:r w:rsidR="00306466" w:rsidRPr="00E34BA5">
        <w:rPr>
          <w:rFonts w:ascii="Times New Roman" w:hAnsi="Times New Roman" w:cs="Times New Roman"/>
          <w:bCs/>
          <w:sz w:val="28"/>
          <w:szCs w:val="28"/>
          <w:lang w:val="kk-KZ" w:eastAsia="ru-RU"/>
        </w:rPr>
        <w:t>, мектепалды даярлық</w:t>
      </w:r>
      <w:r w:rsidRPr="00E34BA5">
        <w:rPr>
          <w:rFonts w:ascii="Times New Roman" w:hAnsi="Times New Roman" w:cs="Times New Roman"/>
          <w:bCs/>
          <w:sz w:val="28"/>
          <w:szCs w:val="28"/>
          <w:lang w:val="kk-KZ" w:eastAsia="ru-RU"/>
        </w:rPr>
        <w:t xml:space="preserve"> т</w:t>
      </w:r>
      <w:r w:rsidRPr="0099597E">
        <w:rPr>
          <w:rFonts w:ascii="Times New Roman" w:hAnsi="Times New Roman" w:cs="Times New Roman"/>
          <w:sz w:val="28"/>
          <w:szCs w:val="28"/>
          <w:lang w:val="kk-KZ" w:eastAsia="ru-RU"/>
        </w:rPr>
        <w:t xml:space="preserve">оптарда </w:t>
      </w:r>
      <w:r w:rsidRPr="0099597E">
        <w:rPr>
          <w:rFonts w:ascii="Times New Roman" w:hAnsi="Times New Roman" w:cs="Times New Roman"/>
          <w:sz w:val="28"/>
          <w:szCs w:val="28"/>
          <w:lang w:val="kk-KZ"/>
        </w:rPr>
        <w:t xml:space="preserve">ұйымдастырылған іс-әрекет -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 </w:t>
      </w:r>
      <w:proofErr w:type="spellStart"/>
      <w:r w:rsidRPr="0099597E">
        <w:rPr>
          <w:rFonts w:ascii="Times New Roman" w:hAnsi="Times New Roman" w:cs="Times New Roman"/>
          <w:sz w:val="28"/>
          <w:szCs w:val="28"/>
          <w:lang w:val="kk-KZ"/>
        </w:rPr>
        <w:t>әлеуметттік</w:t>
      </w:r>
      <w:proofErr w:type="spellEnd"/>
      <w:r w:rsidRPr="0099597E">
        <w:rPr>
          <w:rFonts w:ascii="Times New Roman" w:hAnsi="Times New Roman" w:cs="Times New Roman"/>
          <w:sz w:val="28"/>
          <w:szCs w:val="28"/>
          <w:lang w:val="kk-KZ"/>
        </w:rPr>
        <w:t xml:space="preserve">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w:t>
      </w:r>
      <w:proofErr w:type="spellStart"/>
      <w:r w:rsidRPr="0099597E">
        <w:rPr>
          <w:rFonts w:ascii="Times New Roman" w:hAnsi="Times New Roman" w:cs="Times New Roman"/>
          <w:sz w:val="28"/>
          <w:szCs w:val="28"/>
          <w:lang w:val="kk-KZ"/>
        </w:rPr>
        <w:t>кіріктіріліп</w:t>
      </w:r>
      <w:proofErr w:type="spellEnd"/>
      <w:r w:rsidRPr="0099597E">
        <w:rPr>
          <w:rFonts w:ascii="Times New Roman" w:hAnsi="Times New Roman" w:cs="Times New Roman"/>
          <w:sz w:val="28"/>
          <w:szCs w:val="28"/>
          <w:lang w:val="kk-KZ"/>
        </w:rPr>
        <w:t xml:space="preserve"> өткізіледі. </w:t>
      </w:r>
    </w:p>
    <w:p w14:paraId="72628CF1" w14:textId="589AC8D7" w:rsidR="003122F9" w:rsidRPr="0099597E" w:rsidRDefault="003122F9" w:rsidP="003122F9">
      <w:pPr>
        <w:spacing w:after="0" w:line="240" w:lineRule="auto"/>
        <w:ind w:firstLine="720"/>
        <w:jc w:val="both"/>
        <w:rPr>
          <w:rFonts w:ascii="Times New Roman" w:hAnsi="Times New Roman" w:cs="Times New Roman"/>
          <w:b/>
          <w:sz w:val="28"/>
          <w:szCs w:val="28"/>
          <w:lang w:val="kk-KZ"/>
        </w:rPr>
      </w:pPr>
      <w:r w:rsidRPr="00F10123">
        <w:rPr>
          <w:rFonts w:ascii="Times New Roman" w:hAnsi="Times New Roman" w:cs="Times New Roman"/>
          <w:sz w:val="28"/>
          <w:szCs w:val="28"/>
          <w:lang w:val="kk-KZ"/>
        </w:rPr>
        <w:t xml:space="preserve">2022-2023 оқу жылы бөбекжай- бақшада он күндік </w:t>
      </w:r>
      <w:proofErr w:type="spellStart"/>
      <w:r w:rsidRPr="00F10123">
        <w:rPr>
          <w:rFonts w:ascii="Times New Roman" w:hAnsi="Times New Roman" w:cs="Times New Roman"/>
          <w:sz w:val="28"/>
          <w:szCs w:val="28"/>
          <w:lang w:val="kk-KZ"/>
        </w:rPr>
        <w:t>перспектвті</w:t>
      </w:r>
      <w:proofErr w:type="spellEnd"/>
      <w:r w:rsidRPr="00F10123">
        <w:rPr>
          <w:rFonts w:ascii="Times New Roman" w:hAnsi="Times New Roman" w:cs="Times New Roman"/>
          <w:sz w:val="28"/>
          <w:szCs w:val="28"/>
          <w:lang w:val="kk-KZ"/>
        </w:rPr>
        <w:t xml:space="preserve"> ас мәзірі топтарда </w:t>
      </w:r>
      <w:r w:rsidR="00306466" w:rsidRPr="00F10123">
        <w:rPr>
          <w:rFonts w:ascii="Times New Roman" w:hAnsi="Times New Roman" w:cs="Times New Roman"/>
          <w:sz w:val="28"/>
          <w:szCs w:val="28"/>
          <w:lang w:val="kk-KZ"/>
        </w:rPr>
        <w:t>3</w:t>
      </w:r>
      <w:r w:rsidRPr="00F10123">
        <w:rPr>
          <w:rFonts w:ascii="Times New Roman" w:hAnsi="Times New Roman" w:cs="Times New Roman"/>
          <w:sz w:val="28"/>
          <w:szCs w:val="28"/>
          <w:lang w:val="kk-KZ"/>
        </w:rPr>
        <w:t xml:space="preserve"> рет тамақтандыру ұйымдастырылған. Тамақты даярлау дерлік асхана бөлмесінде (блок) жүргізіледі. Асханада жұмысшы мамандар 100 пайыз қамтылған, бас аспазшы, 2 аспазшы, қоймашы, </w:t>
      </w:r>
      <w:r w:rsidR="00A7687A" w:rsidRPr="00F10123">
        <w:rPr>
          <w:rFonts w:ascii="Times New Roman" w:hAnsi="Times New Roman" w:cs="Times New Roman"/>
          <w:sz w:val="28"/>
          <w:szCs w:val="28"/>
          <w:lang w:val="kk-KZ"/>
        </w:rPr>
        <w:t>1</w:t>
      </w:r>
      <w:r w:rsidRPr="00F10123">
        <w:rPr>
          <w:rFonts w:ascii="Times New Roman" w:hAnsi="Times New Roman" w:cs="Times New Roman"/>
          <w:sz w:val="28"/>
          <w:szCs w:val="28"/>
          <w:lang w:val="kk-KZ"/>
        </w:rPr>
        <w:t xml:space="preserve"> асхана қызметшісі. Асхана бөлмесі (блок) бірінші қабатта орналасқан. Бөбекжай- бақшаны тамақпен қамтамасыз етуді екі </w:t>
      </w:r>
      <w:proofErr w:type="spellStart"/>
      <w:r w:rsidRPr="00F10123">
        <w:rPr>
          <w:rFonts w:ascii="Times New Roman" w:hAnsi="Times New Roman" w:cs="Times New Roman"/>
          <w:sz w:val="28"/>
          <w:szCs w:val="28"/>
          <w:lang w:val="kk-KZ"/>
        </w:rPr>
        <w:t>тасмалдаушы</w:t>
      </w:r>
      <w:proofErr w:type="spellEnd"/>
      <w:r w:rsidRPr="00F10123">
        <w:rPr>
          <w:rFonts w:ascii="Times New Roman" w:hAnsi="Times New Roman" w:cs="Times New Roman"/>
          <w:sz w:val="28"/>
          <w:szCs w:val="28"/>
          <w:lang w:val="kk-KZ"/>
        </w:rPr>
        <w:t>: ИП «</w:t>
      </w:r>
      <w:r w:rsidR="00306466" w:rsidRPr="00F10123">
        <w:rPr>
          <w:rFonts w:ascii="Times New Roman" w:hAnsi="Times New Roman" w:cs="Times New Roman"/>
          <w:sz w:val="28"/>
          <w:szCs w:val="28"/>
          <w:lang w:val="kk-KZ"/>
        </w:rPr>
        <w:t xml:space="preserve">Аружан» </w:t>
      </w:r>
      <w:proofErr w:type="spellStart"/>
      <w:r w:rsidR="00306466" w:rsidRPr="00F10123">
        <w:rPr>
          <w:rFonts w:ascii="Times New Roman" w:hAnsi="Times New Roman" w:cs="Times New Roman"/>
          <w:sz w:val="28"/>
          <w:szCs w:val="28"/>
          <w:lang w:val="kk-KZ"/>
        </w:rPr>
        <w:t>К.Д.Шалкарбаева</w:t>
      </w:r>
      <w:proofErr w:type="spellEnd"/>
      <w:r w:rsidRPr="00F10123">
        <w:rPr>
          <w:rFonts w:ascii="Times New Roman" w:hAnsi="Times New Roman" w:cs="Times New Roman"/>
          <w:sz w:val="28"/>
          <w:szCs w:val="28"/>
          <w:lang w:val="kk-KZ"/>
        </w:rPr>
        <w:t>. Барлық азық- түліктің сертификаты бар.</w:t>
      </w:r>
      <w:r w:rsidRPr="0099597E">
        <w:rPr>
          <w:rFonts w:ascii="Times New Roman" w:hAnsi="Times New Roman" w:cs="Times New Roman"/>
          <w:sz w:val="28"/>
          <w:szCs w:val="28"/>
          <w:lang w:val="kk-KZ"/>
        </w:rPr>
        <w:t xml:space="preserve"> Бөбекжай- бақшада тәрбиеленушілерді тамақтандыру бекітілген 10 күндік ас мәзірімен жүргізіліп отырады. Оны мектепке дейінгі ұйымның  басшысы бекітеді және әр жас тобында ілінетін он күндік ас мәзірін қадағалауда ұстайды. Азық – түліктің сапасы, тағамдардың жасалуы </w:t>
      </w:r>
      <w:proofErr w:type="spellStart"/>
      <w:r w:rsidRPr="0099597E">
        <w:rPr>
          <w:rFonts w:ascii="Times New Roman" w:hAnsi="Times New Roman" w:cs="Times New Roman"/>
          <w:sz w:val="28"/>
          <w:szCs w:val="28"/>
          <w:lang w:val="kk-KZ"/>
        </w:rPr>
        <w:t>диетмедбике</w:t>
      </w:r>
      <w:proofErr w:type="spellEnd"/>
      <w:r w:rsidRPr="0099597E">
        <w:rPr>
          <w:rFonts w:ascii="Times New Roman" w:hAnsi="Times New Roman" w:cs="Times New Roman"/>
          <w:sz w:val="28"/>
          <w:szCs w:val="28"/>
          <w:lang w:val="kk-KZ"/>
        </w:rPr>
        <w:t xml:space="preserve"> және аспазшының қадағалауымен жүргізіледі. күн сайын ас блогында аспаз нақты мәзірге сәйкес дайын өнімнің тәуліктік сынамаларын  сақталады.</w:t>
      </w:r>
    </w:p>
    <w:p w14:paraId="49C5DEC7" w14:textId="0A484C96" w:rsidR="003122F9" w:rsidRPr="0099597E" w:rsidRDefault="003122F9" w:rsidP="003122F9">
      <w:pPr>
        <w:spacing w:after="0" w:line="240" w:lineRule="auto"/>
        <w:ind w:firstLine="720"/>
        <w:jc w:val="both"/>
        <w:rPr>
          <w:rFonts w:ascii="Times New Roman" w:hAnsi="Times New Roman" w:cs="Times New Roman"/>
          <w:b/>
          <w:sz w:val="28"/>
          <w:szCs w:val="28"/>
          <w:lang w:val="kk-KZ"/>
        </w:rPr>
      </w:pPr>
      <w:r w:rsidRPr="0099597E">
        <w:rPr>
          <w:rFonts w:ascii="Times New Roman" w:hAnsi="Times New Roman" w:cs="Times New Roman"/>
          <w:sz w:val="28"/>
          <w:szCs w:val="28"/>
          <w:lang w:val="kk-KZ"/>
        </w:rPr>
        <w:t xml:space="preserve">2023-2024 оқу жылы бөбекжай- бақшада он күндік </w:t>
      </w:r>
      <w:proofErr w:type="spellStart"/>
      <w:r w:rsidRPr="0099597E">
        <w:rPr>
          <w:rFonts w:ascii="Times New Roman" w:hAnsi="Times New Roman" w:cs="Times New Roman"/>
          <w:sz w:val="28"/>
          <w:szCs w:val="28"/>
          <w:lang w:val="kk-KZ"/>
        </w:rPr>
        <w:t>перспектвті</w:t>
      </w:r>
      <w:proofErr w:type="spellEnd"/>
      <w:r w:rsidRPr="0099597E">
        <w:rPr>
          <w:rFonts w:ascii="Times New Roman" w:hAnsi="Times New Roman" w:cs="Times New Roman"/>
          <w:sz w:val="28"/>
          <w:szCs w:val="28"/>
          <w:lang w:val="kk-KZ"/>
        </w:rPr>
        <w:t xml:space="preserve"> ас мәзірі топтарда 4 рет тамақтандыру ұйымдастырылған. Тамақты даярлау дерлік асхана бөлмесінде (блок) жүргізіледі. Асханада жұмысшы мамандар 100 пайыз қамтылған, бас аспазшы, 2 аспазшы, қоймашы, </w:t>
      </w:r>
      <w:r w:rsidR="00A7687A">
        <w:rPr>
          <w:rFonts w:ascii="Times New Roman" w:hAnsi="Times New Roman" w:cs="Times New Roman"/>
          <w:sz w:val="28"/>
          <w:szCs w:val="28"/>
          <w:lang w:val="kk-KZ"/>
        </w:rPr>
        <w:t>1</w:t>
      </w:r>
      <w:r w:rsidRPr="0099597E">
        <w:rPr>
          <w:rFonts w:ascii="Times New Roman" w:hAnsi="Times New Roman" w:cs="Times New Roman"/>
          <w:sz w:val="28"/>
          <w:szCs w:val="28"/>
          <w:lang w:val="kk-KZ"/>
        </w:rPr>
        <w:t xml:space="preserve"> асхана қызметшісі. Асхана бөлмесі (блок) бірінші қабатта орналасқан. Бөбекжай- бақшаны тамақпен қамтамасыз етуді екі </w:t>
      </w:r>
      <w:proofErr w:type="spellStart"/>
      <w:r w:rsidRPr="0099597E">
        <w:rPr>
          <w:rFonts w:ascii="Times New Roman" w:hAnsi="Times New Roman" w:cs="Times New Roman"/>
          <w:sz w:val="28"/>
          <w:szCs w:val="28"/>
          <w:lang w:val="kk-KZ"/>
        </w:rPr>
        <w:t>тасмалдаушы</w:t>
      </w:r>
      <w:proofErr w:type="spellEnd"/>
      <w:r w:rsidRPr="0099597E">
        <w:rPr>
          <w:rFonts w:ascii="Times New Roman" w:hAnsi="Times New Roman" w:cs="Times New Roman"/>
          <w:sz w:val="28"/>
          <w:szCs w:val="28"/>
          <w:lang w:val="kk-KZ"/>
        </w:rPr>
        <w:t xml:space="preserve">: </w:t>
      </w:r>
      <w:r w:rsidRPr="00F10123">
        <w:rPr>
          <w:rFonts w:ascii="Times New Roman" w:hAnsi="Times New Roman" w:cs="Times New Roman"/>
          <w:sz w:val="28"/>
          <w:szCs w:val="28"/>
          <w:lang w:val="kk-KZ"/>
        </w:rPr>
        <w:t>ИП «</w:t>
      </w:r>
      <w:proofErr w:type="spellStart"/>
      <w:r w:rsidR="006E41A1" w:rsidRPr="00F10123">
        <w:rPr>
          <w:rFonts w:ascii="Times New Roman" w:hAnsi="Times New Roman" w:cs="Times New Roman"/>
          <w:sz w:val="28"/>
          <w:szCs w:val="28"/>
          <w:lang w:val="kk-KZ"/>
        </w:rPr>
        <w:t>А</w:t>
      </w:r>
      <w:r w:rsidR="00306466" w:rsidRPr="00F10123">
        <w:rPr>
          <w:rFonts w:ascii="Times New Roman" w:hAnsi="Times New Roman" w:cs="Times New Roman"/>
          <w:sz w:val="28"/>
          <w:szCs w:val="28"/>
          <w:lang w:val="kk-KZ"/>
        </w:rPr>
        <w:t>жмаханова</w:t>
      </w:r>
      <w:proofErr w:type="spellEnd"/>
      <w:r w:rsidRPr="00F10123">
        <w:rPr>
          <w:rFonts w:ascii="Times New Roman" w:hAnsi="Times New Roman" w:cs="Times New Roman"/>
          <w:sz w:val="28"/>
          <w:szCs w:val="28"/>
          <w:lang w:val="kk-KZ"/>
        </w:rPr>
        <w:t>»</w:t>
      </w:r>
      <w:r w:rsidR="00306466" w:rsidRPr="00F10123">
        <w:rPr>
          <w:rFonts w:ascii="Times New Roman" w:hAnsi="Times New Roman" w:cs="Times New Roman"/>
          <w:sz w:val="28"/>
          <w:szCs w:val="28"/>
          <w:lang w:val="kk-KZ"/>
        </w:rPr>
        <w:t xml:space="preserve"> </w:t>
      </w:r>
      <w:proofErr w:type="spellStart"/>
      <w:r w:rsidR="00306466" w:rsidRPr="00F10123">
        <w:rPr>
          <w:rFonts w:ascii="Times New Roman" w:hAnsi="Times New Roman" w:cs="Times New Roman"/>
          <w:sz w:val="28"/>
          <w:szCs w:val="28"/>
          <w:lang w:val="kk-KZ"/>
        </w:rPr>
        <w:t>К.С.Ажмаханова</w:t>
      </w:r>
      <w:proofErr w:type="spellEnd"/>
      <w:r w:rsidRPr="00F10123">
        <w:rPr>
          <w:rFonts w:ascii="Times New Roman" w:hAnsi="Times New Roman" w:cs="Times New Roman"/>
          <w:sz w:val="28"/>
          <w:szCs w:val="28"/>
          <w:lang w:val="kk-KZ"/>
        </w:rPr>
        <w:t>. Барлық азық- түліктің сертификаты бар.</w:t>
      </w:r>
      <w:r w:rsidRPr="0099597E">
        <w:rPr>
          <w:rFonts w:ascii="Times New Roman" w:hAnsi="Times New Roman" w:cs="Times New Roman"/>
          <w:sz w:val="28"/>
          <w:szCs w:val="28"/>
          <w:lang w:val="kk-KZ"/>
        </w:rPr>
        <w:t xml:space="preserve"> Бөбекжай- бақшада тәрбиеленушілерді тамақтандыру бекітілген 10 күндік ас мәзірімен жүргізіліп отырады. Оны мектепке дейінгі ұйымның  басшысы бекітеді және әр жас тобында ілінетін он күндік ас мәзірін қадағалауда ұстайды. Азық – түліктің сапасы, тағамдардың жасалуы </w:t>
      </w:r>
      <w:proofErr w:type="spellStart"/>
      <w:r w:rsidRPr="0099597E">
        <w:rPr>
          <w:rFonts w:ascii="Times New Roman" w:hAnsi="Times New Roman" w:cs="Times New Roman"/>
          <w:sz w:val="28"/>
          <w:szCs w:val="28"/>
          <w:lang w:val="kk-KZ"/>
        </w:rPr>
        <w:t>диетмедбике</w:t>
      </w:r>
      <w:proofErr w:type="spellEnd"/>
      <w:r w:rsidRPr="0099597E">
        <w:rPr>
          <w:rFonts w:ascii="Times New Roman" w:hAnsi="Times New Roman" w:cs="Times New Roman"/>
          <w:sz w:val="28"/>
          <w:szCs w:val="28"/>
          <w:lang w:val="kk-KZ"/>
        </w:rPr>
        <w:t xml:space="preserve"> және </w:t>
      </w:r>
      <w:r w:rsidRPr="0099597E">
        <w:rPr>
          <w:rFonts w:ascii="Times New Roman" w:hAnsi="Times New Roman" w:cs="Times New Roman"/>
          <w:sz w:val="28"/>
          <w:szCs w:val="28"/>
          <w:lang w:val="kk-KZ"/>
        </w:rPr>
        <w:lastRenderedPageBreak/>
        <w:t>аспазшының қадағалауымен жүргізіледі. күн сайын ас блогында аспаз нақты мәзірге сәйкес дайын өнімнің тәуліктік сынамаларын  сақталады.</w:t>
      </w:r>
    </w:p>
    <w:p w14:paraId="4700616B" w14:textId="6BE068A6" w:rsidR="003122F9" w:rsidRPr="0099597E" w:rsidRDefault="003122F9" w:rsidP="003122F9">
      <w:pPr>
        <w:spacing w:after="0" w:line="240" w:lineRule="auto"/>
        <w:ind w:firstLine="720"/>
        <w:jc w:val="both"/>
        <w:rPr>
          <w:rFonts w:ascii="Times New Roman" w:hAnsi="Times New Roman" w:cs="Times New Roman"/>
          <w:b/>
          <w:sz w:val="28"/>
          <w:szCs w:val="28"/>
          <w:lang w:val="kk-KZ"/>
        </w:rPr>
      </w:pPr>
      <w:r w:rsidRPr="0099597E">
        <w:rPr>
          <w:rFonts w:ascii="Times New Roman" w:hAnsi="Times New Roman" w:cs="Times New Roman"/>
          <w:sz w:val="28"/>
          <w:szCs w:val="28"/>
          <w:lang w:val="kk-KZ"/>
        </w:rPr>
        <w:t xml:space="preserve">2023-2024 оқу жылы бөбекжай- бақшада он күндік </w:t>
      </w:r>
      <w:proofErr w:type="spellStart"/>
      <w:r w:rsidRPr="0099597E">
        <w:rPr>
          <w:rFonts w:ascii="Times New Roman" w:hAnsi="Times New Roman" w:cs="Times New Roman"/>
          <w:sz w:val="28"/>
          <w:szCs w:val="28"/>
          <w:lang w:val="kk-KZ"/>
        </w:rPr>
        <w:t>перспектвті</w:t>
      </w:r>
      <w:proofErr w:type="spellEnd"/>
      <w:r w:rsidRPr="0099597E">
        <w:rPr>
          <w:rFonts w:ascii="Times New Roman" w:hAnsi="Times New Roman" w:cs="Times New Roman"/>
          <w:sz w:val="28"/>
          <w:szCs w:val="28"/>
          <w:lang w:val="kk-KZ"/>
        </w:rPr>
        <w:t xml:space="preserve"> ас мәзірі топтарда 4 рет тамақтандыру ұйымдастырылған. Тамақты даярлау дерлік асхана бөлмесінде (блок) жүргізіледі. Асханада жұмысшы мамандар 100 пайыз қамтылған, бас аспазшы, 2 аспазшы, қоймашы, 2 асхана қызметшісі. Асхана бөлмесі (блок) бірінші қабатта орналасқан. Бөбекжай- бақшаны тамақпен қамтамасыз етуді екі </w:t>
      </w:r>
      <w:proofErr w:type="spellStart"/>
      <w:r w:rsidRPr="0099597E">
        <w:rPr>
          <w:rFonts w:ascii="Times New Roman" w:hAnsi="Times New Roman" w:cs="Times New Roman"/>
          <w:sz w:val="28"/>
          <w:szCs w:val="28"/>
          <w:lang w:val="kk-KZ"/>
        </w:rPr>
        <w:t>тасмалдаушы</w:t>
      </w:r>
      <w:proofErr w:type="spellEnd"/>
      <w:r w:rsidRPr="0099597E">
        <w:rPr>
          <w:rFonts w:ascii="Times New Roman" w:hAnsi="Times New Roman" w:cs="Times New Roman"/>
          <w:sz w:val="28"/>
          <w:szCs w:val="28"/>
          <w:lang w:val="kk-KZ"/>
        </w:rPr>
        <w:t xml:space="preserve">: </w:t>
      </w:r>
      <w:r w:rsidRPr="00F10123">
        <w:rPr>
          <w:rFonts w:ascii="Times New Roman" w:hAnsi="Times New Roman" w:cs="Times New Roman"/>
          <w:sz w:val="28"/>
          <w:szCs w:val="28"/>
          <w:lang w:val="kk-KZ"/>
        </w:rPr>
        <w:t xml:space="preserve">ИП </w:t>
      </w:r>
      <w:r w:rsidR="00306466" w:rsidRPr="00F10123">
        <w:rPr>
          <w:rFonts w:ascii="Times New Roman" w:hAnsi="Times New Roman" w:cs="Times New Roman"/>
          <w:sz w:val="28"/>
          <w:szCs w:val="28"/>
          <w:lang w:val="kk-KZ"/>
        </w:rPr>
        <w:t>«</w:t>
      </w:r>
      <w:proofErr w:type="spellStart"/>
      <w:r w:rsidR="00306466" w:rsidRPr="00F10123">
        <w:rPr>
          <w:rFonts w:ascii="Times New Roman" w:hAnsi="Times New Roman" w:cs="Times New Roman"/>
          <w:sz w:val="28"/>
          <w:szCs w:val="28"/>
          <w:lang w:val="kk-KZ"/>
        </w:rPr>
        <w:t>Ажмаханова</w:t>
      </w:r>
      <w:proofErr w:type="spellEnd"/>
      <w:r w:rsidR="00306466" w:rsidRPr="00F10123">
        <w:rPr>
          <w:rFonts w:ascii="Times New Roman" w:hAnsi="Times New Roman" w:cs="Times New Roman"/>
          <w:sz w:val="28"/>
          <w:szCs w:val="28"/>
          <w:lang w:val="kk-KZ"/>
        </w:rPr>
        <w:t>»</w:t>
      </w:r>
      <w:r w:rsidRPr="00F10123">
        <w:rPr>
          <w:rFonts w:ascii="Times New Roman" w:hAnsi="Times New Roman" w:cs="Times New Roman"/>
          <w:sz w:val="28"/>
          <w:szCs w:val="28"/>
          <w:lang w:val="kk-KZ"/>
        </w:rPr>
        <w:t xml:space="preserve"> </w:t>
      </w:r>
      <w:proofErr w:type="spellStart"/>
      <w:r w:rsidRPr="00F10123">
        <w:rPr>
          <w:rFonts w:ascii="Times New Roman" w:hAnsi="Times New Roman" w:cs="Times New Roman"/>
          <w:sz w:val="28"/>
          <w:szCs w:val="28"/>
          <w:lang w:val="kk-KZ"/>
        </w:rPr>
        <w:t>К.С.Ажмаханова</w:t>
      </w:r>
      <w:proofErr w:type="spellEnd"/>
      <w:r w:rsidRPr="00F10123">
        <w:rPr>
          <w:rFonts w:ascii="Times New Roman" w:hAnsi="Times New Roman" w:cs="Times New Roman"/>
          <w:sz w:val="28"/>
          <w:szCs w:val="28"/>
          <w:lang w:val="kk-KZ"/>
        </w:rPr>
        <w:t>. Барлық</w:t>
      </w:r>
      <w:r w:rsidRPr="0099597E">
        <w:rPr>
          <w:rFonts w:ascii="Times New Roman" w:hAnsi="Times New Roman" w:cs="Times New Roman"/>
          <w:sz w:val="28"/>
          <w:szCs w:val="28"/>
          <w:lang w:val="kk-KZ"/>
        </w:rPr>
        <w:t xml:space="preserve"> азық- түліктің сертификаты бар. Бөбекжай- бақшада тәрбиеленушілерді тамақтандыру бекітілген 10 күндік ас мәзірімен жүргізіліп отырады. Оны мектепке дейінгі ұйымның  басшысы бекітеді және әр жас тобында ілінетін он күндік ас мәзірін қадағалауда ұстайды. Азық – түліктің сапасы, тағамдардың жасалуы </w:t>
      </w:r>
      <w:proofErr w:type="spellStart"/>
      <w:r w:rsidRPr="0099597E">
        <w:rPr>
          <w:rFonts w:ascii="Times New Roman" w:hAnsi="Times New Roman" w:cs="Times New Roman"/>
          <w:sz w:val="28"/>
          <w:szCs w:val="28"/>
          <w:lang w:val="kk-KZ"/>
        </w:rPr>
        <w:t>диетбике</w:t>
      </w:r>
      <w:proofErr w:type="spellEnd"/>
      <w:r w:rsidRPr="0099597E">
        <w:rPr>
          <w:rFonts w:ascii="Times New Roman" w:hAnsi="Times New Roman" w:cs="Times New Roman"/>
          <w:sz w:val="28"/>
          <w:szCs w:val="28"/>
          <w:lang w:val="kk-KZ"/>
        </w:rPr>
        <w:t xml:space="preserve"> және аспазшының қадағалауымен жүргізіледі. күн сайын ас блогында аспаз нақты мәзірге сәйкес дайын өнімнің тәуліктік сынамаларын  сақталады.</w:t>
      </w:r>
    </w:p>
    <w:p w14:paraId="74A619A3" w14:textId="3B650657" w:rsidR="003122F9" w:rsidRPr="0099597E" w:rsidRDefault="003122F9" w:rsidP="003122F9">
      <w:pPr>
        <w:spacing w:after="0" w:line="240" w:lineRule="auto"/>
        <w:ind w:firstLine="720"/>
        <w:jc w:val="both"/>
        <w:rPr>
          <w:rFonts w:ascii="Times New Roman" w:hAnsi="Times New Roman" w:cs="Times New Roman"/>
          <w:sz w:val="28"/>
          <w:szCs w:val="28"/>
          <w:lang w:val="kk-KZ"/>
        </w:rPr>
      </w:pPr>
      <w:r w:rsidRPr="0099597E">
        <w:rPr>
          <w:rFonts w:ascii="Times New Roman" w:hAnsi="Times New Roman" w:cs="Times New Roman"/>
          <w:sz w:val="28"/>
          <w:szCs w:val="28"/>
          <w:lang w:val="kk-KZ"/>
        </w:rPr>
        <w:t xml:space="preserve">2024-2025 оқу жылы бөбекжай- бақшада он күндік </w:t>
      </w:r>
      <w:proofErr w:type="spellStart"/>
      <w:r w:rsidRPr="0099597E">
        <w:rPr>
          <w:rFonts w:ascii="Times New Roman" w:hAnsi="Times New Roman" w:cs="Times New Roman"/>
          <w:sz w:val="28"/>
          <w:szCs w:val="28"/>
          <w:lang w:val="kk-KZ"/>
        </w:rPr>
        <w:t>перспектвті</w:t>
      </w:r>
      <w:proofErr w:type="spellEnd"/>
      <w:r w:rsidRPr="0099597E">
        <w:rPr>
          <w:rFonts w:ascii="Times New Roman" w:hAnsi="Times New Roman" w:cs="Times New Roman"/>
          <w:sz w:val="28"/>
          <w:szCs w:val="28"/>
          <w:lang w:val="kk-KZ"/>
        </w:rPr>
        <w:t xml:space="preserve"> ас мәзірі топтарда 4 рет тамақтандыру ұйымдастырылған. Тамақты даярлау дерлік асхана бөлмесінде (блок) жүргізіледі. Асханада жұмысшы мамандар 100 пайыз қамтылған, бас аспазшы, 2 аспазшы, қоймашы, 2 асхана қызметшісі. Асхана бөлмесі (блок) бірінші қабатта орналасқан. Бөбекжай- бақшаны тамақпен қамтамасыз етуді </w:t>
      </w:r>
      <w:r w:rsidR="00CD51B5">
        <w:rPr>
          <w:rFonts w:ascii="Times New Roman" w:hAnsi="Times New Roman" w:cs="Times New Roman"/>
          <w:sz w:val="28"/>
          <w:szCs w:val="28"/>
          <w:lang w:val="kk-KZ"/>
        </w:rPr>
        <w:t>б</w:t>
      </w:r>
      <w:r w:rsidRPr="0099597E">
        <w:rPr>
          <w:rFonts w:ascii="Times New Roman" w:hAnsi="Times New Roman" w:cs="Times New Roman"/>
          <w:sz w:val="28"/>
          <w:szCs w:val="28"/>
          <w:lang w:val="kk-KZ"/>
        </w:rPr>
        <w:t>і</w:t>
      </w:r>
      <w:r w:rsidR="00CD51B5">
        <w:rPr>
          <w:rFonts w:ascii="Times New Roman" w:hAnsi="Times New Roman" w:cs="Times New Roman"/>
          <w:sz w:val="28"/>
          <w:szCs w:val="28"/>
          <w:lang w:val="kk-KZ"/>
        </w:rPr>
        <w:t>р</w:t>
      </w:r>
      <w:r w:rsidRPr="0099597E">
        <w:rPr>
          <w:rFonts w:ascii="Times New Roman" w:hAnsi="Times New Roman" w:cs="Times New Roman"/>
          <w:sz w:val="28"/>
          <w:szCs w:val="28"/>
          <w:lang w:val="kk-KZ"/>
        </w:rPr>
        <w:t xml:space="preserve"> </w:t>
      </w:r>
      <w:proofErr w:type="spellStart"/>
      <w:r w:rsidRPr="0099597E">
        <w:rPr>
          <w:rFonts w:ascii="Times New Roman" w:hAnsi="Times New Roman" w:cs="Times New Roman"/>
          <w:sz w:val="28"/>
          <w:szCs w:val="28"/>
          <w:lang w:val="kk-KZ"/>
        </w:rPr>
        <w:t>тасмалдаушы</w:t>
      </w:r>
      <w:proofErr w:type="spellEnd"/>
      <w:r w:rsidRPr="0099597E">
        <w:rPr>
          <w:rFonts w:ascii="Times New Roman" w:hAnsi="Times New Roman" w:cs="Times New Roman"/>
          <w:sz w:val="28"/>
          <w:szCs w:val="28"/>
          <w:lang w:val="kk-KZ"/>
        </w:rPr>
        <w:t xml:space="preserve">: </w:t>
      </w:r>
      <w:r w:rsidRPr="00F10123">
        <w:rPr>
          <w:rFonts w:ascii="Times New Roman" w:hAnsi="Times New Roman" w:cs="Times New Roman"/>
          <w:sz w:val="28"/>
          <w:szCs w:val="28"/>
          <w:lang w:val="kk-KZ"/>
        </w:rPr>
        <w:t>ИП «</w:t>
      </w:r>
      <w:proofErr w:type="spellStart"/>
      <w:r w:rsidR="00A7687A" w:rsidRPr="00F10123">
        <w:rPr>
          <w:rFonts w:ascii="Times New Roman" w:hAnsi="Times New Roman" w:cs="Times New Roman"/>
          <w:sz w:val="28"/>
          <w:szCs w:val="28"/>
          <w:lang w:val="kk-KZ"/>
        </w:rPr>
        <w:t>Ажмаханова</w:t>
      </w:r>
      <w:proofErr w:type="spellEnd"/>
      <w:r w:rsidRPr="00F10123">
        <w:rPr>
          <w:rFonts w:ascii="Times New Roman" w:hAnsi="Times New Roman" w:cs="Times New Roman"/>
          <w:sz w:val="28"/>
          <w:szCs w:val="28"/>
          <w:lang w:val="kk-KZ"/>
        </w:rPr>
        <w:t xml:space="preserve">» басшысы </w:t>
      </w:r>
      <w:proofErr w:type="spellStart"/>
      <w:r w:rsidRPr="00F10123">
        <w:rPr>
          <w:rFonts w:ascii="Times New Roman" w:hAnsi="Times New Roman" w:cs="Times New Roman"/>
          <w:sz w:val="28"/>
          <w:szCs w:val="28"/>
          <w:lang w:val="kk-KZ"/>
        </w:rPr>
        <w:t>К.С.Ажмаханова</w:t>
      </w:r>
      <w:proofErr w:type="spellEnd"/>
      <w:r w:rsidRPr="0099597E">
        <w:rPr>
          <w:rFonts w:ascii="Times New Roman" w:hAnsi="Times New Roman" w:cs="Times New Roman"/>
          <w:sz w:val="28"/>
          <w:szCs w:val="28"/>
          <w:lang w:val="kk-KZ"/>
        </w:rPr>
        <w:t xml:space="preserve">. Барлық азық- түліктің сертификаты бар. Бөбекжай- бақшада тәрбиеленушілерді тамақтандыру бекітілген 10 күндік ас мәзірімен жүргізіліп отырады. Оны мектепке дейінгі ұйымның  басшысы бекітеді және әр жас тобында ілінетін он күндік ас мәзірін қадағалауда ұстайды. Азық – түліктің сапасы, тағамдардың жасалуы </w:t>
      </w:r>
      <w:proofErr w:type="spellStart"/>
      <w:r w:rsidRPr="0099597E">
        <w:rPr>
          <w:rFonts w:ascii="Times New Roman" w:hAnsi="Times New Roman" w:cs="Times New Roman"/>
          <w:sz w:val="28"/>
          <w:szCs w:val="28"/>
          <w:lang w:val="kk-KZ"/>
        </w:rPr>
        <w:t>диетмедбике</w:t>
      </w:r>
      <w:proofErr w:type="spellEnd"/>
      <w:r w:rsidRPr="0099597E">
        <w:rPr>
          <w:rFonts w:ascii="Times New Roman" w:hAnsi="Times New Roman" w:cs="Times New Roman"/>
          <w:sz w:val="28"/>
          <w:szCs w:val="28"/>
          <w:lang w:val="kk-KZ"/>
        </w:rPr>
        <w:t xml:space="preserve"> және аспазшының қадағалауымен жүргізіледі. күн сайын ас блогында аспаз нақты мәзірге сәйкес дайын өнімнің тәуліктік сынамаларын  сақталады.</w:t>
      </w:r>
    </w:p>
    <w:p w14:paraId="23328544" w14:textId="34D72600" w:rsidR="003122F9" w:rsidRPr="0099597E" w:rsidRDefault="003122F9" w:rsidP="003122F9">
      <w:pPr>
        <w:pStyle w:val="a3"/>
        <w:rPr>
          <w:rFonts w:ascii="Times New Roman" w:hAnsi="Times New Roman" w:cs="Times New Roman"/>
          <w:sz w:val="28"/>
          <w:lang w:val="kk-KZ"/>
        </w:rPr>
      </w:pPr>
      <w:r w:rsidRPr="0099597E">
        <w:rPr>
          <w:rFonts w:ascii="Times New Roman" w:hAnsi="Times New Roman" w:cs="Times New Roman"/>
          <w:sz w:val="28"/>
          <w:lang w:val="kk-KZ"/>
        </w:rPr>
        <w:t xml:space="preserve"> «Мектепке дейінгі балалық шақ» Республикалық орталықтың дайындауымен әдістемелік көмек көрсету Консультациялық пункттің мектепке дейінгі ұйымға келмейтін балалардың ата-аналарына отбасында жағымды қарым-қатынастар орнату, баланы жан-жақты дамыту мақсатында біздің ұйымда барлық жағдайлар мен мүмкіндіктер қарастырылған. Біздің бөбекжай-бақшамызда балаларын үйде қарайтын ата-аналарға түрлі формада қарым-қатынас жасау үшін көмек көрсетіледі. Мамандардың жұмыс жасайтын арнайы орны бар. Олардың негізгі мақсаты тәрбиеленушілердің ата-аналарына бөбекжай-бақшамызда баланың тыныс-тіршілігімен таныстырып, ата-аналарды бейімделу кезеңіне дайындау. Консультациялық көмек мамандардың қызметін кіріктіру негізінде көрсетіледі: әдіскер, тәрбиеші, педагог-психолог</w:t>
      </w:r>
      <w:r w:rsidR="00BB71BF">
        <w:rPr>
          <w:rFonts w:ascii="Times New Roman" w:hAnsi="Times New Roman" w:cs="Times New Roman"/>
          <w:sz w:val="28"/>
          <w:lang w:val="kk-KZ"/>
        </w:rPr>
        <w:t>,</w:t>
      </w:r>
      <w:r w:rsidRPr="0099597E">
        <w:rPr>
          <w:rFonts w:ascii="Times New Roman" w:hAnsi="Times New Roman" w:cs="Times New Roman"/>
          <w:sz w:val="28"/>
          <w:lang w:val="kk-KZ"/>
        </w:rPr>
        <w:t xml:space="preserve"> </w:t>
      </w:r>
      <w:r w:rsidR="00BB71BF">
        <w:rPr>
          <w:rFonts w:ascii="Times New Roman" w:hAnsi="Times New Roman" w:cs="Times New Roman"/>
          <w:sz w:val="28"/>
          <w:lang w:val="kk-KZ"/>
        </w:rPr>
        <w:t>к</w:t>
      </w:r>
      <w:r w:rsidRPr="0099597E">
        <w:rPr>
          <w:rFonts w:ascii="Times New Roman" w:hAnsi="Times New Roman" w:cs="Times New Roman"/>
          <w:sz w:val="28"/>
          <w:lang w:val="kk-KZ"/>
        </w:rPr>
        <w:t>онсультация тематикасы әртүрлі болады:</w:t>
      </w:r>
    </w:p>
    <w:p w14:paraId="642F4FB4" w14:textId="77777777" w:rsidR="003122F9" w:rsidRPr="0099597E" w:rsidRDefault="003122F9" w:rsidP="003122F9">
      <w:pPr>
        <w:pStyle w:val="a3"/>
        <w:rPr>
          <w:rFonts w:ascii="Times New Roman" w:hAnsi="Times New Roman" w:cs="Times New Roman"/>
          <w:sz w:val="28"/>
          <w:lang w:val="kk-KZ"/>
        </w:rPr>
      </w:pPr>
      <w:r w:rsidRPr="0099597E">
        <w:rPr>
          <w:rFonts w:ascii="Times New Roman" w:hAnsi="Times New Roman" w:cs="Times New Roman"/>
          <w:sz w:val="28"/>
          <w:lang w:val="kk-KZ"/>
        </w:rPr>
        <w:t>«Балалармен ойын шығармашылығы ұйымы»,</w:t>
      </w:r>
    </w:p>
    <w:p w14:paraId="0611899B" w14:textId="77777777" w:rsidR="003122F9" w:rsidRPr="0099597E" w:rsidRDefault="003122F9" w:rsidP="003122F9">
      <w:pPr>
        <w:pStyle w:val="a3"/>
        <w:rPr>
          <w:rFonts w:ascii="Times New Roman" w:hAnsi="Times New Roman" w:cs="Times New Roman"/>
          <w:sz w:val="28"/>
          <w:lang w:val="kk-KZ"/>
        </w:rPr>
      </w:pPr>
      <w:r w:rsidRPr="0099597E">
        <w:rPr>
          <w:rFonts w:ascii="Times New Roman" w:hAnsi="Times New Roman" w:cs="Times New Roman"/>
          <w:sz w:val="28"/>
          <w:lang w:val="kk-KZ"/>
        </w:rPr>
        <w:t>«Балалардың бейімделуі», «Музыкалық аспаптар», «Балалардың сөйлеуін дамыту», сонымен қатар, ата-аналар үшін хабарламаларды әлеуметтік желілерге «</w:t>
      </w:r>
      <w:proofErr w:type="spellStart"/>
      <w:r w:rsidRPr="0099597E">
        <w:rPr>
          <w:rFonts w:ascii="Times New Roman" w:hAnsi="Times New Roman" w:cs="Times New Roman"/>
          <w:sz w:val="28"/>
          <w:lang w:val="kk-KZ"/>
        </w:rPr>
        <w:t>Instagram</w:t>
      </w:r>
      <w:proofErr w:type="spellEnd"/>
      <w:r w:rsidRPr="0099597E">
        <w:rPr>
          <w:rFonts w:ascii="Times New Roman" w:hAnsi="Times New Roman" w:cs="Times New Roman"/>
          <w:sz w:val="28"/>
          <w:lang w:val="kk-KZ"/>
        </w:rPr>
        <w:t>», «</w:t>
      </w:r>
      <w:proofErr w:type="spellStart"/>
      <w:r w:rsidRPr="0099597E">
        <w:rPr>
          <w:rFonts w:ascii="Times New Roman" w:hAnsi="Times New Roman" w:cs="Times New Roman"/>
          <w:sz w:val="28"/>
          <w:lang w:val="kk-KZ"/>
        </w:rPr>
        <w:t>Facebook</w:t>
      </w:r>
      <w:proofErr w:type="spellEnd"/>
      <w:r w:rsidRPr="0099597E">
        <w:rPr>
          <w:rFonts w:ascii="Times New Roman" w:hAnsi="Times New Roman" w:cs="Times New Roman"/>
          <w:sz w:val="28"/>
          <w:lang w:val="kk-KZ"/>
        </w:rPr>
        <w:t>», «</w:t>
      </w:r>
      <w:proofErr w:type="spellStart"/>
      <w:r w:rsidRPr="0099597E">
        <w:rPr>
          <w:rFonts w:ascii="Times New Roman" w:hAnsi="Times New Roman" w:cs="Times New Roman"/>
          <w:sz w:val="28"/>
          <w:lang w:val="kk-KZ"/>
        </w:rPr>
        <w:t>Teltgram</w:t>
      </w:r>
      <w:proofErr w:type="spellEnd"/>
      <w:r w:rsidRPr="0099597E">
        <w:rPr>
          <w:rFonts w:ascii="Times New Roman" w:hAnsi="Times New Roman" w:cs="Times New Roman"/>
          <w:sz w:val="28"/>
          <w:lang w:val="kk-KZ"/>
        </w:rPr>
        <w:t>», «</w:t>
      </w:r>
      <w:proofErr w:type="spellStart"/>
      <w:r w:rsidRPr="0099597E">
        <w:rPr>
          <w:rFonts w:ascii="Times New Roman" w:hAnsi="Times New Roman" w:cs="Times New Roman"/>
          <w:sz w:val="28"/>
          <w:lang w:val="kk-KZ"/>
        </w:rPr>
        <w:t>Whatsapp</w:t>
      </w:r>
      <w:proofErr w:type="spellEnd"/>
      <w:r w:rsidRPr="0099597E">
        <w:rPr>
          <w:rFonts w:ascii="Times New Roman" w:hAnsi="Times New Roman" w:cs="Times New Roman"/>
          <w:sz w:val="28"/>
          <w:lang w:val="kk-KZ"/>
        </w:rPr>
        <w:t>» салып отыру.</w:t>
      </w:r>
    </w:p>
    <w:p w14:paraId="69D8B149" w14:textId="77777777" w:rsidR="009E3881" w:rsidRDefault="001F3BFB" w:rsidP="00C5186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b/>
          <w:sz w:val="28"/>
          <w:szCs w:val="28"/>
          <w:lang w:val="kk-KZ"/>
        </w:rPr>
        <w:t>4</w:t>
      </w:r>
      <w:r w:rsidR="009E3881">
        <w:rPr>
          <w:rFonts w:ascii="Times New Roman" w:hAnsi="Times New Roman" w:cs="Times New Roman"/>
          <w:b/>
          <w:sz w:val="28"/>
          <w:szCs w:val="28"/>
          <w:lang w:val="kk-KZ"/>
        </w:rPr>
        <w:t>.</w:t>
      </w:r>
      <w:r w:rsidR="009E3881">
        <w:rPr>
          <w:rFonts w:ascii="Times New Roman" w:hAnsi="Times New Roman" w:cs="Times New Roman"/>
          <w:sz w:val="28"/>
          <w:szCs w:val="28"/>
          <w:lang w:val="kk-KZ"/>
        </w:rPr>
        <w:t xml:space="preserve"> </w:t>
      </w:r>
      <w:r w:rsidR="009E3881">
        <w:rPr>
          <w:rFonts w:ascii="Times New Roman" w:hAnsi="Times New Roman" w:cs="Times New Roman"/>
          <w:b/>
          <w:sz w:val="28"/>
          <w:szCs w:val="28"/>
          <w:lang w:val="kk-KZ"/>
        </w:rPr>
        <w:t>Кадрлық құрамға талдау:</w:t>
      </w:r>
    </w:p>
    <w:p w14:paraId="39161D47" w14:textId="77777777" w:rsidR="009E3881" w:rsidRDefault="009E3881" w:rsidP="001F3BFB">
      <w:pPr>
        <w:pStyle w:val="Default"/>
        <w:ind w:firstLine="708"/>
        <w:contextualSpacing/>
        <w:jc w:val="both"/>
        <w:rPr>
          <w:color w:val="auto"/>
          <w:sz w:val="28"/>
          <w:szCs w:val="28"/>
          <w:lang w:val="kk-KZ"/>
        </w:rPr>
      </w:pPr>
      <w:r>
        <w:rPr>
          <w:color w:val="auto"/>
          <w:sz w:val="28"/>
          <w:szCs w:val="28"/>
          <w:lang w:val="kk-KZ"/>
        </w:rPr>
        <w:t>1) 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p w14:paraId="206E0BE1" w14:textId="017C5DA6" w:rsidR="009E3881" w:rsidRDefault="009E3881" w:rsidP="00C5186E">
      <w:pPr>
        <w:spacing w:after="0" w:line="240" w:lineRule="auto"/>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w:t>
      </w:r>
      <w:r w:rsidR="00D33655">
        <w:rPr>
          <w:rFonts w:ascii="Times New Roman" w:eastAsia="Calibri" w:hAnsi="Times New Roman" w:cs="Times New Roman"/>
          <w:b/>
          <w:sz w:val="28"/>
          <w:szCs w:val="28"/>
          <w:lang w:val="kk-KZ"/>
        </w:rPr>
        <w:t>2 - 2023</w:t>
      </w:r>
      <w:r>
        <w:rPr>
          <w:rFonts w:ascii="Times New Roman" w:eastAsia="Calibri" w:hAnsi="Times New Roman" w:cs="Times New Roman"/>
          <w:b/>
          <w:sz w:val="28"/>
          <w:szCs w:val="28"/>
          <w:lang w:val="kk-KZ"/>
        </w:rPr>
        <w:t xml:space="preserve"> оқу жылдары педагогикалық ұжымда -  жалпы  </w:t>
      </w:r>
      <w:r w:rsidR="00D33655">
        <w:rPr>
          <w:rFonts w:ascii="Times New Roman" w:eastAsia="Calibri" w:hAnsi="Times New Roman" w:cs="Times New Roman"/>
          <w:b/>
          <w:sz w:val="28"/>
          <w:szCs w:val="28"/>
          <w:lang w:val="kk-KZ"/>
        </w:rPr>
        <w:t>3</w:t>
      </w:r>
      <w:r w:rsidR="00BB71BF">
        <w:rPr>
          <w:rFonts w:ascii="Times New Roman" w:eastAsia="Calibri" w:hAnsi="Times New Roman" w:cs="Times New Roman"/>
          <w:b/>
          <w:sz w:val="28"/>
          <w:szCs w:val="28"/>
          <w:lang w:val="kk-KZ"/>
        </w:rPr>
        <w:t>9</w:t>
      </w:r>
      <w:r>
        <w:rPr>
          <w:rFonts w:ascii="Times New Roman" w:eastAsia="Calibri" w:hAnsi="Times New Roman" w:cs="Times New Roman"/>
          <w:b/>
          <w:sz w:val="28"/>
          <w:szCs w:val="28"/>
          <w:lang w:val="kk-KZ"/>
        </w:rPr>
        <w:t xml:space="preserve"> педагог қызмет атқарады, оның ішінде:</w:t>
      </w:r>
    </w:p>
    <w:p w14:paraId="38CA7D79" w14:textId="1A5E4F65" w:rsidR="005D5D9E" w:rsidRPr="00F10123" w:rsidRDefault="005D5D9E" w:rsidP="00F10123">
      <w:pPr>
        <w:spacing w:after="0" w:line="240" w:lineRule="auto"/>
        <w:contextualSpacing/>
        <w:jc w:val="both"/>
        <w:rPr>
          <w:rFonts w:ascii="Times New Roman" w:eastAsia="Calibri" w:hAnsi="Times New Roman" w:cs="Times New Roman"/>
          <w:sz w:val="28"/>
          <w:szCs w:val="28"/>
          <w:lang w:val="kk-KZ"/>
        </w:rPr>
      </w:pPr>
      <w:r w:rsidRPr="00F10123">
        <w:rPr>
          <w:rFonts w:ascii="Times New Roman" w:eastAsia="Calibri" w:hAnsi="Times New Roman" w:cs="Times New Roman"/>
          <w:b/>
          <w:sz w:val="28"/>
          <w:szCs w:val="28"/>
          <w:lang w:val="kk-KZ"/>
        </w:rPr>
        <w:lastRenderedPageBreak/>
        <w:t>Тәрбиеші саны -</w:t>
      </w:r>
      <w:r w:rsidR="00E97DA1" w:rsidRPr="00F10123">
        <w:rPr>
          <w:rFonts w:ascii="Times New Roman" w:eastAsia="Calibri" w:hAnsi="Times New Roman" w:cs="Times New Roman"/>
          <w:b/>
          <w:sz w:val="28"/>
          <w:szCs w:val="28"/>
          <w:lang w:val="kk-KZ"/>
        </w:rPr>
        <w:t>31</w:t>
      </w:r>
      <w:r w:rsidRPr="00F10123">
        <w:rPr>
          <w:rFonts w:ascii="Times New Roman" w:eastAsia="Calibri" w:hAnsi="Times New Roman" w:cs="Times New Roman"/>
          <w:b/>
          <w:sz w:val="28"/>
          <w:szCs w:val="28"/>
          <w:lang w:val="kk-KZ"/>
        </w:rPr>
        <w:t>, меңгеруші</w:t>
      </w:r>
      <w:r w:rsidR="00CB2ECE" w:rsidRPr="00F10123">
        <w:rPr>
          <w:rFonts w:ascii="Times New Roman" w:eastAsia="Calibri" w:hAnsi="Times New Roman" w:cs="Times New Roman"/>
          <w:b/>
          <w:sz w:val="28"/>
          <w:szCs w:val="28"/>
          <w:lang w:val="kk-KZ"/>
        </w:rPr>
        <w:t xml:space="preserve"> -1, әдіскер-1,</w:t>
      </w:r>
      <w:r w:rsidR="00E97DA1" w:rsidRPr="00F10123">
        <w:rPr>
          <w:rFonts w:ascii="Times New Roman" w:eastAsia="Calibri" w:hAnsi="Times New Roman" w:cs="Times New Roman"/>
          <w:b/>
          <w:sz w:val="28"/>
          <w:szCs w:val="28"/>
          <w:lang w:val="kk-KZ"/>
        </w:rPr>
        <w:t xml:space="preserve"> психолог-1, дене нұсқаушысы-1, музыка жетекшісі-4</w:t>
      </w:r>
      <w:r w:rsidR="00CB2ECE" w:rsidRPr="00F10123">
        <w:rPr>
          <w:rFonts w:ascii="Times New Roman" w:eastAsia="Calibri" w:hAnsi="Times New Roman" w:cs="Times New Roman"/>
          <w:b/>
          <w:sz w:val="28"/>
          <w:szCs w:val="28"/>
          <w:lang w:val="kk-KZ"/>
        </w:rPr>
        <w:t xml:space="preserve"> жалпы- </w:t>
      </w:r>
      <w:r w:rsidR="00E97DA1" w:rsidRPr="00F10123">
        <w:rPr>
          <w:rFonts w:ascii="Times New Roman" w:eastAsia="Calibri" w:hAnsi="Times New Roman" w:cs="Times New Roman"/>
          <w:b/>
          <w:sz w:val="28"/>
          <w:szCs w:val="28"/>
          <w:lang w:val="kk-KZ"/>
        </w:rPr>
        <w:t>39</w:t>
      </w:r>
      <w:r w:rsidRPr="00F10123">
        <w:rPr>
          <w:rFonts w:ascii="Times New Roman" w:eastAsia="Calibri" w:hAnsi="Times New Roman" w:cs="Times New Roman"/>
          <w:b/>
          <w:sz w:val="28"/>
          <w:szCs w:val="28"/>
          <w:lang w:val="kk-KZ"/>
        </w:rPr>
        <w:t xml:space="preserve">; </w:t>
      </w:r>
      <w:r w:rsidRPr="00F10123">
        <w:rPr>
          <w:rFonts w:ascii="Times New Roman" w:eastAsia="Calibri" w:hAnsi="Times New Roman" w:cs="Times New Roman"/>
          <w:sz w:val="28"/>
          <w:szCs w:val="28"/>
          <w:lang w:val="kk-KZ"/>
        </w:rPr>
        <w:t>Оның ішінде мектепке дейінгі тәрбие мен оқыту бойынша  білімі бары – 2</w:t>
      </w:r>
      <w:r w:rsidR="00E97DA1" w:rsidRPr="00F10123">
        <w:rPr>
          <w:rFonts w:ascii="Times New Roman" w:eastAsia="Calibri" w:hAnsi="Times New Roman" w:cs="Times New Roman"/>
          <w:sz w:val="28"/>
          <w:szCs w:val="28"/>
          <w:lang w:val="kk-KZ"/>
        </w:rPr>
        <w:t xml:space="preserve">9 </w:t>
      </w:r>
      <w:r w:rsidR="00CB2ECE" w:rsidRPr="00F10123">
        <w:rPr>
          <w:rFonts w:ascii="Times New Roman" w:eastAsia="Calibri" w:hAnsi="Times New Roman" w:cs="Times New Roman"/>
          <w:sz w:val="28"/>
          <w:szCs w:val="28"/>
          <w:lang w:val="kk-KZ"/>
        </w:rPr>
        <w:t xml:space="preserve">педагог –  </w:t>
      </w:r>
      <w:r w:rsidR="00E97DA1" w:rsidRPr="00F10123">
        <w:rPr>
          <w:rFonts w:ascii="Times New Roman" w:eastAsia="Calibri" w:hAnsi="Times New Roman" w:cs="Times New Roman"/>
          <w:sz w:val="28"/>
          <w:szCs w:val="28"/>
          <w:lang w:val="kk-KZ"/>
        </w:rPr>
        <w:t>75</w:t>
      </w:r>
      <w:r w:rsidRPr="00F10123">
        <w:rPr>
          <w:rFonts w:ascii="Times New Roman" w:eastAsia="Calibri" w:hAnsi="Times New Roman" w:cs="Times New Roman"/>
          <w:sz w:val="28"/>
          <w:szCs w:val="28"/>
          <w:lang w:val="kk-KZ"/>
        </w:rPr>
        <w:t xml:space="preserve"> % </w:t>
      </w:r>
    </w:p>
    <w:p w14:paraId="4B3C506A" w14:textId="7BCAF892" w:rsidR="005D5D9E" w:rsidRPr="00F10123" w:rsidRDefault="00CB2ECE" w:rsidP="00C5186E">
      <w:pPr>
        <w:spacing w:after="0" w:line="240" w:lineRule="auto"/>
        <w:contextualSpacing/>
        <w:jc w:val="both"/>
        <w:rPr>
          <w:rFonts w:ascii="Times New Roman" w:eastAsia="Calibri" w:hAnsi="Times New Roman" w:cs="Times New Roman"/>
          <w:sz w:val="28"/>
          <w:szCs w:val="28"/>
          <w:lang w:val="kk-KZ"/>
        </w:rPr>
      </w:pPr>
      <w:r w:rsidRPr="00F10123">
        <w:rPr>
          <w:rFonts w:ascii="Times New Roman" w:eastAsia="Calibri" w:hAnsi="Times New Roman" w:cs="Times New Roman"/>
          <w:sz w:val="28"/>
          <w:szCs w:val="28"/>
          <w:lang w:val="kk-KZ"/>
        </w:rPr>
        <w:t xml:space="preserve">Жоғары білімді – </w:t>
      </w:r>
      <w:r w:rsidR="00E97DA1" w:rsidRPr="00F10123">
        <w:rPr>
          <w:rFonts w:ascii="Times New Roman" w:eastAsia="Calibri" w:hAnsi="Times New Roman" w:cs="Times New Roman"/>
          <w:sz w:val="28"/>
          <w:szCs w:val="28"/>
          <w:lang w:val="kk-KZ"/>
        </w:rPr>
        <w:t>35</w:t>
      </w:r>
      <w:r w:rsidRPr="00F10123">
        <w:rPr>
          <w:rFonts w:ascii="Times New Roman" w:eastAsia="Calibri" w:hAnsi="Times New Roman" w:cs="Times New Roman"/>
          <w:sz w:val="28"/>
          <w:szCs w:val="28"/>
          <w:lang w:val="kk-KZ"/>
        </w:rPr>
        <w:t xml:space="preserve"> педагог- </w:t>
      </w:r>
      <w:r w:rsidR="00E97DA1" w:rsidRPr="00F10123">
        <w:rPr>
          <w:rFonts w:ascii="Times New Roman" w:eastAsia="Calibri" w:hAnsi="Times New Roman" w:cs="Times New Roman"/>
          <w:sz w:val="28"/>
          <w:szCs w:val="28"/>
          <w:lang w:val="kk-KZ"/>
        </w:rPr>
        <w:t>90</w:t>
      </w:r>
      <w:r w:rsidR="005D5D9E" w:rsidRPr="00F10123">
        <w:rPr>
          <w:rFonts w:ascii="Times New Roman" w:eastAsia="Calibri" w:hAnsi="Times New Roman" w:cs="Times New Roman"/>
          <w:sz w:val="28"/>
          <w:szCs w:val="28"/>
          <w:lang w:val="kk-KZ"/>
        </w:rPr>
        <w:t xml:space="preserve"> %</w:t>
      </w:r>
    </w:p>
    <w:p w14:paraId="63E5DAF5" w14:textId="3720F6C2" w:rsidR="005D5D9E" w:rsidRPr="005A29D3" w:rsidRDefault="00CB2ECE" w:rsidP="00C5186E">
      <w:pPr>
        <w:spacing w:after="0" w:line="240" w:lineRule="auto"/>
        <w:contextualSpacing/>
        <w:jc w:val="both"/>
        <w:rPr>
          <w:rFonts w:ascii="Times New Roman" w:eastAsia="Calibri" w:hAnsi="Times New Roman" w:cs="Times New Roman"/>
          <w:sz w:val="28"/>
          <w:szCs w:val="28"/>
          <w:lang w:val="kk-KZ"/>
        </w:rPr>
      </w:pPr>
      <w:r w:rsidRPr="00F10123">
        <w:rPr>
          <w:rFonts w:ascii="Times New Roman" w:eastAsia="Calibri" w:hAnsi="Times New Roman" w:cs="Times New Roman"/>
          <w:sz w:val="28"/>
          <w:szCs w:val="28"/>
          <w:lang w:val="kk-KZ"/>
        </w:rPr>
        <w:t xml:space="preserve">Арнаулы-орта білімдісі – </w:t>
      </w:r>
      <w:r w:rsidR="00E97DA1" w:rsidRPr="00F10123">
        <w:rPr>
          <w:rFonts w:ascii="Times New Roman" w:eastAsia="Calibri" w:hAnsi="Times New Roman" w:cs="Times New Roman"/>
          <w:sz w:val="28"/>
          <w:szCs w:val="28"/>
          <w:lang w:val="kk-KZ"/>
        </w:rPr>
        <w:t>4</w:t>
      </w:r>
      <w:r w:rsidR="005D5D9E" w:rsidRPr="00F10123">
        <w:rPr>
          <w:rFonts w:ascii="Times New Roman" w:eastAsia="Calibri" w:hAnsi="Times New Roman" w:cs="Times New Roman"/>
          <w:sz w:val="28"/>
          <w:szCs w:val="28"/>
          <w:lang w:val="kk-KZ"/>
        </w:rPr>
        <w:t xml:space="preserve"> педагог  </w:t>
      </w:r>
      <w:r w:rsidR="00E97DA1" w:rsidRPr="00F10123">
        <w:rPr>
          <w:rFonts w:ascii="Times New Roman" w:eastAsia="Calibri" w:hAnsi="Times New Roman" w:cs="Times New Roman"/>
          <w:sz w:val="28"/>
          <w:szCs w:val="28"/>
          <w:lang w:val="kk-KZ"/>
        </w:rPr>
        <w:t>1</w:t>
      </w:r>
      <w:r w:rsidRPr="00F10123">
        <w:rPr>
          <w:rFonts w:ascii="Times New Roman" w:eastAsia="Calibri" w:hAnsi="Times New Roman" w:cs="Times New Roman"/>
          <w:sz w:val="28"/>
          <w:szCs w:val="28"/>
          <w:lang w:val="kk-KZ"/>
        </w:rPr>
        <w:t>0</w:t>
      </w:r>
      <w:r w:rsidR="005D5D9E" w:rsidRPr="00F10123">
        <w:rPr>
          <w:rFonts w:ascii="Times New Roman" w:eastAsia="Calibri" w:hAnsi="Times New Roman" w:cs="Times New Roman"/>
          <w:sz w:val="28"/>
          <w:szCs w:val="28"/>
          <w:lang w:val="kk-KZ"/>
        </w:rPr>
        <w:t xml:space="preserve"> % .</w:t>
      </w:r>
      <w:r w:rsidR="005D5D9E" w:rsidRPr="005A29D3">
        <w:rPr>
          <w:rFonts w:ascii="Times New Roman" w:eastAsia="Calibri" w:hAnsi="Times New Roman" w:cs="Times New Roman"/>
          <w:sz w:val="28"/>
          <w:szCs w:val="28"/>
          <w:lang w:val="kk-KZ"/>
        </w:rPr>
        <w:t xml:space="preserve"> </w:t>
      </w:r>
    </w:p>
    <w:p w14:paraId="6DCBD8E0" w14:textId="763A7BF0" w:rsidR="009E3881" w:rsidRDefault="009E3881" w:rsidP="00C5186E">
      <w:pPr>
        <w:spacing w:after="0" w:line="240" w:lineRule="auto"/>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w:t>
      </w:r>
      <w:r w:rsidR="00B2205C">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 xml:space="preserve"> - 202</w:t>
      </w:r>
      <w:r w:rsidR="00B2205C">
        <w:rPr>
          <w:rFonts w:ascii="Times New Roman" w:eastAsia="Calibri" w:hAnsi="Times New Roman" w:cs="Times New Roman"/>
          <w:b/>
          <w:sz w:val="28"/>
          <w:szCs w:val="28"/>
          <w:lang w:val="kk-KZ"/>
        </w:rPr>
        <w:t>4</w:t>
      </w:r>
      <w:r>
        <w:rPr>
          <w:rFonts w:ascii="Times New Roman" w:eastAsia="Calibri" w:hAnsi="Times New Roman" w:cs="Times New Roman"/>
          <w:b/>
          <w:sz w:val="28"/>
          <w:szCs w:val="28"/>
          <w:lang w:val="kk-KZ"/>
        </w:rPr>
        <w:t xml:space="preserve"> оқу жылдары педагогикалық  ұжымда -  жалпы </w:t>
      </w:r>
      <w:r w:rsidR="00E97DA1">
        <w:rPr>
          <w:rFonts w:ascii="Times New Roman" w:eastAsia="Calibri" w:hAnsi="Times New Roman" w:cs="Times New Roman"/>
          <w:b/>
          <w:sz w:val="28"/>
          <w:szCs w:val="28"/>
          <w:lang w:val="kk-KZ"/>
        </w:rPr>
        <w:t>38</w:t>
      </w:r>
      <w:r>
        <w:rPr>
          <w:rFonts w:ascii="Times New Roman" w:eastAsia="Calibri" w:hAnsi="Times New Roman" w:cs="Times New Roman"/>
          <w:b/>
          <w:sz w:val="28"/>
          <w:szCs w:val="28"/>
          <w:lang w:val="kk-KZ"/>
        </w:rPr>
        <w:t xml:space="preserve"> педагог қызмет атқарады, оның ішінде:</w:t>
      </w:r>
    </w:p>
    <w:p w14:paraId="404BFF50" w14:textId="0E101186" w:rsidR="005D5D9E" w:rsidRPr="005A29D3" w:rsidRDefault="00EE5F38" w:rsidP="00C5186E">
      <w:pPr>
        <w:spacing w:after="0" w:line="240" w:lineRule="auto"/>
        <w:contextualSpacing/>
        <w:jc w:val="both"/>
        <w:rPr>
          <w:rFonts w:ascii="Times New Roman" w:eastAsia="Calibri" w:hAnsi="Times New Roman" w:cs="Times New Roman"/>
          <w:sz w:val="28"/>
          <w:szCs w:val="28"/>
          <w:lang w:val="kk-KZ"/>
        </w:rPr>
      </w:pPr>
      <w:r w:rsidRPr="005A29D3">
        <w:rPr>
          <w:rFonts w:ascii="Times New Roman" w:eastAsia="Calibri" w:hAnsi="Times New Roman" w:cs="Times New Roman"/>
          <w:b/>
          <w:sz w:val="28"/>
          <w:szCs w:val="28"/>
          <w:lang w:val="kk-KZ"/>
        </w:rPr>
        <w:t>Тәрбиеші саны -2</w:t>
      </w:r>
      <w:r w:rsidR="00E97DA1">
        <w:rPr>
          <w:rFonts w:ascii="Times New Roman" w:eastAsia="Calibri" w:hAnsi="Times New Roman" w:cs="Times New Roman"/>
          <w:b/>
          <w:sz w:val="28"/>
          <w:szCs w:val="28"/>
          <w:lang w:val="kk-KZ"/>
        </w:rPr>
        <w:t>8</w:t>
      </w:r>
      <w:r w:rsidR="005D5D9E" w:rsidRPr="005A29D3">
        <w:rPr>
          <w:rFonts w:ascii="Times New Roman" w:eastAsia="Calibri" w:hAnsi="Times New Roman" w:cs="Times New Roman"/>
          <w:b/>
          <w:sz w:val="28"/>
          <w:szCs w:val="28"/>
          <w:lang w:val="kk-KZ"/>
        </w:rPr>
        <w:t>, меңгеруші</w:t>
      </w:r>
      <w:r w:rsidRPr="005A29D3">
        <w:rPr>
          <w:rFonts w:ascii="Times New Roman" w:eastAsia="Calibri" w:hAnsi="Times New Roman" w:cs="Times New Roman"/>
          <w:b/>
          <w:sz w:val="28"/>
          <w:szCs w:val="28"/>
          <w:lang w:val="kk-KZ"/>
        </w:rPr>
        <w:t xml:space="preserve"> -</w:t>
      </w:r>
      <w:r w:rsidR="00E97DA1">
        <w:rPr>
          <w:rFonts w:ascii="Times New Roman" w:eastAsia="Calibri" w:hAnsi="Times New Roman" w:cs="Times New Roman"/>
          <w:b/>
          <w:sz w:val="28"/>
          <w:szCs w:val="28"/>
          <w:lang w:val="kk-KZ"/>
        </w:rPr>
        <w:t>0</w:t>
      </w:r>
      <w:r w:rsidRPr="005A29D3">
        <w:rPr>
          <w:rFonts w:ascii="Times New Roman" w:eastAsia="Calibri" w:hAnsi="Times New Roman" w:cs="Times New Roman"/>
          <w:b/>
          <w:sz w:val="28"/>
          <w:szCs w:val="28"/>
          <w:lang w:val="kk-KZ"/>
        </w:rPr>
        <w:t>, әдіскер-1,</w:t>
      </w:r>
      <w:r w:rsidR="00E97DA1">
        <w:rPr>
          <w:rFonts w:ascii="Times New Roman" w:eastAsia="Calibri" w:hAnsi="Times New Roman" w:cs="Times New Roman"/>
          <w:b/>
          <w:sz w:val="28"/>
          <w:szCs w:val="28"/>
          <w:lang w:val="kk-KZ"/>
        </w:rPr>
        <w:t xml:space="preserve"> психолог-1, дене нұсқаушысы-3, музыка жетекшісі-5 </w:t>
      </w:r>
      <w:r w:rsidRPr="005A29D3">
        <w:rPr>
          <w:rFonts w:ascii="Times New Roman" w:eastAsia="Calibri" w:hAnsi="Times New Roman" w:cs="Times New Roman"/>
          <w:b/>
          <w:sz w:val="28"/>
          <w:szCs w:val="28"/>
          <w:lang w:val="kk-KZ"/>
        </w:rPr>
        <w:t xml:space="preserve"> жалпы- </w:t>
      </w:r>
      <w:r w:rsidR="00E97DA1">
        <w:rPr>
          <w:rFonts w:ascii="Times New Roman" w:eastAsia="Calibri" w:hAnsi="Times New Roman" w:cs="Times New Roman"/>
          <w:b/>
          <w:sz w:val="28"/>
          <w:szCs w:val="28"/>
          <w:lang w:val="kk-KZ"/>
        </w:rPr>
        <w:t>38</w:t>
      </w:r>
      <w:r w:rsidR="005D5D9E" w:rsidRPr="005A29D3">
        <w:rPr>
          <w:rFonts w:ascii="Times New Roman" w:eastAsia="Calibri" w:hAnsi="Times New Roman" w:cs="Times New Roman"/>
          <w:b/>
          <w:sz w:val="28"/>
          <w:szCs w:val="28"/>
          <w:lang w:val="kk-KZ"/>
        </w:rPr>
        <w:t xml:space="preserve">; </w:t>
      </w:r>
      <w:r w:rsidR="005D5D9E" w:rsidRPr="005A29D3">
        <w:rPr>
          <w:rFonts w:ascii="Times New Roman" w:eastAsia="Calibri" w:hAnsi="Times New Roman" w:cs="Times New Roman"/>
          <w:sz w:val="28"/>
          <w:szCs w:val="28"/>
          <w:lang w:val="kk-KZ"/>
        </w:rPr>
        <w:t>Оның ішінде мектепке дейінгі тәрбие мен</w:t>
      </w:r>
      <w:r w:rsidRPr="005A29D3">
        <w:rPr>
          <w:rFonts w:ascii="Times New Roman" w:eastAsia="Calibri" w:hAnsi="Times New Roman" w:cs="Times New Roman"/>
          <w:sz w:val="28"/>
          <w:szCs w:val="28"/>
          <w:lang w:val="kk-KZ"/>
        </w:rPr>
        <w:t xml:space="preserve"> оқыту бойынша  білімі бары – 2</w:t>
      </w:r>
      <w:r w:rsidR="00E97DA1">
        <w:rPr>
          <w:rFonts w:ascii="Times New Roman" w:eastAsia="Calibri" w:hAnsi="Times New Roman" w:cs="Times New Roman"/>
          <w:sz w:val="28"/>
          <w:szCs w:val="28"/>
          <w:lang w:val="kk-KZ"/>
        </w:rPr>
        <w:t>8</w:t>
      </w:r>
      <w:r w:rsidRPr="005A29D3">
        <w:rPr>
          <w:rFonts w:ascii="Times New Roman" w:eastAsia="Calibri" w:hAnsi="Times New Roman" w:cs="Times New Roman"/>
          <w:sz w:val="28"/>
          <w:szCs w:val="28"/>
          <w:lang w:val="kk-KZ"/>
        </w:rPr>
        <w:t xml:space="preserve"> педагог –  </w:t>
      </w:r>
      <w:r w:rsidR="00E97DA1">
        <w:rPr>
          <w:rFonts w:ascii="Times New Roman" w:eastAsia="Calibri" w:hAnsi="Times New Roman" w:cs="Times New Roman"/>
          <w:sz w:val="28"/>
          <w:szCs w:val="28"/>
          <w:lang w:val="kk-KZ"/>
        </w:rPr>
        <w:t>74</w:t>
      </w:r>
      <w:r w:rsidR="005D5D9E" w:rsidRPr="005A29D3">
        <w:rPr>
          <w:rFonts w:ascii="Times New Roman" w:eastAsia="Calibri" w:hAnsi="Times New Roman" w:cs="Times New Roman"/>
          <w:sz w:val="28"/>
          <w:szCs w:val="28"/>
          <w:lang w:val="kk-KZ"/>
        </w:rPr>
        <w:t xml:space="preserve"> % </w:t>
      </w:r>
    </w:p>
    <w:p w14:paraId="3E8E764E" w14:textId="3E3F4D8B" w:rsidR="005D5D9E" w:rsidRPr="005A29D3" w:rsidRDefault="00EE5F38" w:rsidP="00C5186E">
      <w:pPr>
        <w:spacing w:after="0" w:line="240" w:lineRule="auto"/>
        <w:contextualSpacing/>
        <w:jc w:val="both"/>
        <w:rPr>
          <w:rFonts w:ascii="Times New Roman" w:eastAsia="Calibri" w:hAnsi="Times New Roman" w:cs="Times New Roman"/>
          <w:sz w:val="28"/>
          <w:szCs w:val="28"/>
          <w:lang w:val="kk-KZ"/>
        </w:rPr>
      </w:pPr>
      <w:r w:rsidRPr="005A29D3">
        <w:rPr>
          <w:rFonts w:ascii="Times New Roman" w:eastAsia="Calibri" w:hAnsi="Times New Roman" w:cs="Times New Roman"/>
          <w:sz w:val="28"/>
          <w:szCs w:val="28"/>
          <w:lang w:val="kk-KZ"/>
        </w:rPr>
        <w:t xml:space="preserve">Жоғары білімді – </w:t>
      </w:r>
      <w:r w:rsidR="00E97DA1">
        <w:rPr>
          <w:rFonts w:ascii="Times New Roman" w:eastAsia="Calibri" w:hAnsi="Times New Roman" w:cs="Times New Roman"/>
          <w:sz w:val="28"/>
          <w:szCs w:val="28"/>
          <w:lang w:val="kk-KZ"/>
        </w:rPr>
        <w:t xml:space="preserve">34 </w:t>
      </w:r>
      <w:r w:rsidRPr="005A29D3">
        <w:rPr>
          <w:rFonts w:ascii="Times New Roman" w:eastAsia="Calibri" w:hAnsi="Times New Roman" w:cs="Times New Roman"/>
          <w:sz w:val="28"/>
          <w:szCs w:val="28"/>
          <w:lang w:val="kk-KZ"/>
        </w:rPr>
        <w:t xml:space="preserve">педагог- </w:t>
      </w:r>
      <w:r w:rsidR="00E97DA1">
        <w:rPr>
          <w:rFonts w:ascii="Times New Roman" w:eastAsia="Calibri" w:hAnsi="Times New Roman" w:cs="Times New Roman"/>
          <w:sz w:val="28"/>
          <w:szCs w:val="28"/>
          <w:lang w:val="kk-KZ"/>
        </w:rPr>
        <w:t>90</w:t>
      </w:r>
      <w:r w:rsidR="005D5D9E" w:rsidRPr="005A29D3">
        <w:rPr>
          <w:rFonts w:ascii="Times New Roman" w:eastAsia="Calibri" w:hAnsi="Times New Roman" w:cs="Times New Roman"/>
          <w:sz w:val="28"/>
          <w:szCs w:val="28"/>
          <w:lang w:val="kk-KZ"/>
        </w:rPr>
        <w:t xml:space="preserve"> %</w:t>
      </w:r>
    </w:p>
    <w:p w14:paraId="7A5D6ACB" w14:textId="60710962" w:rsidR="005D5D9E" w:rsidRPr="005A29D3" w:rsidRDefault="00EE5F38" w:rsidP="00C5186E">
      <w:pPr>
        <w:spacing w:after="0" w:line="240" w:lineRule="auto"/>
        <w:contextualSpacing/>
        <w:jc w:val="both"/>
        <w:rPr>
          <w:rFonts w:ascii="Times New Roman" w:eastAsia="Calibri" w:hAnsi="Times New Roman" w:cs="Times New Roman"/>
          <w:sz w:val="28"/>
          <w:szCs w:val="28"/>
          <w:lang w:val="kk-KZ"/>
        </w:rPr>
      </w:pPr>
      <w:r w:rsidRPr="005A29D3">
        <w:rPr>
          <w:rFonts w:ascii="Times New Roman" w:eastAsia="Calibri" w:hAnsi="Times New Roman" w:cs="Times New Roman"/>
          <w:sz w:val="28"/>
          <w:szCs w:val="28"/>
          <w:lang w:val="kk-KZ"/>
        </w:rPr>
        <w:t xml:space="preserve">Арнаулы-орта білімдісі – </w:t>
      </w:r>
      <w:r w:rsidR="00E97DA1">
        <w:rPr>
          <w:rFonts w:ascii="Times New Roman" w:eastAsia="Calibri" w:hAnsi="Times New Roman" w:cs="Times New Roman"/>
          <w:sz w:val="28"/>
          <w:szCs w:val="28"/>
          <w:lang w:val="kk-KZ"/>
        </w:rPr>
        <w:t>4</w:t>
      </w:r>
      <w:r w:rsidRPr="005A29D3">
        <w:rPr>
          <w:rFonts w:ascii="Times New Roman" w:eastAsia="Calibri" w:hAnsi="Times New Roman" w:cs="Times New Roman"/>
          <w:sz w:val="28"/>
          <w:szCs w:val="28"/>
          <w:lang w:val="kk-KZ"/>
        </w:rPr>
        <w:t xml:space="preserve"> педагог  </w:t>
      </w:r>
      <w:r w:rsidR="005D5D9E" w:rsidRPr="005A29D3">
        <w:rPr>
          <w:rFonts w:ascii="Times New Roman" w:eastAsia="Calibri" w:hAnsi="Times New Roman" w:cs="Times New Roman"/>
          <w:sz w:val="28"/>
          <w:szCs w:val="28"/>
          <w:lang w:val="kk-KZ"/>
        </w:rPr>
        <w:t>1</w:t>
      </w:r>
      <w:r w:rsidR="00E97DA1">
        <w:rPr>
          <w:rFonts w:ascii="Times New Roman" w:eastAsia="Calibri" w:hAnsi="Times New Roman" w:cs="Times New Roman"/>
          <w:sz w:val="28"/>
          <w:szCs w:val="28"/>
          <w:lang w:val="kk-KZ"/>
        </w:rPr>
        <w:t>0</w:t>
      </w:r>
      <w:r w:rsidR="005D5D9E" w:rsidRPr="005A29D3">
        <w:rPr>
          <w:rFonts w:ascii="Times New Roman" w:eastAsia="Calibri" w:hAnsi="Times New Roman" w:cs="Times New Roman"/>
          <w:sz w:val="28"/>
          <w:szCs w:val="28"/>
          <w:lang w:val="kk-KZ"/>
        </w:rPr>
        <w:t xml:space="preserve">  % . </w:t>
      </w:r>
    </w:p>
    <w:p w14:paraId="1FEC4386" w14:textId="52685B65" w:rsidR="009E3881" w:rsidRDefault="009E3881" w:rsidP="00C5186E">
      <w:pPr>
        <w:spacing w:after="0" w:line="240" w:lineRule="auto"/>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w:t>
      </w:r>
      <w:r w:rsidR="00B41624">
        <w:rPr>
          <w:rFonts w:ascii="Times New Roman" w:eastAsia="Calibri" w:hAnsi="Times New Roman" w:cs="Times New Roman"/>
          <w:b/>
          <w:sz w:val="28"/>
          <w:szCs w:val="28"/>
          <w:lang w:val="kk-KZ"/>
        </w:rPr>
        <w:t>4</w:t>
      </w:r>
      <w:r>
        <w:rPr>
          <w:rFonts w:ascii="Times New Roman" w:eastAsia="Calibri" w:hAnsi="Times New Roman" w:cs="Times New Roman"/>
          <w:b/>
          <w:sz w:val="28"/>
          <w:szCs w:val="28"/>
          <w:lang w:val="kk-KZ"/>
        </w:rPr>
        <w:t xml:space="preserve"> - 202</w:t>
      </w:r>
      <w:r w:rsidR="00B41624">
        <w:rPr>
          <w:rFonts w:ascii="Times New Roman" w:eastAsia="Calibri" w:hAnsi="Times New Roman" w:cs="Times New Roman"/>
          <w:b/>
          <w:sz w:val="28"/>
          <w:szCs w:val="28"/>
          <w:lang w:val="kk-KZ"/>
        </w:rPr>
        <w:t>5</w:t>
      </w:r>
      <w:r>
        <w:rPr>
          <w:rFonts w:ascii="Times New Roman" w:eastAsia="Calibri" w:hAnsi="Times New Roman" w:cs="Times New Roman"/>
          <w:b/>
          <w:sz w:val="28"/>
          <w:szCs w:val="28"/>
          <w:lang w:val="kk-KZ"/>
        </w:rPr>
        <w:t xml:space="preserve"> оқу жылдары педагогикалық ұжымда -  жалпы </w:t>
      </w:r>
      <w:r w:rsidR="00E97DA1">
        <w:rPr>
          <w:rFonts w:ascii="Times New Roman" w:eastAsia="Calibri" w:hAnsi="Times New Roman" w:cs="Times New Roman"/>
          <w:b/>
          <w:sz w:val="28"/>
          <w:szCs w:val="28"/>
          <w:lang w:val="kk-KZ"/>
        </w:rPr>
        <w:t>36</w:t>
      </w:r>
      <w:r>
        <w:rPr>
          <w:rFonts w:ascii="Times New Roman" w:eastAsia="Calibri" w:hAnsi="Times New Roman" w:cs="Times New Roman"/>
          <w:b/>
          <w:sz w:val="28"/>
          <w:szCs w:val="28"/>
          <w:lang w:val="kk-KZ"/>
        </w:rPr>
        <w:t xml:space="preserve"> педагог қызмет атқарады, оның ішінде:</w:t>
      </w:r>
    </w:p>
    <w:p w14:paraId="45E7321D" w14:textId="37A5A288" w:rsidR="00DC0E3A" w:rsidRPr="00BE65FF" w:rsidRDefault="00CE14AA" w:rsidP="00C5186E">
      <w:pPr>
        <w:spacing w:after="0" w:line="240" w:lineRule="auto"/>
        <w:contextualSpacing/>
        <w:jc w:val="both"/>
        <w:rPr>
          <w:rFonts w:ascii="Times New Roman" w:eastAsia="Calibri" w:hAnsi="Times New Roman" w:cs="Times New Roman"/>
          <w:sz w:val="28"/>
          <w:szCs w:val="28"/>
          <w:lang w:val="kk-KZ"/>
        </w:rPr>
      </w:pPr>
      <w:r w:rsidRPr="00BE65FF">
        <w:rPr>
          <w:rFonts w:ascii="Times New Roman" w:eastAsia="Calibri" w:hAnsi="Times New Roman" w:cs="Times New Roman"/>
          <w:b/>
          <w:sz w:val="28"/>
          <w:szCs w:val="28"/>
          <w:lang w:val="kk-KZ"/>
        </w:rPr>
        <w:t>Тәрбиеші саны -</w:t>
      </w:r>
      <w:r w:rsidR="00E97DA1">
        <w:rPr>
          <w:rFonts w:ascii="Times New Roman" w:eastAsia="Calibri" w:hAnsi="Times New Roman" w:cs="Times New Roman"/>
          <w:b/>
          <w:sz w:val="28"/>
          <w:szCs w:val="28"/>
          <w:lang w:val="kk-KZ"/>
        </w:rPr>
        <w:t>33</w:t>
      </w:r>
      <w:r w:rsidRPr="00BE65FF">
        <w:rPr>
          <w:rFonts w:ascii="Times New Roman" w:eastAsia="Calibri" w:hAnsi="Times New Roman" w:cs="Times New Roman"/>
          <w:b/>
          <w:sz w:val="28"/>
          <w:szCs w:val="28"/>
          <w:lang w:val="kk-KZ"/>
        </w:rPr>
        <w:t xml:space="preserve">, меңгеруші -1, әдіскер-1, </w:t>
      </w:r>
      <w:r w:rsidR="00E97DA1">
        <w:rPr>
          <w:rFonts w:ascii="Times New Roman" w:eastAsia="Calibri" w:hAnsi="Times New Roman" w:cs="Times New Roman"/>
          <w:b/>
          <w:sz w:val="28"/>
          <w:szCs w:val="28"/>
          <w:lang w:val="kk-KZ"/>
        </w:rPr>
        <w:t xml:space="preserve">психолог-1 </w:t>
      </w:r>
      <w:r w:rsidRPr="00BE65FF">
        <w:rPr>
          <w:rFonts w:ascii="Times New Roman" w:eastAsia="Calibri" w:hAnsi="Times New Roman" w:cs="Times New Roman"/>
          <w:b/>
          <w:sz w:val="28"/>
          <w:szCs w:val="28"/>
          <w:lang w:val="kk-KZ"/>
        </w:rPr>
        <w:t xml:space="preserve">жалпы- </w:t>
      </w:r>
      <w:r w:rsidR="00E97DA1">
        <w:rPr>
          <w:rFonts w:ascii="Times New Roman" w:eastAsia="Calibri" w:hAnsi="Times New Roman" w:cs="Times New Roman"/>
          <w:b/>
          <w:sz w:val="28"/>
          <w:szCs w:val="28"/>
          <w:lang w:val="kk-KZ"/>
        </w:rPr>
        <w:t>36</w:t>
      </w:r>
      <w:r w:rsidRPr="00BE65FF">
        <w:rPr>
          <w:rFonts w:ascii="Times New Roman" w:eastAsia="Calibri" w:hAnsi="Times New Roman" w:cs="Times New Roman"/>
          <w:b/>
          <w:sz w:val="28"/>
          <w:szCs w:val="28"/>
          <w:lang w:val="kk-KZ"/>
        </w:rPr>
        <w:t xml:space="preserve">; </w:t>
      </w:r>
      <w:r w:rsidRPr="00BE65FF">
        <w:rPr>
          <w:rFonts w:ascii="Times New Roman" w:eastAsia="Calibri" w:hAnsi="Times New Roman" w:cs="Times New Roman"/>
          <w:sz w:val="28"/>
          <w:szCs w:val="28"/>
          <w:lang w:val="kk-KZ"/>
        </w:rPr>
        <w:t>Оның ішінде мектепке дейінгі тәрбие мен оқыту бойынша  білімі бары – 2</w:t>
      </w:r>
      <w:r w:rsidR="00E97DA1">
        <w:rPr>
          <w:rFonts w:ascii="Times New Roman" w:eastAsia="Calibri" w:hAnsi="Times New Roman" w:cs="Times New Roman"/>
          <w:sz w:val="28"/>
          <w:szCs w:val="28"/>
          <w:lang w:val="kk-KZ"/>
        </w:rPr>
        <w:t>7</w:t>
      </w:r>
      <w:r w:rsidRPr="00BE65FF">
        <w:rPr>
          <w:rFonts w:ascii="Times New Roman" w:eastAsia="Calibri" w:hAnsi="Times New Roman" w:cs="Times New Roman"/>
          <w:sz w:val="28"/>
          <w:szCs w:val="28"/>
          <w:lang w:val="kk-KZ"/>
        </w:rPr>
        <w:t xml:space="preserve"> педагог –  </w:t>
      </w:r>
      <w:bookmarkStart w:id="3" w:name="_Hlk188629753"/>
      <w:r w:rsidR="00E97DA1">
        <w:rPr>
          <w:rFonts w:ascii="Times New Roman" w:eastAsia="Calibri" w:hAnsi="Times New Roman" w:cs="Times New Roman"/>
          <w:sz w:val="28"/>
          <w:szCs w:val="28"/>
          <w:lang w:val="kk-KZ"/>
        </w:rPr>
        <w:t>75</w:t>
      </w:r>
      <w:r w:rsidRPr="00BE65FF">
        <w:rPr>
          <w:rFonts w:ascii="Times New Roman" w:eastAsia="Calibri" w:hAnsi="Times New Roman" w:cs="Times New Roman"/>
          <w:sz w:val="28"/>
          <w:szCs w:val="28"/>
          <w:lang w:val="kk-KZ"/>
        </w:rPr>
        <w:t xml:space="preserve"> % </w:t>
      </w:r>
      <w:bookmarkEnd w:id="3"/>
    </w:p>
    <w:p w14:paraId="517A527C" w14:textId="4B50B3EE" w:rsidR="00CE14AA" w:rsidRPr="00BE65FF" w:rsidRDefault="00DC0E3A" w:rsidP="00C5186E">
      <w:pPr>
        <w:spacing w:after="0" w:line="240" w:lineRule="auto"/>
        <w:contextualSpacing/>
        <w:jc w:val="both"/>
        <w:rPr>
          <w:rFonts w:ascii="Times New Roman" w:eastAsia="Calibri" w:hAnsi="Times New Roman" w:cs="Times New Roman"/>
          <w:sz w:val="28"/>
          <w:szCs w:val="28"/>
          <w:lang w:val="kk-KZ"/>
        </w:rPr>
      </w:pPr>
      <w:r w:rsidRPr="00BE65FF">
        <w:rPr>
          <w:rFonts w:ascii="Times New Roman" w:eastAsia="Calibri" w:hAnsi="Times New Roman" w:cs="Times New Roman"/>
          <w:sz w:val="28"/>
          <w:szCs w:val="28"/>
          <w:lang w:val="kk-KZ"/>
        </w:rPr>
        <w:t>"Мектепке дейінгі оқыту және тәрбиелеу" 808</w:t>
      </w:r>
      <w:r w:rsidR="00094FC6" w:rsidRPr="00BE65FF">
        <w:rPr>
          <w:rFonts w:ascii="Times New Roman" w:eastAsia="Calibri" w:hAnsi="Times New Roman" w:cs="Times New Roman"/>
          <w:sz w:val="28"/>
          <w:szCs w:val="28"/>
          <w:lang w:val="kk-KZ"/>
        </w:rPr>
        <w:t xml:space="preserve"> </w:t>
      </w:r>
      <w:r w:rsidRPr="00BE65FF">
        <w:rPr>
          <w:rFonts w:ascii="Times New Roman" w:eastAsia="Calibri" w:hAnsi="Times New Roman" w:cs="Times New Roman"/>
          <w:sz w:val="28"/>
          <w:szCs w:val="28"/>
          <w:lang w:val="kk-KZ"/>
        </w:rPr>
        <w:t>сағат бейіні бойынша қайта даярлау курсынан өткен тәрбиешілер саны -</w:t>
      </w:r>
      <w:r w:rsidR="003C67EE" w:rsidRPr="00BE65FF">
        <w:rPr>
          <w:rFonts w:ascii="Times New Roman" w:eastAsia="Calibri" w:hAnsi="Times New Roman" w:cs="Times New Roman"/>
          <w:sz w:val="28"/>
          <w:szCs w:val="28"/>
          <w:lang w:val="kk-KZ"/>
        </w:rPr>
        <w:t xml:space="preserve"> </w:t>
      </w:r>
      <w:r w:rsidRPr="00BE65FF">
        <w:rPr>
          <w:rFonts w:ascii="Times New Roman" w:eastAsia="Calibri" w:hAnsi="Times New Roman" w:cs="Times New Roman"/>
          <w:sz w:val="28"/>
          <w:szCs w:val="28"/>
          <w:lang w:val="kk-KZ"/>
        </w:rPr>
        <w:t xml:space="preserve">4 тәрбиеші </w:t>
      </w:r>
      <w:r w:rsidR="007C2DD5">
        <w:rPr>
          <w:rFonts w:ascii="Times New Roman" w:eastAsia="Calibri" w:hAnsi="Times New Roman" w:cs="Times New Roman"/>
          <w:sz w:val="28"/>
          <w:szCs w:val="28"/>
          <w:lang w:val="kk-KZ"/>
        </w:rPr>
        <w:t>10</w:t>
      </w:r>
      <w:r w:rsidRPr="00BE65FF">
        <w:rPr>
          <w:rFonts w:ascii="Times New Roman" w:eastAsia="Calibri" w:hAnsi="Times New Roman" w:cs="Times New Roman"/>
          <w:sz w:val="28"/>
          <w:szCs w:val="28"/>
          <w:lang w:val="kk-KZ"/>
        </w:rPr>
        <w:t xml:space="preserve"> % </w:t>
      </w:r>
      <w:r w:rsidR="00CE14AA" w:rsidRPr="00BE65FF">
        <w:rPr>
          <w:rFonts w:ascii="Times New Roman" w:eastAsia="Calibri" w:hAnsi="Times New Roman" w:cs="Times New Roman"/>
          <w:sz w:val="28"/>
          <w:szCs w:val="28"/>
          <w:lang w:val="kk-KZ"/>
        </w:rPr>
        <w:t xml:space="preserve"> </w:t>
      </w:r>
    </w:p>
    <w:p w14:paraId="5CBB319E" w14:textId="4E133806" w:rsidR="00CE14AA" w:rsidRPr="00BE65FF" w:rsidRDefault="009E3881" w:rsidP="00C5186E">
      <w:pPr>
        <w:spacing w:after="0" w:line="240" w:lineRule="auto"/>
        <w:contextualSpacing/>
        <w:jc w:val="both"/>
        <w:rPr>
          <w:rFonts w:ascii="Times New Roman" w:eastAsia="Calibri" w:hAnsi="Times New Roman" w:cs="Times New Roman"/>
          <w:sz w:val="28"/>
          <w:szCs w:val="28"/>
          <w:lang w:val="kk-KZ"/>
        </w:rPr>
      </w:pPr>
      <w:r w:rsidRPr="00BE65FF">
        <w:rPr>
          <w:rFonts w:ascii="Times New Roman" w:eastAsia="Calibri" w:hAnsi="Times New Roman" w:cs="Times New Roman"/>
          <w:sz w:val="28"/>
          <w:szCs w:val="28"/>
          <w:lang w:val="kk-KZ"/>
        </w:rPr>
        <w:t xml:space="preserve">Жоғары білімді – </w:t>
      </w:r>
      <w:r w:rsidR="007C2DD5">
        <w:rPr>
          <w:rFonts w:ascii="Times New Roman" w:eastAsia="Calibri" w:hAnsi="Times New Roman" w:cs="Times New Roman"/>
          <w:sz w:val="28"/>
          <w:szCs w:val="28"/>
          <w:lang w:val="kk-KZ"/>
        </w:rPr>
        <w:t xml:space="preserve">32 </w:t>
      </w:r>
      <w:r w:rsidRPr="00BE65FF">
        <w:rPr>
          <w:rFonts w:ascii="Times New Roman" w:eastAsia="Calibri" w:hAnsi="Times New Roman" w:cs="Times New Roman"/>
          <w:sz w:val="28"/>
          <w:szCs w:val="28"/>
          <w:lang w:val="kk-KZ"/>
        </w:rPr>
        <w:t xml:space="preserve">педагог- </w:t>
      </w:r>
      <w:r w:rsidR="007C2DD5">
        <w:rPr>
          <w:rFonts w:ascii="Times New Roman" w:eastAsia="Calibri" w:hAnsi="Times New Roman" w:cs="Times New Roman"/>
          <w:sz w:val="28"/>
          <w:szCs w:val="28"/>
          <w:lang w:val="kk-KZ"/>
        </w:rPr>
        <w:t>90</w:t>
      </w:r>
      <w:r w:rsidRPr="00BE65FF">
        <w:rPr>
          <w:rFonts w:ascii="Times New Roman" w:eastAsia="Calibri" w:hAnsi="Times New Roman" w:cs="Times New Roman"/>
          <w:sz w:val="28"/>
          <w:szCs w:val="28"/>
          <w:lang w:val="kk-KZ"/>
        </w:rPr>
        <w:t xml:space="preserve"> %</w:t>
      </w:r>
    </w:p>
    <w:p w14:paraId="146B5AAF" w14:textId="1D0CB7AD" w:rsidR="009E3881" w:rsidRPr="00BE65FF" w:rsidRDefault="009E3881" w:rsidP="00C5186E">
      <w:pPr>
        <w:spacing w:after="0" w:line="240" w:lineRule="auto"/>
        <w:contextualSpacing/>
        <w:jc w:val="both"/>
        <w:rPr>
          <w:rFonts w:ascii="Times New Roman" w:eastAsia="Calibri" w:hAnsi="Times New Roman" w:cs="Times New Roman"/>
          <w:sz w:val="28"/>
          <w:szCs w:val="28"/>
          <w:lang w:val="kk-KZ"/>
        </w:rPr>
      </w:pPr>
      <w:r w:rsidRPr="00BE65FF">
        <w:rPr>
          <w:rFonts w:ascii="Times New Roman" w:eastAsia="Calibri" w:hAnsi="Times New Roman" w:cs="Times New Roman"/>
          <w:sz w:val="28"/>
          <w:szCs w:val="28"/>
          <w:lang w:val="kk-KZ"/>
        </w:rPr>
        <w:t xml:space="preserve">Арнаулы-орта білімдісі – </w:t>
      </w:r>
      <w:r w:rsidR="007C2DD5">
        <w:rPr>
          <w:rFonts w:ascii="Times New Roman" w:eastAsia="Calibri" w:hAnsi="Times New Roman" w:cs="Times New Roman"/>
          <w:sz w:val="28"/>
          <w:szCs w:val="28"/>
          <w:lang w:val="kk-KZ"/>
        </w:rPr>
        <w:t>4</w:t>
      </w:r>
      <w:r w:rsidRPr="00BE65FF">
        <w:rPr>
          <w:rFonts w:ascii="Times New Roman" w:eastAsia="Calibri" w:hAnsi="Times New Roman" w:cs="Times New Roman"/>
          <w:sz w:val="28"/>
          <w:szCs w:val="28"/>
          <w:lang w:val="kk-KZ"/>
        </w:rPr>
        <w:t xml:space="preserve"> педагог  </w:t>
      </w:r>
      <w:r w:rsidR="007C2DD5">
        <w:rPr>
          <w:rFonts w:ascii="Times New Roman" w:eastAsia="Calibri" w:hAnsi="Times New Roman" w:cs="Times New Roman"/>
          <w:sz w:val="28"/>
          <w:szCs w:val="28"/>
          <w:lang w:val="kk-KZ"/>
        </w:rPr>
        <w:t>10</w:t>
      </w:r>
      <w:r w:rsidRPr="00BE65FF">
        <w:rPr>
          <w:rFonts w:ascii="Times New Roman" w:eastAsia="Calibri" w:hAnsi="Times New Roman" w:cs="Times New Roman"/>
          <w:sz w:val="28"/>
          <w:szCs w:val="28"/>
          <w:lang w:val="kk-KZ"/>
        </w:rPr>
        <w:t xml:space="preserve">  % . </w:t>
      </w:r>
    </w:p>
    <w:p w14:paraId="15ACA17A" w14:textId="77777777" w:rsidR="009E3881" w:rsidRDefault="009E3881" w:rsidP="00C5186E">
      <w:pPr>
        <w:spacing w:after="0" w:line="240" w:lineRule="auto"/>
        <w:contextualSpacing/>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3) кемінде бес жылда бір рет педагогтердің біліктілік санатының деңгейін арттыру/растау туралы мәліметтер:</w:t>
      </w:r>
      <w:r>
        <w:rPr>
          <w:rFonts w:ascii="Times New Roman" w:eastAsia="Calibri" w:hAnsi="Times New Roman" w:cs="Times New Roman"/>
          <w:sz w:val="28"/>
          <w:szCs w:val="28"/>
          <w:lang w:val="kk-KZ"/>
        </w:rPr>
        <w:t xml:space="preserve"> </w:t>
      </w:r>
    </w:p>
    <w:p w14:paraId="1ABB6F6F" w14:textId="644FAADA" w:rsidR="009E3881" w:rsidRPr="004A23E7" w:rsidRDefault="009E3881" w:rsidP="00C5186E">
      <w:pPr>
        <w:pStyle w:val="Default"/>
        <w:contextualSpacing/>
        <w:jc w:val="both"/>
        <w:rPr>
          <w:color w:val="auto"/>
          <w:sz w:val="28"/>
          <w:szCs w:val="28"/>
          <w:lang w:val="kk-KZ"/>
        </w:rPr>
      </w:pPr>
      <w:r w:rsidRPr="004A23E7">
        <w:rPr>
          <w:b/>
          <w:color w:val="auto"/>
          <w:sz w:val="28"/>
          <w:szCs w:val="28"/>
          <w:lang w:val="kk-KZ"/>
        </w:rPr>
        <w:t>202</w:t>
      </w:r>
      <w:r w:rsidR="0081767D" w:rsidRPr="004A23E7">
        <w:rPr>
          <w:b/>
          <w:color w:val="auto"/>
          <w:sz w:val="28"/>
          <w:szCs w:val="28"/>
          <w:lang w:val="kk-KZ"/>
        </w:rPr>
        <w:t>2</w:t>
      </w:r>
      <w:r w:rsidRPr="004A23E7">
        <w:rPr>
          <w:b/>
          <w:color w:val="auto"/>
          <w:sz w:val="28"/>
          <w:szCs w:val="28"/>
          <w:lang w:val="kk-KZ"/>
        </w:rPr>
        <w:t>-202</w:t>
      </w:r>
      <w:r w:rsidR="0081767D" w:rsidRPr="004A23E7">
        <w:rPr>
          <w:b/>
          <w:color w:val="auto"/>
          <w:sz w:val="28"/>
          <w:szCs w:val="28"/>
          <w:lang w:val="kk-KZ"/>
        </w:rPr>
        <w:t>3</w:t>
      </w:r>
      <w:r w:rsidRPr="004A23E7">
        <w:rPr>
          <w:color w:val="auto"/>
          <w:sz w:val="28"/>
          <w:szCs w:val="28"/>
          <w:lang w:val="kk-KZ"/>
        </w:rPr>
        <w:t xml:space="preserve"> оқу жылы </w:t>
      </w:r>
      <w:r w:rsidR="0081767D" w:rsidRPr="004A23E7">
        <w:rPr>
          <w:color w:val="auto"/>
          <w:sz w:val="28"/>
          <w:szCs w:val="28"/>
          <w:lang w:val="kk-KZ"/>
        </w:rPr>
        <w:t>3</w:t>
      </w:r>
      <w:r w:rsidR="007C2DD5" w:rsidRPr="004A23E7">
        <w:rPr>
          <w:color w:val="auto"/>
          <w:sz w:val="28"/>
          <w:szCs w:val="28"/>
          <w:lang w:val="kk-KZ"/>
        </w:rPr>
        <w:t>9</w:t>
      </w:r>
      <w:r w:rsidRPr="004A23E7">
        <w:rPr>
          <w:color w:val="auto"/>
          <w:sz w:val="28"/>
          <w:szCs w:val="28"/>
          <w:lang w:val="kk-KZ"/>
        </w:rPr>
        <w:t xml:space="preserve"> педагог, оның ішінде </w:t>
      </w:r>
    </w:p>
    <w:p w14:paraId="23AEABF3" w14:textId="021A247E" w:rsidR="009E3881" w:rsidRPr="004A23E7" w:rsidRDefault="009E3881" w:rsidP="00C5186E">
      <w:pPr>
        <w:pStyle w:val="Default"/>
        <w:contextualSpacing/>
        <w:jc w:val="both"/>
        <w:rPr>
          <w:color w:val="auto"/>
          <w:sz w:val="28"/>
          <w:szCs w:val="28"/>
          <w:lang w:val="kk-KZ"/>
        </w:rPr>
      </w:pPr>
      <w:r w:rsidRPr="004A23E7">
        <w:rPr>
          <w:color w:val="auto"/>
          <w:sz w:val="28"/>
          <w:szCs w:val="28"/>
          <w:lang w:val="kk-KZ"/>
        </w:rPr>
        <w:t>Жо</w:t>
      </w:r>
      <w:r w:rsidR="0081767D" w:rsidRPr="004A23E7">
        <w:rPr>
          <w:color w:val="auto"/>
          <w:sz w:val="28"/>
          <w:szCs w:val="28"/>
          <w:lang w:val="kk-KZ"/>
        </w:rPr>
        <w:t>ғ</w:t>
      </w:r>
      <w:r w:rsidRPr="004A23E7">
        <w:rPr>
          <w:color w:val="auto"/>
          <w:sz w:val="28"/>
          <w:szCs w:val="28"/>
          <w:lang w:val="kk-KZ"/>
        </w:rPr>
        <w:t xml:space="preserve">ары санатты - </w:t>
      </w:r>
      <w:r w:rsidR="004A23E7" w:rsidRPr="004A23E7">
        <w:rPr>
          <w:color w:val="auto"/>
          <w:sz w:val="28"/>
          <w:szCs w:val="28"/>
          <w:lang w:val="kk-KZ"/>
        </w:rPr>
        <w:t>7</w:t>
      </w:r>
      <w:r w:rsidR="004A23E7" w:rsidRPr="004A23E7">
        <w:rPr>
          <w:rFonts w:eastAsia="Calibri"/>
          <w:sz w:val="28"/>
          <w:szCs w:val="28"/>
          <w:lang w:val="kk-KZ"/>
        </w:rPr>
        <w:t xml:space="preserve">– 18 %  </w:t>
      </w:r>
    </w:p>
    <w:p w14:paraId="5616CE3D" w14:textId="317E7E55" w:rsidR="009E3881" w:rsidRPr="004A23E7" w:rsidRDefault="009E3881" w:rsidP="00C5186E">
      <w:pPr>
        <w:spacing w:after="0" w:line="240" w:lineRule="auto"/>
        <w:contextualSpacing/>
        <w:jc w:val="both"/>
        <w:rPr>
          <w:rFonts w:ascii="Times New Roman" w:eastAsia="Calibri" w:hAnsi="Times New Roman" w:cs="Times New Roman"/>
          <w:sz w:val="28"/>
          <w:szCs w:val="28"/>
          <w:lang w:val="kk-KZ"/>
        </w:rPr>
      </w:pPr>
      <w:r w:rsidRPr="004A23E7">
        <w:rPr>
          <w:rFonts w:ascii="Times New Roman" w:eastAsia="Calibri" w:hAnsi="Times New Roman" w:cs="Times New Roman"/>
          <w:sz w:val="28"/>
          <w:szCs w:val="28"/>
          <w:lang w:val="kk-KZ"/>
        </w:rPr>
        <w:t xml:space="preserve">І санатты – </w:t>
      </w:r>
      <w:r w:rsidR="004A23E7" w:rsidRPr="004A23E7">
        <w:rPr>
          <w:rFonts w:ascii="Times New Roman" w:eastAsia="Calibri" w:hAnsi="Times New Roman" w:cs="Times New Roman"/>
          <w:sz w:val="28"/>
          <w:szCs w:val="28"/>
          <w:lang w:val="kk-KZ"/>
        </w:rPr>
        <w:t>5</w:t>
      </w:r>
      <w:r w:rsidR="008F5FB0" w:rsidRPr="004A23E7">
        <w:rPr>
          <w:rFonts w:ascii="Times New Roman" w:hAnsi="Times New Roman" w:cs="Times New Roman"/>
          <w:sz w:val="28"/>
          <w:szCs w:val="28"/>
          <w:lang w:val="kk-KZ"/>
        </w:rPr>
        <w:t xml:space="preserve"> </w:t>
      </w:r>
      <w:bookmarkStart w:id="4" w:name="_Hlk198336070"/>
      <w:r w:rsidR="008F5FB0" w:rsidRPr="004A23E7">
        <w:rPr>
          <w:rFonts w:ascii="Times New Roman" w:hAnsi="Times New Roman" w:cs="Times New Roman"/>
          <w:sz w:val="28"/>
          <w:szCs w:val="28"/>
          <w:lang w:val="kk-KZ"/>
        </w:rPr>
        <w:t>педагог</w:t>
      </w:r>
      <w:r w:rsidRPr="004A23E7">
        <w:rPr>
          <w:rFonts w:ascii="Times New Roman" w:eastAsia="Calibri" w:hAnsi="Times New Roman" w:cs="Times New Roman"/>
          <w:sz w:val="28"/>
          <w:szCs w:val="28"/>
          <w:lang w:val="kk-KZ"/>
        </w:rPr>
        <w:t xml:space="preserve"> </w:t>
      </w:r>
      <w:bookmarkStart w:id="5" w:name="_Hlk198335434"/>
      <w:r w:rsidRPr="004A23E7">
        <w:rPr>
          <w:rFonts w:ascii="Times New Roman" w:eastAsia="Calibri" w:hAnsi="Times New Roman" w:cs="Times New Roman"/>
          <w:sz w:val="28"/>
          <w:szCs w:val="28"/>
          <w:lang w:val="kk-KZ"/>
        </w:rPr>
        <w:t xml:space="preserve">– </w:t>
      </w:r>
      <w:r w:rsidR="004A23E7" w:rsidRPr="004A23E7">
        <w:rPr>
          <w:rFonts w:ascii="Times New Roman" w:eastAsia="Calibri" w:hAnsi="Times New Roman" w:cs="Times New Roman"/>
          <w:sz w:val="28"/>
          <w:szCs w:val="28"/>
          <w:lang w:val="kk-KZ"/>
        </w:rPr>
        <w:t xml:space="preserve">13 </w:t>
      </w:r>
      <w:r w:rsidRPr="004A23E7">
        <w:rPr>
          <w:rFonts w:ascii="Times New Roman" w:eastAsia="Calibri" w:hAnsi="Times New Roman" w:cs="Times New Roman"/>
          <w:sz w:val="28"/>
          <w:szCs w:val="28"/>
          <w:lang w:val="kk-KZ"/>
        </w:rPr>
        <w:t xml:space="preserve">%  </w:t>
      </w:r>
      <w:bookmarkEnd w:id="4"/>
      <w:bookmarkEnd w:id="5"/>
    </w:p>
    <w:p w14:paraId="43F2D832" w14:textId="74C4EE0D" w:rsidR="00B44369" w:rsidRPr="004A23E7" w:rsidRDefault="00B44369" w:rsidP="00C5186E">
      <w:pPr>
        <w:spacing w:after="0" w:line="240" w:lineRule="auto"/>
        <w:contextualSpacing/>
        <w:jc w:val="both"/>
        <w:rPr>
          <w:rFonts w:ascii="Times New Roman" w:eastAsia="Calibri" w:hAnsi="Times New Roman" w:cs="Times New Roman"/>
          <w:sz w:val="28"/>
          <w:szCs w:val="28"/>
          <w:lang w:val="kk-KZ"/>
        </w:rPr>
      </w:pPr>
      <w:r w:rsidRPr="004A23E7">
        <w:rPr>
          <w:rFonts w:ascii="Times New Roman" w:eastAsia="Calibri" w:hAnsi="Times New Roman" w:cs="Times New Roman"/>
          <w:sz w:val="28"/>
          <w:szCs w:val="28"/>
          <w:lang w:val="kk-KZ"/>
        </w:rPr>
        <w:t>ІІ санатты – 1</w:t>
      </w:r>
      <w:r w:rsidR="004A23E7" w:rsidRPr="004A23E7">
        <w:rPr>
          <w:rFonts w:ascii="Times New Roman" w:eastAsia="Calibri" w:hAnsi="Times New Roman" w:cs="Times New Roman"/>
          <w:sz w:val="28"/>
          <w:szCs w:val="28"/>
          <w:lang w:val="kk-KZ"/>
        </w:rPr>
        <w:t xml:space="preserve">4 </w:t>
      </w:r>
      <w:r w:rsidR="008F5FB0" w:rsidRPr="004A23E7">
        <w:rPr>
          <w:rFonts w:ascii="Times New Roman" w:hAnsi="Times New Roman" w:cs="Times New Roman"/>
          <w:sz w:val="28"/>
          <w:szCs w:val="28"/>
          <w:lang w:val="kk-KZ"/>
        </w:rPr>
        <w:t>педагог</w:t>
      </w:r>
      <w:r w:rsidRPr="004A23E7">
        <w:rPr>
          <w:rFonts w:ascii="Times New Roman" w:eastAsia="Calibri" w:hAnsi="Times New Roman" w:cs="Times New Roman"/>
          <w:sz w:val="28"/>
          <w:szCs w:val="28"/>
          <w:lang w:val="kk-KZ"/>
        </w:rPr>
        <w:t xml:space="preserve"> – </w:t>
      </w:r>
      <w:r w:rsidR="004A23E7" w:rsidRPr="004A23E7">
        <w:rPr>
          <w:rFonts w:ascii="Times New Roman" w:eastAsia="Calibri" w:hAnsi="Times New Roman" w:cs="Times New Roman"/>
          <w:sz w:val="28"/>
          <w:szCs w:val="28"/>
          <w:lang w:val="kk-KZ"/>
        </w:rPr>
        <w:t xml:space="preserve">37 </w:t>
      </w:r>
      <w:r w:rsidRPr="004A23E7">
        <w:rPr>
          <w:rFonts w:ascii="Times New Roman" w:eastAsia="Calibri" w:hAnsi="Times New Roman" w:cs="Times New Roman"/>
          <w:sz w:val="28"/>
          <w:szCs w:val="28"/>
          <w:lang w:val="kk-KZ"/>
        </w:rPr>
        <w:t>%</w:t>
      </w:r>
    </w:p>
    <w:p w14:paraId="565CCE6E" w14:textId="702F41AF" w:rsidR="009E3881" w:rsidRPr="004A23E7" w:rsidRDefault="009E3881" w:rsidP="00C5186E">
      <w:pPr>
        <w:spacing w:after="0" w:line="240" w:lineRule="auto"/>
        <w:contextualSpacing/>
        <w:jc w:val="both"/>
        <w:rPr>
          <w:rFonts w:ascii="Times New Roman" w:eastAsia="Calibri" w:hAnsi="Times New Roman" w:cs="Times New Roman"/>
          <w:sz w:val="28"/>
          <w:szCs w:val="28"/>
          <w:lang w:val="kk-KZ"/>
        </w:rPr>
      </w:pPr>
      <w:r w:rsidRPr="004A23E7">
        <w:rPr>
          <w:rFonts w:ascii="Times New Roman" w:eastAsia="Calibri" w:hAnsi="Times New Roman" w:cs="Times New Roman"/>
          <w:sz w:val="28"/>
          <w:szCs w:val="28"/>
          <w:lang w:val="kk-KZ"/>
        </w:rPr>
        <w:t xml:space="preserve">Педагог – сарапшы  – </w:t>
      </w:r>
      <w:r w:rsidR="007C2DD5" w:rsidRPr="004A23E7">
        <w:rPr>
          <w:rFonts w:ascii="Times New Roman" w:eastAsia="Calibri" w:hAnsi="Times New Roman" w:cs="Times New Roman"/>
          <w:sz w:val="28"/>
          <w:szCs w:val="28"/>
          <w:lang w:val="kk-KZ"/>
        </w:rPr>
        <w:t>3</w:t>
      </w:r>
      <w:r w:rsidR="008F5FB0" w:rsidRPr="004A23E7">
        <w:rPr>
          <w:rFonts w:ascii="Times New Roman" w:hAnsi="Times New Roman" w:cs="Times New Roman"/>
          <w:sz w:val="28"/>
          <w:szCs w:val="28"/>
          <w:lang w:val="kk-KZ"/>
        </w:rPr>
        <w:t xml:space="preserve"> педагог</w:t>
      </w:r>
      <w:r w:rsidRPr="004A23E7">
        <w:rPr>
          <w:rFonts w:ascii="Times New Roman" w:eastAsia="Calibri" w:hAnsi="Times New Roman" w:cs="Times New Roman"/>
          <w:sz w:val="28"/>
          <w:szCs w:val="28"/>
          <w:lang w:val="kk-KZ"/>
        </w:rPr>
        <w:t xml:space="preserve"> – </w:t>
      </w:r>
      <w:r w:rsidR="004A23E7" w:rsidRPr="004A23E7">
        <w:rPr>
          <w:rFonts w:ascii="Times New Roman" w:eastAsia="Calibri" w:hAnsi="Times New Roman" w:cs="Times New Roman"/>
          <w:sz w:val="28"/>
          <w:szCs w:val="28"/>
          <w:lang w:val="kk-KZ"/>
        </w:rPr>
        <w:t xml:space="preserve">7 </w:t>
      </w:r>
      <w:r w:rsidRPr="004A23E7">
        <w:rPr>
          <w:rFonts w:ascii="Times New Roman" w:eastAsia="Calibri" w:hAnsi="Times New Roman" w:cs="Times New Roman"/>
          <w:sz w:val="28"/>
          <w:szCs w:val="28"/>
          <w:lang w:val="kk-KZ"/>
        </w:rPr>
        <w:t>%</w:t>
      </w:r>
    </w:p>
    <w:p w14:paraId="41682AC0" w14:textId="18D161D0" w:rsidR="009E3881" w:rsidRPr="004A23E7" w:rsidRDefault="009E3881" w:rsidP="00C5186E">
      <w:pPr>
        <w:spacing w:after="0" w:line="240" w:lineRule="auto"/>
        <w:contextualSpacing/>
        <w:jc w:val="both"/>
        <w:rPr>
          <w:rFonts w:ascii="Times New Roman" w:eastAsia="Calibri" w:hAnsi="Times New Roman" w:cs="Times New Roman"/>
          <w:sz w:val="28"/>
          <w:szCs w:val="28"/>
          <w:lang w:val="kk-KZ"/>
        </w:rPr>
      </w:pPr>
      <w:r w:rsidRPr="004A23E7">
        <w:rPr>
          <w:rFonts w:ascii="Times New Roman" w:eastAsia="Calibri" w:hAnsi="Times New Roman" w:cs="Times New Roman"/>
          <w:sz w:val="28"/>
          <w:szCs w:val="28"/>
          <w:lang w:val="kk-KZ"/>
        </w:rPr>
        <w:t xml:space="preserve">Педагог – </w:t>
      </w:r>
      <w:proofErr w:type="spellStart"/>
      <w:r w:rsidRPr="004A23E7">
        <w:rPr>
          <w:rFonts w:ascii="Times New Roman" w:eastAsia="Calibri" w:hAnsi="Times New Roman" w:cs="Times New Roman"/>
          <w:sz w:val="28"/>
          <w:szCs w:val="28"/>
          <w:lang w:val="kk-KZ"/>
        </w:rPr>
        <w:t>модератор</w:t>
      </w:r>
      <w:proofErr w:type="spellEnd"/>
      <w:r w:rsidRPr="004A23E7">
        <w:rPr>
          <w:rFonts w:ascii="Times New Roman" w:eastAsia="Calibri" w:hAnsi="Times New Roman" w:cs="Times New Roman"/>
          <w:sz w:val="28"/>
          <w:szCs w:val="28"/>
          <w:lang w:val="kk-KZ"/>
        </w:rPr>
        <w:t xml:space="preserve"> – </w:t>
      </w:r>
      <w:r w:rsidR="007C2DD5" w:rsidRPr="004A23E7">
        <w:rPr>
          <w:rFonts w:ascii="Times New Roman" w:eastAsia="Calibri" w:hAnsi="Times New Roman" w:cs="Times New Roman"/>
          <w:sz w:val="28"/>
          <w:szCs w:val="28"/>
          <w:lang w:val="kk-KZ"/>
        </w:rPr>
        <w:t>3</w:t>
      </w:r>
      <w:r w:rsidRPr="004A23E7">
        <w:rPr>
          <w:rFonts w:ascii="Times New Roman" w:eastAsia="Calibri" w:hAnsi="Times New Roman" w:cs="Times New Roman"/>
          <w:sz w:val="28"/>
          <w:szCs w:val="28"/>
          <w:lang w:val="kk-KZ"/>
        </w:rPr>
        <w:t xml:space="preserve"> </w:t>
      </w:r>
      <w:r w:rsidR="008F5FB0" w:rsidRPr="004A23E7">
        <w:rPr>
          <w:rFonts w:ascii="Times New Roman" w:hAnsi="Times New Roman" w:cs="Times New Roman"/>
          <w:sz w:val="28"/>
          <w:szCs w:val="28"/>
          <w:lang w:val="kk-KZ"/>
        </w:rPr>
        <w:t>педагог</w:t>
      </w:r>
      <w:r w:rsidR="008F5FB0" w:rsidRPr="004A23E7">
        <w:rPr>
          <w:rFonts w:ascii="Times New Roman" w:eastAsia="Calibri" w:hAnsi="Times New Roman" w:cs="Times New Roman"/>
          <w:sz w:val="28"/>
          <w:szCs w:val="28"/>
          <w:lang w:val="kk-KZ"/>
        </w:rPr>
        <w:t xml:space="preserve"> </w:t>
      </w:r>
      <w:r w:rsidRPr="004A23E7">
        <w:rPr>
          <w:rFonts w:ascii="Times New Roman" w:eastAsia="Calibri" w:hAnsi="Times New Roman" w:cs="Times New Roman"/>
          <w:sz w:val="28"/>
          <w:szCs w:val="28"/>
          <w:lang w:val="kk-KZ"/>
        </w:rPr>
        <w:t xml:space="preserve">– </w:t>
      </w:r>
      <w:r w:rsidR="004A23E7" w:rsidRPr="004A23E7">
        <w:rPr>
          <w:rFonts w:ascii="Times New Roman" w:eastAsia="Calibri" w:hAnsi="Times New Roman" w:cs="Times New Roman"/>
          <w:sz w:val="28"/>
          <w:szCs w:val="28"/>
          <w:lang w:val="kk-KZ"/>
        </w:rPr>
        <w:t xml:space="preserve">7 </w:t>
      </w:r>
      <w:r w:rsidRPr="004A23E7">
        <w:rPr>
          <w:rFonts w:ascii="Times New Roman" w:eastAsia="Calibri" w:hAnsi="Times New Roman" w:cs="Times New Roman"/>
          <w:sz w:val="28"/>
          <w:szCs w:val="28"/>
          <w:lang w:val="kk-KZ"/>
        </w:rPr>
        <w:t>%</w:t>
      </w:r>
    </w:p>
    <w:p w14:paraId="400E7F5D" w14:textId="41994F28" w:rsidR="009E3881" w:rsidRPr="005E1048" w:rsidRDefault="009E3881" w:rsidP="00C5186E">
      <w:pPr>
        <w:spacing w:after="0" w:line="240" w:lineRule="auto"/>
        <w:contextualSpacing/>
        <w:jc w:val="both"/>
        <w:rPr>
          <w:rFonts w:ascii="Times New Roman" w:eastAsia="Calibri" w:hAnsi="Times New Roman" w:cs="Times New Roman"/>
          <w:sz w:val="28"/>
          <w:szCs w:val="28"/>
          <w:lang w:val="kk-KZ"/>
        </w:rPr>
      </w:pPr>
      <w:r w:rsidRPr="004A23E7">
        <w:rPr>
          <w:rFonts w:ascii="Times New Roman" w:eastAsia="Calibri" w:hAnsi="Times New Roman" w:cs="Times New Roman"/>
          <w:sz w:val="28"/>
          <w:szCs w:val="28"/>
          <w:lang w:val="kk-KZ"/>
        </w:rPr>
        <w:t xml:space="preserve">Санаты жоқтар – </w:t>
      </w:r>
      <w:r w:rsidR="004A23E7" w:rsidRPr="004A23E7">
        <w:rPr>
          <w:rFonts w:ascii="Times New Roman" w:eastAsia="Calibri" w:hAnsi="Times New Roman" w:cs="Times New Roman"/>
          <w:sz w:val="28"/>
          <w:szCs w:val="28"/>
          <w:lang w:val="kk-KZ"/>
        </w:rPr>
        <w:t>7</w:t>
      </w:r>
      <w:r w:rsidR="00B44369" w:rsidRPr="004A23E7">
        <w:rPr>
          <w:rFonts w:ascii="Times New Roman" w:eastAsia="Calibri" w:hAnsi="Times New Roman" w:cs="Times New Roman"/>
          <w:sz w:val="28"/>
          <w:szCs w:val="28"/>
          <w:lang w:val="kk-KZ"/>
        </w:rPr>
        <w:t xml:space="preserve"> – </w:t>
      </w:r>
      <w:r w:rsidR="004A23E7" w:rsidRPr="004A23E7">
        <w:rPr>
          <w:rFonts w:ascii="Times New Roman" w:eastAsia="Calibri" w:hAnsi="Times New Roman" w:cs="Times New Roman"/>
          <w:sz w:val="28"/>
          <w:szCs w:val="28"/>
          <w:lang w:val="kk-KZ"/>
        </w:rPr>
        <w:t xml:space="preserve">18 </w:t>
      </w:r>
      <w:r w:rsidRPr="004A23E7">
        <w:rPr>
          <w:rFonts w:ascii="Times New Roman" w:eastAsia="Calibri" w:hAnsi="Times New Roman" w:cs="Times New Roman"/>
          <w:sz w:val="28"/>
          <w:szCs w:val="28"/>
          <w:lang w:val="kk-KZ"/>
        </w:rPr>
        <w:t>%</w:t>
      </w:r>
    </w:p>
    <w:p w14:paraId="0738DBC5" w14:textId="26A0255A" w:rsidR="009E3881" w:rsidRPr="005E1048" w:rsidRDefault="009E3881" w:rsidP="00C5186E">
      <w:pPr>
        <w:pStyle w:val="Default"/>
        <w:contextualSpacing/>
        <w:jc w:val="both"/>
        <w:rPr>
          <w:color w:val="auto"/>
          <w:sz w:val="28"/>
          <w:szCs w:val="28"/>
          <w:lang w:val="kk-KZ"/>
        </w:rPr>
      </w:pPr>
      <w:r w:rsidRPr="005E1048">
        <w:rPr>
          <w:b/>
          <w:color w:val="auto"/>
          <w:sz w:val="28"/>
          <w:szCs w:val="28"/>
          <w:lang w:val="kk-KZ"/>
        </w:rPr>
        <w:t>202</w:t>
      </w:r>
      <w:r w:rsidR="0081767D" w:rsidRPr="005E1048">
        <w:rPr>
          <w:b/>
          <w:color w:val="auto"/>
          <w:sz w:val="28"/>
          <w:szCs w:val="28"/>
          <w:lang w:val="kk-KZ"/>
        </w:rPr>
        <w:t>3</w:t>
      </w:r>
      <w:r w:rsidRPr="005E1048">
        <w:rPr>
          <w:b/>
          <w:color w:val="auto"/>
          <w:sz w:val="28"/>
          <w:szCs w:val="28"/>
          <w:lang w:val="kk-KZ"/>
        </w:rPr>
        <w:t>-202</w:t>
      </w:r>
      <w:r w:rsidR="0081767D" w:rsidRPr="005E1048">
        <w:rPr>
          <w:color w:val="auto"/>
          <w:sz w:val="28"/>
          <w:szCs w:val="28"/>
          <w:lang w:val="kk-KZ"/>
        </w:rPr>
        <w:t>4</w:t>
      </w:r>
      <w:r w:rsidRPr="005E1048">
        <w:rPr>
          <w:color w:val="auto"/>
          <w:sz w:val="28"/>
          <w:szCs w:val="28"/>
          <w:lang w:val="kk-KZ"/>
        </w:rPr>
        <w:t xml:space="preserve"> оқу жылы </w:t>
      </w:r>
      <w:r w:rsidR="004A23E7">
        <w:rPr>
          <w:color w:val="auto"/>
          <w:sz w:val="28"/>
          <w:szCs w:val="28"/>
          <w:lang w:val="kk-KZ"/>
        </w:rPr>
        <w:t>38</w:t>
      </w:r>
      <w:r w:rsidRPr="005E1048">
        <w:rPr>
          <w:color w:val="auto"/>
          <w:sz w:val="28"/>
          <w:szCs w:val="28"/>
          <w:lang w:val="kk-KZ"/>
        </w:rPr>
        <w:t xml:space="preserve"> педагог, оның ішінде  </w:t>
      </w:r>
    </w:p>
    <w:p w14:paraId="2B53C4E6" w14:textId="6EBD42D4" w:rsidR="009E3881" w:rsidRPr="005E1048" w:rsidRDefault="009E3881" w:rsidP="00C5186E">
      <w:pPr>
        <w:pStyle w:val="Default"/>
        <w:contextualSpacing/>
        <w:jc w:val="both"/>
        <w:rPr>
          <w:color w:val="auto"/>
          <w:sz w:val="28"/>
          <w:szCs w:val="28"/>
          <w:lang w:val="kk-KZ"/>
        </w:rPr>
      </w:pPr>
      <w:r w:rsidRPr="005E1048">
        <w:rPr>
          <w:color w:val="auto"/>
          <w:sz w:val="28"/>
          <w:szCs w:val="28"/>
          <w:lang w:val="kk-KZ"/>
        </w:rPr>
        <w:t xml:space="preserve">Жоғары санатты - </w:t>
      </w:r>
      <w:r w:rsidR="00A928B0">
        <w:rPr>
          <w:color w:val="auto"/>
          <w:sz w:val="28"/>
          <w:szCs w:val="28"/>
          <w:lang w:val="kk-KZ"/>
        </w:rPr>
        <w:t>2</w:t>
      </w:r>
      <w:r w:rsidR="00A928B0" w:rsidRPr="00A928B0">
        <w:rPr>
          <w:sz w:val="28"/>
          <w:szCs w:val="28"/>
          <w:lang w:val="kk-KZ"/>
        </w:rPr>
        <w:t xml:space="preserve"> </w:t>
      </w:r>
      <w:r w:rsidR="00A928B0" w:rsidRPr="004A23E7">
        <w:rPr>
          <w:sz w:val="28"/>
          <w:szCs w:val="28"/>
          <w:lang w:val="kk-KZ"/>
        </w:rPr>
        <w:t>педагог</w:t>
      </w:r>
      <w:r w:rsidR="00A928B0" w:rsidRPr="004A23E7">
        <w:rPr>
          <w:rFonts w:eastAsia="Calibri"/>
          <w:sz w:val="28"/>
          <w:szCs w:val="28"/>
          <w:lang w:val="kk-KZ"/>
        </w:rPr>
        <w:t xml:space="preserve"> – </w:t>
      </w:r>
      <w:r w:rsidR="00F024E7">
        <w:rPr>
          <w:rFonts w:eastAsia="Calibri"/>
          <w:sz w:val="28"/>
          <w:szCs w:val="28"/>
          <w:lang w:val="kk-KZ"/>
        </w:rPr>
        <w:t>5</w:t>
      </w:r>
      <w:r w:rsidR="00A928B0" w:rsidRPr="004A23E7">
        <w:rPr>
          <w:rFonts w:eastAsia="Calibri"/>
          <w:sz w:val="28"/>
          <w:szCs w:val="28"/>
          <w:lang w:val="kk-KZ"/>
        </w:rPr>
        <w:t xml:space="preserve"> %  </w:t>
      </w:r>
    </w:p>
    <w:p w14:paraId="14F45D1B" w14:textId="301D7E8F" w:rsidR="009E3881" w:rsidRPr="005E1048" w:rsidRDefault="00B44369" w:rsidP="00C5186E">
      <w:pPr>
        <w:spacing w:after="0" w:line="240" w:lineRule="auto"/>
        <w:contextualSpacing/>
        <w:jc w:val="both"/>
        <w:rPr>
          <w:rFonts w:ascii="Times New Roman" w:eastAsia="Calibri" w:hAnsi="Times New Roman" w:cs="Times New Roman"/>
          <w:sz w:val="28"/>
          <w:szCs w:val="28"/>
          <w:lang w:val="kk-KZ"/>
        </w:rPr>
      </w:pPr>
      <w:r w:rsidRPr="005E1048">
        <w:rPr>
          <w:rFonts w:ascii="Times New Roman" w:eastAsia="Calibri" w:hAnsi="Times New Roman" w:cs="Times New Roman"/>
          <w:sz w:val="28"/>
          <w:szCs w:val="28"/>
          <w:lang w:val="kk-KZ"/>
        </w:rPr>
        <w:t xml:space="preserve">І санатты – </w:t>
      </w:r>
      <w:r w:rsidR="00A928B0">
        <w:rPr>
          <w:rFonts w:ascii="Times New Roman" w:eastAsia="Calibri" w:hAnsi="Times New Roman" w:cs="Times New Roman"/>
          <w:sz w:val="28"/>
          <w:szCs w:val="28"/>
          <w:lang w:val="kk-KZ"/>
        </w:rPr>
        <w:t>6</w:t>
      </w:r>
      <w:r w:rsidR="008F5FB0" w:rsidRPr="005E1048">
        <w:rPr>
          <w:rFonts w:ascii="Times New Roman" w:hAnsi="Times New Roman" w:cs="Times New Roman"/>
          <w:sz w:val="28"/>
          <w:szCs w:val="28"/>
          <w:lang w:val="kk-KZ"/>
        </w:rPr>
        <w:t xml:space="preserve"> педагог</w:t>
      </w:r>
      <w:r w:rsidR="009E3881" w:rsidRPr="005E1048">
        <w:rPr>
          <w:rFonts w:ascii="Times New Roman" w:eastAsia="Calibri" w:hAnsi="Times New Roman" w:cs="Times New Roman"/>
          <w:sz w:val="28"/>
          <w:szCs w:val="28"/>
          <w:lang w:val="kk-KZ"/>
        </w:rPr>
        <w:t xml:space="preserve"> </w:t>
      </w:r>
      <w:r w:rsidRPr="005E1048">
        <w:rPr>
          <w:rFonts w:ascii="Times New Roman" w:eastAsia="Calibri" w:hAnsi="Times New Roman" w:cs="Times New Roman"/>
          <w:sz w:val="28"/>
          <w:szCs w:val="28"/>
          <w:lang w:val="kk-KZ"/>
        </w:rPr>
        <w:t>–</w:t>
      </w:r>
      <w:r w:rsidR="00A928B0">
        <w:rPr>
          <w:rFonts w:ascii="Times New Roman" w:eastAsia="Calibri" w:hAnsi="Times New Roman" w:cs="Times New Roman"/>
          <w:sz w:val="28"/>
          <w:szCs w:val="28"/>
          <w:lang w:val="kk-KZ"/>
        </w:rPr>
        <w:t xml:space="preserve"> 1</w:t>
      </w:r>
      <w:r w:rsidR="00F024E7">
        <w:rPr>
          <w:rFonts w:ascii="Times New Roman" w:eastAsia="Calibri" w:hAnsi="Times New Roman" w:cs="Times New Roman"/>
          <w:sz w:val="28"/>
          <w:szCs w:val="28"/>
          <w:lang w:val="kk-KZ"/>
        </w:rPr>
        <w:t>6</w:t>
      </w:r>
      <w:r w:rsidR="00A928B0">
        <w:rPr>
          <w:rFonts w:ascii="Times New Roman" w:eastAsia="Calibri" w:hAnsi="Times New Roman" w:cs="Times New Roman"/>
          <w:sz w:val="28"/>
          <w:szCs w:val="28"/>
          <w:lang w:val="kk-KZ"/>
        </w:rPr>
        <w:t xml:space="preserve"> </w:t>
      </w:r>
      <w:r w:rsidRPr="005E1048">
        <w:rPr>
          <w:rFonts w:ascii="Times New Roman" w:eastAsia="Calibri" w:hAnsi="Times New Roman" w:cs="Times New Roman"/>
          <w:sz w:val="28"/>
          <w:szCs w:val="28"/>
          <w:lang w:val="kk-KZ"/>
        </w:rPr>
        <w:t>%</w:t>
      </w:r>
    </w:p>
    <w:p w14:paraId="7DA4934C" w14:textId="7AAAFE22" w:rsidR="00B44369" w:rsidRPr="005E1048" w:rsidRDefault="00B44369" w:rsidP="00C5186E">
      <w:pPr>
        <w:spacing w:after="0" w:line="240" w:lineRule="auto"/>
        <w:contextualSpacing/>
        <w:jc w:val="both"/>
        <w:rPr>
          <w:rFonts w:ascii="Times New Roman" w:eastAsia="Calibri" w:hAnsi="Times New Roman" w:cs="Times New Roman"/>
          <w:sz w:val="28"/>
          <w:szCs w:val="28"/>
          <w:lang w:val="kk-KZ"/>
        </w:rPr>
      </w:pPr>
      <w:r w:rsidRPr="005E1048">
        <w:rPr>
          <w:rFonts w:ascii="Times New Roman" w:eastAsia="Calibri" w:hAnsi="Times New Roman" w:cs="Times New Roman"/>
          <w:sz w:val="28"/>
          <w:szCs w:val="28"/>
          <w:lang w:val="kk-KZ"/>
        </w:rPr>
        <w:t xml:space="preserve">ІІ санатты – </w:t>
      </w:r>
      <w:r w:rsidR="00A928B0">
        <w:rPr>
          <w:rFonts w:ascii="Times New Roman" w:eastAsia="Calibri" w:hAnsi="Times New Roman" w:cs="Times New Roman"/>
          <w:sz w:val="28"/>
          <w:szCs w:val="28"/>
          <w:lang w:val="kk-KZ"/>
        </w:rPr>
        <w:t>8</w:t>
      </w:r>
      <w:r w:rsidR="008F5FB0" w:rsidRPr="005E1048">
        <w:rPr>
          <w:rFonts w:ascii="Times New Roman" w:hAnsi="Times New Roman" w:cs="Times New Roman"/>
          <w:sz w:val="28"/>
          <w:szCs w:val="28"/>
          <w:lang w:val="kk-KZ"/>
        </w:rPr>
        <w:t xml:space="preserve"> педагог</w:t>
      </w:r>
      <w:r w:rsidR="008F5FB0" w:rsidRPr="005E1048">
        <w:rPr>
          <w:rFonts w:ascii="Times New Roman" w:eastAsia="Calibri" w:hAnsi="Times New Roman" w:cs="Times New Roman"/>
          <w:sz w:val="28"/>
          <w:szCs w:val="28"/>
          <w:lang w:val="kk-KZ"/>
        </w:rPr>
        <w:t xml:space="preserve"> </w:t>
      </w:r>
      <w:r w:rsidRPr="005E1048">
        <w:rPr>
          <w:rFonts w:ascii="Times New Roman" w:eastAsia="Calibri" w:hAnsi="Times New Roman" w:cs="Times New Roman"/>
          <w:sz w:val="28"/>
          <w:szCs w:val="28"/>
          <w:lang w:val="kk-KZ"/>
        </w:rPr>
        <w:t xml:space="preserve">– </w:t>
      </w:r>
      <w:r w:rsidR="00A928B0">
        <w:rPr>
          <w:rFonts w:ascii="Times New Roman" w:eastAsia="Calibri" w:hAnsi="Times New Roman" w:cs="Times New Roman"/>
          <w:sz w:val="28"/>
          <w:szCs w:val="28"/>
          <w:lang w:val="kk-KZ"/>
        </w:rPr>
        <w:t>2</w:t>
      </w:r>
      <w:r w:rsidR="00F024E7">
        <w:rPr>
          <w:rFonts w:ascii="Times New Roman" w:eastAsia="Calibri" w:hAnsi="Times New Roman" w:cs="Times New Roman"/>
          <w:sz w:val="28"/>
          <w:szCs w:val="28"/>
          <w:lang w:val="kk-KZ"/>
        </w:rPr>
        <w:t>1</w:t>
      </w:r>
      <w:r w:rsidR="00A928B0">
        <w:rPr>
          <w:rFonts w:ascii="Times New Roman" w:eastAsia="Calibri" w:hAnsi="Times New Roman" w:cs="Times New Roman"/>
          <w:sz w:val="28"/>
          <w:szCs w:val="28"/>
          <w:lang w:val="kk-KZ"/>
        </w:rPr>
        <w:t xml:space="preserve"> </w:t>
      </w:r>
      <w:r w:rsidRPr="005E1048">
        <w:rPr>
          <w:rFonts w:ascii="Times New Roman" w:eastAsia="Calibri" w:hAnsi="Times New Roman" w:cs="Times New Roman"/>
          <w:sz w:val="28"/>
          <w:szCs w:val="28"/>
          <w:lang w:val="kk-KZ"/>
        </w:rPr>
        <w:t>%</w:t>
      </w:r>
    </w:p>
    <w:p w14:paraId="2DB3B72F" w14:textId="199C4F7C" w:rsidR="009E3881" w:rsidRPr="005E1048" w:rsidRDefault="009E3881" w:rsidP="00C5186E">
      <w:pPr>
        <w:spacing w:after="0" w:line="240" w:lineRule="auto"/>
        <w:contextualSpacing/>
        <w:jc w:val="both"/>
        <w:rPr>
          <w:rFonts w:ascii="Times New Roman" w:eastAsia="Calibri" w:hAnsi="Times New Roman" w:cs="Times New Roman"/>
          <w:sz w:val="28"/>
          <w:szCs w:val="28"/>
          <w:lang w:val="kk-KZ"/>
        </w:rPr>
      </w:pPr>
      <w:r w:rsidRPr="005E1048">
        <w:rPr>
          <w:rFonts w:ascii="Times New Roman" w:eastAsia="Calibri" w:hAnsi="Times New Roman" w:cs="Times New Roman"/>
          <w:sz w:val="28"/>
          <w:szCs w:val="28"/>
          <w:lang w:val="kk-KZ"/>
        </w:rPr>
        <w:t xml:space="preserve">Педагог – сарапшы  – </w:t>
      </w:r>
      <w:r w:rsidR="004A23E7">
        <w:rPr>
          <w:rFonts w:ascii="Times New Roman" w:eastAsia="Calibri" w:hAnsi="Times New Roman" w:cs="Times New Roman"/>
          <w:sz w:val="28"/>
          <w:szCs w:val="28"/>
          <w:lang w:val="kk-KZ"/>
        </w:rPr>
        <w:t>3</w:t>
      </w:r>
      <w:r w:rsidR="008F5FB0" w:rsidRPr="005E1048">
        <w:rPr>
          <w:rFonts w:ascii="Times New Roman" w:hAnsi="Times New Roman" w:cs="Times New Roman"/>
          <w:sz w:val="28"/>
          <w:szCs w:val="28"/>
          <w:lang w:val="kk-KZ"/>
        </w:rPr>
        <w:t xml:space="preserve"> педагог</w:t>
      </w:r>
      <w:r w:rsidRPr="005E1048">
        <w:rPr>
          <w:rFonts w:ascii="Times New Roman" w:eastAsia="Calibri" w:hAnsi="Times New Roman" w:cs="Times New Roman"/>
          <w:sz w:val="28"/>
          <w:szCs w:val="28"/>
          <w:lang w:val="kk-KZ"/>
        </w:rPr>
        <w:t xml:space="preserve"> – </w:t>
      </w:r>
      <w:r w:rsidR="00F024E7">
        <w:rPr>
          <w:rFonts w:ascii="Times New Roman" w:eastAsia="Calibri" w:hAnsi="Times New Roman" w:cs="Times New Roman"/>
          <w:sz w:val="28"/>
          <w:szCs w:val="28"/>
          <w:lang w:val="kk-KZ"/>
        </w:rPr>
        <w:t>8</w:t>
      </w:r>
      <w:r w:rsidR="00A928B0">
        <w:rPr>
          <w:rFonts w:ascii="Times New Roman" w:eastAsia="Calibri" w:hAnsi="Times New Roman" w:cs="Times New Roman"/>
          <w:sz w:val="28"/>
          <w:szCs w:val="28"/>
          <w:lang w:val="kk-KZ"/>
        </w:rPr>
        <w:t xml:space="preserve"> </w:t>
      </w:r>
      <w:r w:rsidRPr="005E1048">
        <w:rPr>
          <w:rFonts w:ascii="Times New Roman" w:eastAsia="Calibri" w:hAnsi="Times New Roman" w:cs="Times New Roman"/>
          <w:sz w:val="28"/>
          <w:szCs w:val="28"/>
          <w:lang w:val="kk-KZ"/>
        </w:rPr>
        <w:t>%</w:t>
      </w:r>
    </w:p>
    <w:p w14:paraId="62874131" w14:textId="6B47A910" w:rsidR="009E3881" w:rsidRPr="005E1048" w:rsidRDefault="009E3881" w:rsidP="00C5186E">
      <w:pPr>
        <w:spacing w:after="0" w:line="240" w:lineRule="auto"/>
        <w:contextualSpacing/>
        <w:jc w:val="both"/>
        <w:rPr>
          <w:rFonts w:ascii="Times New Roman" w:eastAsia="Calibri" w:hAnsi="Times New Roman" w:cs="Times New Roman"/>
          <w:sz w:val="28"/>
          <w:szCs w:val="28"/>
          <w:lang w:val="kk-KZ"/>
        </w:rPr>
      </w:pPr>
      <w:r w:rsidRPr="005E1048">
        <w:rPr>
          <w:rFonts w:ascii="Times New Roman" w:eastAsia="Calibri" w:hAnsi="Times New Roman" w:cs="Times New Roman"/>
          <w:sz w:val="28"/>
          <w:szCs w:val="28"/>
          <w:lang w:val="kk-KZ"/>
        </w:rPr>
        <w:t xml:space="preserve">Педагог – </w:t>
      </w:r>
      <w:proofErr w:type="spellStart"/>
      <w:r w:rsidRPr="005E1048">
        <w:rPr>
          <w:rFonts w:ascii="Times New Roman" w:eastAsia="Calibri" w:hAnsi="Times New Roman" w:cs="Times New Roman"/>
          <w:sz w:val="28"/>
          <w:szCs w:val="28"/>
          <w:lang w:val="kk-KZ"/>
        </w:rPr>
        <w:t>модератор</w:t>
      </w:r>
      <w:proofErr w:type="spellEnd"/>
      <w:r w:rsidRPr="005E1048">
        <w:rPr>
          <w:rFonts w:ascii="Times New Roman" w:eastAsia="Calibri" w:hAnsi="Times New Roman" w:cs="Times New Roman"/>
          <w:sz w:val="28"/>
          <w:szCs w:val="28"/>
          <w:lang w:val="kk-KZ"/>
        </w:rPr>
        <w:t xml:space="preserve"> – </w:t>
      </w:r>
      <w:r w:rsidR="00B44369" w:rsidRPr="005E1048">
        <w:rPr>
          <w:rFonts w:ascii="Times New Roman" w:eastAsia="Calibri" w:hAnsi="Times New Roman" w:cs="Times New Roman"/>
          <w:sz w:val="28"/>
          <w:szCs w:val="28"/>
          <w:lang w:val="kk-KZ"/>
        </w:rPr>
        <w:t>1</w:t>
      </w:r>
      <w:r w:rsidR="004A23E7">
        <w:rPr>
          <w:rFonts w:ascii="Times New Roman" w:eastAsia="Calibri" w:hAnsi="Times New Roman" w:cs="Times New Roman"/>
          <w:sz w:val="28"/>
          <w:szCs w:val="28"/>
          <w:lang w:val="kk-KZ"/>
        </w:rPr>
        <w:t>3</w:t>
      </w:r>
      <w:r w:rsidR="00B44369" w:rsidRPr="005E1048">
        <w:rPr>
          <w:rFonts w:ascii="Times New Roman" w:eastAsia="Calibri" w:hAnsi="Times New Roman" w:cs="Times New Roman"/>
          <w:sz w:val="28"/>
          <w:szCs w:val="28"/>
          <w:lang w:val="kk-KZ"/>
        </w:rPr>
        <w:t xml:space="preserve"> </w:t>
      </w:r>
      <w:r w:rsidR="008F5FB0" w:rsidRPr="005E1048">
        <w:rPr>
          <w:rFonts w:ascii="Times New Roman" w:hAnsi="Times New Roman" w:cs="Times New Roman"/>
          <w:sz w:val="28"/>
          <w:szCs w:val="28"/>
          <w:lang w:val="kk-KZ"/>
        </w:rPr>
        <w:t>педагог</w:t>
      </w:r>
      <w:r w:rsidR="008F5FB0" w:rsidRPr="005E1048">
        <w:rPr>
          <w:rFonts w:ascii="Times New Roman" w:eastAsia="Calibri" w:hAnsi="Times New Roman" w:cs="Times New Roman"/>
          <w:sz w:val="28"/>
          <w:szCs w:val="28"/>
          <w:lang w:val="kk-KZ"/>
        </w:rPr>
        <w:t xml:space="preserve"> </w:t>
      </w:r>
      <w:r w:rsidR="00B44369" w:rsidRPr="005E1048">
        <w:rPr>
          <w:rFonts w:ascii="Times New Roman" w:eastAsia="Calibri" w:hAnsi="Times New Roman" w:cs="Times New Roman"/>
          <w:sz w:val="28"/>
          <w:szCs w:val="28"/>
          <w:lang w:val="kk-KZ"/>
        </w:rPr>
        <w:t xml:space="preserve">– </w:t>
      </w:r>
      <w:r w:rsidR="00A928B0">
        <w:rPr>
          <w:rFonts w:ascii="Times New Roman" w:eastAsia="Calibri" w:hAnsi="Times New Roman" w:cs="Times New Roman"/>
          <w:sz w:val="28"/>
          <w:szCs w:val="28"/>
          <w:lang w:val="kk-KZ"/>
        </w:rPr>
        <w:t xml:space="preserve">34 </w:t>
      </w:r>
      <w:r w:rsidRPr="005E1048">
        <w:rPr>
          <w:rFonts w:ascii="Times New Roman" w:eastAsia="Calibri" w:hAnsi="Times New Roman" w:cs="Times New Roman"/>
          <w:sz w:val="28"/>
          <w:szCs w:val="28"/>
          <w:lang w:val="kk-KZ"/>
        </w:rPr>
        <w:t>%</w:t>
      </w:r>
    </w:p>
    <w:p w14:paraId="28BF066E" w14:textId="5BE2D1D6" w:rsidR="009E3881" w:rsidRPr="005E1048" w:rsidRDefault="009E3881" w:rsidP="00C5186E">
      <w:pPr>
        <w:spacing w:after="0" w:line="240" w:lineRule="auto"/>
        <w:contextualSpacing/>
        <w:jc w:val="both"/>
        <w:rPr>
          <w:rFonts w:ascii="Times New Roman" w:eastAsia="Calibri" w:hAnsi="Times New Roman" w:cs="Times New Roman"/>
          <w:sz w:val="28"/>
          <w:szCs w:val="28"/>
          <w:lang w:val="kk-KZ"/>
        </w:rPr>
      </w:pPr>
      <w:r w:rsidRPr="005E1048">
        <w:rPr>
          <w:rFonts w:ascii="Times New Roman" w:eastAsia="Calibri" w:hAnsi="Times New Roman" w:cs="Times New Roman"/>
          <w:sz w:val="28"/>
          <w:szCs w:val="28"/>
          <w:lang w:val="kk-KZ"/>
        </w:rPr>
        <w:t xml:space="preserve">Санаты жоқтар – </w:t>
      </w:r>
      <w:r w:rsidR="00A928B0">
        <w:rPr>
          <w:rFonts w:ascii="Times New Roman" w:eastAsia="Calibri" w:hAnsi="Times New Roman" w:cs="Times New Roman"/>
          <w:sz w:val="28"/>
          <w:szCs w:val="28"/>
          <w:lang w:val="kk-KZ"/>
        </w:rPr>
        <w:t>6</w:t>
      </w:r>
      <w:r w:rsidRPr="005E1048">
        <w:rPr>
          <w:rFonts w:ascii="Times New Roman" w:eastAsia="Calibri" w:hAnsi="Times New Roman" w:cs="Times New Roman"/>
          <w:sz w:val="28"/>
          <w:szCs w:val="28"/>
          <w:lang w:val="kk-KZ"/>
        </w:rPr>
        <w:t xml:space="preserve"> – </w:t>
      </w:r>
      <w:r w:rsidR="00A928B0">
        <w:rPr>
          <w:rFonts w:ascii="Times New Roman" w:eastAsia="Calibri" w:hAnsi="Times New Roman" w:cs="Times New Roman"/>
          <w:sz w:val="28"/>
          <w:szCs w:val="28"/>
          <w:lang w:val="kk-KZ"/>
        </w:rPr>
        <w:t>1</w:t>
      </w:r>
      <w:r w:rsidR="00F024E7">
        <w:rPr>
          <w:rFonts w:ascii="Times New Roman" w:eastAsia="Calibri" w:hAnsi="Times New Roman" w:cs="Times New Roman"/>
          <w:sz w:val="28"/>
          <w:szCs w:val="28"/>
          <w:lang w:val="kk-KZ"/>
        </w:rPr>
        <w:t xml:space="preserve">6 </w:t>
      </w:r>
      <w:r w:rsidRPr="005E1048">
        <w:rPr>
          <w:rFonts w:ascii="Times New Roman" w:eastAsia="Calibri" w:hAnsi="Times New Roman" w:cs="Times New Roman"/>
          <w:sz w:val="28"/>
          <w:szCs w:val="28"/>
          <w:lang w:val="kk-KZ"/>
        </w:rPr>
        <w:t xml:space="preserve">% </w:t>
      </w:r>
    </w:p>
    <w:p w14:paraId="4366781C" w14:textId="1E1DBA54" w:rsidR="009E3881" w:rsidRPr="005E1048" w:rsidRDefault="009E3881" w:rsidP="00C5186E">
      <w:pPr>
        <w:pStyle w:val="Default"/>
        <w:contextualSpacing/>
        <w:jc w:val="both"/>
        <w:rPr>
          <w:color w:val="auto"/>
          <w:sz w:val="28"/>
          <w:szCs w:val="28"/>
          <w:lang w:val="kk-KZ"/>
        </w:rPr>
      </w:pPr>
      <w:r w:rsidRPr="005E1048">
        <w:rPr>
          <w:b/>
          <w:color w:val="auto"/>
          <w:sz w:val="28"/>
          <w:szCs w:val="28"/>
          <w:lang w:val="kk-KZ"/>
        </w:rPr>
        <w:t>202</w:t>
      </w:r>
      <w:r w:rsidR="0081767D" w:rsidRPr="005E1048">
        <w:rPr>
          <w:b/>
          <w:color w:val="auto"/>
          <w:sz w:val="28"/>
          <w:szCs w:val="28"/>
          <w:lang w:val="kk-KZ"/>
        </w:rPr>
        <w:t>4</w:t>
      </w:r>
      <w:r w:rsidRPr="005E1048">
        <w:rPr>
          <w:b/>
          <w:color w:val="auto"/>
          <w:sz w:val="28"/>
          <w:szCs w:val="28"/>
          <w:lang w:val="kk-KZ"/>
        </w:rPr>
        <w:t>-202</w:t>
      </w:r>
      <w:r w:rsidR="0081767D" w:rsidRPr="005E1048">
        <w:rPr>
          <w:b/>
          <w:color w:val="auto"/>
          <w:sz w:val="28"/>
          <w:szCs w:val="28"/>
          <w:lang w:val="kk-KZ"/>
        </w:rPr>
        <w:t>5</w:t>
      </w:r>
      <w:r w:rsidRPr="005E1048">
        <w:rPr>
          <w:color w:val="auto"/>
          <w:sz w:val="28"/>
          <w:szCs w:val="28"/>
          <w:lang w:val="kk-KZ"/>
        </w:rPr>
        <w:t xml:space="preserve"> оқу жылы  </w:t>
      </w:r>
      <w:r w:rsidR="0081767D" w:rsidRPr="005E1048">
        <w:rPr>
          <w:color w:val="auto"/>
          <w:sz w:val="28"/>
          <w:szCs w:val="28"/>
          <w:lang w:val="kk-KZ"/>
        </w:rPr>
        <w:t>3</w:t>
      </w:r>
      <w:r w:rsidR="00A928B0">
        <w:rPr>
          <w:color w:val="auto"/>
          <w:sz w:val="28"/>
          <w:szCs w:val="28"/>
          <w:lang w:val="kk-KZ"/>
        </w:rPr>
        <w:t>6</w:t>
      </w:r>
      <w:r w:rsidRPr="005E1048">
        <w:rPr>
          <w:color w:val="auto"/>
          <w:sz w:val="28"/>
          <w:szCs w:val="28"/>
          <w:lang w:val="kk-KZ"/>
        </w:rPr>
        <w:t xml:space="preserve"> педагог, оның ішінде  </w:t>
      </w:r>
    </w:p>
    <w:p w14:paraId="799C16F8" w14:textId="5918589A" w:rsidR="009E3881" w:rsidRPr="005E1048" w:rsidRDefault="00B44369" w:rsidP="00C5186E">
      <w:pPr>
        <w:pStyle w:val="Default"/>
        <w:contextualSpacing/>
        <w:jc w:val="both"/>
        <w:rPr>
          <w:color w:val="auto"/>
          <w:sz w:val="28"/>
          <w:szCs w:val="28"/>
          <w:lang w:val="kk-KZ"/>
        </w:rPr>
      </w:pPr>
      <w:r w:rsidRPr="005E1048">
        <w:rPr>
          <w:color w:val="auto"/>
          <w:sz w:val="28"/>
          <w:szCs w:val="28"/>
          <w:lang w:val="kk-KZ"/>
        </w:rPr>
        <w:t xml:space="preserve">І санатты – </w:t>
      </w:r>
      <w:r w:rsidR="00F024E7">
        <w:rPr>
          <w:color w:val="auto"/>
          <w:sz w:val="28"/>
          <w:szCs w:val="28"/>
          <w:lang w:val="kk-KZ"/>
        </w:rPr>
        <w:t xml:space="preserve">1 педагог-2 </w:t>
      </w:r>
      <w:r w:rsidR="00F024E7" w:rsidRPr="005E1048">
        <w:rPr>
          <w:color w:val="auto"/>
          <w:sz w:val="28"/>
          <w:szCs w:val="28"/>
          <w:lang w:val="kk-KZ"/>
        </w:rPr>
        <w:t>%</w:t>
      </w:r>
    </w:p>
    <w:p w14:paraId="742A267F" w14:textId="59C9F427" w:rsidR="009E3881" w:rsidRPr="005E1048" w:rsidRDefault="009E3881" w:rsidP="00C5186E">
      <w:pPr>
        <w:pStyle w:val="Default"/>
        <w:contextualSpacing/>
        <w:jc w:val="both"/>
        <w:rPr>
          <w:color w:val="auto"/>
          <w:sz w:val="28"/>
          <w:szCs w:val="28"/>
          <w:lang w:val="kk-KZ"/>
        </w:rPr>
      </w:pPr>
      <w:r w:rsidRPr="005E1048">
        <w:rPr>
          <w:color w:val="auto"/>
          <w:sz w:val="28"/>
          <w:szCs w:val="28"/>
          <w:lang w:val="kk-KZ"/>
        </w:rPr>
        <w:t xml:space="preserve">Педагог-сарапшы- </w:t>
      </w:r>
      <w:r w:rsidR="00F024E7">
        <w:rPr>
          <w:color w:val="auto"/>
          <w:sz w:val="28"/>
          <w:szCs w:val="28"/>
          <w:lang w:val="kk-KZ"/>
        </w:rPr>
        <w:t>8</w:t>
      </w:r>
      <w:r w:rsidR="002A21BC" w:rsidRPr="005E1048">
        <w:rPr>
          <w:color w:val="auto"/>
          <w:sz w:val="28"/>
          <w:szCs w:val="28"/>
          <w:lang w:val="kk-KZ"/>
        </w:rPr>
        <w:t>-</w:t>
      </w:r>
      <w:r w:rsidRPr="005E1048">
        <w:rPr>
          <w:color w:val="auto"/>
          <w:sz w:val="28"/>
          <w:szCs w:val="28"/>
          <w:lang w:val="kk-KZ"/>
        </w:rPr>
        <w:t xml:space="preserve">  </w:t>
      </w:r>
      <w:r w:rsidR="008F5FB0" w:rsidRPr="005E1048">
        <w:rPr>
          <w:color w:val="auto"/>
          <w:sz w:val="28"/>
          <w:szCs w:val="28"/>
          <w:lang w:val="kk-KZ"/>
        </w:rPr>
        <w:t>педагог -</w:t>
      </w:r>
      <w:r w:rsidR="00F024E7">
        <w:rPr>
          <w:color w:val="auto"/>
          <w:sz w:val="28"/>
          <w:szCs w:val="28"/>
          <w:lang w:val="kk-KZ"/>
        </w:rPr>
        <w:t xml:space="preserve">22 </w:t>
      </w:r>
      <w:r w:rsidRPr="005E1048">
        <w:rPr>
          <w:color w:val="auto"/>
          <w:sz w:val="28"/>
          <w:szCs w:val="28"/>
          <w:lang w:val="kk-KZ"/>
        </w:rPr>
        <w:t>%</w:t>
      </w:r>
    </w:p>
    <w:p w14:paraId="1013C077" w14:textId="2EDCE51D" w:rsidR="009E3881" w:rsidRPr="005E1048" w:rsidRDefault="009E3881" w:rsidP="00C5186E">
      <w:pPr>
        <w:pStyle w:val="Default"/>
        <w:contextualSpacing/>
        <w:jc w:val="both"/>
        <w:rPr>
          <w:color w:val="auto"/>
          <w:sz w:val="28"/>
          <w:szCs w:val="28"/>
          <w:lang w:val="kk-KZ"/>
        </w:rPr>
      </w:pPr>
      <w:r w:rsidRPr="005E1048">
        <w:rPr>
          <w:color w:val="auto"/>
          <w:sz w:val="28"/>
          <w:szCs w:val="28"/>
          <w:lang w:val="kk-KZ"/>
        </w:rPr>
        <w:t xml:space="preserve">ІІ санатты – </w:t>
      </w:r>
      <w:r w:rsidR="00F024E7">
        <w:rPr>
          <w:color w:val="auto"/>
          <w:sz w:val="28"/>
          <w:szCs w:val="28"/>
          <w:lang w:val="kk-KZ"/>
        </w:rPr>
        <w:t>7</w:t>
      </w:r>
      <w:r w:rsidR="005B2D84" w:rsidRPr="005E1048">
        <w:rPr>
          <w:rFonts w:eastAsia="Calibri"/>
          <w:sz w:val="28"/>
          <w:szCs w:val="28"/>
          <w:lang w:val="kk-KZ"/>
        </w:rPr>
        <w:t>–</w:t>
      </w:r>
      <w:r w:rsidR="008F5FB0" w:rsidRPr="005E1048">
        <w:rPr>
          <w:color w:val="auto"/>
          <w:sz w:val="28"/>
          <w:szCs w:val="28"/>
          <w:lang w:val="kk-KZ"/>
        </w:rPr>
        <w:t xml:space="preserve"> педагог</w:t>
      </w:r>
      <w:r w:rsidR="008F5FB0" w:rsidRPr="005E1048">
        <w:rPr>
          <w:rFonts w:eastAsia="Calibri"/>
          <w:sz w:val="28"/>
          <w:szCs w:val="28"/>
          <w:lang w:val="kk-KZ"/>
        </w:rPr>
        <w:t>-</w:t>
      </w:r>
      <w:r w:rsidR="005B2D84" w:rsidRPr="005E1048">
        <w:rPr>
          <w:rFonts w:eastAsia="Calibri"/>
          <w:sz w:val="28"/>
          <w:szCs w:val="28"/>
          <w:lang w:val="kk-KZ"/>
        </w:rPr>
        <w:t xml:space="preserve"> </w:t>
      </w:r>
      <w:r w:rsidR="00F024E7">
        <w:rPr>
          <w:rFonts w:eastAsia="Calibri"/>
          <w:sz w:val="28"/>
          <w:szCs w:val="28"/>
          <w:lang w:val="kk-KZ"/>
        </w:rPr>
        <w:t>20</w:t>
      </w:r>
      <w:r w:rsidR="005B2D84" w:rsidRPr="005E1048">
        <w:rPr>
          <w:rFonts w:eastAsia="Calibri"/>
          <w:sz w:val="28"/>
          <w:szCs w:val="28"/>
          <w:lang w:val="kk-KZ"/>
        </w:rPr>
        <w:t>%</w:t>
      </w:r>
    </w:p>
    <w:p w14:paraId="60CB3F1D" w14:textId="61F4D552" w:rsidR="009E3881" w:rsidRPr="005E1048" w:rsidRDefault="009E3881" w:rsidP="00C5186E">
      <w:pPr>
        <w:pStyle w:val="Default"/>
        <w:contextualSpacing/>
        <w:jc w:val="both"/>
        <w:rPr>
          <w:color w:val="auto"/>
          <w:sz w:val="28"/>
          <w:szCs w:val="28"/>
          <w:lang w:val="kk-KZ"/>
        </w:rPr>
      </w:pPr>
      <w:r w:rsidRPr="005E1048">
        <w:rPr>
          <w:color w:val="auto"/>
          <w:sz w:val="28"/>
          <w:szCs w:val="28"/>
          <w:lang w:val="kk-KZ"/>
        </w:rPr>
        <w:t>Педагог-</w:t>
      </w:r>
      <w:proofErr w:type="spellStart"/>
      <w:r w:rsidRPr="005E1048">
        <w:rPr>
          <w:color w:val="auto"/>
          <w:sz w:val="28"/>
          <w:szCs w:val="28"/>
          <w:lang w:val="kk-KZ"/>
        </w:rPr>
        <w:t>модератор</w:t>
      </w:r>
      <w:proofErr w:type="spellEnd"/>
      <w:r w:rsidRPr="005E1048">
        <w:rPr>
          <w:color w:val="auto"/>
          <w:sz w:val="28"/>
          <w:szCs w:val="28"/>
          <w:lang w:val="kk-KZ"/>
        </w:rPr>
        <w:t xml:space="preserve">-  </w:t>
      </w:r>
      <w:r w:rsidR="005B2D84" w:rsidRPr="005E1048">
        <w:rPr>
          <w:color w:val="auto"/>
          <w:sz w:val="28"/>
          <w:szCs w:val="28"/>
          <w:lang w:val="kk-KZ"/>
        </w:rPr>
        <w:t>1</w:t>
      </w:r>
      <w:r w:rsidR="00F024E7">
        <w:rPr>
          <w:color w:val="auto"/>
          <w:sz w:val="28"/>
          <w:szCs w:val="28"/>
          <w:lang w:val="kk-KZ"/>
        </w:rPr>
        <w:t>5</w:t>
      </w:r>
      <w:r w:rsidRPr="005E1048">
        <w:rPr>
          <w:color w:val="auto"/>
          <w:sz w:val="28"/>
          <w:szCs w:val="28"/>
          <w:lang w:val="kk-KZ"/>
        </w:rPr>
        <w:t xml:space="preserve">  - </w:t>
      </w:r>
      <w:r w:rsidR="008F5FB0" w:rsidRPr="005E1048">
        <w:rPr>
          <w:color w:val="auto"/>
          <w:sz w:val="28"/>
          <w:szCs w:val="28"/>
          <w:lang w:val="kk-KZ"/>
        </w:rPr>
        <w:t xml:space="preserve">педагог </w:t>
      </w:r>
      <w:r w:rsidR="00F024E7">
        <w:rPr>
          <w:color w:val="auto"/>
          <w:sz w:val="28"/>
          <w:szCs w:val="28"/>
          <w:lang w:val="kk-KZ"/>
        </w:rPr>
        <w:t>–</w:t>
      </w:r>
      <w:r w:rsidR="008F5FB0" w:rsidRPr="005E1048">
        <w:rPr>
          <w:color w:val="auto"/>
          <w:sz w:val="28"/>
          <w:szCs w:val="28"/>
          <w:lang w:val="kk-KZ"/>
        </w:rPr>
        <w:t xml:space="preserve"> </w:t>
      </w:r>
      <w:r w:rsidR="00F024E7">
        <w:rPr>
          <w:color w:val="auto"/>
          <w:sz w:val="28"/>
          <w:szCs w:val="28"/>
          <w:lang w:val="kk-KZ"/>
        </w:rPr>
        <w:t xml:space="preserve">42 </w:t>
      </w:r>
      <w:r w:rsidRPr="005E1048">
        <w:rPr>
          <w:color w:val="auto"/>
          <w:sz w:val="28"/>
          <w:szCs w:val="28"/>
          <w:lang w:val="kk-KZ"/>
        </w:rPr>
        <w:t>%</w:t>
      </w:r>
    </w:p>
    <w:p w14:paraId="0EF451FC" w14:textId="20FE4A94" w:rsidR="009E3881" w:rsidRPr="005E1048" w:rsidRDefault="009E3881" w:rsidP="00C5186E">
      <w:pPr>
        <w:pStyle w:val="Default"/>
        <w:contextualSpacing/>
        <w:jc w:val="both"/>
        <w:rPr>
          <w:color w:val="auto"/>
          <w:sz w:val="28"/>
          <w:szCs w:val="28"/>
          <w:lang w:val="kk-KZ"/>
        </w:rPr>
      </w:pPr>
      <w:r w:rsidRPr="005E1048">
        <w:rPr>
          <w:color w:val="auto"/>
          <w:sz w:val="28"/>
          <w:szCs w:val="28"/>
          <w:lang w:val="kk-KZ"/>
        </w:rPr>
        <w:t xml:space="preserve">Санаты жоқтар – </w:t>
      </w:r>
      <w:r w:rsidR="00F024E7">
        <w:rPr>
          <w:color w:val="auto"/>
          <w:sz w:val="28"/>
          <w:szCs w:val="28"/>
          <w:lang w:val="kk-KZ"/>
        </w:rPr>
        <w:t>5</w:t>
      </w:r>
      <w:r w:rsidRPr="005E1048">
        <w:rPr>
          <w:color w:val="auto"/>
          <w:sz w:val="28"/>
          <w:szCs w:val="28"/>
          <w:lang w:val="kk-KZ"/>
        </w:rPr>
        <w:t xml:space="preserve">  -</w:t>
      </w:r>
      <w:r w:rsidR="008F5FB0" w:rsidRPr="005E1048">
        <w:rPr>
          <w:color w:val="auto"/>
          <w:sz w:val="28"/>
          <w:szCs w:val="28"/>
          <w:lang w:val="kk-KZ"/>
        </w:rPr>
        <w:t xml:space="preserve"> педагог- </w:t>
      </w:r>
      <w:r w:rsidRPr="005E1048">
        <w:rPr>
          <w:color w:val="auto"/>
          <w:sz w:val="28"/>
          <w:szCs w:val="28"/>
          <w:lang w:val="kk-KZ"/>
        </w:rPr>
        <w:t xml:space="preserve"> </w:t>
      </w:r>
      <w:r w:rsidR="00F024E7">
        <w:rPr>
          <w:color w:val="auto"/>
          <w:sz w:val="28"/>
          <w:szCs w:val="28"/>
          <w:lang w:val="kk-KZ"/>
        </w:rPr>
        <w:t>14</w:t>
      </w:r>
      <w:r w:rsidRPr="005E1048">
        <w:rPr>
          <w:color w:val="auto"/>
          <w:sz w:val="28"/>
          <w:szCs w:val="28"/>
          <w:lang w:val="kk-KZ"/>
        </w:rPr>
        <w:t xml:space="preserve"> %</w:t>
      </w:r>
    </w:p>
    <w:p w14:paraId="4DF9F541" w14:textId="77777777" w:rsidR="009E3881" w:rsidRDefault="009E3881" w:rsidP="00C5186E">
      <w:pPr>
        <w:pStyle w:val="Default"/>
        <w:ind w:firstLine="720"/>
        <w:contextualSpacing/>
        <w:jc w:val="both"/>
        <w:rPr>
          <w:color w:val="auto"/>
          <w:sz w:val="28"/>
          <w:szCs w:val="28"/>
          <w:lang w:val="kk-KZ"/>
        </w:rPr>
      </w:pPr>
      <w:r>
        <w:rPr>
          <w:color w:val="auto"/>
          <w:sz w:val="28"/>
          <w:szCs w:val="28"/>
          <w:lang w:val="kk-KZ"/>
        </w:rPr>
        <w:t xml:space="preserve">4) </w:t>
      </w:r>
      <w:r>
        <w:rPr>
          <w:rFonts w:hint="cs"/>
          <w:color w:val="auto"/>
          <w:sz w:val="28"/>
          <w:szCs w:val="28"/>
          <w:lang w:val="kk-KZ"/>
        </w:rPr>
        <w:t>кемінде</w:t>
      </w:r>
      <w:r>
        <w:rPr>
          <w:color w:val="auto"/>
          <w:sz w:val="28"/>
          <w:szCs w:val="28"/>
          <w:lang w:val="kk-KZ"/>
        </w:rPr>
        <w:t xml:space="preserve"> ү</w:t>
      </w:r>
      <w:r>
        <w:rPr>
          <w:rFonts w:hint="cs"/>
          <w:color w:val="auto"/>
          <w:sz w:val="28"/>
          <w:szCs w:val="28"/>
          <w:lang w:val="kk-KZ"/>
        </w:rPr>
        <w:t>ш</w:t>
      </w:r>
      <w:r>
        <w:rPr>
          <w:color w:val="auto"/>
          <w:sz w:val="28"/>
          <w:szCs w:val="28"/>
          <w:lang w:val="kk-KZ"/>
        </w:rPr>
        <w:t xml:space="preserve"> </w:t>
      </w:r>
      <w:r>
        <w:rPr>
          <w:rFonts w:hint="cs"/>
          <w:color w:val="auto"/>
          <w:sz w:val="28"/>
          <w:szCs w:val="28"/>
          <w:lang w:val="kk-KZ"/>
        </w:rPr>
        <w:t>жылда</w:t>
      </w:r>
      <w:r>
        <w:rPr>
          <w:color w:val="auto"/>
          <w:sz w:val="28"/>
          <w:szCs w:val="28"/>
          <w:lang w:val="kk-KZ"/>
        </w:rPr>
        <w:t xml:space="preserve"> </w:t>
      </w:r>
      <w:r>
        <w:rPr>
          <w:rFonts w:hint="cs"/>
          <w:color w:val="auto"/>
          <w:sz w:val="28"/>
          <w:szCs w:val="28"/>
          <w:lang w:val="kk-KZ"/>
        </w:rPr>
        <w:t>бір</w:t>
      </w:r>
      <w:r>
        <w:rPr>
          <w:color w:val="auto"/>
          <w:sz w:val="28"/>
          <w:szCs w:val="28"/>
          <w:lang w:val="kk-KZ"/>
        </w:rPr>
        <w:t xml:space="preserve"> </w:t>
      </w:r>
      <w:r>
        <w:rPr>
          <w:rFonts w:hint="cs"/>
          <w:color w:val="auto"/>
          <w:sz w:val="28"/>
          <w:szCs w:val="28"/>
          <w:lang w:val="kk-KZ"/>
        </w:rPr>
        <w:t>рет</w:t>
      </w:r>
      <w:r>
        <w:rPr>
          <w:color w:val="auto"/>
          <w:sz w:val="28"/>
          <w:szCs w:val="28"/>
          <w:lang w:val="kk-KZ"/>
        </w:rPr>
        <w:t xml:space="preserve"> </w:t>
      </w:r>
      <w:r>
        <w:rPr>
          <w:rFonts w:hint="cs"/>
          <w:color w:val="auto"/>
          <w:sz w:val="28"/>
          <w:szCs w:val="28"/>
          <w:lang w:val="kk-KZ"/>
        </w:rPr>
        <w:t>басшы</w:t>
      </w:r>
      <w:r>
        <w:rPr>
          <w:color w:val="auto"/>
          <w:sz w:val="28"/>
          <w:szCs w:val="28"/>
          <w:lang w:val="kk-KZ"/>
        </w:rPr>
        <w:t xml:space="preserve"> </w:t>
      </w:r>
      <w:r>
        <w:rPr>
          <w:rFonts w:hint="cs"/>
          <w:color w:val="auto"/>
          <w:sz w:val="28"/>
          <w:szCs w:val="28"/>
          <w:lang w:val="kk-KZ"/>
        </w:rPr>
        <w:t>кадрларды</w:t>
      </w:r>
      <w:r>
        <w:rPr>
          <w:color w:val="auto"/>
          <w:sz w:val="28"/>
          <w:szCs w:val="28"/>
          <w:lang w:val="kk-KZ"/>
        </w:rPr>
        <w:t xml:space="preserve">ң, </w:t>
      </w:r>
      <w:r>
        <w:rPr>
          <w:rFonts w:hint="cs"/>
          <w:color w:val="auto"/>
          <w:sz w:val="28"/>
          <w:szCs w:val="28"/>
          <w:lang w:val="kk-KZ"/>
        </w:rPr>
        <w:t>педагогтерді</w:t>
      </w:r>
      <w:r>
        <w:rPr>
          <w:color w:val="auto"/>
          <w:sz w:val="28"/>
          <w:szCs w:val="28"/>
          <w:lang w:val="kk-KZ"/>
        </w:rPr>
        <w:t xml:space="preserve">ң </w:t>
      </w:r>
      <w:r>
        <w:rPr>
          <w:rFonts w:hint="cs"/>
          <w:color w:val="auto"/>
          <w:sz w:val="28"/>
          <w:szCs w:val="28"/>
          <w:lang w:val="kk-KZ"/>
        </w:rPr>
        <w:t>біліктілігін</w:t>
      </w:r>
      <w:r>
        <w:rPr>
          <w:color w:val="auto"/>
          <w:sz w:val="28"/>
          <w:szCs w:val="28"/>
          <w:lang w:val="kk-KZ"/>
        </w:rPr>
        <w:t xml:space="preserve"> </w:t>
      </w:r>
      <w:r>
        <w:rPr>
          <w:rFonts w:hint="cs"/>
          <w:color w:val="auto"/>
          <w:sz w:val="28"/>
          <w:szCs w:val="28"/>
          <w:lang w:val="kk-KZ"/>
        </w:rPr>
        <w:t>арттыру</w:t>
      </w:r>
      <w:r>
        <w:rPr>
          <w:color w:val="auto"/>
          <w:sz w:val="28"/>
          <w:szCs w:val="28"/>
          <w:lang w:val="kk-KZ"/>
        </w:rPr>
        <w:t xml:space="preserve"> </w:t>
      </w:r>
      <w:r>
        <w:rPr>
          <w:rFonts w:hint="cs"/>
          <w:color w:val="auto"/>
          <w:sz w:val="28"/>
          <w:szCs w:val="28"/>
          <w:lang w:val="kk-KZ"/>
        </w:rPr>
        <w:t>туралы</w:t>
      </w:r>
      <w:r>
        <w:rPr>
          <w:color w:val="auto"/>
          <w:sz w:val="28"/>
          <w:szCs w:val="28"/>
          <w:lang w:val="kk-KZ"/>
        </w:rPr>
        <w:t xml:space="preserve"> </w:t>
      </w:r>
      <w:r>
        <w:rPr>
          <w:rFonts w:hint="cs"/>
          <w:color w:val="auto"/>
          <w:sz w:val="28"/>
          <w:szCs w:val="28"/>
          <w:lang w:val="kk-KZ"/>
        </w:rPr>
        <w:t>м</w:t>
      </w:r>
      <w:r>
        <w:rPr>
          <w:color w:val="auto"/>
          <w:sz w:val="28"/>
          <w:szCs w:val="28"/>
          <w:lang w:val="kk-KZ"/>
        </w:rPr>
        <w:t>ә</w:t>
      </w:r>
      <w:r>
        <w:rPr>
          <w:rFonts w:hint="cs"/>
          <w:color w:val="auto"/>
          <w:sz w:val="28"/>
          <w:szCs w:val="28"/>
          <w:lang w:val="kk-KZ"/>
        </w:rPr>
        <w:t>ліметтер</w:t>
      </w:r>
      <w:r>
        <w:rPr>
          <w:color w:val="auto"/>
          <w:sz w:val="28"/>
          <w:szCs w:val="28"/>
          <w:lang w:val="kk-KZ"/>
        </w:rPr>
        <w:t>:</w:t>
      </w:r>
    </w:p>
    <w:p w14:paraId="0942AE1C" w14:textId="77777777" w:rsidR="009E3881" w:rsidRDefault="009E3881" w:rsidP="00C5186E">
      <w:pPr>
        <w:pStyle w:val="Default"/>
        <w:contextualSpacing/>
        <w:jc w:val="both"/>
        <w:rPr>
          <w:b/>
          <w:sz w:val="28"/>
          <w:szCs w:val="28"/>
          <w:lang w:val="kk-KZ"/>
        </w:rPr>
      </w:pPr>
      <w:r>
        <w:rPr>
          <w:b/>
          <w:sz w:val="28"/>
          <w:szCs w:val="28"/>
          <w:lang w:val="kk-KZ"/>
        </w:rPr>
        <w:t>2022-2023 оқу жылында</w:t>
      </w:r>
      <w:r>
        <w:rPr>
          <w:sz w:val="28"/>
          <w:szCs w:val="28"/>
          <w:lang w:val="kk-KZ"/>
        </w:rPr>
        <w:t xml:space="preserve"> төмендегі педагогтер біліктілігін арттырды</w:t>
      </w:r>
      <w:r w:rsidR="00BF2C60">
        <w:rPr>
          <w:sz w:val="28"/>
          <w:szCs w:val="28"/>
          <w:lang w:val="kk-KZ"/>
        </w:rPr>
        <w:t>:</w:t>
      </w:r>
      <w:r>
        <w:rPr>
          <w:b/>
          <w:sz w:val="28"/>
          <w:szCs w:val="28"/>
          <w:lang w:val="kk-KZ"/>
        </w:rPr>
        <w:t xml:space="preserve"> </w:t>
      </w:r>
    </w:p>
    <w:p w14:paraId="43924CFA" w14:textId="2C636B9E" w:rsidR="00741C80" w:rsidRDefault="00741C80" w:rsidP="007C7808">
      <w:pPr>
        <w:pStyle w:val="a3"/>
        <w:ind w:firstLine="0"/>
        <w:rPr>
          <w:rFonts w:ascii="Times New Roman" w:hAnsi="Times New Roman" w:cs="Times New Roman"/>
          <w:sz w:val="28"/>
          <w:szCs w:val="28"/>
          <w:lang w:val="kk-KZ"/>
        </w:rPr>
      </w:pPr>
      <w:bookmarkStart w:id="6" w:name="_Hlk198643491"/>
      <w:proofErr w:type="spellStart"/>
      <w:r w:rsidRPr="00741C80">
        <w:rPr>
          <w:rFonts w:ascii="Times New Roman" w:hAnsi="Times New Roman" w:cs="Times New Roman"/>
          <w:b/>
          <w:sz w:val="28"/>
          <w:szCs w:val="28"/>
          <w:lang w:val="kk-KZ"/>
        </w:rPr>
        <w:t>Куанышбекова</w:t>
      </w:r>
      <w:proofErr w:type="spellEnd"/>
      <w:r w:rsidRPr="00741C80">
        <w:rPr>
          <w:rFonts w:ascii="Times New Roman" w:hAnsi="Times New Roman" w:cs="Times New Roman"/>
          <w:b/>
          <w:sz w:val="28"/>
          <w:szCs w:val="28"/>
          <w:lang w:val="kk-KZ"/>
        </w:rPr>
        <w:t xml:space="preserve"> Зауре </w:t>
      </w:r>
      <w:proofErr w:type="spellStart"/>
      <w:r w:rsidRPr="00741C80">
        <w:rPr>
          <w:rFonts w:ascii="Times New Roman" w:hAnsi="Times New Roman" w:cs="Times New Roman"/>
          <w:b/>
          <w:sz w:val="28"/>
          <w:szCs w:val="28"/>
          <w:lang w:val="kk-KZ"/>
        </w:rPr>
        <w:t>Сайлауовна</w:t>
      </w:r>
      <w:proofErr w:type="spellEnd"/>
      <w:r w:rsidRPr="00741C80">
        <w:rPr>
          <w:rFonts w:ascii="Times New Roman" w:hAnsi="Times New Roman" w:cs="Times New Roman"/>
          <w:b/>
          <w:sz w:val="28"/>
          <w:szCs w:val="28"/>
          <w:lang w:val="kk-KZ"/>
        </w:rPr>
        <w:t>–</w:t>
      </w:r>
      <w:r>
        <w:rPr>
          <w:rFonts w:ascii="Times New Roman" w:hAnsi="Times New Roman" w:cs="Times New Roman"/>
          <w:b/>
          <w:sz w:val="28"/>
          <w:szCs w:val="28"/>
          <w:lang w:val="kk-KZ"/>
        </w:rPr>
        <w:t xml:space="preserve">әдіскер </w:t>
      </w:r>
      <w:r w:rsidRPr="00741C80">
        <w:rPr>
          <w:rFonts w:ascii="Times New Roman" w:hAnsi="Times New Roman" w:cs="Times New Roman"/>
          <w:sz w:val="28"/>
          <w:szCs w:val="28"/>
          <w:lang w:val="kk-KZ"/>
        </w:rPr>
        <w:t xml:space="preserve">Тараз қаласы АҰО АҚ "Өрлеу" Біліктілікті арттыру ұлттық орталығы" АҚ "Мектепте дейінгі ұйымның сапасын </w:t>
      </w:r>
      <w:r w:rsidRPr="00741C80">
        <w:rPr>
          <w:rFonts w:ascii="Times New Roman" w:hAnsi="Times New Roman" w:cs="Times New Roman"/>
          <w:sz w:val="28"/>
          <w:szCs w:val="28"/>
          <w:lang w:val="kk-KZ"/>
        </w:rPr>
        <w:lastRenderedPageBreak/>
        <w:t>бағалау негізінде заттық-кеңістіктік дамытушы ортасын жобалау"  25.11.2021ж. №0448646</w:t>
      </w:r>
    </w:p>
    <w:p w14:paraId="74FDABA9" w14:textId="6B6347A3" w:rsidR="00AA22FE" w:rsidRPr="00AA22FE" w:rsidRDefault="00AA22FE" w:rsidP="007C7808">
      <w:pPr>
        <w:pStyle w:val="a3"/>
        <w:ind w:firstLine="0"/>
        <w:rPr>
          <w:rFonts w:ascii="Times New Roman" w:hAnsi="Times New Roman" w:cs="Times New Roman"/>
          <w:sz w:val="28"/>
          <w:szCs w:val="28"/>
          <w:lang w:val="kk-KZ"/>
        </w:rPr>
      </w:pPr>
      <w:proofErr w:type="spellStart"/>
      <w:r>
        <w:rPr>
          <w:rFonts w:ascii="Times New Roman" w:hAnsi="Times New Roman" w:cs="Times New Roman"/>
          <w:b/>
          <w:sz w:val="28"/>
          <w:szCs w:val="28"/>
          <w:lang w:val="kk-KZ"/>
        </w:rPr>
        <w:t>Аширбаева</w:t>
      </w:r>
      <w:proofErr w:type="spellEnd"/>
      <w:r>
        <w:rPr>
          <w:rFonts w:ascii="Times New Roman" w:hAnsi="Times New Roman" w:cs="Times New Roman"/>
          <w:b/>
          <w:sz w:val="28"/>
          <w:szCs w:val="28"/>
          <w:lang w:val="kk-KZ"/>
        </w:rPr>
        <w:t xml:space="preserve"> </w:t>
      </w:r>
      <w:proofErr w:type="spellStart"/>
      <w:r>
        <w:rPr>
          <w:rFonts w:ascii="Times New Roman" w:hAnsi="Times New Roman" w:cs="Times New Roman"/>
          <w:b/>
          <w:sz w:val="28"/>
          <w:szCs w:val="28"/>
          <w:lang w:val="kk-KZ"/>
        </w:rPr>
        <w:t>Акнур</w:t>
      </w:r>
      <w:proofErr w:type="spellEnd"/>
      <w:r>
        <w:rPr>
          <w:rFonts w:ascii="Times New Roman" w:hAnsi="Times New Roman" w:cs="Times New Roman"/>
          <w:b/>
          <w:sz w:val="28"/>
          <w:szCs w:val="28"/>
          <w:lang w:val="kk-KZ"/>
        </w:rPr>
        <w:t xml:space="preserve"> </w:t>
      </w:r>
      <w:proofErr w:type="spellStart"/>
      <w:r>
        <w:rPr>
          <w:rFonts w:ascii="Times New Roman" w:hAnsi="Times New Roman" w:cs="Times New Roman"/>
          <w:b/>
          <w:sz w:val="28"/>
          <w:szCs w:val="28"/>
          <w:lang w:val="kk-KZ"/>
        </w:rPr>
        <w:t>Нургалиевна</w:t>
      </w:r>
      <w:proofErr w:type="spellEnd"/>
      <w:r w:rsidRPr="00741C80">
        <w:rPr>
          <w:rFonts w:ascii="Times New Roman" w:hAnsi="Times New Roman" w:cs="Times New Roman"/>
          <w:b/>
          <w:sz w:val="28"/>
          <w:szCs w:val="28"/>
          <w:lang w:val="kk-KZ"/>
        </w:rPr>
        <w:t>–</w:t>
      </w:r>
      <w:r>
        <w:rPr>
          <w:rFonts w:ascii="Times New Roman" w:hAnsi="Times New Roman" w:cs="Times New Roman"/>
          <w:b/>
          <w:sz w:val="28"/>
          <w:szCs w:val="28"/>
          <w:lang w:val="kk-KZ"/>
        </w:rPr>
        <w:t xml:space="preserve">тәрбиеші </w:t>
      </w:r>
      <w:r w:rsidRPr="00741C80">
        <w:rPr>
          <w:rFonts w:ascii="Times New Roman" w:hAnsi="Times New Roman" w:cs="Times New Roman"/>
          <w:sz w:val="28"/>
          <w:szCs w:val="28"/>
          <w:lang w:val="kk-KZ"/>
        </w:rPr>
        <w:t>Тараз қаласы АҰО АҚ "Өрлеу" Біліктілікті арттыру ұлттық орталығы" АҚ "Мектепте дейінгі ұйымның сапасын бағалау негізінде заттық-кеңістіктік дамытушы ортасын жобалау"  25.11.2021ж. №04486</w:t>
      </w:r>
      <w:r>
        <w:rPr>
          <w:rFonts w:ascii="Times New Roman" w:hAnsi="Times New Roman" w:cs="Times New Roman"/>
          <w:sz w:val="28"/>
          <w:szCs w:val="28"/>
          <w:lang w:val="kk-KZ"/>
        </w:rPr>
        <w:t>34</w:t>
      </w:r>
    </w:p>
    <w:bookmarkEnd w:id="6"/>
    <w:p w14:paraId="6DAF2C50" w14:textId="6BA769E5" w:rsidR="007C7808" w:rsidRDefault="007C7808" w:rsidP="007C7808">
      <w:pPr>
        <w:pStyle w:val="a3"/>
        <w:ind w:firstLine="0"/>
        <w:rPr>
          <w:rFonts w:ascii="Times New Roman" w:hAnsi="Times New Roman" w:cs="Times New Roman"/>
          <w:sz w:val="28"/>
          <w:szCs w:val="28"/>
          <w:lang w:val="kk-KZ"/>
        </w:rPr>
      </w:pPr>
      <w:proofErr w:type="spellStart"/>
      <w:r>
        <w:rPr>
          <w:rFonts w:ascii="Times New Roman" w:hAnsi="Times New Roman" w:cs="Times New Roman"/>
          <w:b/>
          <w:sz w:val="28"/>
          <w:szCs w:val="28"/>
          <w:lang w:val="kk-KZ"/>
        </w:rPr>
        <w:t>Еркинбекова</w:t>
      </w:r>
      <w:proofErr w:type="spellEnd"/>
      <w:r>
        <w:rPr>
          <w:rFonts w:ascii="Times New Roman" w:hAnsi="Times New Roman" w:cs="Times New Roman"/>
          <w:b/>
          <w:sz w:val="28"/>
          <w:szCs w:val="28"/>
          <w:lang w:val="kk-KZ"/>
        </w:rPr>
        <w:t xml:space="preserve"> </w:t>
      </w:r>
      <w:proofErr w:type="spellStart"/>
      <w:r>
        <w:rPr>
          <w:rFonts w:ascii="Times New Roman" w:hAnsi="Times New Roman" w:cs="Times New Roman"/>
          <w:b/>
          <w:sz w:val="28"/>
          <w:szCs w:val="28"/>
          <w:lang w:val="kk-KZ"/>
        </w:rPr>
        <w:t>Гульшат</w:t>
      </w:r>
      <w:proofErr w:type="spellEnd"/>
      <w:r>
        <w:rPr>
          <w:rFonts w:ascii="Times New Roman" w:hAnsi="Times New Roman" w:cs="Times New Roman"/>
          <w:b/>
          <w:sz w:val="28"/>
          <w:szCs w:val="28"/>
          <w:lang w:val="kk-KZ"/>
        </w:rPr>
        <w:t xml:space="preserve"> </w:t>
      </w:r>
      <w:proofErr w:type="spellStart"/>
      <w:r>
        <w:rPr>
          <w:rFonts w:ascii="Times New Roman" w:hAnsi="Times New Roman" w:cs="Times New Roman"/>
          <w:b/>
          <w:sz w:val="28"/>
          <w:szCs w:val="28"/>
          <w:lang w:val="kk-KZ"/>
        </w:rPr>
        <w:t>Жамалбековна</w:t>
      </w:r>
      <w:proofErr w:type="spellEnd"/>
      <w:r w:rsidRPr="00741C80">
        <w:rPr>
          <w:rFonts w:ascii="Times New Roman" w:hAnsi="Times New Roman" w:cs="Times New Roman"/>
          <w:b/>
          <w:sz w:val="28"/>
          <w:szCs w:val="28"/>
          <w:lang w:val="kk-KZ"/>
        </w:rPr>
        <w:t>–</w:t>
      </w:r>
      <w:r>
        <w:rPr>
          <w:rFonts w:ascii="Times New Roman" w:hAnsi="Times New Roman" w:cs="Times New Roman"/>
          <w:b/>
          <w:sz w:val="28"/>
          <w:szCs w:val="28"/>
          <w:lang w:val="kk-KZ"/>
        </w:rPr>
        <w:t xml:space="preserve">тәрбиеші </w:t>
      </w:r>
      <w:r w:rsidRPr="00741C80">
        <w:rPr>
          <w:rFonts w:ascii="Times New Roman" w:hAnsi="Times New Roman" w:cs="Times New Roman"/>
          <w:sz w:val="28"/>
          <w:szCs w:val="28"/>
          <w:lang w:val="kk-KZ"/>
        </w:rPr>
        <w:t xml:space="preserve">Тараз қаласы АҰО АҚ "Өрлеу" Біліктілікті арттыру ұлттық орталығы" АҚ "Мектепте дейінгі ұйымның сапасын бағалау негізінде заттық-кеңістіктік дамытушы ортасын жобалау"  </w:t>
      </w:r>
      <w:r>
        <w:rPr>
          <w:rFonts w:ascii="Times New Roman" w:hAnsi="Times New Roman" w:cs="Times New Roman"/>
          <w:sz w:val="28"/>
          <w:szCs w:val="28"/>
          <w:lang w:val="kk-KZ"/>
        </w:rPr>
        <w:t>11</w:t>
      </w:r>
      <w:r w:rsidRPr="00741C80">
        <w:rPr>
          <w:rFonts w:ascii="Times New Roman" w:hAnsi="Times New Roman" w:cs="Times New Roman"/>
          <w:sz w:val="28"/>
          <w:szCs w:val="28"/>
          <w:lang w:val="kk-KZ"/>
        </w:rPr>
        <w:t>.11.2021 ж. №0448</w:t>
      </w:r>
      <w:r>
        <w:rPr>
          <w:rFonts w:ascii="Times New Roman" w:hAnsi="Times New Roman" w:cs="Times New Roman"/>
          <w:sz w:val="28"/>
          <w:szCs w:val="28"/>
          <w:lang w:val="kk-KZ"/>
        </w:rPr>
        <w:t>348</w:t>
      </w:r>
    </w:p>
    <w:p w14:paraId="43D90BF9" w14:textId="218D1952" w:rsidR="00DA26C4" w:rsidRPr="00741C80" w:rsidRDefault="00DA26C4" w:rsidP="007C7808">
      <w:pPr>
        <w:pStyle w:val="a3"/>
        <w:ind w:firstLine="0"/>
        <w:rPr>
          <w:rFonts w:ascii="Times New Roman" w:eastAsia="Times New Roman" w:hAnsi="Times New Roman" w:cs="Times New Roman"/>
          <w:sz w:val="28"/>
          <w:szCs w:val="28"/>
          <w:lang w:val="kk-KZ" w:eastAsia="ru-RU"/>
        </w:rPr>
      </w:pPr>
      <w:proofErr w:type="spellStart"/>
      <w:r w:rsidRPr="00DA26C4">
        <w:rPr>
          <w:rFonts w:ascii="Times New Roman" w:hAnsi="Times New Roman" w:cs="Times New Roman"/>
          <w:b/>
          <w:bCs/>
          <w:sz w:val="28"/>
          <w:szCs w:val="28"/>
          <w:lang w:val="kk-KZ"/>
        </w:rPr>
        <w:t>Халикова</w:t>
      </w:r>
      <w:proofErr w:type="spellEnd"/>
      <w:r w:rsidRPr="00DA26C4">
        <w:rPr>
          <w:rFonts w:ascii="Times New Roman" w:hAnsi="Times New Roman" w:cs="Times New Roman"/>
          <w:b/>
          <w:bCs/>
          <w:sz w:val="28"/>
          <w:szCs w:val="28"/>
          <w:lang w:val="kk-KZ"/>
        </w:rPr>
        <w:t xml:space="preserve"> Алтынай </w:t>
      </w:r>
      <w:proofErr w:type="spellStart"/>
      <w:r w:rsidRPr="00DA26C4">
        <w:rPr>
          <w:rFonts w:ascii="Times New Roman" w:hAnsi="Times New Roman" w:cs="Times New Roman"/>
          <w:b/>
          <w:bCs/>
          <w:sz w:val="28"/>
          <w:szCs w:val="28"/>
          <w:lang w:val="kk-KZ"/>
        </w:rPr>
        <w:t>Жанабаевна</w:t>
      </w:r>
      <w:proofErr w:type="spellEnd"/>
      <w:r>
        <w:rPr>
          <w:rFonts w:ascii="Times New Roman" w:hAnsi="Times New Roman" w:cs="Times New Roman"/>
          <w:sz w:val="28"/>
          <w:szCs w:val="28"/>
          <w:lang w:val="kk-KZ"/>
        </w:rPr>
        <w:t>-тәрбиеші</w:t>
      </w:r>
      <w:r w:rsidRPr="00DA26C4">
        <w:rPr>
          <w:rFonts w:ascii="Times New Roman" w:hAnsi="Times New Roman" w:cs="Times New Roman"/>
          <w:sz w:val="28"/>
          <w:szCs w:val="28"/>
          <w:lang w:val="kk-KZ"/>
        </w:rPr>
        <w:t xml:space="preserve"> </w:t>
      </w:r>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0608E5">
        <w:rPr>
          <w:lang w:val="kk-KZ"/>
        </w:rPr>
        <w:t xml:space="preserve"> </w:t>
      </w:r>
      <w:r w:rsidRPr="000608E5">
        <w:rPr>
          <w:rFonts w:ascii="Times New Roman" w:hAnsi="Times New Roman" w:cs="Times New Roman"/>
          <w:sz w:val="28"/>
          <w:szCs w:val="28"/>
          <w:lang w:val="kk-KZ"/>
        </w:rPr>
        <w:t xml:space="preserve">Мектепке дейінгі білім  беру  ұйымдары педагогтерінің ойын  құзыреттілігін дамыту 72 сағат </w:t>
      </w:r>
      <w:r>
        <w:rPr>
          <w:rFonts w:ascii="Times New Roman" w:hAnsi="Times New Roman" w:cs="Times New Roman"/>
          <w:sz w:val="28"/>
          <w:szCs w:val="28"/>
          <w:lang w:val="kk-KZ"/>
        </w:rPr>
        <w:t>26</w:t>
      </w:r>
      <w:r w:rsidRPr="000608E5">
        <w:rPr>
          <w:rFonts w:ascii="Times New Roman" w:hAnsi="Times New Roman" w:cs="Times New Roman"/>
          <w:sz w:val="28"/>
          <w:szCs w:val="28"/>
          <w:lang w:val="kk-KZ"/>
        </w:rPr>
        <w:t>.0</w:t>
      </w:r>
      <w:r>
        <w:rPr>
          <w:rFonts w:ascii="Times New Roman" w:hAnsi="Times New Roman" w:cs="Times New Roman"/>
          <w:sz w:val="28"/>
          <w:szCs w:val="28"/>
          <w:lang w:val="kk-KZ"/>
        </w:rPr>
        <w:t>5</w:t>
      </w:r>
      <w:r w:rsidRPr="000608E5">
        <w:rPr>
          <w:rFonts w:ascii="Times New Roman" w:hAnsi="Times New Roman" w:cs="Times New Roman"/>
          <w:sz w:val="28"/>
          <w:szCs w:val="28"/>
          <w:lang w:val="kk-KZ"/>
        </w:rPr>
        <w:t>.2022ж № 0</w:t>
      </w:r>
      <w:r>
        <w:rPr>
          <w:rFonts w:ascii="Times New Roman" w:hAnsi="Times New Roman" w:cs="Times New Roman"/>
          <w:sz w:val="28"/>
          <w:szCs w:val="28"/>
          <w:lang w:val="kk-KZ"/>
        </w:rPr>
        <w:t>498951</w:t>
      </w:r>
    </w:p>
    <w:p w14:paraId="2942628D" w14:textId="041100C2" w:rsidR="000608E5" w:rsidRDefault="00741C80" w:rsidP="00741C80">
      <w:pPr>
        <w:pStyle w:val="a3"/>
        <w:ind w:firstLine="0"/>
        <w:rPr>
          <w:lang w:val="kk-KZ"/>
        </w:rPr>
      </w:pPr>
      <w:proofErr w:type="spellStart"/>
      <w:r w:rsidRPr="00741C80">
        <w:rPr>
          <w:rFonts w:ascii="Times New Roman" w:eastAsia="Times New Roman" w:hAnsi="Times New Roman" w:cs="Times New Roman"/>
          <w:b/>
          <w:sz w:val="28"/>
          <w:szCs w:val="28"/>
          <w:lang w:val="kk-KZ" w:eastAsia="ru-RU"/>
        </w:rPr>
        <w:t>Батынова</w:t>
      </w:r>
      <w:proofErr w:type="spellEnd"/>
      <w:r w:rsidRPr="00741C80">
        <w:rPr>
          <w:rFonts w:ascii="Times New Roman" w:eastAsia="Times New Roman" w:hAnsi="Times New Roman" w:cs="Times New Roman"/>
          <w:b/>
          <w:sz w:val="28"/>
          <w:szCs w:val="28"/>
          <w:lang w:val="kk-KZ" w:eastAsia="ru-RU"/>
        </w:rPr>
        <w:t xml:space="preserve"> </w:t>
      </w:r>
      <w:proofErr w:type="spellStart"/>
      <w:r w:rsidRPr="00741C80">
        <w:rPr>
          <w:rFonts w:ascii="Times New Roman" w:eastAsia="Times New Roman" w:hAnsi="Times New Roman" w:cs="Times New Roman"/>
          <w:b/>
          <w:sz w:val="28"/>
          <w:szCs w:val="28"/>
          <w:lang w:val="kk-KZ" w:eastAsia="ru-RU"/>
        </w:rPr>
        <w:t>Гульхан</w:t>
      </w:r>
      <w:proofErr w:type="spellEnd"/>
      <w:r w:rsidRPr="00741C80">
        <w:rPr>
          <w:rFonts w:ascii="Times New Roman" w:eastAsia="Times New Roman" w:hAnsi="Times New Roman" w:cs="Times New Roman"/>
          <w:b/>
          <w:sz w:val="28"/>
          <w:szCs w:val="28"/>
          <w:lang w:val="kk-KZ" w:eastAsia="ru-RU"/>
        </w:rPr>
        <w:t xml:space="preserve"> </w:t>
      </w:r>
      <w:proofErr w:type="spellStart"/>
      <w:r w:rsidRPr="00741C80">
        <w:rPr>
          <w:rFonts w:ascii="Times New Roman" w:eastAsia="Times New Roman" w:hAnsi="Times New Roman" w:cs="Times New Roman"/>
          <w:b/>
          <w:sz w:val="28"/>
          <w:szCs w:val="28"/>
          <w:lang w:val="kk-KZ" w:eastAsia="ru-RU"/>
        </w:rPr>
        <w:t>Кудайбергеновна</w:t>
      </w:r>
      <w:proofErr w:type="spellEnd"/>
      <w:r w:rsidRPr="00741C80">
        <w:rPr>
          <w:rFonts w:ascii="Times New Roman" w:hAnsi="Times New Roman" w:cs="Times New Roman"/>
          <w:b/>
          <w:sz w:val="28"/>
          <w:szCs w:val="28"/>
          <w:lang w:val="kk-KZ"/>
        </w:rPr>
        <w:t xml:space="preserve"> – </w:t>
      </w:r>
      <w:r>
        <w:rPr>
          <w:rFonts w:ascii="Times New Roman" w:hAnsi="Times New Roman" w:cs="Times New Roman"/>
          <w:b/>
          <w:sz w:val="28"/>
          <w:szCs w:val="28"/>
          <w:lang w:val="kk-KZ"/>
        </w:rPr>
        <w:t>тәрбиеші</w:t>
      </w:r>
      <w:r w:rsidRPr="00741C80">
        <w:rPr>
          <w:rFonts w:ascii="Times New Roman" w:eastAsia="Times New Roman" w:hAnsi="Times New Roman" w:cs="Times New Roman"/>
          <w:sz w:val="28"/>
          <w:szCs w:val="28"/>
          <w:lang w:val="kk-KZ" w:eastAsia="ru-RU"/>
        </w:rPr>
        <w:t xml:space="preserve"> </w:t>
      </w:r>
      <w:r w:rsidR="000608E5"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741C80">
        <w:rPr>
          <w:rFonts w:ascii="Times New Roman" w:eastAsia="Times New Roman" w:hAnsi="Times New Roman" w:cs="Times New Roman"/>
          <w:sz w:val="28"/>
          <w:szCs w:val="28"/>
          <w:lang w:val="kk-KZ" w:eastAsia="ru-RU"/>
        </w:rPr>
        <w:t xml:space="preserve">Мектепке дейінгі білім  беру  ұйымдары педагогтерінің ойын  құзыреттілігін дамыту   72 </w:t>
      </w:r>
      <w:proofErr w:type="spellStart"/>
      <w:r w:rsidRPr="00741C80">
        <w:rPr>
          <w:rFonts w:ascii="Times New Roman" w:eastAsia="Times New Roman" w:hAnsi="Times New Roman" w:cs="Times New Roman"/>
          <w:sz w:val="28"/>
          <w:szCs w:val="28"/>
          <w:lang w:val="kk-KZ" w:eastAsia="ru-RU"/>
        </w:rPr>
        <w:t>сағ</w:t>
      </w:r>
      <w:proofErr w:type="spellEnd"/>
      <w:r w:rsidRPr="00741C80">
        <w:rPr>
          <w:rFonts w:ascii="Times New Roman" w:eastAsia="Times New Roman" w:hAnsi="Times New Roman" w:cs="Times New Roman"/>
          <w:sz w:val="28"/>
          <w:szCs w:val="28"/>
          <w:lang w:val="kk-KZ" w:eastAsia="ru-RU"/>
        </w:rPr>
        <w:t xml:space="preserve"> 02.09.2022ж №0566455</w:t>
      </w:r>
      <w:r w:rsidR="000608E5" w:rsidRPr="000608E5">
        <w:rPr>
          <w:lang w:val="kk-KZ"/>
        </w:rPr>
        <w:t xml:space="preserve"> </w:t>
      </w:r>
    </w:p>
    <w:p w14:paraId="46C6A4FB" w14:textId="77777777" w:rsidR="000608E5" w:rsidRDefault="000608E5" w:rsidP="000608E5">
      <w:pPr>
        <w:pStyle w:val="a3"/>
        <w:ind w:firstLine="0"/>
        <w:rPr>
          <w:rFonts w:ascii="Times New Roman" w:hAnsi="Times New Roman" w:cs="Times New Roman"/>
          <w:b/>
          <w:bCs/>
          <w:sz w:val="28"/>
          <w:szCs w:val="28"/>
          <w:lang w:val="kk-KZ"/>
        </w:rPr>
      </w:pPr>
      <w:proofErr w:type="spellStart"/>
      <w:r w:rsidRPr="000608E5">
        <w:rPr>
          <w:rFonts w:ascii="Times New Roman" w:hAnsi="Times New Roman" w:cs="Times New Roman"/>
          <w:b/>
          <w:bCs/>
          <w:sz w:val="28"/>
          <w:szCs w:val="28"/>
          <w:lang w:val="kk-KZ"/>
        </w:rPr>
        <w:t>Койлыбаева</w:t>
      </w:r>
      <w:proofErr w:type="spellEnd"/>
      <w:r w:rsidRPr="000608E5">
        <w:rPr>
          <w:rFonts w:ascii="Times New Roman" w:hAnsi="Times New Roman" w:cs="Times New Roman"/>
          <w:b/>
          <w:bCs/>
          <w:sz w:val="28"/>
          <w:szCs w:val="28"/>
          <w:lang w:val="kk-KZ"/>
        </w:rPr>
        <w:t xml:space="preserve"> Динара </w:t>
      </w:r>
      <w:proofErr w:type="spellStart"/>
      <w:r w:rsidRPr="000608E5">
        <w:rPr>
          <w:rFonts w:ascii="Times New Roman" w:hAnsi="Times New Roman" w:cs="Times New Roman"/>
          <w:b/>
          <w:bCs/>
          <w:sz w:val="28"/>
          <w:szCs w:val="28"/>
          <w:lang w:val="kk-KZ"/>
        </w:rPr>
        <w:t>Бейбитовна</w:t>
      </w:r>
      <w:proofErr w:type="spellEnd"/>
      <w:r w:rsidRPr="000608E5">
        <w:rPr>
          <w:rFonts w:ascii="Times New Roman" w:hAnsi="Times New Roman" w:cs="Times New Roman"/>
          <w:b/>
          <w:bCs/>
          <w:sz w:val="28"/>
          <w:szCs w:val="28"/>
          <w:lang w:val="kk-KZ"/>
        </w:rPr>
        <w:t>- дене нұсқаушысы</w:t>
      </w:r>
      <w:r>
        <w:rPr>
          <w:lang w:val="kk-KZ"/>
        </w:rPr>
        <w:t xml:space="preserve"> </w:t>
      </w:r>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0608E5">
        <w:rPr>
          <w:rFonts w:ascii="Times New Roman" w:eastAsia="Times New Roman" w:hAnsi="Times New Roman" w:cs="Times New Roman"/>
          <w:sz w:val="28"/>
          <w:szCs w:val="28"/>
          <w:lang w:val="kk-KZ" w:eastAsia="ru-RU"/>
        </w:rPr>
        <w:t>Мектепке дейінгі білім беру  ұйымдары педагогтерінің ойын  құзыреттілігін дамыту 72 сағат 15.09.2022 № 0566492</w:t>
      </w:r>
      <w:r w:rsidRPr="000608E5">
        <w:rPr>
          <w:rFonts w:ascii="Times New Roman" w:hAnsi="Times New Roman" w:cs="Times New Roman"/>
          <w:b/>
          <w:bCs/>
          <w:sz w:val="28"/>
          <w:szCs w:val="28"/>
          <w:lang w:val="kk-KZ"/>
        </w:rPr>
        <w:t xml:space="preserve"> </w:t>
      </w:r>
    </w:p>
    <w:p w14:paraId="57052062" w14:textId="6BC4983E" w:rsidR="000608E5" w:rsidRPr="00741C80" w:rsidRDefault="000608E5" w:rsidP="000608E5">
      <w:pPr>
        <w:pStyle w:val="a3"/>
        <w:ind w:firstLine="0"/>
        <w:rPr>
          <w:rFonts w:ascii="Times New Roman" w:eastAsia="Times New Roman" w:hAnsi="Times New Roman" w:cs="Times New Roman"/>
          <w:sz w:val="28"/>
          <w:szCs w:val="28"/>
          <w:lang w:val="kk-KZ" w:eastAsia="ru-RU"/>
        </w:rPr>
      </w:pPr>
      <w:proofErr w:type="spellStart"/>
      <w:r>
        <w:rPr>
          <w:rFonts w:ascii="Times New Roman" w:hAnsi="Times New Roman" w:cs="Times New Roman"/>
          <w:b/>
          <w:bCs/>
          <w:sz w:val="28"/>
          <w:szCs w:val="28"/>
          <w:lang w:val="kk-KZ"/>
        </w:rPr>
        <w:t>Еспенбетова</w:t>
      </w:r>
      <w:proofErr w:type="spellEnd"/>
      <w:r>
        <w:rPr>
          <w:rFonts w:ascii="Times New Roman" w:hAnsi="Times New Roman" w:cs="Times New Roman"/>
          <w:b/>
          <w:bCs/>
          <w:sz w:val="28"/>
          <w:szCs w:val="28"/>
          <w:lang w:val="kk-KZ"/>
        </w:rPr>
        <w:t xml:space="preserve"> Айдана </w:t>
      </w:r>
      <w:proofErr w:type="spellStart"/>
      <w:r>
        <w:rPr>
          <w:rFonts w:ascii="Times New Roman" w:hAnsi="Times New Roman" w:cs="Times New Roman"/>
          <w:b/>
          <w:bCs/>
          <w:sz w:val="28"/>
          <w:szCs w:val="28"/>
          <w:lang w:val="kk-KZ"/>
        </w:rPr>
        <w:t>Кубейовна</w:t>
      </w:r>
      <w:proofErr w:type="spellEnd"/>
      <w:r w:rsidRPr="000608E5">
        <w:rPr>
          <w:rFonts w:ascii="Times New Roman" w:hAnsi="Times New Roman" w:cs="Times New Roman"/>
          <w:b/>
          <w:bCs/>
          <w:sz w:val="28"/>
          <w:szCs w:val="28"/>
          <w:lang w:val="kk-KZ"/>
        </w:rPr>
        <w:t>- дене нұсқаушысы</w:t>
      </w:r>
      <w:r>
        <w:rPr>
          <w:lang w:val="kk-KZ"/>
        </w:rPr>
        <w:t xml:space="preserve"> </w:t>
      </w:r>
      <w:bookmarkStart w:id="7" w:name="_Hlk198645129"/>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0608E5">
        <w:rPr>
          <w:lang w:val="kk-KZ"/>
        </w:rPr>
        <w:t xml:space="preserve"> </w:t>
      </w:r>
      <w:r w:rsidRPr="000608E5">
        <w:rPr>
          <w:rFonts w:ascii="Times New Roman" w:hAnsi="Times New Roman" w:cs="Times New Roman"/>
          <w:sz w:val="28"/>
          <w:szCs w:val="28"/>
          <w:lang w:val="kk-KZ"/>
        </w:rPr>
        <w:t xml:space="preserve">Мектепке дейінгі білім  беру  ұйымдары педагогтерінің ойын  құзыреттілігін дамыту 72 сағат 02.09.2022ж № 0566460 </w:t>
      </w:r>
    </w:p>
    <w:bookmarkEnd w:id="7"/>
    <w:p w14:paraId="4DB41E81" w14:textId="397CF030" w:rsidR="000608E5" w:rsidRPr="00741C80" w:rsidRDefault="000608E5" w:rsidP="000608E5">
      <w:pPr>
        <w:pStyle w:val="a3"/>
        <w:ind w:firstLine="0"/>
        <w:rPr>
          <w:rFonts w:ascii="Times New Roman" w:eastAsia="Times New Roman" w:hAnsi="Times New Roman" w:cs="Times New Roman"/>
          <w:sz w:val="28"/>
          <w:szCs w:val="28"/>
          <w:lang w:val="kk-KZ" w:eastAsia="ru-RU"/>
        </w:rPr>
      </w:pPr>
      <w:proofErr w:type="spellStart"/>
      <w:r>
        <w:rPr>
          <w:rFonts w:ascii="Times New Roman" w:hAnsi="Times New Roman" w:cs="Times New Roman"/>
          <w:b/>
          <w:bCs/>
          <w:sz w:val="28"/>
          <w:szCs w:val="28"/>
          <w:lang w:val="kk-KZ"/>
        </w:rPr>
        <w:t>Серикбаева</w:t>
      </w:r>
      <w:proofErr w:type="spellEnd"/>
      <w:r>
        <w:rPr>
          <w:rFonts w:ascii="Times New Roman" w:hAnsi="Times New Roman" w:cs="Times New Roman"/>
          <w:b/>
          <w:bCs/>
          <w:sz w:val="28"/>
          <w:szCs w:val="28"/>
          <w:lang w:val="kk-KZ"/>
        </w:rPr>
        <w:t xml:space="preserve"> Айгул </w:t>
      </w:r>
      <w:proofErr w:type="spellStart"/>
      <w:r>
        <w:rPr>
          <w:rFonts w:ascii="Times New Roman" w:hAnsi="Times New Roman" w:cs="Times New Roman"/>
          <w:b/>
          <w:bCs/>
          <w:sz w:val="28"/>
          <w:szCs w:val="28"/>
          <w:lang w:val="kk-KZ"/>
        </w:rPr>
        <w:t>Кошкинбаевна</w:t>
      </w:r>
      <w:proofErr w:type="spellEnd"/>
      <w:r w:rsidRPr="000608E5">
        <w:rPr>
          <w:rFonts w:ascii="Times New Roman" w:hAnsi="Times New Roman" w:cs="Times New Roman"/>
          <w:b/>
          <w:bCs/>
          <w:sz w:val="28"/>
          <w:szCs w:val="28"/>
          <w:lang w:val="kk-KZ"/>
        </w:rPr>
        <w:t>- дене нұсқаушысы</w:t>
      </w:r>
      <w:r>
        <w:rPr>
          <w:lang w:val="kk-KZ"/>
        </w:rPr>
        <w:t xml:space="preserve"> </w:t>
      </w:r>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0608E5">
        <w:rPr>
          <w:lang w:val="kk-KZ"/>
        </w:rPr>
        <w:t xml:space="preserve"> </w:t>
      </w:r>
      <w:r w:rsidRPr="000608E5">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сағат 15.09.2022 №0566500</w:t>
      </w:r>
      <w:r>
        <w:rPr>
          <w:rFonts w:ascii="Times New Roman" w:hAnsi="Times New Roman" w:cs="Times New Roman"/>
          <w:sz w:val="28"/>
          <w:szCs w:val="28"/>
          <w:lang w:val="kk-KZ"/>
        </w:rPr>
        <w:t xml:space="preserve"> </w:t>
      </w:r>
    </w:p>
    <w:p w14:paraId="241B9498" w14:textId="09AA10C6" w:rsidR="000608E5" w:rsidRDefault="000608E5" w:rsidP="000608E5">
      <w:pPr>
        <w:pStyle w:val="a3"/>
        <w:ind w:firstLine="0"/>
        <w:rPr>
          <w:rFonts w:ascii="Times New Roman" w:hAnsi="Times New Roman" w:cs="Times New Roman"/>
          <w:sz w:val="28"/>
          <w:szCs w:val="28"/>
          <w:lang w:val="kk-KZ"/>
        </w:rPr>
      </w:pPr>
      <w:r>
        <w:rPr>
          <w:rFonts w:ascii="Times New Roman" w:hAnsi="Times New Roman" w:cs="Times New Roman"/>
          <w:b/>
          <w:bCs/>
          <w:sz w:val="28"/>
          <w:szCs w:val="28"/>
          <w:lang w:val="kk-KZ"/>
        </w:rPr>
        <w:t xml:space="preserve">Боранбаева </w:t>
      </w:r>
      <w:proofErr w:type="spellStart"/>
      <w:r w:rsidR="00674475">
        <w:rPr>
          <w:rFonts w:ascii="Times New Roman" w:hAnsi="Times New Roman" w:cs="Times New Roman"/>
          <w:b/>
          <w:bCs/>
          <w:sz w:val="28"/>
          <w:szCs w:val="28"/>
          <w:lang w:val="kk-KZ"/>
        </w:rPr>
        <w:t>Са</w:t>
      </w:r>
      <w:r>
        <w:rPr>
          <w:rFonts w:ascii="Times New Roman" w:hAnsi="Times New Roman" w:cs="Times New Roman"/>
          <w:b/>
          <w:bCs/>
          <w:sz w:val="28"/>
          <w:szCs w:val="28"/>
          <w:lang w:val="kk-KZ"/>
        </w:rPr>
        <w:t>ндугаш</w:t>
      </w:r>
      <w:proofErr w:type="spellEnd"/>
      <w:r>
        <w:rPr>
          <w:rFonts w:ascii="Times New Roman" w:hAnsi="Times New Roman" w:cs="Times New Roman"/>
          <w:b/>
          <w:bCs/>
          <w:sz w:val="28"/>
          <w:szCs w:val="28"/>
          <w:lang w:val="kk-KZ"/>
        </w:rPr>
        <w:t xml:space="preserve"> </w:t>
      </w:r>
      <w:proofErr w:type="spellStart"/>
      <w:r>
        <w:rPr>
          <w:rFonts w:ascii="Times New Roman" w:hAnsi="Times New Roman" w:cs="Times New Roman"/>
          <w:b/>
          <w:bCs/>
          <w:sz w:val="28"/>
          <w:szCs w:val="28"/>
          <w:lang w:val="kk-KZ"/>
        </w:rPr>
        <w:t>Каржаубаевна</w:t>
      </w:r>
      <w:proofErr w:type="spellEnd"/>
      <w:r w:rsidRPr="000608E5">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музыка жетекшісі </w:t>
      </w:r>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0608E5">
        <w:rPr>
          <w:lang w:val="kk-KZ"/>
        </w:rPr>
        <w:t xml:space="preserve"> </w:t>
      </w:r>
      <w:r w:rsidRPr="000608E5">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сағат 02.09.2022 №0566457</w:t>
      </w:r>
      <w:r>
        <w:rPr>
          <w:rFonts w:ascii="Times New Roman" w:hAnsi="Times New Roman" w:cs="Times New Roman"/>
          <w:sz w:val="28"/>
          <w:szCs w:val="28"/>
          <w:lang w:val="kk-KZ"/>
        </w:rPr>
        <w:t xml:space="preserve"> </w:t>
      </w:r>
    </w:p>
    <w:p w14:paraId="63119D92" w14:textId="3E98E6B4" w:rsidR="000608E5" w:rsidRDefault="00674475" w:rsidP="000608E5">
      <w:pPr>
        <w:pStyle w:val="a3"/>
        <w:ind w:firstLine="0"/>
        <w:rPr>
          <w:rFonts w:ascii="Times New Roman" w:hAnsi="Times New Roman" w:cs="Times New Roman"/>
          <w:sz w:val="28"/>
          <w:szCs w:val="28"/>
          <w:lang w:val="kk-KZ"/>
        </w:rPr>
      </w:pPr>
      <w:bookmarkStart w:id="8" w:name="_Hlk198641701"/>
      <w:r>
        <w:rPr>
          <w:rFonts w:ascii="Times New Roman" w:hAnsi="Times New Roman" w:cs="Times New Roman"/>
          <w:b/>
          <w:bCs/>
          <w:sz w:val="28"/>
          <w:szCs w:val="28"/>
          <w:lang w:val="kk-KZ"/>
        </w:rPr>
        <w:t xml:space="preserve">Алиева Жанар </w:t>
      </w:r>
      <w:proofErr w:type="spellStart"/>
      <w:r>
        <w:rPr>
          <w:rFonts w:ascii="Times New Roman" w:hAnsi="Times New Roman" w:cs="Times New Roman"/>
          <w:b/>
          <w:bCs/>
          <w:sz w:val="28"/>
          <w:szCs w:val="28"/>
          <w:lang w:val="kk-KZ"/>
        </w:rPr>
        <w:t>Ожыраевна</w:t>
      </w:r>
      <w:proofErr w:type="spellEnd"/>
      <w:r w:rsidR="000608E5" w:rsidRPr="000608E5">
        <w:rPr>
          <w:rFonts w:ascii="Times New Roman" w:hAnsi="Times New Roman" w:cs="Times New Roman"/>
          <w:b/>
          <w:bCs/>
          <w:sz w:val="28"/>
          <w:szCs w:val="28"/>
          <w:lang w:val="kk-KZ"/>
        </w:rPr>
        <w:t xml:space="preserve">- </w:t>
      </w:r>
      <w:r w:rsidR="000608E5">
        <w:rPr>
          <w:rFonts w:ascii="Times New Roman" w:hAnsi="Times New Roman" w:cs="Times New Roman"/>
          <w:b/>
          <w:bCs/>
          <w:sz w:val="28"/>
          <w:szCs w:val="28"/>
          <w:lang w:val="kk-KZ"/>
        </w:rPr>
        <w:t xml:space="preserve">музыка жетекшісі </w:t>
      </w:r>
      <w:r w:rsidR="000608E5" w:rsidRPr="00741C80">
        <w:rPr>
          <w:rFonts w:ascii="Times New Roman" w:hAnsi="Times New Roman" w:cs="Times New Roman"/>
          <w:sz w:val="28"/>
          <w:szCs w:val="28"/>
          <w:lang w:val="kk-KZ"/>
        </w:rPr>
        <w:t>Тараз қаласы АҰО АҚ "Өрлеу" Біліктілікті арттыру ұлттық орталығы" АҚ "</w:t>
      </w:r>
      <w:r w:rsidR="000608E5" w:rsidRPr="000608E5">
        <w:rPr>
          <w:lang w:val="kk-KZ"/>
        </w:rPr>
        <w:t xml:space="preserve"> </w:t>
      </w:r>
      <w:r w:rsidR="000608E5" w:rsidRPr="000608E5">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сағат 02.09.2022  №056645</w:t>
      </w:r>
      <w:r w:rsidR="007D5B8D">
        <w:rPr>
          <w:rFonts w:ascii="Times New Roman" w:hAnsi="Times New Roman" w:cs="Times New Roman"/>
          <w:sz w:val="28"/>
          <w:szCs w:val="28"/>
          <w:lang w:val="kk-KZ"/>
        </w:rPr>
        <w:t>1</w:t>
      </w:r>
    </w:p>
    <w:p w14:paraId="2FF4BA7B" w14:textId="406D92C8" w:rsidR="000608E5" w:rsidRPr="00674475" w:rsidRDefault="00674475" w:rsidP="000608E5">
      <w:pPr>
        <w:pStyle w:val="a3"/>
        <w:ind w:firstLine="0"/>
        <w:rPr>
          <w:rFonts w:ascii="Times New Roman" w:hAnsi="Times New Roman" w:cs="Times New Roman"/>
          <w:sz w:val="28"/>
          <w:szCs w:val="28"/>
          <w:lang w:val="kk-KZ"/>
        </w:rPr>
      </w:pPr>
      <w:bookmarkStart w:id="9" w:name="_Hlk198641739"/>
      <w:bookmarkEnd w:id="8"/>
      <w:proofErr w:type="spellStart"/>
      <w:r>
        <w:rPr>
          <w:rFonts w:ascii="Times New Roman" w:hAnsi="Times New Roman" w:cs="Times New Roman"/>
          <w:b/>
          <w:bCs/>
          <w:sz w:val="28"/>
          <w:szCs w:val="28"/>
          <w:lang w:val="kk-KZ"/>
        </w:rPr>
        <w:t>Кушкимбаева</w:t>
      </w:r>
      <w:proofErr w:type="spellEnd"/>
      <w:r>
        <w:rPr>
          <w:rFonts w:ascii="Times New Roman" w:hAnsi="Times New Roman" w:cs="Times New Roman"/>
          <w:b/>
          <w:bCs/>
          <w:sz w:val="28"/>
          <w:szCs w:val="28"/>
          <w:lang w:val="kk-KZ"/>
        </w:rPr>
        <w:t xml:space="preserve"> </w:t>
      </w:r>
      <w:proofErr w:type="spellStart"/>
      <w:r>
        <w:rPr>
          <w:rFonts w:ascii="Times New Roman" w:hAnsi="Times New Roman" w:cs="Times New Roman"/>
          <w:b/>
          <w:bCs/>
          <w:sz w:val="28"/>
          <w:szCs w:val="28"/>
          <w:lang w:val="kk-KZ"/>
        </w:rPr>
        <w:t>Айнур</w:t>
      </w:r>
      <w:proofErr w:type="spellEnd"/>
      <w:r>
        <w:rPr>
          <w:rFonts w:ascii="Times New Roman" w:hAnsi="Times New Roman" w:cs="Times New Roman"/>
          <w:b/>
          <w:bCs/>
          <w:sz w:val="28"/>
          <w:szCs w:val="28"/>
          <w:lang w:val="kk-KZ"/>
        </w:rPr>
        <w:t xml:space="preserve"> </w:t>
      </w:r>
      <w:proofErr w:type="spellStart"/>
      <w:r>
        <w:rPr>
          <w:rFonts w:ascii="Times New Roman" w:hAnsi="Times New Roman" w:cs="Times New Roman"/>
          <w:b/>
          <w:bCs/>
          <w:sz w:val="28"/>
          <w:szCs w:val="28"/>
          <w:lang w:val="kk-KZ"/>
        </w:rPr>
        <w:t>Гелдибаевна</w:t>
      </w:r>
      <w:proofErr w:type="spellEnd"/>
      <w:r w:rsidRPr="000608E5">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музыка жетекшісі </w:t>
      </w:r>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0608E5">
        <w:rPr>
          <w:lang w:val="kk-KZ"/>
        </w:rPr>
        <w:t xml:space="preserve"> </w:t>
      </w:r>
      <w:r w:rsidRPr="000608E5">
        <w:rPr>
          <w:rFonts w:ascii="Times New Roman" w:hAnsi="Times New Roman" w:cs="Times New Roman"/>
          <w:sz w:val="28"/>
          <w:szCs w:val="28"/>
          <w:lang w:val="kk-KZ"/>
        </w:rPr>
        <w:t xml:space="preserve">Мектепке дейінгі білім  беру  ұйымдары педагогтерінің ойын  құзыреттілігін дамыту 72 сағат 02.09.2022  </w:t>
      </w:r>
      <w:r w:rsidRPr="00674475">
        <w:rPr>
          <w:rFonts w:ascii="Times New Roman" w:eastAsia="Times New Roman" w:hAnsi="Times New Roman" w:cs="Times New Roman"/>
          <w:sz w:val="28"/>
          <w:szCs w:val="28"/>
          <w:lang w:val="kk-KZ" w:eastAsia="ru-RU"/>
        </w:rPr>
        <w:t>№0566467</w:t>
      </w:r>
    </w:p>
    <w:p w14:paraId="2745A42B" w14:textId="1DA169CF" w:rsidR="00674475" w:rsidRPr="00674475" w:rsidRDefault="00674475" w:rsidP="00674475">
      <w:pPr>
        <w:pStyle w:val="a3"/>
        <w:ind w:firstLine="0"/>
        <w:rPr>
          <w:rFonts w:ascii="Times New Roman" w:hAnsi="Times New Roman" w:cs="Times New Roman"/>
          <w:sz w:val="28"/>
          <w:szCs w:val="28"/>
          <w:lang w:val="kk-KZ"/>
        </w:rPr>
      </w:pPr>
      <w:bookmarkStart w:id="10" w:name="_Hlk198641812"/>
      <w:bookmarkEnd w:id="9"/>
      <w:proofErr w:type="spellStart"/>
      <w:r>
        <w:rPr>
          <w:rFonts w:ascii="Times New Roman" w:hAnsi="Times New Roman" w:cs="Times New Roman"/>
          <w:b/>
          <w:bCs/>
          <w:sz w:val="28"/>
          <w:szCs w:val="28"/>
          <w:lang w:val="kk-KZ"/>
        </w:rPr>
        <w:t>Султанова</w:t>
      </w:r>
      <w:proofErr w:type="spellEnd"/>
      <w:r>
        <w:rPr>
          <w:rFonts w:ascii="Times New Roman" w:hAnsi="Times New Roman" w:cs="Times New Roman"/>
          <w:b/>
          <w:bCs/>
          <w:sz w:val="28"/>
          <w:szCs w:val="28"/>
          <w:lang w:val="kk-KZ"/>
        </w:rPr>
        <w:t xml:space="preserve"> Роза </w:t>
      </w:r>
      <w:proofErr w:type="spellStart"/>
      <w:r>
        <w:rPr>
          <w:rFonts w:ascii="Times New Roman" w:hAnsi="Times New Roman" w:cs="Times New Roman"/>
          <w:b/>
          <w:bCs/>
          <w:sz w:val="28"/>
          <w:szCs w:val="28"/>
          <w:lang w:val="kk-KZ"/>
        </w:rPr>
        <w:t>Ауданбаевна</w:t>
      </w:r>
      <w:proofErr w:type="spellEnd"/>
      <w:r w:rsidRPr="000608E5">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музыка жетекшісі </w:t>
      </w:r>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0608E5">
        <w:rPr>
          <w:lang w:val="kk-KZ"/>
        </w:rPr>
        <w:t xml:space="preserve"> </w:t>
      </w:r>
      <w:r w:rsidRPr="000608E5">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сағат 02.09.2022</w:t>
      </w:r>
      <w:bookmarkEnd w:id="10"/>
      <w:r w:rsidRPr="000608E5">
        <w:rPr>
          <w:rFonts w:ascii="Times New Roman" w:hAnsi="Times New Roman" w:cs="Times New Roman"/>
          <w:sz w:val="28"/>
          <w:szCs w:val="28"/>
          <w:lang w:val="kk-KZ"/>
        </w:rPr>
        <w:t xml:space="preserve">  </w:t>
      </w:r>
      <w:r w:rsidRPr="00674475">
        <w:rPr>
          <w:rFonts w:ascii="Times New Roman" w:hAnsi="Times New Roman" w:cs="Times New Roman"/>
          <w:sz w:val="28"/>
          <w:szCs w:val="28"/>
          <w:lang w:val="kk-KZ"/>
        </w:rPr>
        <w:t>№0566472</w:t>
      </w:r>
    </w:p>
    <w:p w14:paraId="5E9FFABF" w14:textId="0FDBA07D" w:rsidR="00741C80" w:rsidRPr="00741C80" w:rsidRDefault="00674475" w:rsidP="00741C80">
      <w:pPr>
        <w:pStyle w:val="a3"/>
        <w:ind w:firstLine="0"/>
        <w:rPr>
          <w:rFonts w:ascii="Times New Roman" w:eastAsia="Times New Roman" w:hAnsi="Times New Roman" w:cs="Times New Roman"/>
          <w:sz w:val="28"/>
          <w:szCs w:val="28"/>
          <w:lang w:val="kk-KZ" w:eastAsia="ru-RU"/>
        </w:rPr>
      </w:pPr>
      <w:r>
        <w:rPr>
          <w:rFonts w:ascii="Times New Roman" w:hAnsi="Times New Roman" w:cs="Times New Roman"/>
          <w:b/>
          <w:bCs/>
          <w:sz w:val="28"/>
          <w:szCs w:val="28"/>
          <w:lang w:val="kk-KZ"/>
        </w:rPr>
        <w:t xml:space="preserve">Балабекова Баян </w:t>
      </w:r>
      <w:proofErr w:type="spellStart"/>
      <w:r>
        <w:rPr>
          <w:rFonts w:ascii="Times New Roman" w:hAnsi="Times New Roman" w:cs="Times New Roman"/>
          <w:b/>
          <w:bCs/>
          <w:sz w:val="28"/>
          <w:szCs w:val="28"/>
          <w:lang w:val="kk-KZ"/>
        </w:rPr>
        <w:t>Орынбасаровна</w:t>
      </w:r>
      <w:proofErr w:type="spellEnd"/>
      <w:r w:rsidRPr="000608E5">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тәрбиеші </w:t>
      </w:r>
      <w:bookmarkStart w:id="11" w:name="_Hlk198643931"/>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0608E5">
        <w:rPr>
          <w:lang w:val="kk-KZ"/>
        </w:rPr>
        <w:t xml:space="preserve"> </w:t>
      </w:r>
      <w:bookmarkEnd w:id="11"/>
      <w:r w:rsidRPr="000608E5">
        <w:rPr>
          <w:rFonts w:ascii="Times New Roman" w:hAnsi="Times New Roman" w:cs="Times New Roman"/>
          <w:sz w:val="28"/>
          <w:szCs w:val="28"/>
          <w:lang w:val="kk-KZ"/>
        </w:rPr>
        <w:t>Мектепке дейінгі білім  беру  ұйымдары педагогтерінің ойын  құзыреттілігін дамыту 72 сағат 02.09.2022</w:t>
      </w:r>
      <w:r>
        <w:rPr>
          <w:rFonts w:ascii="Times New Roman" w:hAnsi="Times New Roman" w:cs="Times New Roman"/>
          <w:sz w:val="28"/>
          <w:szCs w:val="28"/>
          <w:lang w:val="kk-KZ"/>
        </w:rPr>
        <w:t xml:space="preserve"> </w:t>
      </w:r>
      <w:r w:rsidRPr="00674475">
        <w:rPr>
          <w:rFonts w:ascii="Times New Roman" w:eastAsia="Times New Roman" w:hAnsi="Times New Roman" w:cs="Times New Roman"/>
          <w:sz w:val="28"/>
          <w:szCs w:val="28"/>
          <w:lang w:val="kk-KZ" w:eastAsia="ru-RU"/>
        </w:rPr>
        <w:t>№0566483</w:t>
      </w:r>
    </w:p>
    <w:p w14:paraId="6AA76614" w14:textId="77777777" w:rsidR="00B9345E" w:rsidRDefault="00B9345E" w:rsidP="00B9345E">
      <w:pPr>
        <w:pStyle w:val="Default"/>
        <w:contextualSpacing/>
        <w:jc w:val="both"/>
        <w:rPr>
          <w:color w:val="auto"/>
          <w:sz w:val="28"/>
          <w:szCs w:val="28"/>
          <w:lang w:val="kk-KZ"/>
        </w:rPr>
      </w:pPr>
      <w:r>
        <w:rPr>
          <w:b/>
          <w:sz w:val="28"/>
          <w:szCs w:val="28"/>
          <w:lang w:val="kk-KZ"/>
        </w:rPr>
        <w:t xml:space="preserve">Кемелова </w:t>
      </w:r>
      <w:proofErr w:type="spellStart"/>
      <w:r>
        <w:rPr>
          <w:b/>
          <w:sz w:val="28"/>
          <w:szCs w:val="28"/>
          <w:lang w:val="kk-KZ"/>
        </w:rPr>
        <w:t>Есенкул</w:t>
      </w:r>
      <w:proofErr w:type="spellEnd"/>
      <w:r>
        <w:rPr>
          <w:b/>
          <w:sz w:val="28"/>
          <w:szCs w:val="28"/>
          <w:lang w:val="kk-KZ"/>
        </w:rPr>
        <w:t xml:space="preserve"> </w:t>
      </w:r>
      <w:proofErr w:type="spellStart"/>
      <w:r>
        <w:rPr>
          <w:b/>
          <w:sz w:val="28"/>
          <w:szCs w:val="28"/>
          <w:lang w:val="kk-KZ"/>
        </w:rPr>
        <w:t>Курманкызы</w:t>
      </w:r>
      <w:proofErr w:type="spellEnd"/>
      <w:r w:rsidRPr="00741C80">
        <w:rPr>
          <w:b/>
          <w:color w:val="auto"/>
          <w:sz w:val="28"/>
          <w:szCs w:val="28"/>
          <w:lang w:val="kk-KZ"/>
        </w:rPr>
        <w:t>–</w:t>
      </w:r>
      <w:r>
        <w:rPr>
          <w:b/>
          <w:sz w:val="28"/>
          <w:szCs w:val="28"/>
          <w:lang w:val="kk-KZ"/>
        </w:rPr>
        <w:t xml:space="preserve">тәрбиеші </w:t>
      </w:r>
      <w:r w:rsidRPr="00741C80">
        <w:rPr>
          <w:color w:val="auto"/>
          <w:sz w:val="28"/>
          <w:szCs w:val="28"/>
          <w:lang w:val="kk-KZ"/>
        </w:rPr>
        <w:t>Тараз қаласы АҰО АҚ "Өрлеу" Біліктілікті арттыру ұлттық орталығы" АҚ "</w:t>
      </w:r>
      <w:r w:rsidRPr="00674475">
        <w:rPr>
          <w:color w:val="auto"/>
          <w:sz w:val="28"/>
          <w:szCs w:val="28"/>
          <w:lang w:val="kk-KZ"/>
        </w:rPr>
        <w:t xml:space="preserve"> Мектепке дейінгі білім беру  ұйымдары педагогтерінің ойын  құзыреттілігін дамыту 72 сағат 0</w:t>
      </w:r>
      <w:r>
        <w:rPr>
          <w:color w:val="auto"/>
          <w:sz w:val="28"/>
          <w:szCs w:val="28"/>
          <w:lang w:val="kk-KZ"/>
        </w:rPr>
        <w:t>2</w:t>
      </w:r>
      <w:r w:rsidRPr="00674475">
        <w:rPr>
          <w:color w:val="auto"/>
          <w:sz w:val="28"/>
          <w:szCs w:val="28"/>
          <w:lang w:val="kk-KZ"/>
        </w:rPr>
        <w:t>.</w:t>
      </w:r>
      <w:r>
        <w:rPr>
          <w:color w:val="auto"/>
          <w:sz w:val="28"/>
          <w:szCs w:val="28"/>
          <w:lang w:val="kk-KZ"/>
        </w:rPr>
        <w:t>09</w:t>
      </w:r>
      <w:r w:rsidRPr="00674475">
        <w:rPr>
          <w:color w:val="auto"/>
          <w:sz w:val="28"/>
          <w:szCs w:val="28"/>
          <w:lang w:val="kk-KZ"/>
        </w:rPr>
        <w:t>.202</w:t>
      </w:r>
      <w:r>
        <w:rPr>
          <w:color w:val="auto"/>
          <w:sz w:val="28"/>
          <w:szCs w:val="28"/>
          <w:lang w:val="kk-KZ"/>
        </w:rPr>
        <w:t>2</w:t>
      </w:r>
      <w:r w:rsidRPr="00674475">
        <w:rPr>
          <w:color w:val="auto"/>
          <w:sz w:val="28"/>
          <w:szCs w:val="28"/>
          <w:lang w:val="kk-KZ"/>
        </w:rPr>
        <w:t xml:space="preserve"> № 0</w:t>
      </w:r>
      <w:r>
        <w:rPr>
          <w:color w:val="auto"/>
          <w:sz w:val="28"/>
          <w:szCs w:val="28"/>
          <w:lang w:val="kk-KZ"/>
        </w:rPr>
        <w:t>566465</w:t>
      </w:r>
    </w:p>
    <w:p w14:paraId="0890AE15" w14:textId="21A9FD83" w:rsidR="003F2B24" w:rsidRDefault="003F2B24" w:rsidP="00B9345E">
      <w:pPr>
        <w:pStyle w:val="Default"/>
        <w:contextualSpacing/>
        <w:jc w:val="both"/>
        <w:rPr>
          <w:color w:val="auto"/>
          <w:sz w:val="28"/>
          <w:szCs w:val="28"/>
          <w:lang w:val="kk-KZ"/>
        </w:rPr>
      </w:pPr>
      <w:bookmarkStart w:id="12" w:name="_Hlk198645000"/>
      <w:r w:rsidRPr="003F2B24">
        <w:rPr>
          <w:b/>
          <w:bCs/>
          <w:color w:val="auto"/>
          <w:sz w:val="28"/>
          <w:szCs w:val="28"/>
          <w:lang w:val="kk-KZ"/>
        </w:rPr>
        <w:lastRenderedPageBreak/>
        <w:t xml:space="preserve">Болатова Райса </w:t>
      </w:r>
      <w:proofErr w:type="spellStart"/>
      <w:r w:rsidRPr="003F2B24">
        <w:rPr>
          <w:b/>
          <w:bCs/>
          <w:color w:val="auto"/>
          <w:sz w:val="28"/>
          <w:szCs w:val="28"/>
          <w:lang w:val="kk-KZ"/>
        </w:rPr>
        <w:t>Есенгелдиевна</w:t>
      </w:r>
      <w:proofErr w:type="spellEnd"/>
      <w:r>
        <w:rPr>
          <w:color w:val="auto"/>
          <w:sz w:val="28"/>
          <w:szCs w:val="28"/>
          <w:lang w:val="kk-KZ"/>
        </w:rPr>
        <w:t xml:space="preserve">-тәрбиеші </w:t>
      </w:r>
      <w:r w:rsidRPr="00741C80">
        <w:rPr>
          <w:color w:val="auto"/>
          <w:sz w:val="28"/>
          <w:szCs w:val="28"/>
          <w:lang w:val="kk-KZ"/>
        </w:rPr>
        <w:t xml:space="preserve">Тараз қаласы АҰО АҚ "Өрлеу" Біліктілікті арттыру ұлттық орталығы" АҚ </w:t>
      </w:r>
      <w:r w:rsidR="00DA26C4">
        <w:rPr>
          <w:color w:val="auto"/>
          <w:sz w:val="28"/>
          <w:szCs w:val="28"/>
          <w:lang w:val="kk-KZ"/>
        </w:rPr>
        <w:t>«</w:t>
      </w:r>
      <w:r w:rsidRPr="00674475">
        <w:rPr>
          <w:color w:val="auto"/>
          <w:sz w:val="28"/>
          <w:szCs w:val="28"/>
          <w:lang w:val="kk-KZ"/>
        </w:rPr>
        <w:t>Мектепке дейінгі білім беру  ұйымдары педагогтерінің ойын  құзыреттілігін дамыту 72 сағат 0</w:t>
      </w:r>
      <w:r>
        <w:rPr>
          <w:color w:val="auto"/>
          <w:sz w:val="28"/>
          <w:szCs w:val="28"/>
          <w:lang w:val="kk-KZ"/>
        </w:rPr>
        <w:t>2</w:t>
      </w:r>
      <w:r w:rsidRPr="00674475">
        <w:rPr>
          <w:color w:val="auto"/>
          <w:sz w:val="28"/>
          <w:szCs w:val="28"/>
          <w:lang w:val="kk-KZ"/>
        </w:rPr>
        <w:t>.</w:t>
      </w:r>
      <w:r>
        <w:rPr>
          <w:color w:val="auto"/>
          <w:sz w:val="28"/>
          <w:szCs w:val="28"/>
          <w:lang w:val="kk-KZ"/>
        </w:rPr>
        <w:t>09</w:t>
      </w:r>
      <w:r w:rsidRPr="00674475">
        <w:rPr>
          <w:color w:val="auto"/>
          <w:sz w:val="28"/>
          <w:szCs w:val="28"/>
          <w:lang w:val="kk-KZ"/>
        </w:rPr>
        <w:t>.202</w:t>
      </w:r>
      <w:r>
        <w:rPr>
          <w:color w:val="auto"/>
          <w:sz w:val="28"/>
          <w:szCs w:val="28"/>
          <w:lang w:val="kk-KZ"/>
        </w:rPr>
        <w:t xml:space="preserve">2  </w:t>
      </w:r>
      <w:r w:rsidR="007D5B8D">
        <w:rPr>
          <w:color w:val="auto"/>
          <w:sz w:val="28"/>
          <w:szCs w:val="28"/>
          <w:lang w:val="kk-KZ"/>
        </w:rPr>
        <w:t xml:space="preserve"> </w:t>
      </w:r>
      <w:r w:rsidRPr="003F2B24">
        <w:rPr>
          <w:color w:val="auto"/>
          <w:sz w:val="28"/>
          <w:szCs w:val="28"/>
          <w:lang w:val="kk-KZ"/>
        </w:rPr>
        <w:t>№ 0566456</w:t>
      </w:r>
      <w:bookmarkEnd w:id="12"/>
    </w:p>
    <w:p w14:paraId="493007CA" w14:textId="16E840FF" w:rsidR="00DA26C4" w:rsidRPr="007D5B8D" w:rsidRDefault="00DA26C4" w:rsidP="007D5B8D">
      <w:pPr>
        <w:rPr>
          <w:rFonts w:ascii="Times New Roman" w:hAnsi="Times New Roman" w:cs="Times New Roman"/>
          <w:sz w:val="28"/>
          <w:szCs w:val="28"/>
          <w:lang w:val="kk-KZ"/>
        </w:rPr>
      </w:pPr>
      <w:r w:rsidRPr="007D5B8D">
        <w:rPr>
          <w:rFonts w:ascii="Times New Roman" w:hAnsi="Times New Roman" w:cs="Times New Roman"/>
          <w:b/>
          <w:bCs/>
          <w:sz w:val="28"/>
          <w:szCs w:val="28"/>
          <w:lang w:val="kk-KZ"/>
        </w:rPr>
        <w:t xml:space="preserve">Шойбекова </w:t>
      </w:r>
      <w:proofErr w:type="spellStart"/>
      <w:r w:rsidRPr="007D5B8D">
        <w:rPr>
          <w:rFonts w:ascii="Times New Roman" w:hAnsi="Times New Roman" w:cs="Times New Roman"/>
          <w:b/>
          <w:bCs/>
          <w:sz w:val="28"/>
          <w:szCs w:val="28"/>
          <w:lang w:val="kk-KZ"/>
        </w:rPr>
        <w:t>Гулзира</w:t>
      </w:r>
      <w:proofErr w:type="spellEnd"/>
      <w:r w:rsidRPr="007D5B8D">
        <w:rPr>
          <w:rFonts w:ascii="Times New Roman" w:hAnsi="Times New Roman" w:cs="Times New Roman"/>
          <w:b/>
          <w:bCs/>
          <w:sz w:val="28"/>
          <w:szCs w:val="28"/>
          <w:lang w:val="kk-KZ"/>
        </w:rPr>
        <w:t xml:space="preserve"> Саматқызы</w:t>
      </w:r>
      <w:r w:rsidRPr="007D5B8D">
        <w:rPr>
          <w:rFonts w:ascii="Times New Roman" w:hAnsi="Times New Roman" w:cs="Times New Roman"/>
          <w:sz w:val="28"/>
          <w:szCs w:val="28"/>
          <w:lang w:val="kk-KZ"/>
        </w:rPr>
        <w:t xml:space="preserve">-тәрбиеші Тараз қаласы АҰО АҚ "Өрлеу" Біліктілікті арттыру ұлттық орталығы" АҚ « Мектепке дейінгі білім беру  ұйымдары педагогтерінің ойын  құзыреттілігін дамыту 72 сағат 02.09.2022  </w:t>
      </w:r>
      <w:r w:rsidR="007D5B8D" w:rsidRPr="007D5B8D">
        <w:rPr>
          <w:rFonts w:ascii="Times New Roman" w:hAnsi="Times New Roman" w:cs="Times New Roman"/>
          <w:sz w:val="28"/>
          <w:szCs w:val="28"/>
          <w:lang w:val="kk-KZ"/>
        </w:rPr>
        <w:t xml:space="preserve"> </w:t>
      </w:r>
      <w:r w:rsidRPr="007D5B8D">
        <w:rPr>
          <w:rFonts w:ascii="Times New Roman" w:hAnsi="Times New Roman" w:cs="Times New Roman"/>
          <w:sz w:val="28"/>
          <w:szCs w:val="28"/>
          <w:lang w:val="kk-KZ"/>
        </w:rPr>
        <w:t>№ 0566476</w:t>
      </w:r>
    </w:p>
    <w:p w14:paraId="07C71542" w14:textId="1CC67A34" w:rsidR="007D5B8D" w:rsidRDefault="007D5B8D" w:rsidP="007D5B8D">
      <w:pPr>
        <w:pStyle w:val="Default"/>
        <w:contextualSpacing/>
        <w:jc w:val="both"/>
        <w:rPr>
          <w:color w:val="auto"/>
          <w:sz w:val="28"/>
          <w:szCs w:val="28"/>
          <w:lang w:val="kk-KZ"/>
        </w:rPr>
      </w:pPr>
      <w:proofErr w:type="spellStart"/>
      <w:r>
        <w:rPr>
          <w:b/>
          <w:bCs/>
          <w:color w:val="auto"/>
          <w:sz w:val="28"/>
          <w:szCs w:val="28"/>
          <w:lang w:val="kk-KZ"/>
        </w:rPr>
        <w:t>Баккараева</w:t>
      </w:r>
      <w:proofErr w:type="spellEnd"/>
      <w:r>
        <w:rPr>
          <w:b/>
          <w:bCs/>
          <w:color w:val="auto"/>
          <w:sz w:val="28"/>
          <w:szCs w:val="28"/>
          <w:lang w:val="kk-KZ"/>
        </w:rPr>
        <w:t xml:space="preserve"> </w:t>
      </w:r>
      <w:proofErr w:type="spellStart"/>
      <w:r>
        <w:rPr>
          <w:b/>
          <w:bCs/>
          <w:color w:val="auto"/>
          <w:sz w:val="28"/>
          <w:szCs w:val="28"/>
          <w:lang w:val="kk-KZ"/>
        </w:rPr>
        <w:t>Гулзия</w:t>
      </w:r>
      <w:proofErr w:type="spellEnd"/>
      <w:r>
        <w:rPr>
          <w:b/>
          <w:bCs/>
          <w:color w:val="auto"/>
          <w:sz w:val="28"/>
          <w:szCs w:val="28"/>
          <w:lang w:val="kk-KZ"/>
        </w:rPr>
        <w:t xml:space="preserve"> </w:t>
      </w:r>
      <w:proofErr w:type="spellStart"/>
      <w:r>
        <w:rPr>
          <w:b/>
          <w:bCs/>
          <w:color w:val="auto"/>
          <w:sz w:val="28"/>
          <w:szCs w:val="28"/>
          <w:lang w:val="kk-KZ"/>
        </w:rPr>
        <w:t>Мылтыкбаевна</w:t>
      </w:r>
      <w:proofErr w:type="spellEnd"/>
      <w:r>
        <w:rPr>
          <w:color w:val="auto"/>
          <w:sz w:val="28"/>
          <w:szCs w:val="28"/>
          <w:lang w:val="kk-KZ"/>
        </w:rPr>
        <w:t>- тәрбиеші</w:t>
      </w:r>
      <w:r w:rsidRPr="003F2B24">
        <w:rPr>
          <w:color w:val="auto"/>
          <w:sz w:val="28"/>
          <w:szCs w:val="28"/>
          <w:lang w:val="kk-KZ"/>
        </w:rPr>
        <w:t xml:space="preserve"> </w:t>
      </w:r>
      <w:r w:rsidRPr="00741C80">
        <w:rPr>
          <w:color w:val="auto"/>
          <w:sz w:val="28"/>
          <w:szCs w:val="28"/>
          <w:lang w:val="kk-KZ"/>
        </w:rPr>
        <w:t>Тараз қаласы АҰО АҚ "Өрлеу" Біліктілікті арттыру ұлттық орталығы" АҚ "</w:t>
      </w:r>
      <w:r w:rsidRPr="00674475">
        <w:rPr>
          <w:color w:val="auto"/>
          <w:sz w:val="28"/>
          <w:szCs w:val="28"/>
          <w:lang w:val="kk-KZ"/>
        </w:rPr>
        <w:t xml:space="preserve"> Мектепке дейінгі білім беру  ұйымдары педагогтерінің ойын  құзыреттілігін дамыту 72 сағат 0</w:t>
      </w:r>
      <w:r>
        <w:rPr>
          <w:color w:val="auto"/>
          <w:sz w:val="28"/>
          <w:szCs w:val="28"/>
          <w:lang w:val="kk-KZ"/>
        </w:rPr>
        <w:t>2</w:t>
      </w:r>
      <w:r w:rsidRPr="00674475">
        <w:rPr>
          <w:color w:val="auto"/>
          <w:sz w:val="28"/>
          <w:szCs w:val="28"/>
          <w:lang w:val="kk-KZ"/>
        </w:rPr>
        <w:t>.</w:t>
      </w:r>
      <w:r>
        <w:rPr>
          <w:color w:val="auto"/>
          <w:sz w:val="28"/>
          <w:szCs w:val="28"/>
          <w:lang w:val="kk-KZ"/>
        </w:rPr>
        <w:t>09</w:t>
      </w:r>
      <w:r w:rsidRPr="00674475">
        <w:rPr>
          <w:color w:val="auto"/>
          <w:sz w:val="28"/>
          <w:szCs w:val="28"/>
          <w:lang w:val="kk-KZ"/>
        </w:rPr>
        <w:t>.202</w:t>
      </w:r>
      <w:r>
        <w:rPr>
          <w:color w:val="auto"/>
          <w:sz w:val="28"/>
          <w:szCs w:val="28"/>
          <w:lang w:val="kk-KZ"/>
        </w:rPr>
        <w:t>2</w:t>
      </w:r>
      <w:r w:rsidRPr="00674475">
        <w:rPr>
          <w:color w:val="auto"/>
          <w:sz w:val="28"/>
          <w:szCs w:val="28"/>
          <w:lang w:val="kk-KZ"/>
        </w:rPr>
        <w:t xml:space="preserve"> </w:t>
      </w:r>
      <w:r>
        <w:rPr>
          <w:color w:val="auto"/>
          <w:sz w:val="28"/>
          <w:szCs w:val="28"/>
          <w:lang w:val="kk-KZ"/>
        </w:rPr>
        <w:t xml:space="preserve"> </w:t>
      </w:r>
      <w:r w:rsidRPr="003F2B24">
        <w:rPr>
          <w:color w:val="auto"/>
          <w:sz w:val="28"/>
          <w:szCs w:val="28"/>
          <w:lang w:val="kk-KZ"/>
        </w:rPr>
        <w:t>№ 056</w:t>
      </w:r>
      <w:r>
        <w:rPr>
          <w:color w:val="auto"/>
          <w:sz w:val="28"/>
          <w:szCs w:val="28"/>
          <w:lang w:val="kk-KZ"/>
        </w:rPr>
        <w:t>6454</w:t>
      </w:r>
    </w:p>
    <w:p w14:paraId="43D694D1" w14:textId="77777777" w:rsidR="007D5B8D" w:rsidRDefault="007D5B8D" w:rsidP="007D5B8D">
      <w:pPr>
        <w:pStyle w:val="Default"/>
        <w:contextualSpacing/>
        <w:jc w:val="both"/>
        <w:rPr>
          <w:color w:val="auto"/>
          <w:sz w:val="28"/>
          <w:szCs w:val="28"/>
          <w:lang w:val="kk-KZ"/>
        </w:rPr>
      </w:pPr>
      <w:proofErr w:type="spellStart"/>
      <w:r>
        <w:rPr>
          <w:b/>
          <w:sz w:val="28"/>
          <w:szCs w:val="28"/>
          <w:lang w:val="kk-KZ"/>
        </w:rPr>
        <w:t>Муратова</w:t>
      </w:r>
      <w:proofErr w:type="spellEnd"/>
      <w:r>
        <w:rPr>
          <w:b/>
          <w:sz w:val="28"/>
          <w:szCs w:val="28"/>
          <w:lang w:val="kk-KZ"/>
        </w:rPr>
        <w:t xml:space="preserve"> </w:t>
      </w:r>
      <w:proofErr w:type="spellStart"/>
      <w:r>
        <w:rPr>
          <w:b/>
          <w:sz w:val="28"/>
          <w:szCs w:val="28"/>
          <w:lang w:val="kk-KZ"/>
        </w:rPr>
        <w:t>Толганай</w:t>
      </w:r>
      <w:proofErr w:type="spellEnd"/>
      <w:r>
        <w:rPr>
          <w:b/>
          <w:sz w:val="28"/>
          <w:szCs w:val="28"/>
          <w:lang w:val="kk-KZ"/>
        </w:rPr>
        <w:t xml:space="preserve"> </w:t>
      </w:r>
      <w:proofErr w:type="spellStart"/>
      <w:r>
        <w:rPr>
          <w:b/>
          <w:sz w:val="28"/>
          <w:szCs w:val="28"/>
          <w:lang w:val="kk-KZ"/>
        </w:rPr>
        <w:t>Данатқызы</w:t>
      </w:r>
      <w:proofErr w:type="spellEnd"/>
      <w:r w:rsidRPr="00741C80">
        <w:rPr>
          <w:b/>
          <w:color w:val="auto"/>
          <w:sz w:val="28"/>
          <w:szCs w:val="28"/>
          <w:lang w:val="kk-KZ"/>
        </w:rPr>
        <w:t>–</w:t>
      </w:r>
      <w:r>
        <w:rPr>
          <w:b/>
          <w:sz w:val="28"/>
          <w:szCs w:val="28"/>
          <w:lang w:val="kk-KZ"/>
        </w:rPr>
        <w:t xml:space="preserve">тәрбиеші </w:t>
      </w:r>
      <w:r w:rsidRPr="00741C80">
        <w:rPr>
          <w:color w:val="auto"/>
          <w:sz w:val="28"/>
          <w:szCs w:val="28"/>
          <w:lang w:val="kk-KZ"/>
        </w:rPr>
        <w:t>Тараз қаласы АҰО АҚ "Өрлеу" Біліктілікті арттыру ұлттық орталығы" АҚ "</w:t>
      </w:r>
      <w:r w:rsidRPr="00674475">
        <w:rPr>
          <w:color w:val="auto"/>
          <w:sz w:val="28"/>
          <w:szCs w:val="28"/>
          <w:lang w:val="kk-KZ"/>
        </w:rPr>
        <w:t xml:space="preserve"> Мектепке дейінгі білім беру  ұйымдары педагогтерінің ойын  құзыреттілігін дамыту 72 сағат 0</w:t>
      </w:r>
      <w:r>
        <w:rPr>
          <w:color w:val="auto"/>
          <w:sz w:val="28"/>
          <w:szCs w:val="28"/>
          <w:lang w:val="kk-KZ"/>
        </w:rPr>
        <w:t>2</w:t>
      </w:r>
      <w:r w:rsidRPr="00674475">
        <w:rPr>
          <w:color w:val="auto"/>
          <w:sz w:val="28"/>
          <w:szCs w:val="28"/>
          <w:lang w:val="kk-KZ"/>
        </w:rPr>
        <w:t>.</w:t>
      </w:r>
      <w:r>
        <w:rPr>
          <w:color w:val="auto"/>
          <w:sz w:val="28"/>
          <w:szCs w:val="28"/>
          <w:lang w:val="kk-KZ"/>
        </w:rPr>
        <w:t>09</w:t>
      </w:r>
      <w:r w:rsidRPr="00674475">
        <w:rPr>
          <w:color w:val="auto"/>
          <w:sz w:val="28"/>
          <w:szCs w:val="28"/>
          <w:lang w:val="kk-KZ"/>
        </w:rPr>
        <w:t>.202</w:t>
      </w:r>
      <w:r>
        <w:rPr>
          <w:color w:val="auto"/>
          <w:sz w:val="28"/>
          <w:szCs w:val="28"/>
          <w:lang w:val="kk-KZ"/>
        </w:rPr>
        <w:t>2</w:t>
      </w:r>
      <w:r w:rsidRPr="00674475">
        <w:rPr>
          <w:color w:val="auto"/>
          <w:sz w:val="28"/>
          <w:szCs w:val="28"/>
          <w:lang w:val="kk-KZ"/>
        </w:rPr>
        <w:t xml:space="preserve"> </w:t>
      </w:r>
      <w:r w:rsidRPr="003F2B24">
        <w:rPr>
          <w:color w:val="auto"/>
          <w:sz w:val="28"/>
          <w:szCs w:val="28"/>
          <w:lang w:val="kk-KZ"/>
        </w:rPr>
        <w:t>№ 0566469</w:t>
      </w:r>
    </w:p>
    <w:p w14:paraId="1A17F16A" w14:textId="77777777" w:rsidR="007D5B8D" w:rsidRDefault="007D5B8D" w:rsidP="007D5B8D">
      <w:pPr>
        <w:pStyle w:val="Default"/>
        <w:contextualSpacing/>
        <w:jc w:val="both"/>
        <w:rPr>
          <w:color w:val="auto"/>
          <w:sz w:val="28"/>
          <w:szCs w:val="28"/>
          <w:lang w:val="kk-KZ"/>
        </w:rPr>
      </w:pPr>
      <w:proofErr w:type="spellStart"/>
      <w:r w:rsidRPr="003F2B24">
        <w:rPr>
          <w:b/>
          <w:bCs/>
          <w:color w:val="auto"/>
          <w:sz w:val="28"/>
          <w:szCs w:val="28"/>
          <w:lang w:val="kk-KZ"/>
        </w:rPr>
        <w:t>Тулмагамбетова</w:t>
      </w:r>
      <w:proofErr w:type="spellEnd"/>
      <w:r w:rsidRPr="003F2B24">
        <w:rPr>
          <w:b/>
          <w:bCs/>
          <w:color w:val="auto"/>
          <w:sz w:val="28"/>
          <w:szCs w:val="28"/>
          <w:lang w:val="kk-KZ"/>
        </w:rPr>
        <w:t xml:space="preserve"> </w:t>
      </w:r>
      <w:r>
        <w:rPr>
          <w:b/>
          <w:bCs/>
          <w:color w:val="auto"/>
          <w:sz w:val="28"/>
          <w:szCs w:val="28"/>
          <w:lang w:val="kk-KZ"/>
        </w:rPr>
        <w:t>Ж</w:t>
      </w:r>
      <w:r w:rsidRPr="003F2B24">
        <w:rPr>
          <w:b/>
          <w:bCs/>
          <w:color w:val="auto"/>
          <w:sz w:val="28"/>
          <w:szCs w:val="28"/>
          <w:lang w:val="kk-KZ"/>
        </w:rPr>
        <w:t xml:space="preserve">азира </w:t>
      </w:r>
      <w:proofErr w:type="spellStart"/>
      <w:r w:rsidRPr="003F2B24">
        <w:rPr>
          <w:b/>
          <w:bCs/>
          <w:color w:val="auto"/>
          <w:sz w:val="28"/>
          <w:szCs w:val="28"/>
          <w:lang w:val="kk-KZ"/>
        </w:rPr>
        <w:t>Шубаевна</w:t>
      </w:r>
      <w:proofErr w:type="spellEnd"/>
      <w:r>
        <w:rPr>
          <w:color w:val="auto"/>
          <w:sz w:val="28"/>
          <w:szCs w:val="28"/>
          <w:lang w:val="kk-KZ"/>
        </w:rPr>
        <w:t xml:space="preserve"> - тәрбиеші</w:t>
      </w:r>
      <w:r w:rsidRPr="003F2B24">
        <w:rPr>
          <w:color w:val="auto"/>
          <w:sz w:val="28"/>
          <w:szCs w:val="28"/>
          <w:lang w:val="kk-KZ"/>
        </w:rPr>
        <w:t xml:space="preserve"> </w:t>
      </w:r>
      <w:r w:rsidRPr="00741C80">
        <w:rPr>
          <w:color w:val="auto"/>
          <w:sz w:val="28"/>
          <w:szCs w:val="28"/>
          <w:lang w:val="kk-KZ"/>
        </w:rPr>
        <w:t>Тараз қаласы АҰО АҚ "Өрлеу" Біліктілікті арттыру ұлттық орталығы" АҚ "</w:t>
      </w:r>
      <w:r w:rsidRPr="00674475">
        <w:rPr>
          <w:color w:val="auto"/>
          <w:sz w:val="28"/>
          <w:szCs w:val="28"/>
          <w:lang w:val="kk-KZ"/>
        </w:rPr>
        <w:t xml:space="preserve"> Мектепке дейінгі білім беру  ұйымдары педагогтерінің ойын  құзыреттілігін дамыту 72 сағат 0</w:t>
      </w:r>
      <w:r>
        <w:rPr>
          <w:color w:val="auto"/>
          <w:sz w:val="28"/>
          <w:szCs w:val="28"/>
          <w:lang w:val="kk-KZ"/>
        </w:rPr>
        <w:t>2</w:t>
      </w:r>
      <w:r w:rsidRPr="00674475">
        <w:rPr>
          <w:color w:val="auto"/>
          <w:sz w:val="28"/>
          <w:szCs w:val="28"/>
          <w:lang w:val="kk-KZ"/>
        </w:rPr>
        <w:t>.</w:t>
      </w:r>
      <w:r>
        <w:rPr>
          <w:color w:val="auto"/>
          <w:sz w:val="28"/>
          <w:szCs w:val="28"/>
          <w:lang w:val="kk-KZ"/>
        </w:rPr>
        <w:t>09</w:t>
      </w:r>
      <w:r w:rsidRPr="00674475">
        <w:rPr>
          <w:color w:val="auto"/>
          <w:sz w:val="28"/>
          <w:szCs w:val="28"/>
          <w:lang w:val="kk-KZ"/>
        </w:rPr>
        <w:t>.202</w:t>
      </w:r>
      <w:r>
        <w:rPr>
          <w:color w:val="auto"/>
          <w:sz w:val="28"/>
          <w:szCs w:val="28"/>
          <w:lang w:val="kk-KZ"/>
        </w:rPr>
        <w:t>2</w:t>
      </w:r>
      <w:r w:rsidRPr="00674475">
        <w:rPr>
          <w:color w:val="auto"/>
          <w:sz w:val="28"/>
          <w:szCs w:val="28"/>
          <w:lang w:val="kk-KZ"/>
        </w:rPr>
        <w:t xml:space="preserve"> </w:t>
      </w:r>
      <w:r>
        <w:rPr>
          <w:color w:val="auto"/>
          <w:sz w:val="28"/>
          <w:szCs w:val="28"/>
          <w:lang w:val="kk-KZ"/>
        </w:rPr>
        <w:t xml:space="preserve"> </w:t>
      </w:r>
      <w:r w:rsidRPr="003F2B24">
        <w:rPr>
          <w:color w:val="auto"/>
          <w:sz w:val="28"/>
          <w:szCs w:val="28"/>
          <w:lang w:val="kk-KZ"/>
        </w:rPr>
        <w:t>№ 0566473</w:t>
      </w:r>
    </w:p>
    <w:p w14:paraId="23954108" w14:textId="77777777" w:rsidR="007D5B8D" w:rsidRPr="00B43FDA" w:rsidRDefault="007D5B8D" w:rsidP="007D5B8D">
      <w:pPr>
        <w:pStyle w:val="Default"/>
        <w:contextualSpacing/>
        <w:jc w:val="both"/>
        <w:rPr>
          <w:color w:val="auto"/>
          <w:sz w:val="28"/>
          <w:szCs w:val="28"/>
          <w:highlight w:val="yellow"/>
          <w:lang w:val="kk-KZ"/>
        </w:rPr>
      </w:pPr>
      <w:proofErr w:type="spellStart"/>
      <w:r>
        <w:rPr>
          <w:b/>
          <w:bCs/>
          <w:color w:val="auto"/>
          <w:sz w:val="28"/>
          <w:szCs w:val="28"/>
          <w:lang w:val="kk-KZ"/>
        </w:rPr>
        <w:t>Курманбекова</w:t>
      </w:r>
      <w:proofErr w:type="spellEnd"/>
      <w:r>
        <w:rPr>
          <w:b/>
          <w:bCs/>
          <w:color w:val="auto"/>
          <w:sz w:val="28"/>
          <w:szCs w:val="28"/>
          <w:lang w:val="kk-KZ"/>
        </w:rPr>
        <w:t xml:space="preserve"> </w:t>
      </w:r>
      <w:proofErr w:type="spellStart"/>
      <w:r>
        <w:rPr>
          <w:b/>
          <w:bCs/>
          <w:color w:val="auto"/>
          <w:sz w:val="28"/>
          <w:szCs w:val="28"/>
          <w:lang w:val="kk-KZ"/>
        </w:rPr>
        <w:t>Нурбану</w:t>
      </w:r>
      <w:proofErr w:type="spellEnd"/>
      <w:r>
        <w:rPr>
          <w:b/>
          <w:bCs/>
          <w:color w:val="auto"/>
          <w:sz w:val="28"/>
          <w:szCs w:val="28"/>
          <w:lang w:val="kk-KZ"/>
        </w:rPr>
        <w:t xml:space="preserve"> </w:t>
      </w:r>
      <w:proofErr w:type="spellStart"/>
      <w:r>
        <w:rPr>
          <w:b/>
          <w:bCs/>
          <w:color w:val="auto"/>
          <w:sz w:val="28"/>
          <w:szCs w:val="28"/>
          <w:lang w:val="kk-KZ"/>
        </w:rPr>
        <w:t>Алтынбековна</w:t>
      </w:r>
      <w:proofErr w:type="spellEnd"/>
      <w:r>
        <w:rPr>
          <w:color w:val="auto"/>
          <w:sz w:val="28"/>
          <w:szCs w:val="28"/>
          <w:lang w:val="kk-KZ"/>
        </w:rPr>
        <w:t>- тәрбиеші</w:t>
      </w:r>
      <w:r w:rsidRPr="003F2B24">
        <w:rPr>
          <w:color w:val="auto"/>
          <w:sz w:val="28"/>
          <w:szCs w:val="28"/>
          <w:lang w:val="kk-KZ"/>
        </w:rPr>
        <w:t xml:space="preserve"> </w:t>
      </w:r>
      <w:r w:rsidRPr="00741C80">
        <w:rPr>
          <w:color w:val="auto"/>
          <w:sz w:val="28"/>
          <w:szCs w:val="28"/>
          <w:lang w:val="kk-KZ"/>
        </w:rPr>
        <w:t>Тараз қаласы АҰО АҚ "Өрлеу" Біліктілікті арттыру ұлттық орталығы" АҚ "</w:t>
      </w:r>
      <w:r w:rsidRPr="00674475">
        <w:rPr>
          <w:color w:val="auto"/>
          <w:sz w:val="28"/>
          <w:szCs w:val="28"/>
          <w:lang w:val="kk-KZ"/>
        </w:rPr>
        <w:t xml:space="preserve"> Мектепке дейінгі білім беру  ұйымдары педагогтерінің ойын  құзыреттілігін дамыту 72 сағат 0</w:t>
      </w:r>
      <w:r>
        <w:rPr>
          <w:color w:val="auto"/>
          <w:sz w:val="28"/>
          <w:szCs w:val="28"/>
          <w:lang w:val="kk-KZ"/>
        </w:rPr>
        <w:t>2</w:t>
      </w:r>
      <w:r w:rsidRPr="00674475">
        <w:rPr>
          <w:color w:val="auto"/>
          <w:sz w:val="28"/>
          <w:szCs w:val="28"/>
          <w:lang w:val="kk-KZ"/>
        </w:rPr>
        <w:t>.</w:t>
      </w:r>
      <w:r>
        <w:rPr>
          <w:color w:val="auto"/>
          <w:sz w:val="28"/>
          <w:szCs w:val="28"/>
          <w:lang w:val="kk-KZ"/>
        </w:rPr>
        <w:t>09</w:t>
      </w:r>
      <w:r w:rsidRPr="00674475">
        <w:rPr>
          <w:color w:val="auto"/>
          <w:sz w:val="28"/>
          <w:szCs w:val="28"/>
          <w:lang w:val="kk-KZ"/>
        </w:rPr>
        <w:t>.202</w:t>
      </w:r>
      <w:r>
        <w:rPr>
          <w:color w:val="auto"/>
          <w:sz w:val="28"/>
          <w:szCs w:val="28"/>
          <w:lang w:val="kk-KZ"/>
        </w:rPr>
        <w:t>2</w:t>
      </w:r>
      <w:r w:rsidRPr="00674475">
        <w:rPr>
          <w:color w:val="auto"/>
          <w:sz w:val="28"/>
          <w:szCs w:val="28"/>
          <w:lang w:val="kk-KZ"/>
        </w:rPr>
        <w:t xml:space="preserve"> </w:t>
      </w:r>
      <w:r>
        <w:rPr>
          <w:color w:val="auto"/>
          <w:sz w:val="28"/>
          <w:szCs w:val="28"/>
          <w:lang w:val="kk-KZ"/>
        </w:rPr>
        <w:t xml:space="preserve"> </w:t>
      </w:r>
      <w:r w:rsidRPr="003F2B24">
        <w:rPr>
          <w:color w:val="auto"/>
          <w:sz w:val="28"/>
          <w:szCs w:val="28"/>
          <w:lang w:val="kk-KZ"/>
        </w:rPr>
        <w:t>№ 0566</w:t>
      </w:r>
      <w:r>
        <w:rPr>
          <w:color w:val="auto"/>
          <w:sz w:val="28"/>
          <w:szCs w:val="28"/>
          <w:lang w:val="kk-KZ"/>
        </w:rPr>
        <w:t>466</w:t>
      </w:r>
    </w:p>
    <w:p w14:paraId="15733735" w14:textId="5BA96BD4" w:rsidR="007D5B8D" w:rsidRPr="00B43FDA" w:rsidRDefault="007D5B8D" w:rsidP="00DA26C4">
      <w:pPr>
        <w:pStyle w:val="Default"/>
        <w:contextualSpacing/>
        <w:jc w:val="both"/>
        <w:rPr>
          <w:color w:val="auto"/>
          <w:sz w:val="28"/>
          <w:szCs w:val="28"/>
          <w:highlight w:val="yellow"/>
          <w:lang w:val="kk-KZ"/>
        </w:rPr>
      </w:pPr>
      <w:proofErr w:type="spellStart"/>
      <w:r>
        <w:rPr>
          <w:b/>
          <w:bCs/>
          <w:color w:val="auto"/>
          <w:sz w:val="28"/>
          <w:szCs w:val="28"/>
          <w:lang w:val="kk-KZ"/>
        </w:rPr>
        <w:t>Есимова</w:t>
      </w:r>
      <w:proofErr w:type="spellEnd"/>
      <w:r>
        <w:rPr>
          <w:b/>
          <w:bCs/>
          <w:color w:val="auto"/>
          <w:sz w:val="28"/>
          <w:szCs w:val="28"/>
          <w:lang w:val="kk-KZ"/>
        </w:rPr>
        <w:t xml:space="preserve"> Салтанат </w:t>
      </w:r>
      <w:proofErr w:type="spellStart"/>
      <w:r>
        <w:rPr>
          <w:b/>
          <w:bCs/>
          <w:color w:val="auto"/>
          <w:sz w:val="28"/>
          <w:szCs w:val="28"/>
          <w:lang w:val="kk-KZ"/>
        </w:rPr>
        <w:t>Тамабаевна</w:t>
      </w:r>
      <w:proofErr w:type="spellEnd"/>
      <w:r>
        <w:rPr>
          <w:color w:val="auto"/>
          <w:sz w:val="28"/>
          <w:szCs w:val="28"/>
          <w:lang w:val="kk-KZ"/>
        </w:rPr>
        <w:t>- тәрбиеші</w:t>
      </w:r>
      <w:r w:rsidRPr="003F2B24">
        <w:rPr>
          <w:color w:val="auto"/>
          <w:sz w:val="28"/>
          <w:szCs w:val="28"/>
          <w:lang w:val="kk-KZ"/>
        </w:rPr>
        <w:t xml:space="preserve"> </w:t>
      </w:r>
      <w:r w:rsidRPr="00741C80">
        <w:rPr>
          <w:color w:val="auto"/>
          <w:sz w:val="28"/>
          <w:szCs w:val="28"/>
          <w:lang w:val="kk-KZ"/>
        </w:rPr>
        <w:t>Тараз қаласы АҰО АҚ "Өрлеу" Біліктілікті арттыру ұлттық орталығы" АҚ "</w:t>
      </w:r>
      <w:r w:rsidRPr="00674475">
        <w:rPr>
          <w:color w:val="auto"/>
          <w:sz w:val="28"/>
          <w:szCs w:val="28"/>
          <w:lang w:val="kk-KZ"/>
        </w:rPr>
        <w:t xml:space="preserve"> Мектепке дейінгі білім беру  ұйымдары педагогтерінің ойын  құзыреттілігін дамыту 72 сағат 0</w:t>
      </w:r>
      <w:r>
        <w:rPr>
          <w:color w:val="auto"/>
          <w:sz w:val="28"/>
          <w:szCs w:val="28"/>
          <w:lang w:val="kk-KZ"/>
        </w:rPr>
        <w:t>2</w:t>
      </w:r>
      <w:r w:rsidRPr="00674475">
        <w:rPr>
          <w:color w:val="auto"/>
          <w:sz w:val="28"/>
          <w:szCs w:val="28"/>
          <w:lang w:val="kk-KZ"/>
        </w:rPr>
        <w:t>.</w:t>
      </w:r>
      <w:r>
        <w:rPr>
          <w:color w:val="auto"/>
          <w:sz w:val="28"/>
          <w:szCs w:val="28"/>
          <w:lang w:val="kk-KZ"/>
        </w:rPr>
        <w:t>09</w:t>
      </w:r>
      <w:r w:rsidRPr="00674475">
        <w:rPr>
          <w:color w:val="auto"/>
          <w:sz w:val="28"/>
          <w:szCs w:val="28"/>
          <w:lang w:val="kk-KZ"/>
        </w:rPr>
        <w:t>.202</w:t>
      </w:r>
      <w:r>
        <w:rPr>
          <w:color w:val="auto"/>
          <w:sz w:val="28"/>
          <w:szCs w:val="28"/>
          <w:lang w:val="kk-KZ"/>
        </w:rPr>
        <w:t>2</w:t>
      </w:r>
      <w:r w:rsidRPr="00674475">
        <w:rPr>
          <w:color w:val="auto"/>
          <w:sz w:val="28"/>
          <w:szCs w:val="28"/>
          <w:lang w:val="kk-KZ"/>
        </w:rPr>
        <w:t xml:space="preserve"> </w:t>
      </w:r>
      <w:r>
        <w:rPr>
          <w:color w:val="auto"/>
          <w:sz w:val="28"/>
          <w:szCs w:val="28"/>
          <w:lang w:val="kk-KZ"/>
        </w:rPr>
        <w:t xml:space="preserve"> </w:t>
      </w:r>
      <w:r w:rsidRPr="003F2B24">
        <w:rPr>
          <w:color w:val="auto"/>
          <w:sz w:val="28"/>
          <w:szCs w:val="28"/>
          <w:lang w:val="kk-KZ"/>
        </w:rPr>
        <w:t>№ 056</w:t>
      </w:r>
      <w:r>
        <w:rPr>
          <w:color w:val="auto"/>
          <w:sz w:val="28"/>
          <w:szCs w:val="28"/>
          <w:lang w:val="kk-KZ"/>
        </w:rPr>
        <w:t>6459</w:t>
      </w:r>
    </w:p>
    <w:p w14:paraId="1375B599" w14:textId="77777777" w:rsidR="006A4E28" w:rsidRDefault="006A4E28" w:rsidP="006A4E28">
      <w:pPr>
        <w:pStyle w:val="Default"/>
        <w:contextualSpacing/>
        <w:jc w:val="both"/>
        <w:rPr>
          <w:color w:val="auto"/>
          <w:sz w:val="28"/>
          <w:szCs w:val="28"/>
          <w:lang w:val="kk-KZ"/>
        </w:rPr>
      </w:pPr>
      <w:r w:rsidRPr="000608E5">
        <w:rPr>
          <w:b/>
          <w:bCs/>
          <w:color w:val="auto"/>
          <w:sz w:val="28"/>
          <w:szCs w:val="28"/>
          <w:lang w:val="kk-KZ"/>
        </w:rPr>
        <w:t xml:space="preserve">Балабекова Альбина </w:t>
      </w:r>
      <w:proofErr w:type="spellStart"/>
      <w:r w:rsidRPr="000608E5">
        <w:rPr>
          <w:b/>
          <w:bCs/>
          <w:color w:val="auto"/>
          <w:sz w:val="28"/>
          <w:szCs w:val="28"/>
          <w:lang w:val="kk-KZ"/>
        </w:rPr>
        <w:t>Арыновна</w:t>
      </w:r>
      <w:proofErr w:type="spellEnd"/>
      <w:r>
        <w:rPr>
          <w:color w:val="auto"/>
          <w:sz w:val="28"/>
          <w:szCs w:val="28"/>
          <w:lang w:val="kk-KZ"/>
        </w:rPr>
        <w:t>- психолог</w:t>
      </w:r>
      <w:r w:rsidRPr="000608E5">
        <w:rPr>
          <w:color w:val="auto"/>
          <w:sz w:val="28"/>
          <w:szCs w:val="28"/>
          <w:lang w:val="kk-KZ"/>
        </w:rPr>
        <w:t xml:space="preserve"> </w:t>
      </w:r>
      <w:r w:rsidRPr="00741C80">
        <w:rPr>
          <w:color w:val="auto"/>
          <w:sz w:val="28"/>
          <w:szCs w:val="28"/>
          <w:lang w:val="kk-KZ"/>
        </w:rPr>
        <w:t>Тараз қаласы АҰО АҚ "Өрлеу" Біліктілікті арттыру ұлттық орталығы" АҚ</w:t>
      </w:r>
      <w:r>
        <w:rPr>
          <w:color w:val="auto"/>
          <w:sz w:val="28"/>
          <w:szCs w:val="28"/>
          <w:lang w:val="kk-KZ"/>
        </w:rPr>
        <w:t xml:space="preserve"> «</w:t>
      </w:r>
      <w:r w:rsidRPr="000608E5">
        <w:rPr>
          <w:color w:val="auto"/>
          <w:sz w:val="28"/>
          <w:szCs w:val="28"/>
          <w:lang w:val="kk-KZ"/>
        </w:rPr>
        <w:t>Мектепке дейінгі ұйымда психологиялық сауаттылықты насихаттау</w:t>
      </w:r>
      <w:r>
        <w:rPr>
          <w:color w:val="auto"/>
          <w:sz w:val="28"/>
          <w:szCs w:val="28"/>
          <w:lang w:val="kk-KZ"/>
        </w:rPr>
        <w:t>»</w:t>
      </w:r>
      <w:r w:rsidRPr="000608E5">
        <w:rPr>
          <w:color w:val="auto"/>
          <w:sz w:val="28"/>
          <w:szCs w:val="28"/>
          <w:lang w:val="kk-KZ"/>
        </w:rPr>
        <w:t xml:space="preserve"> 72</w:t>
      </w:r>
      <w:r>
        <w:rPr>
          <w:color w:val="auto"/>
          <w:sz w:val="28"/>
          <w:szCs w:val="28"/>
          <w:lang w:val="kk-KZ"/>
        </w:rPr>
        <w:t xml:space="preserve"> </w:t>
      </w:r>
      <w:r w:rsidRPr="000608E5">
        <w:rPr>
          <w:color w:val="auto"/>
          <w:sz w:val="28"/>
          <w:szCs w:val="28"/>
          <w:lang w:val="kk-KZ"/>
        </w:rPr>
        <w:t>с</w:t>
      </w:r>
      <w:r>
        <w:rPr>
          <w:color w:val="auto"/>
          <w:sz w:val="28"/>
          <w:szCs w:val="28"/>
          <w:lang w:val="kk-KZ"/>
        </w:rPr>
        <w:t xml:space="preserve">ағат </w:t>
      </w:r>
      <w:r>
        <w:rPr>
          <w:sz w:val="28"/>
          <w:szCs w:val="28"/>
          <w:lang w:val="kk-KZ"/>
        </w:rPr>
        <w:t>11</w:t>
      </w:r>
      <w:r w:rsidRPr="000608E5">
        <w:rPr>
          <w:sz w:val="28"/>
          <w:szCs w:val="28"/>
          <w:lang w:val="kk-KZ"/>
        </w:rPr>
        <w:t>.1</w:t>
      </w:r>
      <w:r>
        <w:rPr>
          <w:sz w:val="28"/>
          <w:szCs w:val="28"/>
          <w:lang w:val="kk-KZ"/>
        </w:rPr>
        <w:t>1</w:t>
      </w:r>
      <w:r w:rsidRPr="000608E5">
        <w:rPr>
          <w:sz w:val="28"/>
          <w:szCs w:val="28"/>
          <w:lang w:val="kk-KZ"/>
        </w:rPr>
        <w:t>.202</w:t>
      </w:r>
      <w:r>
        <w:rPr>
          <w:sz w:val="28"/>
          <w:szCs w:val="28"/>
          <w:lang w:val="kk-KZ"/>
        </w:rPr>
        <w:t>2</w:t>
      </w:r>
      <w:r w:rsidRPr="000608E5">
        <w:rPr>
          <w:sz w:val="28"/>
          <w:szCs w:val="28"/>
          <w:lang w:val="kk-KZ"/>
        </w:rPr>
        <w:t xml:space="preserve"> ж. №0</w:t>
      </w:r>
      <w:r>
        <w:rPr>
          <w:sz w:val="28"/>
          <w:szCs w:val="28"/>
          <w:lang w:val="kk-KZ"/>
        </w:rPr>
        <w:t>571044</w:t>
      </w:r>
    </w:p>
    <w:p w14:paraId="5287ECBF" w14:textId="09E84CCF" w:rsidR="00741C80" w:rsidRDefault="006A4E28" w:rsidP="00C5186E">
      <w:pPr>
        <w:pStyle w:val="Default"/>
        <w:contextualSpacing/>
        <w:jc w:val="both"/>
        <w:rPr>
          <w:b/>
          <w:sz w:val="28"/>
          <w:szCs w:val="28"/>
          <w:lang w:val="kk-KZ"/>
        </w:rPr>
      </w:pPr>
      <w:proofErr w:type="spellStart"/>
      <w:r>
        <w:rPr>
          <w:b/>
          <w:sz w:val="28"/>
          <w:szCs w:val="28"/>
          <w:lang w:val="kk-KZ"/>
        </w:rPr>
        <w:t>Кадирова</w:t>
      </w:r>
      <w:proofErr w:type="spellEnd"/>
      <w:r>
        <w:rPr>
          <w:b/>
          <w:sz w:val="28"/>
          <w:szCs w:val="28"/>
          <w:lang w:val="kk-KZ"/>
        </w:rPr>
        <w:t xml:space="preserve"> Мереке </w:t>
      </w:r>
      <w:proofErr w:type="spellStart"/>
      <w:r>
        <w:rPr>
          <w:b/>
          <w:sz w:val="28"/>
          <w:szCs w:val="28"/>
          <w:lang w:val="kk-KZ"/>
        </w:rPr>
        <w:t>Кенжебаевна</w:t>
      </w:r>
      <w:proofErr w:type="spellEnd"/>
      <w:r w:rsidRPr="00741C80">
        <w:rPr>
          <w:b/>
          <w:color w:val="auto"/>
          <w:sz w:val="28"/>
          <w:szCs w:val="28"/>
          <w:lang w:val="kk-KZ"/>
        </w:rPr>
        <w:t>–</w:t>
      </w:r>
      <w:r>
        <w:rPr>
          <w:b/>
          <w:sz w:val="28"/>
          <w:szCs w:val="28"/>
          <w:lang w:val="kk-KZ"/>
        </w:rPr>
        <w:t xml:space="preserve">тәрбиеші </w:t>
      </w:r>
      <w:r w:rsidRPr="00741C80">
        <w:rPr>
          <w:color w:val="auto"/>
          <w:sz w:val="28"/>
          <w:szCs w:val="28"/>
          <w:lang w:val="kk-KZ"/>
        </w:rPr>
        <w:t>Тараз қаласы АҰО АҚ "Өрлеу" Біліктілікті арттыру ұлттық орталығы" АҚ "</w:t>
      </w:r>
      <w:r w:rsidRPr="00674475">
        <w:rPr>
          <w:color w:val="auto"/>
          <w:sz w:val="28"/>
          <w:szCs w:val="28"/>
          <w:lang w:val="kk-KZ"/>
        </w:rPr>
        <w:t xml:space="preserve"> Мектепке дейінгі білім беру  ұйымдары педагогтерінің ойын  құзыреттілігін дамыту 72 сағат </w:t>
      </w:r>
      <w:r>
        <w:rPr>
          <w:color w:val="auto"/>
          <w:sz w:val="28"/>
          <w:szCs w:val="28"/>
          <w:lang w:val="kk-KZ"/>
        </w:rPr>
        <w:t>02</w:t>
      </w:r>
      <w:r w:rsidRPr="00674475">
        <w:rPr>
          <w:color w:val="auto"/>
          <w:sz w:val="28"/>
          <w:szCs w:val="28"/>
          <w:lang w:val="kk-KZ"/>
        </w:rPr>
        <w:t>.0</w:t>
      </w:r>
      <w:r>
        <w:rPr>
          <w:color w:val="auto"/>
          <w:sz w:val="28"/>
          <w:szCs w:val="28"/>
          <w:lang w:val="kk-KZ"/>
        </w:rPr>
        <w:t>9</w:t>
      </w:r>
      <w:r w:rsidRPr="00674475">
        <w:rPr>
          <w:color w:val="auto"/>
          <w:sz w:val="28"/>
          <w:szCs w:val="28"/>
          <w:lang w:val="kk-KZ"/>
        </w:rPr>
        <w:t>.202</w:t>
      </w:r>
      <w:r>
        <w:rPr>
          <w:color w:val="auto"/>
          <w:sz w:val="28"/>
          <w:szCs w:val="28"/>
          <w:lang w:val="kk-KZ"/>
        </w:rPr>
        <w:t>2</w:t>
      </w:r>
      <w:r w:rsidRPr="00674475">
        <w:rPr>
          <w:color w:val="auto"/>
          <w:sz w:val="28"/>
          <w:szCs w:val="28"/>
          <w:lang w:val="kk-KZ"/>
        </w:rPr>
        <w:t xml:space="preserve"> № 0</w:t>
      </w:r>
      <w:r>
        <w:rPr>
          <w:color w:val="auto"/>
          <w:sz w:val="28"/>
          <w:szCs w:val="28"/>
          <w:lang w:val="kk-KZ"/>
        </w:rPr>
        <w:t>566463</w:t>
      </w:r>
    </w:p>
    <w:p w14:paraId="73ACF8F2" w14:textId="77777777" w:rsidR="006A4E28" w:rsidRDefault="006A4E28" w:rsidP="00C5186E">
      <w:pPr>
        <w:pStyle w:val="Default"/>
        <w:contextualSpacing/>
        <w:jc w:val="both"/>
        <w:rPr>
          <w:b/>
          <w:color w:val="auto"/>
          <w:sz w:val="28"/>
          <w:szCs w:val="28"/>
          <w:lang w:val="kk-KZ"/>
        </w:rPr>
      </w:pPr>
    </w:p>
    <w:p w14:paraId="1729A35B" w14:textId="2FD75A39" w:rsidR="000608E5" w:rsidRDefault="009E3881" w:rsidP="00C5186E">
      <w:pPr>
        <w:pStyle w:val="Default"/>
        <w:contextualSpacing/>
        <w:jc w:val="both"/>
        <w:rPr>
          <w:color w:val="auto"/>
          <w:sz w:val="28"/>
          <w:szCs w:val="28"/>
          <w:lang w:val="kk-KZ"/>
        </w:rPr>
      </w:pPr>
      <w:r w:rsidRPr="006636DF">
        <w:rPr>
          <w:b/>
          <w:color w:val="auto"/>
          <w:sz w:val="28"/>
          <w:szCs w:val="28"/>
          <w:lang w:val="kk-KZ"/>
        </w:rPr>
        <w:t>Қорыта айтар болсақ 202</w:t>
      </w:r>
      <w:r w:rsidR="00470433" w:rsidRPr="006636DF">
        <w:rPr>
          <w:b/>
          <w:color w:val="auto"/>
          <w:sz w:val="28"/>
          <w:szCs w:val="28"/>
          <w:lang w:val="kk-KZ"/>
        </w:rPr>
        <w:t>3</w:t>
      </w:r>
      <w:r w:rsidRPr="006636DF">
        <w:rPr>
          <w:b/>
          <w:color w:val="auto"/>
          <w:sz w:val="28"/>
          <w:szCs w:val="28"/>
          <w:lang w:val="kk-KZ"/>
        </w:rPr>
        <w:t>-202</w:t>
      </w:r>
      <w:r w:rsidR="00470433" w:rsidRPr="006636DF">
        <w:rPr>
          <w:b/>
          <w:color w:val="auto"/>
          <w:sz w:val="28"/>
          <w:szCs w:val="28"/>
          <w:lang w:val="kk-KZ"/>
        </w:rPr>
        <w:t>4</w:t>
      </w:r>
      <w:r w:rsidRPr="006636DF">
        <w:rPr>
          <w:b/>
          <w:color w:val="auto"/>
          <w:sz w:val="28"/>
          <w:szCs w:val="28"/>
          <w:lang w:val="kk-KZ"/>
        </w:rPr>
        <w:t xml:space="preserve"> оқу жылдары  </w:t>
      </w:r>
      <w:r w:rsidR="00757032">
        <w:rPr>
          <w:b/>
          <w:color w:val="auto"/>
          <w:sz w:val="28"/>
          <w:szCs w:val="28"/>
          <w:lang w:val="kk-KZ"/>
        </w:rPr>
        <w:t>85</w:t>
      </w:r>
      <w:r w:rsidRPr="006636DF">
        <w:rPr>
          <w:b/>
          <w:color w:val="auto"/>
          <w:sz w:val="28"/>
          <w:szCs w:val="28"/>
          <w:lang w:val="kk-KZ"/>
        </w:rPr>
        <w:t xml:space="preserve">%  </w:t>
      </w:r>
      <w:r w:rsidR="000A003D" w:rsidRPr="006636DF">
        <w:rPr>
          <w:b/>
          <w:sz w:val="28"/>
          <w:szCs w:val="28"/>
          <w:lang w:val="kk-KZ"/>
        </w:rPr>
        <w:t>педагог біліктілігін арттырды.</w:t>
      </w:r>
      <w:r w:rsidR="000A003D" w:rsidRPr="006636DF">
        <w:rPr>
          <w:sz w:val="28"/>
          <w:szCs w:val="28"/>
          <w:lang w:val="kk-KZ"/>
        </w:rPr>
        <w:t xml:space="preserve"> </w:t>
      </w:r>
      <w:r w:rsidR="000A003D" w:rsidRPr="006636DF">
        <w:rPr>
          <w:color w:val="auto"/>
          <w:sz w:val="28"/>
          <w:szCs w:val="28"/>
          <w:lang w:val="kk-KZ"/>
        </w:rPr>
        <w:t xml:space="preserve"> </w:t>
      </w:r>
      <w:r w:rsidRPr="006636DF">
        <w:rPr>
          <w:color w:val="auto"/>
          <w:sz w:val="28"/>
          <w:szCs w:val="28"/>
          <w:lang w:val="kk-KZ"/>
        </w:rPr>
        <w:t xml:space="preserve"> </w:t>
      </w:r>
    </w:p>
    <w:p w14:paraId="2415247F" w14:textId="3DA11D91" w:rsidR="000608E5" w:rsidRDefault="000608E5" w:rsidP="00C5186E">
      <w:pPr>
        <w:pStyle w:val="Default"/>
        <w:contextualSpacing/>
        <w:jc w:val="both"/>
        <w:rPr>
          <w:sz w:val="28"/>
          <w:szCs w:val="28"/>
          <w:lang w:val="kk-KZ"/>
        </w:rPr>
      </w:pPr>
      <w:bookmarkStart w:id="13" w:name="_Hlk198641908"/>
      <w:proofErr w:type="spellStart"/>
      <w:r w:rsidRPr="00741C80">
        <w:rPr>
          <w:b/>
          <w:color w:val="auto"/>
          <w:sz w:val="28"/>
          <w:szCs w:val="28"/>
          <w:lang w:val="kk-KZ"/>
        </w:rPr>
        <w:t>Куанышбекова</w:t>
      </w:r>
      <w:proofErr w:type="spellEnd"/>
      <w:r w:rsidRPr="00741C80">
        <w:rPr>
          <w:b/>
          <w:color w:val="auto"/>
          <w:sz w:val="28"/>
          <w:szCs w:val="28"/>
          <w:lang w:val="kk-KZ"/>
        </w:rPr>
        <w:t xml:space="preserve"> Зауре </w:t>
      </w:r>
      <w:proofErr w:type="spellStart"/>
      <w:r w:rsidRPr="00741C80">
        <w:rPr>
          <w:b/>
          <w:color w:val="auto"/>
          <w:sz w:val="28"/>
          <w:szCs w:val="28"/>
          <w:lang w:val="kk-KZ"/>
        </w:rPr>
        <w:t>Сайлауовна</w:t>
      </w:r>
      <w:proofErr w:type="spellEnd"/>
      <w:r w:rsidRPr="00741C80">
        <w:rPr>
          <w:b/>
          <w:color w:val="auto"/>
          <w:sz w:val="28"/>
          <w:szCs w:val="28"/>
          <w:lang w:val="kk-KZ"/>
        </w:rPr>
        <w:t>–</w:t>
      </w:r>
      <w:r>
        <w:rPr>
          <w:b/>
          <w:sz w:val="28"/>
          <w:szCs w:val="28"/>
          <w:lang w:val="kk-KZ"/>
        </w:rPr>
        <w:t xml:space="preserve">әдіскер </w:t>
      </w:r>
      <w:bookmarkStart w:id="14" w:name="_Hlk198641299"/>
      <w:r w:rsidRPr="00741C80">
        <w:rPr>
          <w:color w:val="auto"/>
          <w:sz w:val="28"/>
          <w:szCs w:val="28"/>
          <w:lang w:val="kk-KZ"/>
        </w:rPr>
        <w:t>Тараз қаласы АҰО АҚ "Өрлеу" Біліктілікті арттыру ұлттық орталығы" АҚ "</w:t>
      </w:r>
      <w:bookmarkEnd w:id="14"/>
      <w:r w:rsidRPr="000608E5">
        <w:rPr>
          <w:lang w:val="kk-KZ"/>
        </w:rPr>
        <w:t xml:space="preserve"> </w:t>
      </w:r>
      <w:bookmarkEnd w:id="13"/>
      <w:r w:rsidRPr="000608E5">
        <w:rPr>
          <w:sz w:val="28"/>
          <w:szCs w:val="28"/>
          <w:lang w:val="kk-KZ"/>
        </w:rPr>
        <w:t>Мектепке дейінгі білім беру ұйымында педагогикалық ойын құзыретін дамыту</w:t>
      </w:r>
      <w:r>
        <w:rPr>
          <w:sz w:val="28"/>
          <w:szCs w:val="28"/>
          <w:lang w:val="kk-KZ"/>
        </w:rPr>
        <w:t>»</w:t>
      </w:r>
      <w:r w:rsidRPr="000608E5">
        <w:rPr>
          <w:sz w:val="28"/>
          <w:szCs w:val="28"/>
          <w:lang w:val="kk-KZ"/>
        </w:rPr>
        <w:t xml:space="preserve"> 72 сағат 05.10.2023 ж. №0678187</w:t>
      </w:r>
    </w:p>
    <w:p w14:paraId="60C7D2A9" w14:textId="6E75746B" w:rsidR="007D5B8D" w:rsidRDefault="007D5B8D" w:rsidP="00C5186E">
      <w:pPr>
        <w:pStyle w:val="Default"/>
        <w:contextualSpacing/>
        <w:jc w:val="both"/>
        <w:rPr>
          <w:color w:val="auto"/>
          <w:sz w:val="28"/>
          <w:szCs w:val="28"/>
          <w:lang w:val="kk-KZ"/>
        </w:rPr>
      </w:pPr>
      <w:proofErr w:type="spellStart"/>
      <w:r>
        <w:rPr>
          <w:b/>
          <w:color w:val="auto"/>
          <w:sz w:val="28"/>
          <w:szCs w:val="28"/>
          <w:lang w:val="kk-KZ"/>
        </w:rPr>
        <w:t>Бапанова</w:t>
      </w:r>
      <w:proofErr w:type="spellEnd"/>
      <w:r>
        <w:rPr>
          <w:b/>
          <w:color w:val="auto"/>
          <w:sz w:val="28"/>
          <w:szCs w:val="28"/>
          <w:lang w:val="kk-KZ"/>
        </w:rPr>
        <w:t xml:space="preserve"> </w:t>
      </w:r>
      <w:proofErr w:type="spellStart"/>
      <w:r>
        <w:rPr>
          <w:b/>
          <w:color w:val="auto"/>
          <w:sz w:val="28"/>
          <w:szCs w:val="28"/>
          <w:lang w:val="kk-KZ"/>
        </w:rPr>
        <w:t>Айнур</w:t>
      </w:r>
      <w:proofErr w:type="spellEnd"/>
      <w:r>
        <w:rPr>
          <w:b/>
          <w:color w:val="auto"/>
          <w:sz w:val="28"/>
          <w:szCs w:val="28"/>
          <w:lang w:val="kk-KZ"/>
        </w:rPr>
        <w:t xml:space="preserve"> </w:t>
      </w:r>
      <w:proofErr w:type="spellStart"/>
      <w:r>
        <w:rPr>
          <w:b/>
          <w:color w:val="auto"/>
          <w:sz w:val="28"/>
          <w:szCs w:val="28"/>
          <w:lang w:val="kk-KZ"/>
        </w:rPr>
        <w:t>Жумабаевна</w:t>
      </w:r>
      <w:proofErr w:type="spellEnd"/>
      <w:r w:rsidRPr="00741C80">
        <w:rPr>
          <w:b/>
          <w:color w:val="auto"/>
          <w:sz w:val="28"/>
          <w:szCs w:val="28"/>
          <w:lang w:val="kk-KZ"/>
        </w:rPr>
        <w:t>–</w:t>
      </w:r>
      <w:r>
        <w:rPr>
          <w:b/>
          <w:sz w:val="28"/>
          <w:szCs w:val="28"/>
          <w:lang w:val="kk-KZ"/>
        </w:rPr>
        <w:t xml:space="preserve">тәрбиеші </w:t>
      </w:r>
      <w:r w:rsidRPr="00741C80">
        <w:rPr>
          <w:color w:val="auto"/>
          <w:sz w:val="28"/>
          <w:szCs w:val="28"/>
          <w:lang w:val="kk-KZ"/>
        </w:rPr>
        <w:t>Тараз қаласы АҰО АҚ "Өрлеу" Біліктілікті арттыру ұлттық орталығы" АҚ "</w:t>
      </w:r>
      <w:r w:rsidRPr="000608E5">
        <w:rPr>
          <w:lang w:val="kk-KZ"/>
        </w:rPr>
        <w:t xml:space="preserve"> </w:t>
      </w:r>
      <w:r w:rsidRPr="000608E5">
        <w:rPr>
          <w:sz w:val="28"/>
          <w:szCs w:val="28"/>
          <w:lang w:val="kk-KZ"/>
        </w:rPr>
        <w:t>Мектепке дейінгі білім беру ұйымында педагогикалық ойын құзыретін дамыту</w:t>
      </w:r>
      <w:r>
        <w:rPr>
          <w:sz w:val="28"/>
          <w:szCs w:val="28"/>
          <w:lang w:val="kk-KZ"/>
        </w:rPr>
        <w:t>»</w:t>
      </w:r>
      <w:r w:rsidRPr="000608E5">
        <w:rPr>
          <w:sz w:val="28"/>
          <w:szCs w:val="28"/>
          <w:lang w:val="kk-KZ"/>
        </w:rPr>
        <w:t xml:space="preserve"> 72 сағат 05.10.2023 ж. №06781</w:t>
      </w:r>
      <w:r>
        <w:rPr>
          <w:sz w:val="28"/>
          <w:szCs w:val="28"/>
          <w:lang w:val="kk-KZ"/>
        </w:rPr>
        <w:t>79</w:t>
      </w:r>
    </w:p>
    <w:p w14:paraId="618FE7EA" w14:textId="4965912B" w:rsidR="00674475" w:rsidRPr="00287FE8" w:rsidRDefault="00674475" w:rsidP="00674475">
      <w:pPr>
        <w:pStyle w:val="Default"/>
        <w:contextualSpacing/>
        <w:jc w:val="both"/>
        <w:rPr>
          <w:color w:val="auto"/>
          <w:sz w:val="28"/>
          <w:szCs w:val="28"/>
          <w:lang w:val="kk-KZ"/>
        </w:rPr>
      </w:pPr>
      <w:proofErr w:type="spellStart"/>
      <w:r w:rsidRPr="00287FE8">
        <w:rPr>
          <w:b/>
          <w:sz w:val="28"/>
          <w:szCs w:val="28"/>
          <w:lang w:val="kk-KZ"/>
        </w:rPr>
        <w:t>Шалыбекова</w:t>
      </w:r>
      <w:proofErr w:type="spellEnd"/>
      <w:r w:rsidRPr="00287FE8">
        <w:rPr>
          <w:b/>
          <w:sz w:val="28"/>
          <w:szCs w:val="28"/>
          <w:lang w:val="kk-KZ"/>
        </w:rPr>
        <w:t xml:space="preserve"> </w:t>
      </w:r>
      <w:proofErr w:type="spellStart"/>
      <w:r w:rsidRPr="00287FE8">
        <w:rPr>
          <w:b/>
          <w:sz w:val="28"/>
          <w:szCs w:val="28"/>
          <w:lang w:val="kk-KZ"/>
        </w:rPr>
        <w:t>Гулзира</w:t>
      </w:r>
      <w:proofErr w:type="spellEnd"/>
      <w:r w:rsidRPr="00287FE8">
        <w:rPr>
          <w:b/>
          <w:sz w:val="28"/>
          <w:szCs w:val="28"/>
          <w:lang w:val="kk-KZ"/>
        </w:rPr>
        <w:t xml:space="preserve"> </w:t>
      </w:r>
      <w:proofErr w:type="spellStart"/>
      <w:r w:rsidRPr="00287FE8">
        <w:rPr>
          <w:b/>
          <w:sz w:val="28"/>
          <w:szCs w:val="28"/>
          <w:lang w:val="kk-KZ"/>
        </w:rPr>
        <w:t>Умирзаковна</w:t>
      </w:r>
      <w:proofErr w:type="spellEnd"/>
      <w:r w:rsidRPr="00287FE8">
        <w:rPr>
          <w:b/>
          <w:color w:val="auto"/>
          <w:sz w:val="28"/>
          <w:szCs w:val="28"/>
          <w:lang w:val="kk-KZ"/>
        </w:rPr>
        <w:t>–</w:t>
      </w:r>
      <w:r w:rsidRPr="00287FE8">
        <w:rPr>
          <w:b/>
          <w:sz w:val="28"/>
          <w:szCs w:val="28"/>
          <w:lang w:val="kk-KZ"/>
        </w:rPr>
        <w:t xml:space="preserve">тәрбиеші </w:t>
      </w:r>
      <w:r w:rsidRPr="00287FE8">
        <w:rPr>
          <w:color w:val="auto"/>
          <w:sz w:val="28"/>
          <w:szCs w:val="28"/>
          <w:lang w:val="kk-KZ"/>
        </w:rPr>
        <w:t>Тараз қаласы АҰО АҚ "Өрлеу" Біліктілікті арттыру ұлттық орталығы" АҚ " Мектепке дейінгі білім беру  ұйымдары педагогтерінің ойын  құзыреттілігін дамыту 72 сағат 27.04.2023 № 0569420</w:t>
      </w:r>
    </w:p>
    <w:p w14:paraId="27D7F61B" w14:textId="628F4327" w:rsidR="00D03AFD" w:rsidRDefault="003F2B24" w:rsidP="00674475">
      <w:pPr>
        <w:pStyle w:val="Default"/>
        <w:contextualSpacing/>
        <w:jc w:val="both"/>
        <w:rPr>
          <w:color w:val="auto"/>
          <w:sz w:val="28"/>
          <w:szCs w:val="28"/>
          <w:lang w:val="kk-KZ"/>
        </w:rPr>
      </w:pPr>
      <w:bookmarkStart w:id="15" w:name="_Hlk198644002"/>
      <w:proofErr w:type="spellStart"/>
      <w:r w:rsidRPr="00287FE8">
        <w:rPr>
          <w:b/>
          <w:sz w:val="28"/>
          <w:szCs w:val="28"/>
          <w:lang w:val="kk-KZ"/>
        </w:rPr>
        <w:t>Шорабекова</w:t>
      </w:r>
      <w:proofErr w:type="spellEnd"/>
      <w:r w:rsidRPr="00287FE8">
        <w:rPr>
          <w:b/>
          <w:sz w:val="28"/>
          <w:szCs w:val="28"/>
          <w:lang w:val="kk-KZ"/>
        </w:rPr>
        <w:t xml:space="preserve"> </w:t>
      </w:r>
      <w:proofErr w:type="spellStart"/>
      <w:r w:rsidRPr="00287FE8">
        <w:rPr>
          <w:b/>
          <w:sz w:val="28"/>
          <w:szCs w:val="28"/>
          <w:lang w:val="kk-KZ"/>
        </w:rPr>
        <w:t>Сандугаш</w:t>
      </w:r>
      <w:proofErr w:type="spellEnd"/>
      <w:r w:rsidRPr="00287FE8">
        <w:rPr>
          <w:b/>
          <w:sz w:val="28"/>
          <w:szCs w:val="28"/>
          <w:lang w:val="kk-KZ"/>
        </w:rPr>
        <w:t xml:space="preserve"> </w:t>
      </w:r>
      <w:proofErr w:type="spellStart"/>
      <w:r w:rsidRPr="00287FE8">
        <w:rPr>
          <w:b/>
          <w:sz w:val="28"/>
          <w:szCs w:val="28"/>
          <w:lang w:val="kk-KZ"/>
        </w:rPr>
        <w:t>Расилбековна</w:t>
      </w:r>
      <w:proofErr w:type="spellEnd"/>
      <w:r w:rsidRPr="00287FE8">
        <w:rPr>
          <w:b/>
          <w:color w:val="auto"/>
          <w:sz w:val="28"/>
          <w:szCs w:val="28"/>
          <w:lang w:val="kk-KZ"/>
        </w:rPr>
        <w:t>–</w:t>
      </w:r>
      <w:r w:rsidRPr="00287FE8">
        <w:rPr>
          <w:b/>
          <w:sz w:val="28"/>
          <w:szCs w:val="28"/>
          <w:lang w:val="kk-KZ"/>
        </w:rPr>
        <w:t xml:space="preserve">тәрбиеші </w:t>
      </w:r>
      <w:r w:rsidRPr="00287FE8">
        <w:rPr>
          <w:color w:val="auto"/>
          <w:sz w:val="28"/>
          <w:szCs w:val="28"/>
          <w:lang w:val="kk-KZ"/>
        </w:rPr>
        <w:t xml:space="preserve">Тараз қаласы АҰО АҚ "Өрлеу" Біліктілікті арттыру ұлттық орталығы" АҚ " Мектепке дейінгі білім беру  ұйымдары педагогтерінің ойын  құзыреттілігін дамыту 72 сағат 27.04.2023 </w:t>
      </w:r>
      <w:bookmarkEnd w:id="15"/>
      <w:r w:rsidRPr="00287FE8">
        <w:rPr>
          <w:color w:val="auto"/>
          <w:sz w:val="28"/>
          <w:szCs w:val="28"/>
          <w:lang w:val="kk-KZ"/>
        </w:rPr>
        <w:t>№ 0569424</w:t>
      </w:r>
    </w:p>
    <w:p w14:paraId="3DD3B8C6" w14:textId="27BC5AD1" w:rsidR="006A4E28" w:rsidRDefault="006A4E28" w:rsidP="006A4E28">
      <w:pPr>
        <w:pStyle w:val="Default"/>
        <w:contextualSpacing/>
        <w:jc w:val="both"/>
        <w:rPr>
          <w:color w:val="auto"/>
          <w:sz w:val="28"/>
          <w:szCs w:val="28"/>
          <w:lang w:val="kk-KZ"/>
        </w:rPr>
      </w:pPr>
      <w:proofErr w:type="spellStart"/>
      <w:r w:rsidRPr="006A4E28">
        <w:rPr>
          <w:b/>
          <w:sz w:val="28"/>
          <w:szCs w:val="28"/>
          <w:lang w:val="kk-KZ"/>
        </w:rPr>
        <w:t>Тулмагамбетова</w:t>
      </w:r>
      <w:proofErr w:type="spellEnd"/>
      <w:r w:rsidRPr="006A4E28">
        <w:rPr>
          <w:b/>
          <w:sz w:val="28"/>
          <w:szCs w:val="28"/>
          <w:lang w:val="kk-KZ"/>
        </w:rPr>
        <w:t xml:space="preserve"> </w:t>
      </w:r>
      <w:proofErr w:type="spellStart"/>
      <w:r w:rsidRPr="006A4E28">
        <w:rPr>
          <w:b/>
          <w:sz w:val="28"/>
          <w:szCs w:val="28"/>
          <w:lang w:val="kk-KZ"/>
        </w:rPr>
        <w:t>Акылжан</w:t>
      </w:r>
      <w:proofErr w:type="spellEnd"/>
      <w:r w:rsidRPr="006A4E28">
        <w:rPr>
          <w:b/>
          <w:sz w:val="28"/>
          <w:szCs w:val="28"/>
          <w:lang w:val="kk-KZ"/>
        </w:rPr>
        <w:t xml:space="preserve"> </w:t>
      </w:r>
      <w:proofErr w:type="spellStart"/>
      <w:r w:rsidRPr="006A4E28">
        <w:rPr>
          <w:b/>
          <w:sz w:val="28"/>
          <w:szCs w:val="28"/>
          <w:lang w:val="kk-KZ"/>
        </w:rPr>
        <w:t>Шубаевна</w:t>
      </w:r>
      <w:proofErr w:type="spellEnd"/>
      <w:r w:rsidRPr="006A4E28">
        <w:rPr>
          <w:b/>
          <w:color w:val="auto"/>
          <w:sz w:val="28"/>
          <w:szCs w:val="28"/>
          <w:lang w:val="kk-KZ"/>
        </w:rPr>
        <w:t>–</w:t>
      </w:r>
      <w:r w:rsidRPr="006A4E28">
        <w:rPr>
          <w:b/>
          <w:sz w:val="28"/>
          <w:szCs w:val="28"/>
          <w:lang w:val="kk-KZ"/>
        </w:rPr>
        <w:t xml:space="preserve">тәрбиеші </w:t>
      </w:r>
      <w:r w:rsidRPr="006A4E28">
        <w:rPr>
          <w:color w:val="auto"/>
          <w:sz w:val="28"/>
          <w:szCs w:val="28"/>
          <w:lang w:val="kk-KZ"/>
        </w:rPr>
        <w:t>Тараз қаласы АҰО АҚ "Өрлеу" Біліктілікті арттыру ұлттық орталығы" АҚ " Мектепке дейінгі білім беру  ұйымдары педагогтерінің ойын  құзыреттілігін дамыту 72 сағат 27.04.2023 № 0569416</w:t>
      </w:r>
    </w:p>
    <w:p w14:paraId="20502622" w14:textId="77777777" w:rsidR="006A4E28" w:rsidRDefault="006A4E28" w:rsidP="00674475">
      <w:pPr>
        <w:pStyle w:val="Default"/>
        <w:contextualSpacing/>
        <w:jc w:val="both"/>
        <w:rPr>
          <w:color w:val="auto"/>
          <w:sz w:val="28"/>
          <w:szCs w:val="28"/>
          <w:lang w:val="kk-KZ"/>
        </w:rPr>
      </w:pPr>
    </w:p>
    <w:p w14:paraId="02E41EB4" w14:textId="413BA28E" w:rsidR="003F2B24" w:rsidRDefault="00D03AFD" w:rsidP="00674475">
      <w:pPr>
        <w:pStyle w:val="Default"/>
        <w:contextualSpacing/>
        <w:jc w:val="both"/>
        <w:rPr>
          <w:color w:val="auto"/>
          <w:sz w:val="28"/>
          <w:szCs w:val="28"/>
          <w:lang w:val="kk-KZ"/>
        </w:rPr>
      </w:pPr>
      <w:proofErr w:type="spellStart"/>
      <w:r>
        <w:rPr>
          <w:b/>
          <w:sz w:val="28"/>
          <w:szCs w:val="28"/>
          <w:lang w:val="kk-KZ"/>
        </w:rPr>
        <w:lastRenderedPageBreak/>
        <w:t>Дуйсенбаева</w:t>
      </w:r>
      <w:proofErr w:type="spellEnd"/>
      <w:r>
        <w:rPr>
          <w:b/>
          <w:sz w:val="28"/>
          <w:szCs w:val="28"/>
          <w:lang w:val="kk-KZ"/>
        </w:rPr>
        <w:t xml:space="preserve"> </w:t>
      </w:r>
      <w:proofErr w:type="spellStart"/>
      <w:r>
        <w:rPr>
          <w:b/>
          <w:sz w:val="28"/>
          <w:szCs w:val="28"/>
          <w:lang w:val="kk-KZ"/>
        </w:rPr>
        <w:t>Акерке</w:t>
      </w:r>
      <w:proofErr w:type="spellEnd"/>
      <w:r>
        <w:rPr>
          <w:b/>
          <w:sz w:val="28"/>
          <w:szCs w:val="28"/>
          <w:lang w:val="kk-KZ"/>
        </w:rPr>
        <w:t xml:space="preserve"> </w:t>
      </w:r>
      <w:proofErr w:type="spellStart"/>
      <w:r>
        <w:rPr>
          <w:b/>
          <w:sz w:val="28"/>
          <w:szCs w:val="28"/>
          <w:lang w:val="kk-KZ"/>
        </w:rPr>
        <w:t>Амангалиевна</w:t>
      </w:r>
      <w:proofErr w:type="spellEnd"/>
      <w:r>
        <w:rPr>
          <w:b/>
          <w:sz w:val="28"/>
          <w:szCs w:val="28"/>
          <w:lang w:val="kk-KZ"/>
        </w:rPr>
        <w:t xml:space="preserve"> </w:t>
      </w:r>
      <w:r w:rsidRPr="00741C80">
        <w:rPr>
          <w:b/>
          <w:color w:val="auto"/>
          <w:sz w:val="28"/>
          <w:szCs w:val="28"/>
          <w:lang w:val="kk-KZ"/>
        </w:rPr>
        <w:t>–</w:t>
      </w:r>
      <w:r>
        <w:rPr>
          <w:b/>
          <w:sz w:val="28"/>
          <w:szCs w:val="28"/>
          <w:lang w:val="kk-KZ"/>
        </w:rPr>
        <w:t xml:space="preserve">тәрбиеші </w:t>
      </w:r>
      <w:r w:rsidRPr="00741C80">
        <w:rPr>
          <w:color w:val="auto"/>
          <w:sz w:val="28"/>
          <w:szCs w:val="28"/>
          <w:lang w:val="kk-KZ"/>
        </w:rPr>
        <w:t>Тараз қаласы АҰО АҚ "Өрлеу" Біліктілікті арттыру ұлттық орталығы" АҚ "</w:t>
      </w:r>
      <w:r w:rsidRPr="00674475">
        <w:rPr>
          <w:color w:val="auto"/>
          <w:sz w:val="28"/>
          <w:szCs w:val="28"/>
          <w:lang w:val="kk-KZ"/>
        </w:rPr>
        <w:t xml:space="preserve"> </w:t>
      </w:r>
      <w:r w:rsidRPr="003F2B24">
        <w:rPr>
          <w:color w:val="auto"/>
          <w:sz w:val="28"/>
          <w:szCs w:val="28"/>
          <w:lang w:val="kk-KZ"/>
        </w:rPr>
        <w:t xml:space="preserve">Мектепке дейінгі білім беру  ұйымдары педагогтерінің ойын  құзыреттілігін дамыту 72 сағат 27.04.2023 </w:t>
      </w:r>
      <w:r w:rsidRPr="00D03AFD">
        <w:rPr>
          <w:color w:val="auto"/>
          <w:sz w:val="28"/>
          <w:szCs w:val="28"/>
          <w:lang w:val="kk-KZ"/>
        </w:rPr>
        <w:t>№0569401</w:t>
      </w:r>
    </w:p>
    <w:p w14:paraId="26FD74BD" w14:textId="6915E482" w:rsidR="00757032" w:rsidRPr="00B43FDA" w:rsidRDefault="00757032" w:rsidP="00757032">
      <w:pPr>
        <w:pStyle w:val="Default"/>
        <w:contextualSpacing/>
        <w:jc w:val="both"/>
        <w:rPr>
          <w:color w:val="auto"/>
          <w:sz w:val="28"/>
          <w:szCs w:val="28"/>
          <w:highlight w:val="yellow"/>
          <w:lang w:val="kk-KZ"/>
        </w:rPr>
      </w:pPr>
      <w:proofErr w:type="spellStart"/>
      <w:r>
        <w:rPr>
          <w:b/>
          <w:sz w:val="28"/>
          <w:szCs w:val="28"/>
          <w:lang w:val="kk-KZ"/>
        </w:rPr>
        <w:t>Ниетбекова</w:t>
      </w:r>
      <w:proofErr w:type="spellEnd"/>
      <w:r>
        <w:rPr>
          <w:b/>
          <w:sz w:val="28"/>
          <w:szCs w:val="28"/>
          <w:lang w:val="kk-KZ"/>
        </w:rPr>
        <w:t xml:space="preserve"> </w:t>
      </w:r>
      <w:proofErr w:type="spellStart"/>
      <w:r>
        <w:rPr>
          <w:b/>
          <w:sz w:val="28"/>
          <w:szCs w:val="28"/>
          <w:lang w:val="kk-KZ"/>
        </w:rPr>
        <w:t>Айгерим</w:t>
      </w:r>
      <w:proofErr w:type="spellEnd"/>
      <w:r>
        <w:rPr>
          <w:b/>
          <w:sz w:val="28"/>
          <w:szCs w:val="28"/>
          <w:lang w:val="kk-KZ"/>
        </w:rPr>
        <w:t xml:space="preserve"> </w:t>
      </w:r>
      <w:proofErr w:type="spellStart"/>
      <w:r>
        <w:rPr>
          <w:b/>
          <w:sz w:val="28"/>
          <w:szCs w:val="28"/>
          <w:lang w:val="kk-KZ"/>
        </w:rPr>
        <w:t>Жумабаевна</w:t>
      </w:r>
      <w:proofErr w:type="spellEnd"/>
      <w:r w:rsidRPr="00741C80">
        <w:rPr>
          <w:b/>
          <w:color w:val="auto"/>
          <w:sz w:val="28"/>
          <w:szCs w:val="28"/>
          <w:lang w:val="kk-KZ"/>
        </w:rPr>
        <w:t>–</w:t>
      </w:r>
      <w:r>
        <w:rPr>
          <w:b/>
          <w:sz w:val="28"/>
          <w:szCs w:val="28"/>
          <w:lang w:val="kk-KZ"/>
        </w:rPr>
        <w:t xml:space="preserve">тәрбиеші </w:t>
      </w:r>
      <w:r w:rsidRPr="00741C80">
        <w:rPr>
          <w:color w:val="auto"/>
          <w:sz w:val="28"/>
          <w:szCs w:val="28"/>
          <w:lang w:val="kk-KZ"/>
        </w:rPr>
        <w:t>Тараз қаласы АҰО АҚ "Өрлеу" Біліктілікті арттыру ұлттық орталығы" АҚ "</w:t>
      </w:r>
      <w:r w:rsidRPr="00674475">
        <w:rPr>
          <w:color w:val="auto"/>
          <w:sz w:val="28"/>
          <w:szCs w:val="28"/>
          <w:lang w:val="kk-KZ"/>
        </w:rPr>
        <w:t xml:space="preserve"> </w:t>
      </w:r>
      <w:r w:rsidRPr="003F2B24">
        <w:rPr>
          <w:color w:val="auto"/>
          <w:sz w:val="28"/>
          <w:szCs w:val="28"/>
          <w:lang w:val="kk-KZ"/>
        </w:rPr>
        <w:t xml:space="preserve">Мектепке дейінгі білім беру  ұйымдары педагогтерінің ойын  құзыреттілігін дамыту 72 сағат 27.04.2023 </w:t>
      </w:r>
      <w:r w:rsidRPr="00D03AFD">
        <w:rPr>
          <w:color w:val="auto"/>
          <w:sz w:val="28"/>
          <w:szCs w:val="28"/>
          <w:lang w:val="kk-KZ"/>
        </w:rPr>
        <w:t>№05694</w:t>
      </w:r>
      <w:r>
        <w:rPr>
          <w:color w:val="auto"/>
          <w:sz w:val="28"/>
          <w:szCs w:val="28"/>
          <w:lang w:val="kk-KZ"/>
        </w:rPr>
        <w:t>13</w:t>
      </w:r>
    </w:p>
    <w:p w14:paraId="00366CF1" w14:textId="36993376" w:rsidR="00674475" w:rsidRPr="00B43FDA" w:rsidRDefault="00674475" w:rsidP="00674475">
      <w:pPr>
        <w:pStyle w:val="Default"/>
        <w:contextualSpacing/>
        <w:jc w:val="both"/>
        <w:rPr>
          <w:color w:val="auto"/>
          <w:sz w:val="28"/>
          <w:szCs w:val="28"/>
          <w:highlight w:val="yellow"/>
          <w:lang w:val="kk-KZ"/>
        </w:rPr>
      </w:pPr>
      <w:bookmarkStart w:id="16" w:name="_Hlk198642200"/>
      <w:proofErr w:type="spellStart"/>
      <w:r>
        <w:rPr>
          <w:b/>
          <w:sz w:val="28"/>
          <w:szCs w:val="28"/>
          <w:lang w:val="kk-KZ"/>
        </w:rPr>
        <w:t>Тусипбаева</w:t>
      </w:r>
      <w:proofErr w:type="spellEnd"/>
      <w:r>
        <w:rPr>
          <w:b/>
          <w:sz w:val="28"/>
          <w:szCs w:val="28"/>
          <w:lang w:val="kk-KZ"/>
        </w:rPr>
        <w:t xml:space="preserve"> </w:t>
      </w:r>
      <w:proofErr w:type="spellStart"/>
      <w:r>
        <w:rPr>
          <w:b/>
          <w:sz w:val="28"/>
          <w:szCs w:val="28"/>
          <w:lang w:val="kk-KZ"/>
        </w:rPr>
        <w:t>Сандугаш</w:t>
      </w:r>
      <w:proofErr w:type="spellEnd"/>
      <w:r>
        <w:rPr>
          <w:b/>
          <w:sz w:val="28"/>
          <w:szCs w:val="28"/>
          <w:lang w:val="kk-KZ"/>
        </w:rPr>
        <w:t xml:space="preserve"> </w:t>
      </w:r>
      <w:proofErr w:type="spellStart"/>
      <w:r>
        <w:rPr>
          <w:b/>
          <w:sz w:val="28"/>
          <w:szCs w:val="28"/>
          <w:lang w:val="kk-KZ"/>
        </w:rPr>
        <w:t>Керимбековна</w:t>
      </w:r>
      <w:proofErr w:type="spellEnd"/>
      <w:r w:rsidRPr="00741C80">
        <w:rPr>
          <w:b/>
          <w:color w:val="auto"/>
          <w:sz w:val="28"/>
          <w:szCs w:val="28"/>
          <w:lang w:val="kk-KZ"/>
        </w:rPr>
        <w:t>–</w:t>
      </w:r>
      <w:r>
        <w:rPr>
          <w:b/>
          <w:sz w:val="28"/>
          <w:szCs w:val="28"/>
          <w:lang w:val="kk-KZ"/>
        </w:rPr>
        <w:t xml:space="preserve">тәрбиеші </w:t>
      </w:r>
      <w:r w:rsidRPr="00741C80">
        <w:rPr>
          <w:color w:val="auto"/>
          <w:sz w:val="28"/>
          <w:szCs w:val="28"/>
          <w:lang w:val="kk-KZ"/>
        </w:rPr>
        <w:t>Тараз қаласы АҰО АҚ "Өрлеу" Біліктілікті арттыру ұлттық орталығы" АҚ "</w:t>
      </w:r>
      <w:r w:rsidRPr="00674475">
        <w:rPr>
          <w:color w:val="auto"/>
          <w:sz w:val="28"/>
          <w:szCs w:val="28"/>
          <w:lang w:val="kk-KZ"/>
        </w:rPr>
        <w:t xml:space="preserve"> Мектепке дейінгі білім беру  ұйымдары педагогтерінің ойын  құзыреттілігін дамыту 72 сағат 05.10.2023 № 0678191</w:t>
      </w:r>
    </w:p>
    <w:p w14:paraId="6859460B" w14:textId="77777777" w:rsidR="003F2B24" w:rsidRPr="00B43FDA" w:rsidRDefault="003F2B24" w:rsidP="00674475">
      <w:pPr>
        <w:pStyle w:val="Default"/>
        <w:contextualSpacing/>
        <w:jc w:val="both"/>
        <w:rPr>
          <w:color w:val="auto"/>
          <w:sz w:val="28"/>
          <w:szCs w:val="28"/>
          <w:highlight w:val="yellow"/>
          <w:lang w:val="kk-KZ"/>
        </w:rPr>
      </w:pPr>
      <w:bookmarkStart w:id="17" w:name="_Hlk198642330"/>
      <w:bookmarkEnd w:id="16"/>
    </w:p>
    <w:bookmarkEnd w:id="17"/>
    <w:p w14:paraId="5DD37B86" w14:textId="68C0D984" w:rsidR="00674475" w:rsidRDefault="00674475" w:rsidP="00674475">
      <w:pPr>
        <w:pStyle w:val="a3"/>
        <w:ind w:firstLine="0"/>
        <w:rPr>
          <w:rFonts w:ascii="Times New Roman" w:hAnsi="Times New Roman" w:cs="Times New Roman"/>
          <w:b/>
          <w:sz w:val="28"/>
          <w:szCs w:val="28"/>
          <w:lang w:val="kk-KZ"/>
        </w:rPr>
      </w:pPr>
      <w:r w:rsidRPr="000608E5">
        <w:rPr>
          <w:lang w:val="kk-KZ"/>
        </w:rPr>
        <w:t xml:space="preserve"> </w:t>
      </w:r>
      <w:r w:rsidR="000A003D" w:rsidRPr="00741C80">
        <w:rPr>
          <w:rFonts w:ascii="Times New Roman" w:hAnsi="Times New Roman" w:cs="Times New Roman"/>
          <w:b/>
          <w:sz w:val="28"/>
          <w:szCs w:val="28"/>
          <w:lang w:val="kk-KZ"/>
        </w:rPr>
        <w:t>2024-2025 оқу жылында</w:t>
      </w:r>
      <w:r w:rsidR="000A003D" w:rsidRPr="00741C80">
        <w:rPr>
          <w:rFonts w:ascii="Times New Roman" w:hAnsi="Times New Roman" w:cs="Times New Roman"/>
          <w:sz w:val="28"/>
          <w:szCs w:val="28"/>
          <w:lang w:val="kk-KZ"/>
        </w:rPr>
        <w:t xml:space="preserve"> төмендегі педагогтер біліктілігін арттырды</w:t>
      </w:r>
      <w:r w:rsidR="000A003D" w:rsidRPr="00741C80">
        <w:rPr>
          <w:rFonts w:ascii="Times New Roman" w:hAnsi="Times New Roman" w:cs="Times New Roman"/>
          <w:b/>
          <w:sz w:val="28"/>
          <w:szCs w:val="28"/>
          <w:lang w:val="kk-KZ"/>
        </w:rPr>
        <w:t xml:space="preserve"> </w:t>
      </w:r>
      <w:r w:rsidR="00126662" w:rsidRPr="00741C80">
        <w:rPr>
          <w:rFonts w:ascii="Times New Roman" w:hAnsi="Times New Roman" w:cs="Times New Roman"/>
          <w:b/>
          <w:sz w:val="28"/>
          <w:szCs w:val="28"/>
          <w:lang w:val="kk-KZ"/>
        </w:rPr>
        <w:t xml:space="preserve">                       </w:t>
      </w:r>
      <w:bookmarkStart w:id="18" w:name="_Hlk198641145"/>
    </w:p>
    <w:p w14:paraId="0FABE95D" w14:textId="05E15F01" w:rsidR="00126662" w:rsidRPr="00741C80" w:rsidRDefault="00F024E7" w:rsidP="00674475">
      <w:pPr>
        <w:pStyle w:val="a3"/>
        <w:ind w:firstLine="0"/>
        <w:rPr>
          <w:rFonts w:ascii="Times New Roman" w:eastAsia="Times New Roman" w:hAnsi="Times New Roman" w:cs="Times New Roman"/>
          <w:sz w:val="28"/>
          <w:szCs w:val="28"/>
          <w:lang w:val="kk-KZ" w:eastAsia="ru-RU"/>
        </w:rPr>
      </w:pPr>
      <w:proofErr w:type="spellStart"/>
      <w:r w:rsidRPr="00741C80">
        <w:rPr>
          <w:rFonts w:ascii="Times New Roman" w:hAnsi="Times New Roman" w:cs="Times New Roman"/>
          <w:b/>
          <w:sz w:val="28"/>
          <w:szCs w:val="28"/>
          <w:lang w:val="kk-KZ"/>
        </w:rPr>
        <w:t>Куанышбекова</w:t>
      </w:r>
      <w:proofErr w:type="spellEnd"/>
      <w:r w:rsidRPr="00741C80">
        <w:rPr>
          <w:rFonts w:ascii="Times New Roman" w:hAnsi="Times New Roman" w:cs="Times New Roman"/>
          <w:b/>
          <w:sz w:val="28"/>
          <w:szCs w:val="28"/>
          <w:lang w:val="kk-KZ"/>
        </w:rPr>
        <w:t xml:space="preserve"> Зауре </w:t>
      </w:r>
      <w:proofErr w:type="spellStart"/>
      <w:r w:rsidRPr="00741C80">
        <w:rPr>
          <w:rFonts w:ascii="Times New Roman" w:hAnsi="Times New Roman" w:cs="Times New Roman"/>
          <w:b/>
          <w:sz w:val="28"/>
          <w:szCs w:val="28"/>
          <w:lang w:val="kk-KZ"/>
        </w:rPr>
        <w:t>Сайлауовна</w:t>
      </w:r>
      <w:proofErr w:type="spellEnd"/>
      <w:r w:rsidR="000608E5">
        <w:rPr>
          <w:rFonts w:ascii="Times New Roman" w:hAnsi="Times New Roman" w:cs="Times New Roman"/>
          <w:b/>
          <w:sz w:val="28"/>
          <w:szCs w:val="28"/>
          <w:lang w:val="kk-KZ"/>
        </w:rPr>
        <w:t xml:space="preserve"> </w:t>
      </w:r>
      <w:r w:rsidR="00126662" w:rsidRPr="00741C80">
        <w:rPr>
          <w:rFonts w:ascii="Times New Roman" w:hAnsi="Times New Roman" w:cs="Times New Roman"/>
          <w:b/>
          <w:sz w:val="28"/>
          <w:szCs w:val="28"/>
          <w:lang w:val="kk-KZ"/>
        </w:rPr>
        <w:t>–</w:t>
      </w:r>
      <w:bookmarkStart w:id="19" w:name="_Hlk198639680"/>
      <w:r w:rsidR="000608E5">
        <w:rPr>
          <w:rFonts w:ascii="Times New Roman" w:hAnsi="Times New Roman" w:cs="Times New Roman"/>
          <w:b/>
          <w:sz w:val="28"/>
          <w:szCs w:val="28"/>
          <w:lang w:val="kk-KZ"/>
        </w:rPr>
        <w:t xml:space="preserve"> меңгеруші</w:t>
      </w:r>
      <w:r w:rsidR="00B77F87">
        <w:rPr>
          <w:rFonts w:ascii="Times New Roman" w:hAnsi="Times New Roman" w:cs="Times New Roman"/>
          <w:b/>
          <w:sz w:val="28"/>
          <w:szCs w:val="28"/>
          <w:lang w:val="kk-KZ"/>
        </w:rPr>
        <w:t xml:space="preserve"> </w:t>
      </w:r>
      <w:r w:rsidR="00B77F87" w:rsidRPr="003A74A8">
        <w:rPr>
          <w:rFonts w:ascii="Times New Roman" w:hAnsi="Times New Roman" w:cs="Times New Roman"/>
          <w:bCs/>
          <w:sz w:val="28"/>
          <w:szCs w:val="28"/>
          <w:lang w:val="kk-KZ"/>
        </w:rPr>
        <w:t>Астана қаласы</w:t>
      </w:r>
      <w:r w:rsidR="00F71630" w:rsidRPr="003A74A8">
        <w:rPr>
          <w:rFonts w:ascii="Times New Roman" w:hAnsi="Times New Roman" w:cs="Times New Roman"/>
          <w:bCs/>
          <w:sz w:val="28"/>
          <w:szCs w:val="28"/>
          <w:lang w:val="kk-KZ"/>
        </w:rPr>
        <w:t xml:space="preserve"> «BILIM ORLEU» </w:t>
      </w:r>
      <w:r w:rsidR="003A74A8" w:rsidRPr="003A74A8">
        <w:rPr>
          <w:rFonts w:ascii="Times New Roman" w:hAnsi="Times New Roman" w:cs="Times New Roman"/>
          <w:bCs/>
          <w:sz w:val="28"/>
          <w:szCs w:val="28"/>
          <w:lang w:val="kk-KZ"/>
        </w:rPr>
        <w:t>үздіксіз кәсіптік білім беру орталығы</w:t>
      </w:r>
      <w:r w:rsidR="00741C80">
        <w:rPr>
          <w:rFonts w:ascii="Times New Roman" w:hAnsi="Times New Roman" w:cs="Times New Roman"/>
          <w:b/>
          <w:sz w:val="28"/>
          <w:szCs w:val="28"/>
          <w:lang w:val="kk-KZ"/>
        </w:rPr>
        <w:t xml:space="preserve"> </w:t>
      </w:r>
      <w:bookmarkEnd w:id="18"/>
      <w:bookmarkEnd w:id="19"/>
      <w:r w:rsidR="00B77F87" w:rsidRPr="00B77F87">
        <w:rPr>
          <w:rFonts w:ascii="Times New Roman" w:hAnsi="Times New Roman" w:cs="Times New Roman"/>
          <w:bCs/>
          <w:sz w:val="28"/>
          <w:szCs w:val="28"/>
          <w:lang w:val="kk-KZ"/>
        </w:rPr>
        <w:t xml:space="preserve">«Білім беру менеджментіндегі инновациялық технологиялар мен әдістер» </w:t>
      </w:r>
      <w:r w:rsidR="003A74A8">
        <w:rPr>
          <w:rFonts w:ascii="Times New Roman" w:hAnsi="Times New Roman" w:cs="Times New Roman"/>
          <w:bCs/>
          <w:sz w:val="28"/>
          <w:szCs w:val="28"/>
          <w:lang w:val="kk-KZ"/>
        </w:rPr>
        <w:t>90 сағат 23.05.2025ж №004013</w:t>
      </w:r>
    </w:p>
    <w:p w14:paraId="73C7CF1E" w14:textId="391653C8" w:rsidR="003A74A8" w:rsidRPr="00741C80" w:rsidRDefault="00F024E7" w:rsidP="003A74A8">
      <w:pPr>
        <w:pStyle w:val="a3"/>
        <w:ind w:firstLine="0"/>
        <w:rPr>
          <w:rFonts w:ascii="Times New Roman" w:eastAsia="Times New Roman" w:hAnsi="Times New Roman" w:cs="Times New Roman"/>
          <w:sz w:val="28"/>
          <w:szCs w:val="28"/>
          <w:lang w:val="kk-KZ" w:eastAsia="ru-RU"/>
        </w:rPr>
      </w:pPr>
      <w:proofErr w:type="spellStart"/>
      <w:r w:rsidRPr="00741C80">
        <w:rPr>
          <w:rFonts w:ascii="Times New Roman" w:eastAsia="Times New Roman" w:hAnsi="Times New Roman" w:cs="Times New Roman"/>
          <w:b/>
          <w:sz w:val="28"/>
          <w:szCs w:val="28"/>
          <w:lang w:val="kk-KZ" w:eastAsia="ru-RU"/>
        </w:rPr>
        <w:t>Батынова</w:t>
      </w:r>
      <w:proofErr w:type="spellEnd"/>
      <w:r w:rsidRPr="00741C80">
        <w:rPr>
          <w:rFonts w:ascii="Times New Roman" w:eastAsia="Times New Roman" w:hAnsi="Times New Roman" w:cs="Times New Roman"/>
          <w:b/>
          <w:sz w:val="28"/>
          <w:szCs w:val="28"/>
          <w:lang w:val="kk-KZ" w:eastAsia="ru-RU"/>
        </w:rPr>
        <w:t xml:space="preserve"> </w:t>
      </w:r>
      <w:proofErr w:type="spellStart"/>
      <w:r w:rsidRPr="00741C80">
        <w:rPr>
          <w:rFonts w:ascii="Times New Roman" w:eastAsia="Times New Roman" w:hAnsi="Times New Roman" w:cs="Times New Roman"/>
          <w:b/>
          <w:sz w:val="28"/>
          <w:szCs w:val="28"/>
          <w:lang w:val="kk-KZ" w:eastAsia="ru-RU"/>
        </w:rPr>
        <w:t>Гульхан</w:t>
      </w:r>
      <w:proofErr w:type="spellEnd"/>
      <w:r w:rsidRPr="00741C80">
        <w:rPr>
          <w:rFonts w:ascii="Times New Roman" w:eastAsia="Times New Roman" w:hAnsi="Times New Roman" w:cs="Times New Roman"/>
          <w:b/>
          <w:sz w:val="28"/>
          <w:szCs w:val="28"/>
          <w:lang w:val="kk-KZ" w:eastAsia="ru-RU"/>
        </w:rPr>
        <w:t xml:space="preserve"> </w:t>
      </w:r>
      <w:proofErr w:type="spellStart"/>
      <w:r w:rsidRPr="00741C80">
        <w:rPr>
          <w:rFonts w:ascii="Times New Roman" w:eastAsia="Times New Roman" w:hAnsi="Times New Roman" w:cs="Times New Roman"/>
          <w:b/>
          <w:sz w:val="28"/>
          <w:szCs w:val="28"/>
          <w:lang w:val="kk-KZ" w:eastAsia="ru-RU"/>
        </w:rPr>
        <w:t>Кудайбергеновна</w:t>
      </w:r>
      <w:proofErr w:type="spellEnd"/>
      <w:r w:rsidR="00126662" w:rsidRPr="00741C80">
        <w:rPr>
          <w:rFonts w:ascii="Times New Roman" w:hAnsi="Times New Roman" w:cs="Times New Roman"/>
          <w:b/>
          <w:sz w:val="28"/>
          <w:szCs w:val="28"/>
          <w:lang w:val="kk-KZ"/>
        </w:rPr>
        <w:t xml:space="preserve"> – </w:t>
      </w:r>
      <w:r w:rsidR="000608E5">
        <w:rPr>
          <w:rFonts w:ascii="Times New Roman" w:hAnsi="Times New Roman" w:cs="Times New Roman"/>
          <w:b/>
          <w:sz w:val="28"/>
          <w:szCs w:val="28"/>
          <w:lang w:val="kk-KZ"/>
        </w:rPr>
        <w:t xml:space="preserve">әдіскер </w:t>
      </w:r>
      <w:r w:rsidR="003A74A8" w:rsidRPr="003A74A8">
        <w:rPr>
          <w:rFonts w:ascii="Times New Roman" w:hAnsi="Times New Roman" w:cs="Times New Roman"/>
          <w:bCs/>
          <w:sz w:val="28"/>
          <w:szCs w:val="28"/>
          <w:lang w:val="kk-KZ"/>
        </w:rPr>
        <w:t>Астана қаласы «BILIM ORLEU» үздіксіз кәсіптік білім беру орталығы</w:t>
      </w:r>
      <w:r w:rsidR="003A74A8">
        <w:rPr>
          <w:rFonts w:ascii="Times New Roman" w:hAnsi="Times New Roman" w:cs="Times New Roman"/>
          <w:b/>
          <w:sz w:val="28"/>
          <w:szCs w:val="28"/>
          <w:lang w:val="kk-KZ"/>
        </w:rPr>
        <w:t xml:space="preserve"> </w:t>
      </w:r>
      <w:r w:rsidR="003A74A8" w:rsidRPr="00B77F87">
        <w:rPr>
          <w:rFonts w:ascii="Times New Roman" w:hAnsi="Times New Roman" w:cs="Times New Roman"/>
          <w:bCs/>
          <w:sz w:val="28"/>
          <w:szCs w:val="28"/>
          <w:lang w:val="kk-KZ"/>
        </w:rPr>
        <w:t xml:space="preserve">«Білім беру менеджментіндегі инновациялық технологиялар мен әдістер» </w:t>
      </w:r>
      <w:r w:rsidR="003A74A8">
        <w:rPr>
          <w:rFonts w:ascii="Times New Roman" w:hAnsi="Times New Roman" w:cs="Times New Roman"/>
          <w:bCs/>
          <w:sz w:val="28"/>
          <w:szCs w:val="28"/>
          <w:lang w:val="kk-KZ"/>
        </w:rPr>
        <w:t>90 сағат 23.05.2025ж №003986</w:t>
      </w:r>
    </w:p>
    <w:p w14:paraId="5D206656" w14:textId="74702792" w:rsidR="00674475" w:rsidRDefault="00674475" w:rsidP="00741C80">
      <w:pPr>
        <w:pStyle w:val="a3"/>
        <w:ind w:firstLine="0"/>
        <w:rPr>
          <w:rFonts w:ascii="Times New Roman" w:eastAsia="Times New Roman" w:hAnsi="Times New Roman" w:cs="Times New Roman"/>
          <w:sz w:val="28"/>
          <w:szCs w:val="28"/>
          <w:lang w:val="kk-KZ" w:eastAsia="ru-RU"/>
        </w:rPr>
      </w:pPr>
      <w:proofErr w:type="spellStart"/>
      <w:r w:rsidRPr="00674475">
        <w:rPr>
          <w:rFonts w:ascii="Times New Roman" w:hAnsi="Times New Roman" w:cs="Times New Roman"/>
          <w:b/>
          <w:sz w:val="28"/>
          <w:szCs w:val="28"/>
          <w:lang w:val="kk-KZ"/>
        </w:rPr>
        <w:t>Кадирова</w:t>
      </w:r>
      <w:proofErr w:type="spellEnd"/>
      <w:r w:rsidRPr="00674475">
        <w:rPr>
          <w:rFonts w:ascii="Times New Roman" w:hAnsi="Times New Roman" w:cs="Times New Roman"/>
          <w:b/>
          <w:sz w:val="28"/>
          <w:szCs w:val="28"/>
          <w:lang w:val="kk-KZ"/>
        </w:rPr>
        <w:t xml:space="preserve"> Мереке </w:t>
      </w:r>
      <w:proofErr w:type="spellStart"/>
      <w:r w:rsidRPr="00674475">
        <w:rPr>
          <w:rFonts w:ascii="Times New Roman" w:hAnsi="Times New Roman" w:cs="Times New Roman"/>
          <w:b/>
          <w:sz w:val="28"/>
          <w:szCs w:val="28"/>
          <w:lang w:val="kk-KZ"/>
        </w:rPr>
        <w:t>Кенжебаевна</w:t>
      </w:r>
      <w:proofErr w:type="spellEnd"/>
      <w:r w:rsidRPr="00674475">
        <w:rPr>
          <w:rFonts w:ascii="Times New Roman" w:hAnsi="Times New Roman" w:cs="Times New Roman"/>
          <w:b/>
          <w:sz w:val="28"/>
          <w:szCs w:val="28"/>
          <w:lang w:val="kk-KZ"/>
        </w:rPr>
        <w:t>–тәрбиеші</w:t>
      </w:r>
      <w:r>
        <w:rPr>
          <w:rFonts w:ascii="Times New Roman" w:hAnsi="Times New Roman" w:cs="Times New Roman"/>
          <w:b/>
          <w:sz w:val="28"/>
          <w:szCs w:val="28"/>
          <w:lang w:val="kk-KZ"/>
        </w:rPr>
        <w:t xml:space="preserve"> </w:t>
      </w:r>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674475">
        <w:rPr>
          <w:sz w:val="28"/>
          <w:szCs w:val="28"/>
          <w:lang w:val="kk-KZ"/>
        </w:rPr>
        <w:t xml:space="preserve"> </w:t>
      </w:r>
      <w:r w:rsidRPr="00674475">
        <w:rPr>
          <w:rFonts w:ascii="Times New Roman" w:eastAsia="Times New Roman" w:hAnsi="Times New Roman" w:cs="Times New Roman"/>
          <w:sz w:val="28"/>
          <w:szCs w:val="28"/>
          <w:lang w:val="kk-KZ" w:eastAsia="ru-RU"/>
        </w:rPr>
        <w:t xml:space="preserve">"Мектеп жасына дейінгі балаларда этномәдени құндылықтарды қалыптастыру бойынша педагогтің кәсіби </w:t>
      </w:r>
      <w:proofErr w:type="spellStart"/>
      <w:r w:rsidRPr="00674475">
        <w:rPr>
          <w:rFonts w:ascii="Times New Roman" w:eastAsia="Times New Roman" w:hAnsi="Times New Roman" w:cs="Times New Roman"/>
          <w:sz w:val="28"/>
          <w:szCs w:val="28"/>
          <w:lang w:val="kk-KZ" w:eastAsia="ru-RU"/>
        </w:rPr>
        <w:t>құзіреттілігін</w:t>
      </w:r>
      <w:proofErr w:type="spellEnd"/>
      <w:r w:rsidRPr="00674475">
        <w:rPr>
          <w:rFonts w:ascii="Times New Roman" w:eastAsia="Times New Roman" w:hAnsi="Times New Roman" w:cs="Times New Roman"/>
          <w:sz w:val="28"/>
          <w:szCs w:val="28"/>
          <w:lang w:val="kk-KZ" w:eastAsia="ru-RU"/>
        </w:rPr>
        <w:t xml:space="preserve"> дамыту" 72</w:t>
      </w:r>
      <w:r w:rsidR="00F16CBC">
        <w:rPr>
          <w:rFonts w:ascii="Times New Roman" w:eastAsia="Times New Roman" w:hAnsi="Times New Roman" w:cs="Times New Roman"/>
          <w:sz w:val="28"/>
          <w:szCs w:val="28"/>
          <w:lang w:val="kk-KZ" w:eastAsia="ru-RU"/>
        </w:rPr>
        <w:t xml:space="preserve"> </w:t>
      </w:r>
      <w:r w:rsidRPr="00674475">
        <w:rPr>
          <w:rFonts w:ascii="Times New Roman" w:eastAsia="Times New Roman" w:hAnsi="Times New Roman" w:cs="Times New Roman"/>
          <w:sz w:val="28"/>
          <w:szCs w:val="28"/>
          <w:lang w:val="kk-KZ" w:eastAsia="ru-RU"/>
        </w:rPr>
        <w:t>сағат 19.09.2024ж № 0789391</w:t>
      </w:r>
    </w:p>
    <w:p w14:paraId="149D99ED" w14:textId="2F15C7E9" w:rsidR="00F16CBC" w:rsidRPr="00741C80" w:rsidRDefault="00F16CBC" w:rsidP="00F16CBC">
      <w:pPr>
        <w:pStyle w:val="a3"/>
        <w:ind w:firstLine="0"/>
        <w:rPr>
          <w:rFonts w:ascii="Times New Roman" w:eastAsia="Times New Roman" w:hAnsi="Times New Roman" w:cs="Times New Roman"/>
          <w:sz w:val="28"/>
          <w:szCs w:val="28"/>
          <w:lang w:val="kk-KZ" w:eastAsia="ru-RU"/>
        </w:rPr>
      </w:pPr>
      <w:proofErr w:type="spellStart"/>
      <w:r>
        <w:rPr>
          <w:rFonts w:ascii="Times New Roman" w:hAnsi="Times New Roman" w:cs="Times New Roman"/>
          <w:b/>
          <w:sz w:val="28"/>
          <w:szCs w:val="28"/>
          <w:lang w:val="kk-KZ"/>
        </w:rPr>
        <w:t>Еспенбетова</w:t>
      </w:r>
      <w:proofErr w:type="spellEnd"/>
      <w:r>
        <w:rPr>
          <w:rFonts w:ascii="Times New Roman" w:hAnsi="Times New Roman" w:cs="Times New Roman"/>
          <w:b/>
          <w:sz w:val="28"/>
          <w:szCs w:val="28"/>
          <w:lang w:val="kk-KZ"/>
        </w:rPr>
        <w:t xml:space="preserve"> Айдана </w:t>
      </w:r>
      <w:proofErr w:type="spellStart"/>
      <w:r>
        <w:rPr>
          <w:rFonts w:ascii="Times New Roman" w:hAnsi="Times New Roman" w:cs="Times New Roman"/>
          <w:b/>
          <w:sz w:val="28"/>
          <w:szCs w:val="28"/>
          <w:lang w:val="kk-KZ"/>
        </w:rPr>
        <w:t>Кубейовна</w:t>
      </w:r>
      <w:proofErr w:type="spellEnd"/>
      <w:r w:rsidRPr="00674475">
        <w:rPr>
          <w:rFonts w:ascii="Times New Roman" w:hAnsi="Times New Roman" w:cs="Times New Roman"/>
          <w:b/>
          <w:sz w:val="28"/>
          <w:szCs w:val="28"/>
          <w:lang w:val="kk-KZ"/>
        </w:rPr>
        <w:t>–тәрбиеші</w:t>
      </w:r>
      <w:r>
        <w:rPr>
          <w:rFonts w:ascii="Times New Roman" w:hAnsi="Times New Roman" w:cs="Times New Roman"/>
          <w:b/>
          <w:sz w:val="28"/>
          <w:szCs w:val="28"/>
          <w:lang w:val="kk-KZ"/>
        </w:rPr>
        <w:t xml:space="preserve"> </w:t>
      </w:r>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674475">
        <w:rPr>
          <w:sz w:val="28"/>
          <w:szCs w:val="28"/>
          <w:lang w:val="kk-KZ"/>
        </w:rPr>
        <w:t xml:space="preserve"> </w:t>
      </w:r>
      <w:r w:rsidRPr="00674475">
        <w:rPr>
          <w:rFonts w:ascii="Times New Roman" w:eastAsia="Times New Roman" w:hAnsi="Times New Roman" w:cs="Times New Roman"/>
          <w:sz w:val="28"/>
          <w:szCs w:val="28"/>
          <w:lang w:val="kk-KZ" w:eastAsia="ru-RU"/>
        </w:rPr>
        <w:t xml:space="preserve">"Мектеп жасына дейінгі балаларда этномәдени құндылықтарды қалыптастыру бойынша педагогтің кәсіби </w:t>
      </w:r>
      <w:proofErr w:type="spellStart"/>
      <w:r w:rsidRPr="00674475">
        <w:rPr>
          <w:rFonts w:ascii="Times New Roman" w:eastAsia="Times New Roman" w:hAnsi="Times New Roman" w:cs="Times New Roman"/>
          <w:sz w:val="28"/>
          <w:szCs w:val="28"/>
          <w:lang w:val="kk-KZ" w:eastAsia="ru-RU"/>
        </w:rPr>
        <w:t>құзіреттілігін</w:t>
      </w:r>
      <w:proofErr w:type="spellEnd"/>
      <w:r w:rsidRPr="00674475">
        <w:rPr>
          <w:rFonts w:ascii="Times New Roman" w:eastAsia="Times New Roman" w:hAnsi="Times New Roman" w:cs="Times New Roman"/>
          <w:sz w:val="28"/>
          <w:szCs w:val="28"/>
          <w:lang w:val="kk-KZ" w:eastAsia="ru-RU"/>
        </w:rPr>
        <w:t xml:space="preserve"> дамыту" 72</w:t>
      </w:r>
      <w:r>
        <w:rPr>
          <w:rFonts w:ascii="Times New Roman" w:eastAsia="Times New Roman" w:hAnsi="Times New Roman" w:cs="Times New Roman"/>
          <w:sz w:val="28"/>
          <w:szCs w:val="28"/>
          <w:lang w:val="kk-KZ" w:eastAsia="ru-RU"/>
        </w:rPr>
        <w:t xml:space="preserve"> </w:t>
      </w:r>
      <w:r w:rsidRPr="00674475">
        <w:rPr>
          <w:rFonts w:ascii="Times New Roman" w:eastAsia="Times New Roman" w:hAnsi="Times New Roman" w:cs="Times New Roman"/>
          <w:sz w:val="28"/>
          <w:szCs w:val="28"/>
          <w:lang w:val="kk-KZ" w:eastAsia="ru-RU"/>
        </w:rPr>
        <w:t>сағат 19.09.2024ж № 0</w:t>
      </w:r>
      <w:r>
        <w:rPr>
          <w:rFonts w:ascii="Times New Roman" w:eastAsia="Times New Roman" w:hAnsi="Times New Roman" w:cs="Times New Roman"/>
          <w:sz w:val="28"/>
          <w:szCs w:val="28"/>
          <w:lang w:val="kk-KZ" w:eastAsia="ru-RU"/>
        </w:rPr>
        <w:t>789387</w:t>
      </w:r>
    </w:p>
    <w:p w14:paraId="14FAF7BA" w14:textId="565DC29C" w:rsidR="00F16CBC" w:rsidRPr="00741C80" w:rsidRDefault="00F16CBC" w:rsidP="00F16CBC">
      <w:pPr>
        <w:pStyle w:val="a3"/>
        <w:ind w:firstLine="0"/>
        <w:rPr>
          <w:rFonts w:ascii="Times New Roman" w:eastAsia="Times New Roman" w:hAnsi="Times New Roman" w:cs="Times New Roman"/>
          <w:sz w:val="28"/>
          <w:szCs w:val="28"/>
          <w:lang w:val="kk-KZ" w:eastAsia="ru-RU"/>
        </w:rPr>
      </w:pPr>
      <w:proofErr w:type="spellStart"/>
      <w:r>
        <w:rPr>
          <w:rFonts w:ascii="Times New Roman" w:hAnsi="Times New Roman" w:cs="Times New Roman"/>
          <w:b/>
          <w:sz w:val="28"/>
          <w:szCs w:val="28"/>
          <w:lang w:val="kk-KZ"/>
        </w:rPr>
        <w:t>Жаканова</w:t>
      </w:r>
      <w:proofErr w:type="spellEnd"/>
      <w:r>
        <w:rPr>
          <w:rFonts w:ascii="Times New Roman" w:hAnsi="Times New Roman" w:cs="Times New Roman"/>
          <w:b/>
          <w:sz w:val="28"/>
          <w:szCs w:val="28"/>
          <w:lang w:val="kk-KZ"/>
        </w:rPr>
        <w:t xml:space="preserve"> Лаура </w:t>
      </w:r>
      <w:proofErr w:type="spellStart"/>
      <w:r>
        <w:rPr>
          <w:rFonts w:ascii="Times New Roman" w:hAnsi="Times New Roman" w:cs="Times New Roman"/>
          <w:b/>
          <w:sz w:val="28"/>
          <w:szCs w:val="28"/>
          <w:lang w:val="kk-KZ"/>
        </w:rPr>
        <w:t>Мухитовна</w:t>
      </w:r>
      <w:proofErr w:type="spellEnd"/>
      <w:r w:rsidRPr="00674475">
        <w:rPr>
          <w:rFonts w:ascii="Times New Roman" w:hAnsi="Times New Roman" w:cs="Times New Roman"/>
          <w:b/>
          <w:sz w:val="28"/>
          <w:szCs w:val="28"/>
          <w:lang w:val="kk-KZ"/>
        </w:rPr>
        <w:t>–тәрбиеші</w:t>
      </w:r>
      <w:r>
        <w:rPr>
          <w:rFonts w:ascii="Times New Roman" w:hAnsi="Times New Roman" w:cs="Times New Roman"/>
          <w:b/>
          <w:sz w:val="28"/>
          <w:szCs w:val="28"/>
          <w:lang w:val="kk-KZ"/>
        </w:rPr>
        <w:t xml:space="preserve"> </w:t>
      </w:r>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674475">
        <w:rPr>
          <w:sz w:val="28"/>
          <w:szCs w:val="28"/>
          <w:lang w:val="kk-KZ"/>
        </w:rPr>
        <w:t xml:space="preserve"> </w:t>
      </w:r>
      <w:r w:rsidRPr="00674475">
        <w:rPr>
          <w:rFonts w:ascii="Times New Roman" w:eastAsia="Times New Roman" w:hAnsi="Times New Roman" w:cs="Times New Roman"/>
          <w:sz w:val="28"/>
          <w:szCs w:val="28"/>
          <w:lang w:val="kk-KZ" w:eastAsia="ru-RU"/>
        </w:rPr>
        <w:t xml:space="preserve">"Мектеп жасына дейінгі балаларда этномәдени құндылықтарды қалыптастыру бойынша педагогтің кәсіби </w:t>
      </w:r>
      <w:proofErr w:type="spellStart"/>
      <w:r w:rsidRPr="00674475">
        <w:rPr>
          <w:rFonts w:ascii="Times New Roman" w:eastAsia="Times New Roman" w:hAnsi="Times New Roman" w:cs="Times New Roman"/>
          <w:sz w:val="28"/>
          <w:szCs w:val="28"/>
          <w:lang w:val="kk-KZ" w:eastAsia="ru-RU"/>
        </w:rPr>
        <w:t>құзіреттілігін</w:t>
      </w:r>
      <w:proofErr w:type="spellEnd"/>
      <w:r w:rsidRPr="00674475">
        <w:rPr>
          <w:rFonts w:ascii="Times New Roman" w:eastAsia="Times New Roman" w:hAnsi="Times New Roman" w:cs="Times New Roman"/>
          <w:sz w:val="28"/>
          <w:szCs w:val="28"/>
          <w:lang w:val="kk-KZ" w:eastAsia="ru-RU"/>
        </w:rPr>
        <w:t xml:space="preserve"> дамыту" 72</w:t>
      </w:r>
      <w:r>
        <w:rPr>
          <w:rFonts w:ascii="Times New Roman" w:eastAsia="Times New Roman" w:hAnsi="Times New Roman" w:cs="Times New Roman"/>
          <w:sz w:val="28"/>
          <w:szCs w:val="28"/>
          <w:lang w:val="kk-KZ" w:eastAsia="ru-RU"/>
        </w:rPr>
        <w:t xml:space="preserve"> </w:t>
      </w:r>
      <w:r w:rsidRPr="00674475">
        <w:rPr>
          <w:rFonts w:ascii="Times New Roman" w:eastAsia="Times New Roman" w:hAnsi="Times New Roman" w:cs="Times New Roman"/>
          <w:sz w:val="28"/>
          <w:szCs w:val="28"/>
          <w:lang w:val="kk-KZ" w:eastAsia="ru-RU"/>
        </w:rPr>
        <w:t>сағат 19.09.2024ж № 0</w:t>
      </w:r>
      <w:r>
        <w:rPr>
          <w:rFonts w:ascii="Times New Roman" w:eastAsia="Times New Roman" w:hAnsi="Times New Roman" w:cs="Times New Roman"/>
          <w:sz w:val="28"/>
          <w:szCs w:val="28"/>
          <w:lang w:val="kk-KZ" w:eastAsia="ru-RU"/>
        </w:rPr>
        <w:t>789388</w:t>
      </w:r>
    </w:p>
    <w:p w14:paraId="4895541A" w14:textId="15EB7424" w:rsidR="00741C80" w:rsidRPr="00AA22FE" w:rsidRDefault="00AA22FE" w:rsidP="00AA22FE">
      <w:pPr>
        <w:pStyle w:val="a3"/>
        <w:ind w:firstLine="0"/>
        <w:rPr>
          <w:rFonts w:ascii="Times New Roman" w:eastAsia="Times New Roman" w:hAnsi="Times New Roman" w:cs="Times New Roman"/>
          <w:sz w:val="28"/>
          <w:szCs w:val="28"/>
          <w:lang w:val="kk-KZ" w:eastAsia="ru-RU"/>
        </w:rPr>
      </w:pPr>
      <w:proofErr w:type="spellStart"/>
      <w:r>
        <w:rPr>
          <w:rFonts w:ascii="Times New Roman" w:hAnsi="Times New Roman" w:cs="Times New Roman"/>
          <w:b/>
          <w:sz w:val="28"/>
          <w:szCs w:val="28"/>
          <w:lang w:val="kk-KZ"/>
        </w:rPr>
        <w:t>Тулкибаева</w:t>
      </w:r>
      <w:proofErr w:type="spellEnd"/>
      <w:r>
        <w:rPr>
          <w:rFonts w:ascii="Times New Roman" w:hAnsi="Times New Roman" w:cs="Times New Roman"/>
          <w:b/>
          <w:sz w:val="28"/>
          <w:szCs w:val="28"/>
          <w:lang w:val="kk-KZ"/>
        </w:rPr>
        <w:t xml:space="preserve"> Айгул </w:t>
      </w:r>
      <w:proofErr w:type="spellStart"/>
      <w:r>
        <w:rPr>
          <w:rFonts w:ascii="Times New Roman" w:hAnsi="Times New Roman" w:cs="Times New Roman"/>
          <w:b/>
          <w:sz w:val="28"/>
          <w:szCs w:val="28"/>
          <w:lang w:val="kk-KZ"/>
        </w:rPr>
        <w:t>Мартовна</w:t>
      </w:r>
      <w:proofErr w:type="spellEnd"/>
      <w:r>
        <w:rPr>
          <w:rFonts w:ascii="Times New Roman" w:hAnsi="Times New Roman" w:cs="Times New Roman"/>
          <w:b/>
          <w:sz w:val="28"/>
          <w:szCs w:val="28"/>
          <w:lang w:val="kk-KZ"/>
        </w:rPr>
        <w:t xml:space="preserve"> </w:t>
      </w:r>
      <w:r w:rsidRPr="00674475">
        <w:rPr>
          <w:rFonts w:ascii="Times New Roman" w:hAnsi="Times New Roman" w:cs="Times New Roman"/>
          <w:b/>
          <w:sz w:val="28"/>
          <w:szCs w:val="28"/>
          <w:lang w:val="kk-KZ"/>
        </w:rPr>
        <w:t>–тәрбиеші</w:t>
      </w:r>
      <w:r>
        <w:rPr>
          <w:rFonts w:ascii="Times New Roman" w:hAnsi="Times New Roman" w:cs="Times New Roman"/>
          <w:b/>
          <w:sz w:val="28"/>
          <w:szCs w:val="28"/>
          <w:lang w:val="kk-KZ"/>
        </w:rPr>
        <w:t xml:space="preserve"> </w:t>
      </w:r>
      <w:r w:rsidRPr="00741C80">
        <w:rPr>
          <w:rFonts w:ascii="Times New Roman" w:hAnsi="Times New Roman" w:cs="Times New Roman"/>
          <w:sz w:val="28"/>
          <w:szCs w:val="28"/>
          <w:lang w:val="kk-KZ"/>
        </w:rPr>
        <w:t>Тараз қаласы АҰО АҚ "Өрлеу" Біліктілікті арттыру ұлттық орталығы" АҚ "</w:t>
      </w:r>
      <w:r w:rsidRPr="00674475">
        <w:rPr>
          <w:sz w:val="28"/>
          <w:szCs w:val="28"/>
          <w:lang w:val="kk-KZ"/>
        </w:rPr>
        <w:t xml:space="preserve"> </w:t>
      </w:r>
      <w:r w:rsidRPr="00674475">
        <w:rPr>
          <w:rFonts w:ascii="Times New Roman" w:eastAsia="Times New Roman" w:hAnsi="Times New Roman" w:cs="Times New Roman"/>
          <w:sz w:val="28"/>
          <w:szCs w:val="28"/>
          <w:lang w:val="kk-KZ" w:eastAsia="ru-RU"/>
        </w:rPr>
        <w:t xml:space="preserve">"Мектеп жасына дейінгі балаларда этномәдени құндылықтарды қалыптастыру бойынша педагогтің кәсіби </w:t>
      </w:r>
      <w:proofErr w:type="spellStart"/>
      <w:r w:rsidRPr="00674475">
        <w:rPr>
          <w:rFonts w:ascii="Times New Roman" w:eastAsia="Times New Roman" w:hAnsi="Times New Roman" w:cs="Times New Roman"/>
          <w:sz w:val="28"/>
          <w:szCs w:val="28"/>
          <w:lang w:val="kk-KZ" w:eastAsia="ru-RU"/>
        </w:rPr>
        <w:t>құзіреттілігін</w:t>
      </w:r>
      <w:proofErr w:type="spellEnd"/>
      <w:r w:rsidRPr="00674475">
        <w:rPr>
          <w:rFonts w:ascii="Times New Roman" w:eastAsia="Times New Roman" w:hAnsi="Times New Roman" w:cs="Times New Roman"/>
          <w:sz w:val="28"/>
          <w:szCs w:val="28"/>
          <w:lang w:val="kk-KZ" w:eastAsia="ru-RU"/>
        </w:rPr>
        <w:t xml:space="preserve"> дамыту" 72</w:t>
      </w:r>
      <w:r>
        <w:rPr>
          <w:rFonts w:ascii="Times New Roman" w:eastAsia="Times New Roman" w:hAnsi="Times New Roman" w:cs="Times New Roman"/>
          <w:sz w:val="28"/>
          <w:szCs w:val="28"/>
          <w:lang w:val="kk-KZ" w:eastAsia="ru-RU"/>
        </w:rPr>
        <w:t xml:space="preserve"> </w:t>
      </w:r>
      <w:r w:rsidRPr="00674475">
        <w:rPr>
          <w:rFonts w:ascii="Times New Roman" w:eastAsia="Times New Roman" w:hAnsi="Times New Roman" w:cs="Times New Roman"/>
          <w:sz w:val="28"/>
          <w:szCs w:val="28"/>
          <w:lang w:val="kk-KZ" w:eastAsia="ru-RU"/>
        </w:rPr>
        <w:t>сағат 19.09.2024ж № 0</w:t>
      </w:r>
      <w:r>
        <w:rPr>
          <w:rFonts w:ascii="Times New Roman" w:eastAsia="Times New Roman" w:hAnsi="Times New Roman" w:cs="Times New Roman"/>
          <w:sz w:val="28"/>
          <w:szCs w:val="28"/>
          <w:lang w:val="kk-KZ" w:eastAsia="ru-RU"/>
        </w:rPr>
        <w:t>789404</w:t>
      </w:r>
    </w:p>
    <w:p w14:paraId="515ABC93" w14:textId="2AEF7EC3" w:rsidR="009E3881" w:rsidRPr="006636DF" w:rsidRDefault="009E3881" w:rsidP="00C5186E">
      <w:pPr>
        <w:pStyle w:val="Default"/>
        <w:contextualSpacing/>
        <w:jc w:val="both"/>
        <w:rPr>
          <w:sz w:val="28"/>
          <w:szCs w:val="28"/>
          <w:lang w:val="kk-KZ"/>
        </w:rPr>
      </w:pPr>
      <w:r w:rsidRPr="006636DF">
        <w:rPr>
          <w:sz w:val="28"/>
          <w:szCs w:val="28"/>
          <w:lang w:val="kk-KZ"/>
        </w:rPr>
        <w:t xml:space="preserve">Қорыта айтар </w:t>
      </w:r>
      <w:proofErr w:type="spellStart"/>
      <w:r w:rsidRPr="006636DF">
        <w:rPr>
          <w:sz w:val="28"/>
          <w:szCs w:val="28"/>
          <w:lang w:val="kk-KZ"/>
        </w:rPr>
        <w:t>балсақ</w:t>
      </w:r>
      <w:proofErr w:type="spellEnd"/>
      <w:r w:rsidRPr="006636DF">
        <w:rPr>
          <w:sz w:val="28"/>
          <w:szCs w:val="28"/>
          <w:lang w:val="kk-KZ"/>
        </w:rPr>
        <w:t xml:space="preserve"> 202</w:t>
      </w:r>
      <w:r w:rsidR="003E676A" w:rsidRPr="006636DF">
        <w:rPr>
          <w:sz w:val="28"/>
          <w:szCs w:val="28"/>
          <w:lang w:val="kk-KZ"/>
        </w:rPr>
        <w:t>4</w:t>
      </w:r>
      <w:r w:rsidRPr="006636DF">
        <w:rPr>
          <w:sz w:val="28"/>
          <w:szCs w:val="28"/>
          <w:lang w:val="kk-KZ"/>
        </w:rPr>
        <w:t xml:space="preserve"> жылы  </w:t>
      </w:r>
      <w:r w:rsidR="009B0BFE" w:rsidRPr="006636DF">
        <w:rPr>
          <w:sz w:val="28"/>
          <w:szCs w:val="28"/>
          <w:lang w:val="kk-KZ"/>
        </w:rPr>
        <w:t>9</w:t>
      </w:r>
      <w:r w:rsidR="00E34BA5">
        <w:rPr>
          <w:sz w:val="28"/>
          <w:szCs w:val="28"/>
          <w:lang w:val="kk-KZ"/>
        </w:rPr>
        <w:t>5</w:t>
      </w:r>
      <w:r w:rsidRPr="006636DF">
        <w:rPr>
          <w:sz w:val="28"/>
          <w:szCs w:val="28"/>
          <w:lang w:val="kk-KZ"/>
        </w:rPr>
        <w:t xml:space="preserve"> %  педагог біліктілігін арттырды.</w:t>
      </w:r>
    </w:p>
    <w:p w14:paraId="2101394F" w14:textId="0BDC566D" w:rsidR="009E3881" w:rsidRPr="006636DF" w:rsidRDefault="000A003D" w:rsidP="00C5186E">
      <w:pPr>
        <w:pStyle w:val="Default"/>
        <w:contextualSpacing/>
        <w:jc w:val="both"/>
        <w:rPr>
          <w:b/>
          <w:sz w:val="28"/>
          <w:szCs w:val="28"/>
          <w:lang w:val="kk-KZ"/>
        </w:rPr>
      </w:pPr>
      <w:r w:rsidRPr="006636DF">
        <w:rPr>
          <w:color w:val="auto"/>
          <w:sz w:val="28"/>
          <w:szCs w:val="28"/>
          <w:lang w:val="kk-KZ"/>
        </w:rPr>
        <w:t>Қорыта айтар болсақ 202</w:t>
      </w:r>
      <w:r w:rsidR="00A2491F" w:rsidRPr="006636DF">
        <w:rPr>
          <w:color w:val="auto"/>
          <w:sz w:val="28"/>
          <w:szCs w:val="28"/>
          <w:lang w:val="kk-KZ"/>
        </w:rPr>
        <w:t>4</w:t>
      </w:r>
      <w:r w:rsidRPr="006636DF">
        <w:rPr>
          <w:color w:val="auto"/>
          <w:sz w:val="28"/>
          <w:szCs w:val="28"/>
          <w:lang w:val="kk-KZ"/>
        </w:rPr>
        <w:t>-202</w:t>
      </w:r>
      <w:r w:rsidR="00A2491F" w:rsidRPr="006636DF">
        <w:rPr>
          <w:color w:val="auto"/>
          <w:sz w:val="28"/>
          <w:szCs w:val="28"/>
          <w:lang w:val="kk-KZ"/>
        </w:rPr>
        <w:t>5</w:t>
      </w:r>
      <w:r w:rsidRPr="006636DF">
        <w:rPr>
          <w:color w:val="auto"/>
          <w:sz w:val="28"/>
          <w:szCs w:val="28"/>
          <w:lang w:val="kk-KZ"/>
        </w:rPr>
        <w:t xml:space="preserve"> оқу жылдары кемінде үш жыл ішінде </w:t>
      </w:r>
      <w:r w:rsidR="003A74A8">
        <w:rPr>
          <w:color w:val="auto"/>
          <w:sz w:val="28"/>
          <w:szCs w:val="28"/>
          <w:lang w:val="kk-KZ"/>
        </w:rPr>
        <w:t>90</w:t>
      </w:r>
      <w:r w:rsidRPr="006636DF">
        <w:rPr>
          <w:color w:val="auto"/>
          <w:sz w:val="28"/>
          <w:szCs w:val="28"/>
          <w:lang w:val="kk-KZ"/>
        </w:rPr>
        <w:t>% педагогтер білімін арттырды.</w:t>
      </w:r>
    </w:p>
    <w:p w14:paraId="47004060" w14:textId="77777777" w:rsidR="009E3881" w:rsidRDefault="009E3881" w:rsidP="00C5186E">
      <w:pPr>
        <w:pStyle w:val="Default"/>
        <w:contextualSpacing/>
        <w:jc w:val="both"/>
        <w:rPr>
          <w:b/>
          <w:sz w:val="28"/>
          <w:szCs w:val="28"/>
          <w:lang w:val="kk-KZ"/>
        </w:rPr>
      </w:pPr>
    </w:p>
    <w:p w14:paraId="6FB270F3" w14:textId="77777777" w:rsidR="009E3881" w:rsidRDefault="009E3881" w:rsidP="00C5186E">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5. Оқу-материалдық активтер:</w:t>
      </w:r>
    </w:p>
    <w:p w14:paraId="2BA3FE75" w14:textId="77777777" w:rsidR="009E3881" w:rsidRDefault="009E3881" w:rsidP="00665DB1">
      <w:pPr>
        <w:pStyle w:val="Default"/>
        <w:ind w:firstLine="708"/>
        <w:contextualSpacing/>
        <w:jc w:val="both"/>
        <w:rPr>
          <w:lang w:val="kk-KZ"/>
        </w:rPr>
      </w:pPr>
      <w:r>
        <w:rPr>
          <w:b/>
          <w:i/>
          <w:color w:val="auto"/>
          <w:sz w:val="28"/>
          <w:szCs w:val="28"/>
          <w:lang w:val="kk-KZ"/>
        </w:rPr>
        <w:t>1) Ғ</w:t>
      </w:r>
      <w:r>
        <w:rPr>
          <w:rFonts w:hint="cs"/>
          <w:b/>
          <w:i/>
          <w:color w:val="auto"/>
          <w:sz w:val="28"/>
          <w:szCs w:val="28"/>
          <w:lang w:val="kk-KZ"/>
        </w:rPr>
        <w:t>имарат</w:t>
      </w:r>
      <w:r>
        <w:rPr>
          <w:b/>
          <w:i/>
          <w:color w:val="auto"/>
          <w:sz w:val="28"/>
          <w:szCs w:val="28"/>
          <w:lang w:val="kk-KZ"/>
        </w:rPr>
        <w:t xml:space="preserve"> </w:t>
      </w:r>
      <w:r>
        <w:rPr>
          <w:rFonts w:hint="cs"/>
          <w:b/>
          <w:i/>
          <w:color w:val="auto"/>
          <w:sz w:val="28"/>
          <w:szCs w:val="28"/>
          <w:lang w:val="kk-KZ"/>
        </w:rPr>
        <w:t>туралы</w:t>
      </w:r>
      <w:r>
        <w:rPr>
          <w:b/>
          <w:i/>
          <w:color w:val="auto"/>
          <w:sz w:val="28"/>
          <w:szCs w:val="28"/>
          <w:lang w:val="kk-KZ"/>
        </w:rPr>
        <w:t xml:space="preserve"> </w:t>
      </w:r>
      <w:r>
        <w:rPr>
          <w:rFonts w:hint="cs"/>
          <w:b/>
          <w:i/>
          <w:color w:val="auto"/>
          <w:sz w:val="28"/>
          <w:szCs w:val="28"/>
          <w:lang w:val="kk-KZ"/>
        </w:rPr>
        <w:t>м</w:t>
      </w:r>
      <w:r>
        <w:rPr>
          <w:b/>
          <w:i/>
          <w:color w:val="auto"/>
          <w:sz w:val="28"/>
          <w:szCs w:val="28"/>
          <w:lang w:val="kk-KZ"/>
        </w:rPr>
        <w:t>ә</w:t>
      </w:r>
      <w:r>
        <w:rPr>
          <w:rFonts w:hint="cs"/>
          <w:b/>
          <w:i/>
          <w:color w:val="auto"/>
          <w:sz w:val="28"/>
          <w:szCs w:val="28"/>
          <w:lang w:val="kk-KZ"/>
        </w:rPr>
        <w:t>лімет</w:t>
      </w:r>
      <w:r>
        <w:rPr>
          <w:b/>
          <w:i/>
          <w:color w:val="auto"/>
          <w:sz w:val="28"/>
          <w:szCs w:val="28"/>
          <w:lang w:val="kk-KZ"/>
        </w:rPr>
        <w:t xml:space="preserve"> (ғ</w:t>
      </w:r>
      <w:r>
        <w:rPr>
          <w:rFonts w:hint="cs"/>
          <w:b/>
          <w:i/>
          <w:color w:val="auto"/>
          <w:sz w:val="28"/>
          <w:szCs w:val="28"/>
          <w:lang w:val="kk-KZ"/>
        </w:rPr>
        <w:t>имарат</w:t>
      </w:r>
      <w:r>
        <w:rPr>
          <w:b/>
          <w:i/>
          <w:color w:val="auto"/>
          <w:sz w:val="28"/>
          <w:szCs w:val="28"/>
          <w:lang w:val="kk-KZ"/>
        </w:rPr>
        <w:t xml:space="preserve"> </w:t>
      </w:r>
      <w:r>
        <w:rPr>
          <w:rFonts w:hint="cs"/>
          <w:b/>
          <w:i/>
          <w:color w:val="auto"/>
          <w:sz w:val="28"/>
          <w:szCs w:val="28"/>
          <w:lang w:val="kk-KZ"/>
        </w:rPr>
        <w:t>типі</w:t>
      </w:r>
      <w:r>
        <w:rPr>
          <w:b/>
          <w:i/>
          <w:color w:val="auto"/>
          <w:sz w:val="28"/>
          <w:szCs w:val="28"/>
          <w:lang w:val="kk-KZ"/>
        </w:rPr>
        <w:t xml:space="preserve">, </w:t>
      </w:r>
      <w:r>
        <w:rPr>
          <w:rFonts w:hint="cs"/>
          <w:b/>
          <w:i/>
          <w:color w:val="auto"/>
          <w:sz w:val="28"/>
          <w:szCs w:val="28"/>
          <w:lang w:val="kk-KZ"/>
        </w:rPr>
        <w:t>салын</w:t>
      </w:r>
      <w:r>
        <w:rPr>
          <w:b/>
          <w:i/>
          <w:color w:val="auto"/>
          <w:sz w:val="28"/>
          <w:szCs w:val="28"/>
          <w:lang w:val="kk-KZ"/>
        </w:rPr>
        <w:t>ғ</w:t>
      </w:r>
      <w:r>
        <w:rPr>
          <w:rFonts w:hint="cs"/>
          <w:b/>
          <w:i/>
          <w:color w:val="auto"/>
          <w:sz w:val="28"/>
          <w:szCs w:val="28"/>
          <w:lang w:val="kk-KZ"/>
        </w:rPr>
        <w:t>ан</w:t>
      </w:r>
      <w:r>
        <w:rPr>
          <w:b/>
          <w:i/>
          <w:color w:val="auto"/>
          <w:sz w:val="28"/>
          <w:szCs w:val="28"/>
          <w:lang w:val="kk-KZ"/>
        </w:rPr>
        <w:t xml:space="preserve"> </w:t>
      </w:r>
      <w:r>
        <w:rPr>
          <w:rFonts w:hint="cs"/>
          <w:b/>
          <w:i/>
          <w:color w:val="auto"/>
          <w:sz w:val="28"/>
          <w:szCs w:val="28"/>
          <w:lang w:val="kk-KZ"/>
        </w:rPr>
        <w:t>жылы</w:t>
      </w:r>
      <w:r>
        <w:rPr>
          <w:b/>
          <w:i/>
          <w:color w:val="auto"/>
          <w:sz w:val="28"/>
          <w:szCs w:val="28"/>
          <w:lang w:val="kk-KZ"/>
        </w:rPr>
        <w:t xml:space="preserve">, </w:t>
      </w:r>
      <w:r>
        <w:rPr>
          <w:rFonts w:hint="cs"/>
          <w:b/>
          <w:i/>
          <w:color w:val="auto"/>
          <w:sz w:val="28"/>
          <w:szCs w:val="28"/>
          <w:lang w:val="kk-KZ"/>
        </w:rPr>
        <w:t>жобалы</w:t>
      </w:r>
      <w:r>
        <w:rPr>
          <w:b/>
          <w:i/>
          <w:color w:val="auto"/>
          <w:sz w:val="28"/>
          <w:szCs w:val="28"/>
          <w:lang w:val="kk-KZ"/>
        </w:rPr>
        <w:t>қ қ</w:t>
      </w:r>
      <w:r>
        <w:rPr>
          <w:rFonts w:hint="cs"/>
          <w:b/>
          <w:i/>
          <w:color w:val="auto"/>
          <w:sz w:val="28"/>
          <w:szCs w:val="28"/>
          <w:lang w:val="kk-KZ"/>
        </w:rPr>
        <w:t>уаты</w:t>
      </w:r>
      <w:r>
        <w:rPr>
          <w:b/>
          <w:i/>
          <w:color w:val="auto"/>
          <w:sz w:val="28"/>
          <w:szCs w:val="28"/>
          <w:lang w:val="kk-KZ"/>
        </w:rPr>
        <w:t xml:space="preserve">, </w:t>
      </w:r>
      <w:r>
        <w:rPr>
          <w:rFonts w:hint="cs"/>
          <w:b/>
          <w:i/>
          <w:color w:val="auto"/>
          <w:sz w:val="28"/>
          <w:szCs w:val="28"/>
          <w:lang w:val="kk-KZ"/>
        </w:rPr>
        <w:t>а</w:t>
      </w:r>
      <w:r>
        <w:rPr>
          <w:b/>
          <w:i/>
          <w:color w:val="auto"/>
          <w:sz w:val="28"/>
          <w:szCs w:val="28"/>
          <w:lang w:val="kk-KZ"/>
        </w:rPr>
        <w:t>ғ</w:t>
      </w:r>
      <w:r>
        <w:rPr>
          <w:rFonts w:hint="cs"/>
          <w:b/>
          <w:i/>
          <w:color w:val="auto"/>
          <w:sz w:val="28"/>
          <w:szCs w:val="28"/>
          <w:lang w:val="kk-KZ"/>
        </w:rPr>
        <w:t>ымда</w:t>
      </w:r>
      <w:r>
        <w:rPr>
          <w:b/>
          <w:i/>
          <w:color w:val="auto"/>
          <w:sz w:val="28"/>
          <w:szCs w:val="28"/>
          <w:lang w:val="kk-KZ"/>
        </w:rPr>
        <w:t>ғ</w:t>
      </w:r>
      <w:r>
        <w:rPr>
          <w:rFonts w:hint="cs"/>
          <w:b/>
          <w:i/>
          <w:color w:val="auto"/>
          <w:sz w:val="28"/>
          <w:szCs w:val="28"/>
          <w:lang w:val="kk-KZ"/>
        </w:rPr>
        <w:t>ы</w:t>
      </w:r>
      <w:r>
        <w:rPr>
          <w:b/>
          <w:i/>
          <w:color w:val="auto"/>
          <w:sz w:val="28"/>
          <w:szCs w:val="28"/>
          <w:lang w:val="kk-KZ"/>
        </w:rPr>
        <w:t xml:space="preserve"> </w:t>
      </w:r>
      <w:r>
        <w:rPr>
          <w:rFonts w:hint="cs"/>
          <w:b/>
          <w:i/>
          <w:color w:val="auto"/>
          <w:sz w:val="28"/>
          <w:szCs w:val="28"/>
          <w:lang w:val="kk-KZ"/>
        </w:rPr>
        <w:t>ж</w:t>
      </w:r>
      <w:r>
        <w:rPr>
          <w:b/>
          <w:i/>
          <w:color w:val="auto"/>
          <w:sz w:val="28"/>
          <w:szCs w:val="28"/>
          <w:lang w:val="kk-KZ"/>
        </w:rPr>
        <w:t>ә</w:t>
      </w:r>
      <w:r>
        <w:rPr>
          <w:rFonts w:hint="cs"/>
          <w:b/>
          <w:i/>
          <w:color w:val="auto"/>
          <w:sz w:val="28"/>
          <w:szCs w:val="28"/>
          <w:lang w:val="kk-KZ"/>
        </w:rPr>
        <w:t>не</w:t>
      </w:r>
      <w:r>
        <w:rPr>
          <w:b/>
          <w:i/>
          <w:color w:val="auto"/>
          <w:sz w:val="28"/>
          <w:szCs w:val="28"/>
          <w:lang w:val="kk-KZ"/>
        </w:rPr>
        <w:t xml:space="preserve"> </w:t>
      </w:r>
      <w:r>
        <w:rPr>
          <w:rFonts w:hint="cs"/>
          <w:b/>
          <w:i/>
          <w:color w:val="auto"/>
          <w:sz w:val="28"/>
          <w:szCs w:val="28"/>
          <w:lang w:val="kk-KZ"/>
        </w:rPr>
        <w:t>к</w:t>
      </w:r>
      <w:r>
        <w:rPr>
          <w:b/>
          <w:i/>
          <w:color w:val="auto"/>
          <w:sz w:val="28"/>
          <w:szCs w:val="28"/>
          <w:lang w:val="kk-KZ"/>
        </w:rPr>
        <w:t>ү</w:t>
      </w:r>
      <w:r>
        <w:rPr>
          <w:rFonts w:hint="cs"/>
          <w:b/>
          <w:i/>
          <w:color w:val="auto"/>
          <w:sz w:val="28"/>
          <w:szCs w:val="28"/>
          <w:lang w:val="kk-KZ"/>
        </w:rPr>
        <w:t>рделі</w:t>
      </w:r>
      <w:r>
        <w:rPr>
          <w:b/>
          <w:i/>
          <w:color w:val="auto"/>
          <w:sz w:val="28"/>
          <w:szCs w:val="28"/>
          <w:lang w:val="kk-KZ"/>
        </w:rPr>
        <w:t xml:space="preserve"> </w:t>
      </w:r>
      <w:r>
        <w:rPr>
          <w:rFonts w:hint="cs"/>
          <w:b/>
          <w:i/>
          <w:color w:val="auto"/>
          <w:sz w:val="28"/>
          <w:szCs w:val="28"/>
          <w:lang w:val="kk-KZ"/>
        </w:rPr>
        <w:t>ж</w:t>
      </w:r>
      <w:r>
        <w:rPr>
          <w:b/>
          <w:i/>
          <w:color w:val="auto"/>
          <w:sz w:val="28"/>
          <w:szCs w:val="28"/>
          <w:lang w:val="kk-KZ"/>
        </w:rPr>
        <w:t>ө</w:t>
      </w:r>
      <w:r>
        <w:rPr>
          <w:rFonts w:hint="cs"/>
          <w:b/>
          <w:i/>
          <w:color w:val="auto"/>
          <w:sz w:val="28"/>
          <w:szCs w:val="28"/>
          <w:lang w:val="kk-KZ"/>
        </w:rPr>
        <w:t>ндеу</w:t>
      </w:r>
      <w:r>
        <w:rPr>
          <w:b/>
          <w:i/>
          <w:color w:val="auto"/>
          <w:sz w:val="28"/>
          <w:szCs w:val="28"/>
          <w:lang w:val="kk-KZ"/>
        </w:rPr>
        <w:t xml:space="preserve"> ө</w:t>
      </w:r>
      <w:r>
        <w:rPr>
          <w:rFonts w:hint="cs"/>
          <w:b/>
          <w:i/>
          <w:color w:val="auto"/>
          <w:sz w:val="28"/>
          <w:szCs w:val="28"/>
          <w:lang w:val="kk-KZ"/>
        </w:rPr>
        <w:t>ткізуге</w:t>
      </w:r>
      <w:r>
        <w:rPr>
          <w:b/>
          <w:i/>
          <w:color w:val="auto"/>
          <w:sz w:val="28"/>
          <w:szCs w:val="28"/>
          <w:lang w:val="kk-KZ"/>
        </w:rPr>
        <w:t xml:space="preserve"> қ</w:t>
      </w:r>
      <w:r>
        <w:rPr>
          <w:rFonts w:hint="cs"/>
          <w:b/>
          <w:i/>
          <w:color w:val="auto"/>
          <w:sz w:val="28"/>
          <w:szCs w:val="28"/>
          <w:lang w:val="kk-KZ"/>
        </w:rPr>
        <w:t>ажеттілік</w:t>
      </w:r>
      <w:r>
        <w:rPr>
          <w:b/>
          <w:i/>
          <w:color w:val="auto"/>
          <w:sz w:val="28"/>
          <w:szCs w:val="28"/>
          <w:lang w:val="kk-KZ"/>
        </w:rPr>
        <w:t xml:space="preserve"> </w:t>
      </w:r>
      <w:r>
        <w:rPr>
          <w:rFonts w:hint="cs"/>
          <w:b/>
          <w:i/>
          <w:color w:val="auto"/>
          <w:sz w:val="28"/>
          <w:szCs w:val="28"/>
          <w:lang w:val="kk-KZ"/>
        </w:rPr>
        <w:t>ж</w:t>
      </w:r>
      <w:r>
        <w:rPr>
          <w:b/>
          <w:i/>
          <w:color w:val="auto"/>
          <w:sz w:val="28"/>
          <w:szCs w:val="28"/>
          <w:lang w:val="kk-KZ"/>
        </w:rPr>
        <w:t>ә</w:t>
      </w:r>
      <w:r>
        <w:rPr>
          <w:rFonts w:hint="cs"/>
          <w:b/>
          <w:i/>
          <w:color w:val="auto"/>
          <w:sz w:val="28"/>
          <w:szCs w:val="28"/>
          <w:lang w:val="kk-KZ"/>
        </w:rPr>
        <w:t>не</w:t>
      </w:r>
      <w:r>
        <w:rPr>
          <w:b/>
          <w:i/>
          <w:color w:val="auto"/>
          <w:sz w:val="28"/>
          <w:szCs w:val="28"/>
          <w:lang w:val="kk-KZ"/>
        </w:rPr>
        <w:t xml:space="preserve"> </w:t>
      </w:r>
      <w:r>
        <w:rPr>
          <w:rFonts w:hint="cs"/>
          <w:b/>
          <w:i/>
          <w:color w:val="auto"/>
          <w:sz w:val="28"/>
          <w:szCs w:val="28"/>
          <w:lang w:val="kk-KZ"/>
        </w:rPr>
        <w:t>бас</w:t>
      </w:r>
      <w:r>
        <w:rPr>
          <w:b/>
          <w:i/>
          <w:color w:val="auto"/>
          <w:sz w:val="28"/>
          <w:szCs w:val="28"/>
          <w:lang w:val="kk-KZ"/>
        </w:rPr>
        <w:t>қ</w:t>
      </w:r>
      <w:r>
        <w:rPr>
          <w:rFonts w:hint="cs"/>
          <w:b/>
          <w:i/>
          <w:color w:val="auto"/>
          <w:sz w:val="28"/>
          <w:szCs w:val="28"/>
          <w:lang w:val="kk-KZ"/>
        </w:rPr>
        <w:t>алары</w:t>
      </w:r>
      <w:r>
        <w:rPr>
          <w:b/>
          <w:i/>
          <w:color w:val="auto"/>
          <w:sz w:val="28"/>
          <w:szCs w:val="28"/>
          <w:lang w:val="kk-KZ"/>
        </w:rPr>
        <w:t>):</w:t>
      </w:r>
      <w:r>
        <w:rPr>
          <w:lang w:val="kk-KZ"/>
        </w:rPr>
        <w:t xml:space="preserve"> </w:t>
      </w:r>
    </w:p>
    <w:p w14:paraId="4D65A2CC" w14:textId="002E74FC" w:rsidR="009E3881" w:rsidRDefault="009E3881" w:rsidP="00C5186E">
      <w:pPr>
        <w:pStyle w:val="Default"/>
        <w:contextualSpacing/>
        <w:jc w:val="both"/>
        <w:rPr>
          <w:color w:val="auto"/>
          <w:sz w:val="28"/>
          <w:szCs w:val="28"/>
          <w:lang w:val="kk-KZ"/>
        </w:rPr>
      </w:pPr>
      <w:r>
        <w:rPr>
          <w:color w:val="auto"/>
          <w:sz w:val="28"/>
          <w:szCs w:val="28"/>
          <w:lang w:val="kk-KZ"/>
        </w:rPr>
        <w:t xml:space="preserve">Бөбекжай бақша </w:t>
      </w:r>
      <w:r w:rsidRPr="00B43FDA">
        <w:rPr>
          <w:color w:val="auto"/>
          <w:sz w:val="28"/>
          <w:szCs w:val="28"/>
          <w:lang w:val="kk-KZ"/>
        </w:rPr>
        <w:t>ғимараты ыңғайластырылған,</w:t>
      </w:r>
      <w:r>
        <w:rPr>
          <w:color w:val="auto"/>
          <w:lang w:val="kk-KZ"/>
        </w:rPr>
        <w:t xml:space="preserve"> </w:t>
      </w:r>
      <w:r w:rsidR="00031B24">
        <w:rPr>
          <w:color w:val="auto"/>
          <w:sz w:val="28"/>
          <w:szCs w:val="28"/>
          <w:lang w:val="kk-KZ"/>
        </w:rPr>
        <w:t>1989,1</w:t>
      </w:r>
      <w:r w:rsidRPr="00284FCC">
        <w:rPr>
          <w:color w:val="auto"/>
          <w:sz w:val="28"/>
          <w:szCs w:val="28"/>
          <w:lang w:val="kk-KZ"/>
        </w:rPr>
        <w:t xml:space="preserve"> </w:t>
      </w:r>
      <w:proofErr w:type="spellStart"/>
      <w:r w:rsidRPr="00284FCC">
        <w:rPr>
          <w:color w:val="auto"/>
          <w:sz w:val="28"/>
          <w:szCs w:val="28"/>
          <w:lang w:val="kk-KZ"/>
        </w:rPr>
        <w:t>кв.м</w:t>
      </w:r>
      <w:proofErr w:type="spellEnd"/>
      <w:r>
        <w:rPr>
          <w:color w:val="auto"/>
          <w:sz w:val="28"/>
          <w:szCs w:val="28"/>
          <w:lang w:val="kk-KZ"/>
        </w:rPr>
        <w:t xml:space="preserve">, салынған жылы </w:t>
      </w:r>
      <w:r w:rsidR="00031B24">
        <w:rPr>
          <w:color w:val="auto"/>
          <w:sz w:val="28"/>
          <w:szCs w:val="28"/>
          <w:lang w:val="kk-KZ"/>
        </w:rPr>
        <w:t>1979</w:t>
      </w:r>
      <w:r w:rsidR="00D150B6">
        <w:rPr>
          <w:color w:val="auto"/>
          <w:sz w:val="28"/>
          <w:szCs w:val="28"/>
          <w:lang w:val="kk-KZ"/>
        </w:rPr>
        <w:t xml:space="preserve"> жылы</w:t>
      </w:r>
      <w:r>
        <w:rPr>
          <w:color w:val="auto"/>
          <w:sz w:val="28"/>
          <w:szCs w:val="28"/>
          <w:lang w:val="kk-KZ"/>
        </w:rPr>
        <w:t xml:space="preserve"> </w:t>
      </w:r>
      <w:r w:rsidR="00D150B6">
        <w:rPr>
          <w:color w:val="auto"/>
          <w:sz w:val="28"/>
          <w:szCs w:val="28"/>
          <w:lang w:val="kk-KZ"/>
        </w:rPr>
        <w:t xml:space="preserve"> </w:t>
      </w:r>
      <w:r>
        <w:rPr>
          <w:color w:val="auto"/>
          <w:sz w:val="28"/>
          <w:szCs w:val="28"/>
          <w:lang w:val="kk-KZ"/>
        </w:rPr>
        <w:t xml:space="preserve"> пайдалануға берілген. Жобалық қуаты </w:t>
      </w:r>
      <w:r w:rsidR="00D150B6">
        <w:rPr>
          <w:color w:val="auto"/>
          <w:sz w:val="28"/>
          <w:szCs w:val="28"/>
          <w:lang w:val="kk-KZ"/>
        </w:rPr>
        <w:t>2</w:t>
      </w:r>
      <w:r w:rsidR="00031B24">
        <w:rPr>
          <w:color w:val="auto"/>
          <w:sz w:val="28"/>
          <w:szCs w:val="28"/>
          <w:lang w:val="kk-KZ"/>
        </w:rPr>
        <w:t>8</w:t>
      </w:r>
      <w:r w:rsidR="00D150B6">
        <w:rPr>
          <w:color w:val="auto"/>
          <w:sz w:val="28"/>
          <w:szCs w:val="28"/>
          <w:lang w:val="kk-KZ"/>
        </w:rPr>
        <w:t>0</w:t>
      </w:r>
      <w:r>
        <w:rPr>
          <w:color w:val="auto"/>
          <w:sz w:val="28"/>
          <w:szCs w:val="28"/>
          <w:lang w:val="kk-KZ"/>
        </w:rPr>
        <w:t xml:space="preserve"> бала, </w:t>
      </w:r>
      <w:r w:rsidR="00D150B6">
        <w:rPr>
          <w:color w:val="auto"/>
          <w:sz w:val="28"/>
          <w:szCs w:val="28"/>
          <w:lang w:val="kk-KZ"/>
        </w:rPr>
        <w:t xml:space="preserve">он </w:t>
      </w:r>
      <w:r w:rsidR="00031B24">
        <w:rPr>
          <w:color w:val="auto"/>
          <w:sz w:val="28"/>
          <w:szCs w:val="28"/>
          <w:lang w:val="kk-KZ"/>
        </w:rPr>
        <w:t>екі</w:t>
      </w:r>
      <w:r>
        <w:rPr>
          <w:color w:val="auto"/>
          <w:sz w:val="28"/>
          <w:szCs w:val="28"/>
          <w:lang w:val="kk-KZ"/>
        </w:rPr>
        <w:t xml:space="preserve"> топ</w:t>
      </w:r>
      <w:r w:rsidR="00306466">
        <w:rPr>
          <w:color w:val="auto"/>
          <w:sz w:val="28"/>
          <w:szCs w:val="28"/>
          <w:lang w:val="kk-KZ"/>
        </w:rPr>
        <w:t>қа арналған типтік</w:t>
      </w:r>
      <w:r>
        <w:rPr>
          <w:color w:val="auto"/>
          <w:sz w:val="28"/>
          <w:szCs w:val="28"/>
          <w:lang w:val="kk-KZ"/>
        </w:rPr>
        <w:t xml:space="preserve">. Күрделі жөндеу өткізуді қажет етпейді. Топ бөлмелерінің саны  - </w:t>
      </w:r>
      <w:r w:rsidR="006C42D3">
        <w:rPr>
          <w:color w:val="auto"/>
          <w:sz w:val="28"/>
          <w:szCs w:val="28"/>
          <w:lang w:val="kk-KZ"/>
        </w:rPr>
        <w:t>12</w:t>
      </w:r>
      <w:r>
        <w:rPr>
          <w:color w:val="auto"/>
          <w:sz w:val="28"/>
          <w:szCs w:val="28"/>
          <w:lang w:val="kk-KZ"/>
        </w:rPr>
        <w:t>, медициналық бөлмелер -</w:t>
      </w:r>
      <w:r w:rsidR="00D150B6">
        <w:rPr>
          <w:color w:val="auto"/>
          <w:sz w:val="28"/>
          <w:szCs w:val="28"/>
          <w:lang w:val="kk-KZ"/>
        </w:rPr>
        <w:t>3</w:t>
      </w:r>
      <w:r>
        <w:rPr>
          <w:color w:val="auto"/>
          <w:sz w:val="28"/>
          <w:szCs w:val="28"/>
          <w:lang w:val="kk-KZ"/>
        </w:rPr>
        <w:t>, әдіскер кабинеті-1, психолог кабинеті-1. Аулада көлеңке қалқа-</w:t>
      </w:r>
      <w:r w:rsidR="006C42D3">
        <w:rPr>
          <w:color w:val="auto"/>
          <w:sz w:val="28"/>
          <w:szCs w:val="28"/>
          <w:lang w:val="kk-KZ"/>
        </w:rPr>
        <w:t>1</w:t>
      </w:r>
      <w:r w:rsidR="00306466">
        <w:rPr>
          <w:color w:val="auto"/>
          <w:sz w:val="28"/>
          <w:szCs w:val="28"/>
          <w:lang w:val="kk-KZ"/>
        </w:rPr>
        <w:t>1</w:t>
      </w:r>
      <w:r>
        <w:rPr>
          <w:color w:val="auto"/>
          <w:sz w:val="28"/>
          <w:szCs w:val="28"/>
          <w:lang w:val="kk-KZ"/>
        </w:rPr>
        <w:t xml:space="preserve">. </w:t>
      </w:r>
      <w:r w:rsidR="00B105A6">
        <w:rPr>
          <w:color w:val="auto"/>
          <w:sz w:val="28"/>
          <w:szCs w:val="28"/>
          <w:lang w:val="kk-KZ"/>
        </w:rPr>
        <w:t>Сандық б</w:t>
      </w:r>
      <w:r>
        <w:rPr>
          <w:color w:val="auto"/>
          <w:sz w:val="28"/>
          <w:szCs w:val="28"/>
          <w:lang w:val="kk-KZ"/>
        </w:rPr>
        <w:t>ейнебақылау камераларының саны -</w:t>
      </w:r>
      <w:r w:rsidR="008073BA">
        <w:rPr>
          <w:color w:val="auto"/>
          <w:sz w:val="28"/>
          <w:szCs w:val="28"/>
          <w:lang w:val="kk-KZ"/>
        </w:rPr>
        <w:t xml:space="preserve"> </w:t>
      </w:r>
      <w:r w:rsidR="00031B24">
        <w:rPr>
          <w:color w:val="auto"/>
          <w:sz w:val="28"/>
          <w:szCs w:val="28"/>
          <w:lang w:val="kk-KZ"/>
        </w:rPr>
        <w:t>43</w:t>
      </w:r>
      <w:r>
        <w:rPr>
          <w:color w:val="auto"/>
          <w:sz w:val="28"/>
          <w:szCs w:val="28"/>
          <w:lang w:val="kk-KZ"/>
        </w:rPr>
        <w:t>, оның ішінде: ғимарат ішінде</w:t>
      </w:r>
      <w:r w:rsidR="008073BA">
        <w:rPr>
          <w:color w:val="auto"/>
          <w:sz w:val="28"/>
          <w:szCs w:val="28"/>
          <w:lang w:val="kk-KZ"/>
        </w:rPr>
        <w:t xml:space="preserve"> </w:t>
      </w:r>
      <w:r>
        <w:rPr>
          <w:color w:val="auto"/>
          <w:sz w:val="28"/>
          <w:szCs w:val="28"/>
          <w:lang w:val="kk-KZ"/>
        </w:rPr>
        <w:t>-</w:t>
      </w:r>
      <w:r w:rsidR="008073BA">
        <w:rPr>
          <w:color w:val="auto"/>
          <w:sz w:val="28"/>
          <w:szCs w:val="28"/>
          <w:lang w:val="kk-KZ"/>
        </w:rPr>
        <w:t xml:space="preserve"> </w:t>
      </w:r>
      <w:r w:rsidR="00306466">
        <w:rPr>
          <w:color w:val="auto"/>
          <w:sz w:val="28"/>
          <w:szCs w:val="28"/>
          <w:lang w:val="kk-KZ"/>
        </w:rPr>
        <w:t>6</w:t>
      </w:r>
      <w:r>
        <w:rPr>
          <w:color w:val="auto"/>
          <w:sz w:val="28"/>
          <w:szCs w:val="28"/>
          <w:lang w:val="kk-KZ"/>
        </w:rPr>
        <w:t>, сыртында</w:t>
      </w:r>
      <w:r w:rsidR="008073BA">
        <w:rPr>
          <w:color w:val="auto"/>
          <w:sz w:val="28"/>
          <w:szCs w:val="28"/>
          <w:lang w:val="kk-KZ"/>
        </w:rPr>
        <w:t xml:space="preserve"> </w:t>
      </w:r>
      <w:r>
        <w:rPr>
          <w:color w:val="auto"/>
          <w:sz w:val="28"/>
          <w:szCs w:val="28"/>
          <w:lang w:val="kk-KZ"/>
        </w:rPr>
        <w:t>-</w:t>
      </w:r>
      <w:r w:rsidR="008073BA">
        <w:rPr>
          <w:color w:val="auto"/>
          <w:sz w:val="28"/>
          <w:szCs w:val="28"/>
          <w:lang w:val="kk-KZ"/>
        </w:rPr>
        <w:t xml:space="preserve"> </w:t>
      </w:r>
      <w:r w:rsidR="00031B24">
        <w:rPr>
          <w:color w:val="auto"/>
          <w:sz w:val="28"/>
          <w:szCs w:val="28"/>
          <w:lang w:val="kk-KZ"/>
        </w:rPr>
        <w:t>1</w:t>
      </w:r>
      <w:r w:rsidR="00306466">
        <w:rPr>
          <w:color w:val="auto"/>
          <w:sz w:val="28"/>
          <w:szCs w:val="28"/>
          <w:lang w:val="kk-KZ"/>
        </w:rPr>
        <w:t>3</w:t>
      </w:r>
      <w:r>
        <w:rPr>
          <w:color w:val="auto"/>
          <w:sz w:val="28"/>
          <w:szCs w:val="28"/>
          <w:lang w:val="kk-KZ"/>
        </w:rPr>
        <w:t>, топтарда</w:t>
      </w:r>
      <w:r w:rsidR="00483666">
        <w:rPr>
          <w:color w:val="auto"/>
          <w:sz w:val="28"/>
          <w:szCs w:val="28"/>
          <w:lang w:val="kk-KZ"/>
        </w:rPr>
        <w:t xml:space="preserve"> </w:t>
      </w:r>
      <w:r>
        <w:rPr>
          <w:color w:val="auto"/>
          <w:sz w:val="28"/>
          <w:szCs w:val="28"/>
          <w:lang w:val="kk-KZ"/>
        </w:rPr>
        <w:t>-</w:t>
      </w:r>
      <w:r w:rsidR="00483666">
        <w:rPr>
          <w:color w:val="auto"/>
          <w:sz w:val="28"/>
          <w:szCs w:val="28"/>
          <w:lang w:val="kk-KZ"/>
        </w:rPr>
        <w:t xml:space="preserve"> </w:t>
      </w:r>
      <w:r w:rsidR="00031B24">
        <w:rPr>
          <w:color w:val="auto"/>
          <w:sz w:val="28"/>
          <w:szCs w:val="28"/>
          <w:lang w:val="kk-KZ"/>
        </w:rPr>
        <w:t>24</w:t>
      </w:r>
      <w:r>
        <w:rPr>
          <w:color w:val="auto"/>
          <w:sz w:val="28"/>
          <w:szCs w:val="28"/>
          <w:lang w:val="kk-KZ"/>
        </w:rPr>
        <w:t>.</w:t>
      </w:r>
      <w:r w:rsidR="008073BA">
        <w:rPr>
          <w:color w:val="auto"/>
          <w:sz w:val="28"/>
          <w:szCs w:val="28"/>
          <w:lang w:val="kk-KZ"/>
        </w:rPr>
        <w:t xml:space="preserve">  </w:t>
      </w:r>
    </w:p>
    <w:p w14:paraId="4F235336" w14:textId="54EA38C8" w:rsidR="00AB2DDC" w:rsidRDefault="009E3881" w:rsidP="00C5186E">
      <w:pPr>
        <w:spacing w:after="0"/>
        <w:ind w:firstLine="709"/>
        <w:jc w:val="both"/>
        <w:rPr>
          <w:rFonts w:ascii="Times New Roman" w:hAnsi="Times New Roman" w:cs="Times New Roman"/>
          <w:sz w:val="28"/>
          <w:szCs w:val="28"/>
          <w:lang w:val="kk-KZ"/>
        </w:rPr>
      </w:pPr>
      <w:r w:rsidRPr="00AB2DDC">
        <w:rPr>
          <w:rFonts w:ascii="Times New Roman" w:hAnsi="Times New Roman" w:cs="Times New Roman"/>
          <w:b/>
          <w:i/>
          <w:sz w:val="28"/>
          <w:szCs w:val="28"/>
          <w:lang w:val="kk-KZ"/>
        </w:rPr>
        <w:t>2) Жиһаз және жабдықтармен қамтылу туралы ақпарат</w:t>
      </w:r>
      <w:r w:rsidRPr="00AB2DDC">
        <w:rPr>
          <w:rFonts w:ascii="Times New Roman" w:hAnsi="Times New Roman" w:cs="Times New Roman"/>
          <w:sz w:val="28"/>
          <w:szCs w:val="28"/>
          <w:lang w:val="kk-KZ"/>
        </w:rPr>
        <w:t xml:space="preserve">: Білім беру ұйымының Қазақстан Республикасы Білім және ғылым министрінің 2016 жылғы 22 </w:t>
      </w:r>
      <w:r w:rsidRPr="00AB2DDC">
        <w:rPr>
          <w:rFonts w:ascii="Times New Roman" w:hAnsi="Times New Roman" w:cs="Times New Roman"/>
          <w:sz w:val="28"/>
          <w:szCs w:val="28"/>
          <w:lang w:val="kk-KZ"/>
        </w:rPr>
        <w:lastRenderedPageBreak/>
        <w:t>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 Қазақстан Республикасы Денсаулық сақтау министрі 2021 жылғы 9 шілдедегі № ҚР ДСМ- 59 бұйрығымен бекітілген "Мектепке дейінгі ұйымдарға және сәбилер үйлеріне қойылатын санитариялық-эпидемиологиялық талаптар" санитариялық қағидаларын сақтай отырып жасақталған.  «</w:t>
      </w:r>
      <w:r w:rsidR="00D150B6" w:rsidRPr="00AB2DDC">
        <w:rPr>
          <w:rFonts w:ascii="Times New Roman" w:hAnsi="Times New Roman" w:cs="Times New Roman"/>
          <w:sz w:val="28"/>
          <w:szCs w:val="28"/>
          <w:lang w:val="kk-KZ"/>
        </w:rPr>
        <w:t>Айгөлек</w:t>
      </w:r>
      <w:r w:rsidRPr="00AB2DDC">
        <w:rPr>
          <w:rFonts w:ascii="Times New Roman" w:hAnsi="Times New Roman" w:cs="Times New Roman"/>
          <w:sz w:val="28"/>
          <w:szCs w:val="28"/>
          <w:lang w:val="kk-KZ"/>
        </w:rPr>
        <w:t xml:space="preserve">»  бөбекжай-бақшасы жиһаз және жабдықтармен толық қамтамасыз етілген. Барлық </w:t>
      </w:r>
      <w:r w:rsidR="00D150B6" w:rsidRPr="00AB2DDC">
        <w:rPr>
          <w:rFonts w:ascii="Times New Roman" w:hAnsi="Times New Roman" w:cs="Times New Roman"/>
          <w:sz w:val="28"/>
          <w:szCs w:val="28"/>
          <w:lang w:val="kk-KZ"/>
        </w:rPr>
        <w:t>он екі</w:t>
      </w:r>
      <w:r w:rsidRPr="00AB2DDC">
        <w:rPr>
          <w:rFonts w:ascii="Times New Roman" w:hAnsi="Times New Roman" w:cs="Times New Roman"/>
          <w:sz w:val="28"/>
          <w:szCs w:val="28"/>
          <w:lang w:val="kk-KZ"/>
        </w:rPr>
        <w:t xml:space="preserve"> топта ойын бөлмесінде шкафтар қабырғаға бекітілген, биіктігі бала бойына ыңғайластырылып қой</w:t>
      </w:r>
      <w:r w:rsidR="00D150B6" w:rsidRPr="00AB2DDC">
        <w:rPr>
          <w:rFonts w:ascii="Times New Roman" w:hAnsi="Times New Roman" w:cs="Times New Roman"/>
          <w:sz w:val="28"/>
          <w:szCs w:val="28"/>
          <w:lang w:val="kk-KZ"/>
        </w:rPr>
        <w:t>ылған,  баланың еркін ойыншықта</w:t>
      </w:r>
      <w:r w:rsidRPr="00AB2DDC">
        <w:rPr>
          <w:rFonts w:ascii="Times New Roman" w:hAnsi="Times New Roman" w:cs="Times New Roman"/>
          <w:sz w:val="28"/>
          <w:szCs w:val="28"/>
          <w:lang w:val="kk-KZ"/>
        </w:rPr>
        <w:t>рмен ойнауына жа</w:t>
      </w:r>
      <w:r w:rsidR="00306466">
        <w:rPr>
          <w:rFonts w:ascii="Times New Roman" w:hAnsi="Times New Roman" w:cs="Times New Roman"/>
          <w:sz w:val="28"/>
          <w:szCs w:val="28"/>
          <w:lang w:val="kk-KZ"/>
        </w:rPr>
        <w:t>ғд</w:t>
      </w:r>
      <w:r w:rsidRPr="00AB2DDC">
        <w:rPr>
          <w:rFonts w:ascii="Times New Roman" w:hAnsi="Times New Roman" w:cs="Times New Roman"/>
          <w:sz w:val="28"/>
          <w:szCs w:val="28"/>
          <w:lang w:val="kk-KZ"/>
        </w:rPr>
        <w:t xml:space="preserve">ай жасалған. Үстелдер мен орындықтар </w:t>
      </w:r>
      <w:r w:rsidR="004D6171" w:rsidRPr="00AB2DDC">
        <w:rPr>
          <w:rFonts w:ascii="Times New Roman" w:hAnsi="Times New Roman" w:cs="Times New Roman"/>
          <w:sz w:val="28"/>
          <w:szCs w:val="28"/>
          <w:lang w:val="kk-KZ"/>
        </w:rPr>
        <w:t>кіші топтарда 20</w:t>
      </w:r>
      <w:r w:rsidRPr="00AB2DDC">
        <w:rPr>
          <w:rFonts w:ascii="Times New Roman" w:hAnsi="Times New Roman" w:cs="Times New Roman"/>
          <w:sz w:val="28"/>
          <w:szCs w:val="28"/>
          <w:lang w:val="kk-KZ"/>
        </w:rPr>
        <w:t xml:space="preserve"> данадан,</w:t>
      </w:r>
      <w:r w:rsidR="004D6171" w:rsidRPr="00AB2DDC">
        <w:rPr>
          <w:rFonts w:ascii="Times New Roman" w:hAnsi="Times New Roman" w:cs="Times New Roman"/>
          <w:sz w:val="28"/>
          <w:szCs w:val="28"/>
          <w:lang w:val="kk-KZ"/>
        </w:rPr>
        <w:t xml:space="preserve"> ортаңғы және ересек топтарда</w:t>
      </w:r>
      <w:r w:rsidR="00031B24">
        <w:rPr>
          <w:rFonts w:ascii="Times New Roman" w:hAnsi="Times New Roman" w:cs="Times New Roman"/>
          <w:sz w:val="28"/>
          <w:szCs w:val="28"/>
          <w:lang w:val="kk-KZ"/>
        </w:rPr>
        <w:t xml:space="preserve"> </w:t>
      </w:r>
      <w:r w:rsidR="004D6171" w:rsidRPr="00AB2DDC">
        <w:rPr>
          <w:rFonts w:ascii="Times New Roman" w:hAnsi="Times New Roman" w:cs="Times New Roman"/>
          <w:sz w:val="28"/>
          <w:szCs w:val="28"/>
          <w:lang w:val="kk-KZ"/>
        </w:rPr>
        <w:t>25 данадан,</w:t>
      </w:r>
      <w:r w:rsidRPr="00AB2DDC">
        <w:rPr>
          <w:rFonts w:ascii="Times New Roman" w:hAnsi="Times New Roman" w:cs="Times New Roman"/>
          <w:sz w:val="28"/>
          <w:szCs w:val="28"/>
          <w:lang w:val="kk-KZ"/>
        </w:rPr>
        <w:t xml:space="preserve"> әр жас ерекшелікке сай биіктікте, жатын бөлмесінде </w:t>
      </w:r>
      <w:r w:rsidR="004D6171" w:rsidRPr="00AB2DDC">
        <w:rPr>
          <w:rFonts w:ascii="Times New Roman" w:hAnsi="Times New Roman" w:cs="Times New Roman"/>
          <w:sz w:val="28"/>
          <w:szCs w:val="28"/>
          <w:lang w:val="kk-KZ"/>
        </w:rPr>
        <w:t xml:space="preserve">кіші топтарда </w:t>
      </w:r>
      <w:r w:rsidRPr="00AB2DDC">
        <w:rPr>
          <w:rFonts w:ascii="Times New Roman" w:hAnsi="Times New Roman" w:cs="Times New Roman"/>
          <w:sz w:val="28"/>
          <w:szCs w:val="28"/>
          <w:lang w:val="kk-KZ"/>
        </w:rPr>
        <w:t>2</w:t>
      </w:r>
      <w:r w:rsidR="004D6171" w:rsidRPr="00AB2DDC">
        <w:rPr>
          <w:rFonts w:ascii="Times New Roman" w:hAnsi="Times New Roman" w:cs="Times New Roman"/>
          <w:sz w:val="28"/>
          <w:szCs w:val="28"/>
          <w:lang w:val="kk-KZ"/>
        </w:rPr>
        <w:t>0</w:t>
      </w:r>
      <w:r w:rsidRPr="00AB2DDC">
        <w:rPr>
          <w:rFonts w:ascii="Times New Roman" w:hAnsi="Times New Roman" w:cs="Times New Roman"/>
          <w:sz w:val="28"/>
          <w:szCs w:val="28"/>
          <w:lang w:val="kk-KZ"/>
        </w:rPr>
        <w:t xml:space="preserve"> төсектен,</w:t>
      </w:r>
      <w:r w:rsidR="004D6171" w:rsidRPr="00AB2DDC">
        <w:rPr>
          <w:rFonts w:ascii="Times New Roman" w:hAnsi="Times New Roman" w:cs="Times New Roman"/>
          <w:sz w:val="28"/>
          <w:szCs w:val="28"/>
          <w:lang w:val="kk-KZ"/>
        </w:rPr>
        <w:t xml:space="preserve"> ортаңғы және ересек топтарда 25 төсектен,</w:t>
      </w:r>
      <w:r w:rsidRPr="00AB2DDC">
        <w:rPr>
          <w:rFonts w:ascii="Times New Roman" w:hAnsi="Times New Roman" w:cs="Times New Roman"/>
          <w:sz w:val="28"/>
          <w:szCs w:val="28"/>
          <w:lang w:val="kk-KZ"/>
        </w:rPr>
        <w:t xml:space="preserve"> бір жатын орынға үш төсек-орын жиынтығымен қарастырылған. Төсек-орын жабдықтары, орамалдар, тарақтар  әр балаға жеке бөлінеді,  ашық ұяшықтарда сақталады. Киім шешетін бөлмелер әр балаға сыртқы киімге арналған шкафтармен және орындықтармен жабдықталған.</w:t>
      </w:r>
      <w:r>
        <w:rPr>
          <w:sz w:val="28"/>
          <w:szCs w:val="28"/>
          <w:lang w:val="kk-KZ"/>
        </w:rPr>
        <w:t xml:space="preserve"> </w:t>
      </w:r>
    </w:p>
    <w:p w14:paraId="193C1610" w14:textId="77777777" w:rsidR="00AA51AE" w:rsidRPr="00AA51AE" w:rsidRDefault="00AA51AE" w:rsidP="00C5186E">
      <w:pPr>
        <w:spacing w:after="0"/>
        <w:ind w:firstLine="709"/>
        <w:jc w:val="both"/>
        <w:rPr>
          <w:rFonts w:ascii="Times New Roman" w:hAnsi="Times New Roman" w:cs="Times New Roman"/>
          <w:sz w:val="28"/>
          <w:szCs w:val="28"/>
          <w:lang w:val="kk-KZ"/>
        </w:rPr>
      </w:pPr>
      <w:r w:rsidRPr="00AA51AE">
        <w:rPr>
          <w:rFonts w:ascii="Times New Roman" w:hAnsi="Times New Roman" w:cs="Times New Roman"/>
          <w:sz w:val="28"/>
          <w:szCs w:val="28"/>
          <w:lang w:val="kk-KZ"/>
        </w:rPr>
        <w:t xml:space="preserve">Мектепке дейінгі ұйымда санитарлық - гигиеналық және педагогикалық талаптарға сәйкес балалардың дамуы, оқуы мен тәрбиесіне, өмірін қорғауға және денсаулығын нығайтуға, салауатты өмір салтын қалыптастыруға ықпал ететін оңтайлы жағдайлар жасалған. Мазмұны бойынша пәндік-дамыту ортасы іске асырылатын бағдарламаларға және топтардың құрылған ерекшеліктеріне сәйкес келеді. Ол ыңғайлы, жайлы, ұтымды ұйымдастырылған, әртүрлі сенсорлық және ойын материалдарымен қаныққан, бұл бүкіл топтың балаларын белсенді танымдық және шығармашылық қызметке қосуға және әр баланың жеке ерекшеліктерін ескере отырып дамуын қамтамасыз етуге мүмкіндік береді. Кіші топтарда танымдық ойыншықтар, қарапайым </w:t>
      </w:r>
      <w:proofErr w:type="spellStart"/>
      <w:r w:rsidRPr="00AA51AE">
        <w:rPr>
          <w:rFonts w:ascii="Times New Roman" w:hAnsi="Times New Roman" w:cs="Times New Roman"/>
          <w:sz w:val="28"/>
          <w:szCs w:val="28"/>
          <w:lang w:val="kk-KZ"/>
        </w:rPr>
        <w:t>басқатырғыштар</w:t>
      </w:r>
      <w:proofErr w:type="spellEnd"/>
      <w:r w:rsidRPr="00AA51AE">
        <w:rPr>
          <w:rFonts w:ascii="Times New Roman" w:hAnsi="Times New Roman" w:cs="Times New Roman"/>
          <w:sz w:val="28"/>
          <w:szCs w:val="28"/>
          <w:lang w:val="kk-KZ"/>
        </w:rPr>
        <w:t xml:space="preserve">, жалпы және ұсақ </w:t>
      </w:r>
      <w:proofErr w:type="spellStart"/>
      <w:r w:rsidRPr="00AA51AE">
        <w:rPr>
          <w:rFonts w:ascii="Times New Roman" w:hAnsi="Times New Roman" w:cs="Times New Roman"/>
          <w:sz w:val="28"/>
          <w:szCs w:val="28"/>
          <w:lang w:val="kk-KZ"/>
        </w:rPr>
        <w:t>моториканы</w:t>
      </w:r>
      <w:proofErr w:type="spellEnd"/>
      <w:r w:rsidRPr="00AA51AE">
        <w:rPr>
          <w:rFonts w:ascii="Times New Roman" w:hAnsi="Times New Roman" w:cs="Times New Roman"/>
          <w:sz w:val="28"/>
          <w:szCs w:val="28"/>
          <w:lang w:val="kk-KZ"/>
        </w:rPr>
        <w:t xml:space="preserve"> дамытуға арналған ойын құралдары бар. Орта жастағы балалар үшін ойын барысында оқу ойыншықтары, дизайн, сурет салуға арналған жиынтықтар, қуыршақтар, түрлі машиналар қолданылады. Ересек жастағы балалардың күрделі </w:t>
      </w:r>
      <w:proofErr w:type="spellStart"/>
      <w:r w:rsidRPr="00AA51AE">
        <w:rPr>
          <w:rFonts w:ascii="Times New Roman" w:hAnsi="Times New Roman" w:cs="Times New Roman"/>
          <w:sz w:val="28"/>
          <w:szCs w:val="28"/>
          <w:lang w:val="kk-KZ"/>
        </w:rPr>
        <w:t>басқатырғыштармен</w:t>
      </w:r>
      <w:proofErr w:type="spellEnd"/>
      <w:r w:rsidRPr="00AA51AE">
        <w:rPr>
          <w:rFonts w:ascii="Times New Roman" w:hAnsi="Times New Roman" w:cs="Times New Roman"/>
          <w:sz w:val="28"/>
          <w:szCs w:val="28"/>
          <w:lang w:val="kk-KZ"/>
        </w:rPr>
        <w:t xml:space="preserve"> ойнау мүмкіндігі </w:t>
      </w:r>
      <w:proofErr w:type="spellStart"/>
      <w:r w:rsidRPr="00AA51AE">
        <w:rPr>
          <w:rFonts w:ascii="Times New Roman" w:hAnsi="Times New Roman" w:cs="Times New Roman"/>
          <w:sz w:val="28"/>
          <w:szCs w:val="28"/>
          <w:lang w:val="kk-KZ"/>
        </w:rPr>
        <w:t>бар.Заттық</w:t>
      </w:r>
      <w:proofErr w:type="spellEnd"/>
      <w:r w:rsidRPr="00AA51AE">
        <w:rPr>
          <w:rFonts w:ascii="Times New Roman" w:hAnsi="Times New Roman" w:cs="Times New Roman"/>
          <w:sz w:val="28"/>
          <w:szCs w:val="28"/>
          <w:lang w:val="kk-KZ"/>
        </w:rPr>
        <w:t xml:space="preserve"> кеңістік орта әр топ жас ерекшеліктеріне байланысты жасақталған.</w:t>
      </w:r>
      <w:r w:rsidRPr="00AA51AE">
        <w:rPr>
          <w:sz w:val="28"/>
          <w:szCs w:val="28"/>
          <w:lang w:val="kk-KZ"/>
        </w:rPr>
        <w:tab/>
      </w:r>
    </w:p>
    <w:p w14:paraId="31271651" w14:textId="794D71EF" w:rsidR="00AB2DDC" w:rsidRPr="00AB2DDC" w:rsidRDefault="00AB2DDC" w:rsidP="00C5186E">
      <w:pPr>
        <w:spacing w:after="0"/>
        <w:ind w:firstLine="709"/>
        <w:jc w:val="both"/>
        <w:rPr>
          <w:rFonts w:ascii="Times New Roman" w:hAnsi="Times New Roman" w:cs="Times New Roman"/>
          <w:sz w:val="28"/>
          <w:szCs w:val="28"/>
          <w:lang w:val="kk-KZ"/>
        </w:rPr>
      </w:pPr>
      <w:r w:rsidRPr="00AB2DDC">
        <w:rPr>
          <w:rFonts w:ascii="Times New Roman" w:hAnsi="Times New Roman" w:cs="Times New Roman"/>
          <w:sz w:val="28"/>
          <w:szCs w:val="28"/>
          <w:lang w:val="kk-KZ"/>
        </w:rPr>
        <w:t>Материалдық-техникалық базасы педагогикалық талаптар мен санитарлық нормаға сай. Бөбекжай-бақша музыкалық зал, әдіскер</w:t>
      </w:r>
      <w:r w:rsidR="00AA51AE">
        <w:rPr>
          <w:rFonts w:ascii="Times New Roman" w:hAnsi="Times New Roman" w:cs="Times New Roman"/>
          <w:sz w:val="28"/>
          <w:szCs w:val="28"/>
          <w:lang w:val="kk-KZ"/>
        </w:rPr>
        <w:t xml:space="preserve">дің кабинеті, </w:t>
      </w:r>
      <w:r w:rsidRPr="00AB2DDC">
        <w:rPr>
          <w:rFonts w:ascii="Times New Roman" w:hAnsi="Times New Roman" w:cs="Times New Roman"/>
          <w:sz w:val="28"/>
          <w:szCs w:val="28"/>
          <w:lang w:val="kk-KZ"/>
        </w:rPr>
        <w:t xml:space="preserve"> педагог-психолог</w:t>
      </w:r>
      <w:r w:rsidR="00031B24">
        <w:rPr>
          <w:rFonts w:ascii="Times New Roman" w:hAnsi="Times New Roman" w:cs="Times New Roman"/>
          <w:sz w:val="28"/>
          <w:szCs w:val="28"/>
          <w:lang w:val="kk-KZ"/>
        </w:rPr>
        <w:t xml:space="preserve"> және медбике кабинеті бар.</w:t>
      </w:r>
      <w:r w:rsidRPr="00AB2DDC">
        <w:rPr>
          <w:rFonts w:ascii="Times New Roman" w:hAnsi="Times New Roman" w:cs="Times New Roman"/>
          <w:sz w:val="28"/>
          <w:szCs w:val="28"/>
          <w:lang w:val="kk-KZ"/>
        </w:rPr>
        <w:t xml:space="preserve"> Балалардың физикалық қасиеттерін дамытуда  және қимылды қозғалыс, спорттық жарыстар өткізу үшін спорттық алаңымыз  сондай ақ 1</w:t>
      </w:r>
      <w:r w:rsidR="00031B24">
        <w:rPr>
          <w:rFonts w:ascii="Times New Roman" w:hAnsi="Times New Roman" w:cs="Times New Roman"/>
          <w:sz w:val="28"/>
          <w:szCs w:val="28"/>
          <w:lang w:val="kk-KZ"/>
        </w:rPr>
        <w:t>0</w:t>
      </w:r>
      <w:r w:rsidRPr="00AB2DDC">
        <w:rPr>
          <w:rFonts w:ascii="Times New Roman" w:hAnsi="Times New Roman" w:cs="Times New Roman"/>
          <w:sz w:val="28"/>
          <w:szCs w:val="28"/>
          <w:lang w:val="kk-KZ"/>
        </w:rPr>
        <w:t xml:space="preserve"> суреттермен безендірілген бастырма бар. Балабақшамыздың айналасы түрлі өсімдіктермен,</w:t>
      </w:r>
      <w:r w:rsidR="00031B24">
        <w:rPr>
          <w:rFonts w:ascii="Times New Roman" w:hAnsi="Times New Roman" w:cs="Times New Roman"/>
          <w:sz w:val="28"/>
          <w:szCs w:val="28"/>
          <w:lang w:val="kk-KZ"/>
        </w:rPr>
        <w:t xml:space="preserve"> </w:t>
      </w:r>
      <w:r w:rsidRPr="00AB2DDC">
        <w:rPr>
          <w:rFonts w:ascii="Times New Roman" w:hAnsi="Times New Roman" w:cs="Times New Roman"/>
          <w:sz w:val="28"/>
          <w:szCs w:val="28"/>
          <w:lang w:val="kk-KZ"/>
        </w:rPr>
        <w:t xml:space="preserve">ағаштармен, гүлдермен бұталармен абаттандырылған. </w:t>
      </w:r>
    </w:p>
    <w:p w14:paraId="438FE53C" w14:textId="77777777" w:rsidR="00AB2DDC" w:rsidRPr="008B0605" w:rsidRDefault="00AB2DDC" w:rsidP="00C5186E">
      <w:pPr>
        <w:spacing w:after="0"/>
        <w:ind w:firstLine="709"/>
        <w:jc w:val="both"/>
        <w:rPr>
          <w:rFonts w:ascii="Times New Roman" w:hAnsi="Times New Roman" w:cs="Times New Roman"/>
          <w:sz w:val="28"/>
          <w:szCs w:val="28"/>
          <w:lang w:val="kk-KZ"/>
        </w:rPr>
      </w:pPr>
      <w:r w:rsidRPr="008B0605">
        <w:rPr>
          <w:rFonts w:ascii="Times New Roman" w:hAnsi="Times New Roman" w:cs="Times New Roman"/>
          <w:sz w:val="28"/>
          <w:szCs w:val="28"/>
          <w:lang w:val="kk-KZ"/>
        </w:rPr>
        <w:t>Медицина бөлмесінде: проце</w:t>
      </w:r>
      <w:r w:rsidR="007E7783" w:rsidRPr="008B0605">
        <w:rPr>
          <w:rFonts w:ascii="Times New Roman" w:hAnsi="Times New Roman" w:cs="Times New Roman"/>
          <w:sz w:val="28"/>
          <w:szCs w:val="28"/>
          <w:lang w:val="kk-KZ"/>
        </w:rPr>
        <w:t xml:space="preserve">дура кабинеті, изолятор,  екпе </w:t>
      </w:r>
      <w:r w:rsidRPr="008B0605">
        <w:rPr>
          <w:rFonts w:ascii="Times New Roman" w:hAnsi="Times New Roman" w:cs="Times New Roman"/>
          <w:sz w:val="28"/>
          <w:szCs w:val="28"/>
          <w:lang w:val="kk-KZ"/>
        </w:rPr>
        <w:t xml:space="preserve">алу бөлмелері бар. Кабинет қажетті медициналық құрал жабдықтармен </w:t>
      </w:r>
      <w:proofErr w:type="spellStart"/>
      <w:r w:rsidRPr="008B0605">
        <w:rPr>
          <w:rFonts w:ascii="Times New Roman" w:hAnsi="Times New Roman" w:cs="Times New Roman"/>
          <w:sz w:val="28"/>
          <w:szCs w:val="28"/>
          <w:lang w:val="kk-KZ"/>
        </w:rPr>
        <w:t>жабдықтырған</w:t>
      </w:r>
      <w:proofErr w:type="spellEnd"/>
      <w:r w:rsidRPr="008B0605">
        <w:rPr>
          <w:rFonts w:ascii="Times New Roman" w:hAnsi="Times New Roman" w:cs="Times New Roman"/>
          <w:sz w:val="28"/>
          <w:szCs w:val="28"/>
          <w:lang w:val="kk-KZ"/>
        </w:rPr>
        <w:t>.  Медициналық таразы, бой өлшегіш, медикаменттер сақтайтын тоңазытқыш,  медициналық сөмке тоңазытқыш, жиһаз медициналық кушетка, жылжымалы кварц.</w:t>
      </w:r>
    </w:p>
    <w:p w14:paraId="025A1767" w14:textId="512B7A55" w:rsidR="00AB2DDC" w:rsidRPr="008B0605" w:rsidRDefault="00AB2DDC" w:rsidP="00C5186E">
      <w:pPr>
        <w:spacing w:after="0"/>
        <w:jc w:val="both"/>
        <w:rPr>
          <w:rFonts w:ascii="Times New Roman" w:hAnsi="Times New Roman" w:cs="Times New Roman"/>
          <w:sz w:val="28"/>
          <w:szCs w:val="28"/>
          <w:lang w:val="kk-KZ"/>
        </w:rPr>
      </w:pPr>
      <w:r w:rsidRPr="008B0605">
        <w:rPr>
          <w:rFonts w:ascii="Times New Roman" w:hAnsi="Times New Roman" w:cs="Times New Roman"/>
          <w:sz w:val="28"/>
          <w:szCs w:val="28"/>
          <w:lang w:val="kk-KZ"/>
        </w:rPr>
        <w:t>Кір жуатын бөлмеде бірнеше бөлме бар. Таза кірге арналған  шкафы бар бөлме, үтіктеу бөлмесі, кір жуатын бөлме, кірді қабылдайтын бөлме,</w:t>
      </w:r>
      <w:r w:rsidR="00577E71">
        <w:rPr>
          <w:rFonts w:ascii="Times New Roman" w:hAnsi="Times New Roman" w:cs="Times New Roman"/>
          <w:sz w:val="28"/>
          <w:szCs w:val="28"/>
          <w:lang w:val="kk-KZ"/>
        </w:rPr>
        <w:t xml:space="preserve"> екі</w:t>
      </w:r>
      <w:r w:rsidRPr="008B0605">
        <w:rPr>
          <w:rFonts w:ascii="Times New Roman" w:hAnsi="Times New Roman" w:cs="Times New Roman"/>
          <w:sz w:val="28"/>
          <w:szCs w:val="28"/>
          <w:lang w:val="kk-KZ"/>
        </w:rPr>
        <w:t xml:space="preserve"> кір жуатын машина</w:t>
      </w:r>
      <w:r w:rsidR="00577E71">
        <w:rPr>
          <w:rFonts w:ascii="Times New Roman" w:hAnsi="Times New Roman" w:cs="Times New Roman"/>
          <w:sz w:val="28"/>
          <w:szCs w:val="28"/>
          <w:lang w:val="kk-KZ"/>
        </w:rPr>
        <w:t xml:space="preserve"> бар</w:t>
      </w:r>
      <w:r w:rsidRPr="008B0605">
        <w:rPr>
          <w:rFonts w:ascii="Times New Roman" w:hAnsi="Times New Roman" w:cs="Times New Roman"/>
          <w:sz w:val="28"/>
          <w:szCs w:val="28"/>
          <w:lang w:val="kk-KZ"/>
        </w:rPr>
        <w:t>.</w:t>
      </w:r>
    </w:p>
    <w:p w14:paraId="55406D69" w14:textId="47DCD5F1" w:rsidR="00AB2DDC" w:rsidRPr="008B0605" w:rsidRDefault="00AB2DDC" w:rsidP="00C5186E">
      <w:pPr>
        <w:spacing w:after="0"/>
        <w:ind w:firstLine="709"/>
        <w:jc w:val="both"/>
        <w:rPr>
          <w:rFonts w:ascii="Times New Roman" w:hAnsi="Times New Roman" w:cs="Times New Roman"/>
          <w:sz w:val="28"/>
          <w:szCs w:val="28"/>
          <w:lang w:val="kk-KZ"/>
        </w:rPr>
      </w:pPr>
      <w:r w:rsidRPr="008B0605">
        <w:rPr>
          <w:rFonts w:ascii="Times New Roman" w:hAnsi="Times New Roman" w:cs="Times New Roman"/>
          <w:sz w:val="28"/>
          <w:szCs w:val="28"/>
          <w:lang w:val="kk-KZ"/>
        </w:rPr>
        <w:lastRenderedPageBreak/>
        <w:t xml:space="preserve"> Бөбекжай</w:t>
      </w:r>
      <w:r w:rsidR="003F01F3">
        <w:rPr>
          <w:rFonts w:ascii="Times New Roman" w:hAnsi="Times New Roman" w:cs="Times New Roman"/>
          <w:sz w:val="28"/>
          <w:szCs w:val="28"/>
          <w:lang w:val="kk-KZ"/>
        </w:rPr>
        <w:t xml:space="preserve"> </w:t>
      </w:r>
      <w:r w:rsidRPr="008B0605">
        <w:rPr>
          <w:rFonts w:ascii="Times New Roman" w:hAnsi="Times New Roman" w:cs="Times New Roman"/>
          <w:sz w:val="28"/>
          <w:szCs w:val="28"/>
          <w:lang w:val="kk-KZ"/>
        </w:rPr>
        <w:t>- бақша</w:t>
      </w:r>
      <w:r w:rsidR="003F01F3">
        <w:rPr>
          <w:rFonts w:ascii="Times New Roman" w:hAnsi="Times New Roman" w:cs="Times New Roman"/>
          <w:sz w:val="28"/>
          <w:szCs w:val="28"/>
          <w:lang w:val="kk-KZ"/>
        </w:rPr>
        <w:t>сы</w:t>
      </w:r>
      <w:r w:rsidRPr="008B0605">
        <w:rPr>
          <w:rFonts w:ascii="Times New Roman" w:hAnsi="Times New Roman" w:cs="Times New Roman"/>
          <w:sz w:val="28"/>
          <w:szCs w:val="28"/>
          <w:lang w:val="kk-KZ"/>
        </w:rPr>
        <w:t xml:space="preserve"> толықтай стандартқа сай арнайы қауіпсіздік жүйелерімен қамтылған </w:t>
      </w:r>
      <w:r w:rsidR="00B43FDA">
        <w:rPr>
          <w:rFonts w:ascii="Times New Roman" w:hAnsi="Times New Roman" w:cs="Times New Roman"/>
          <w:sz w:val="28"/>
          <w:szCs w:val="28"/>
          <w:lang w:val="kk-KZ"/>
        </w:rPr>
        <w:t>43</w:t>
      </w:r>
      <w:r w:rsidRPr="008B0605">
        <w:rPr>
          <w:rFonts w:ascii="Times New Roman" w:hAnsi="Times New Roman" w:cs="Times New Roman"/>
          <w:sz w:val="28"/>
          <w:szCs w:val="28"/>
          <w:lang w:val="kk-KZ"/>
        </w:rPr>
        <w:t xml:space="preserve"> бейне бақылау жүйесі орнатылған, оның ішінде</w:t>
      </w:r>
      <w:r w:rsidR="000A1603">
        <w:rPr>
          <w:rFonts w:ascii="Times New Roman" w:hAnsi="Times New Roman" w:cs="Times New Roman"/>
          <w:sz w:val="28"/>
          <w:szCs w:val="28"/>
          <w:lang w:val="kk-KZ"/>
        </w:rPr>
        <w:t xml:space="preserve"> сыртта</w:t>
      </w:r>
      <w:r w:rsidRPr="008B0605">
        <w:rPr>
          <w:rFonts w:ascii="Times New Roman" w:hAnsi="Times New Roman" w:cs="Times New Roman"/>
          <w:sz w:val="28"/>
          <w:szCs w:val="28"/>
          <w:lang w:val="kk-KZ"/>
        </w:rPr>
        <w:t xml:space="preserve"> 1</w:t>
      </w:r>
      <w:r w:rsidR="00B43FDA">
        <w:rPr>
          <w:rFonts w:ascii="Times New Roman" w:hAnsi="Times New Roman" w:cs="Times New Roman"/>
          <w:sz w:val="28"/>
          <w:szCs w:val="28"/>
          <w:lang w:val="kk-KZ"/>
        </w:rPr>
        <w:t>3</w:t>
      </w:r>
      <w:r w:rsidRPr="008B0605">
        <w:rPr>
          <w:rFonts w:ascii="Times New Roman" w:hAnsi="Times New Roman" w:cs="Times New Roman"/>
          <w:sz w:val="28"/>
          <w:szCs w:val="28"/>
          <w:lang w:val="kk-KZ"/>
        </w:rPr>
        <w:t xml:space="preserve"> ішкі және </w:t>
      </w:r>
      <w:r w:rsidR="00B43FDA">
        <w:rPr>
          <w:rFonts w:ascii="Times New Roman" w:hAnsi="Times New Roman" w:cs="Times New Roman"/>
          <w:sz w:val="28"/>
          <w:szCs w:val="28"/>
          <w:lang w:val="kk-KZ"/>
        </w:rPr>
        <w:t>30</w:t>
      </w:r>
      <w:r w:rsidRPr="008B0605">
        <w:rPr>
          <w:rFonts w:ascii="Times New Roman" w:hAnsi="Times New Roman" w:cs="Times New Roman"/>
          <w:sz w:val="28"/>
          <w:szCs w:val="28"/>
          <w:lang w:val="kk-KZ"/>
        </w:rPr>
        <w:t xml:space="preserve"> сыртқы бейнебақылау материалдары 30 күнге </w:t>
      </w:r>
      <w:proofErr w:type="spellStart"/>
      <w:r w:rsidRPr="008B0605">
        <w:rPr>
          <w:rFonts w:ascii="Times New Roman" w:hAnsi="Times New Roman" w:cs="Times New Roman"/>
          <w:sz w:val="28"/>
          <w:szCs w:val="28"/>
          <w:lang w:val="kk-KZ"/>
        </w:rPr>
        <w:t>күнге</w:t>
      </w:r>
      <w:proofErr w:type="spellEnd"/>
      <w:r w:rsidRPr="008B0605">
        <w:rPr>
          <w:rFonts w:ascii="Times New Roman" w:hAnsi="Times New Roman" w:cs="Times New Roman"/>
          <w:sz w:val="28"/>
          <w:szCs w:val="28"/>
          <w:lang w:val="kk-KZ"/>
        </w:rPr>
        <w:t xml:space="preserve"> сақталады. Өртке қарсы қауіпсіздік жүйелері құрылған, </w:t>
      </w:r>
      <w:proofErr w:type="spellStart"/>
      <w:r w:rsidRPr="008B0605">
        <w:rPr>
          <w:rFonts w:ascii="Times New Roman" w:hAnsi="Times New Roman" w:cs="Times New Roman"/>
          <w:sz w:val="28"/>
          <w:szCs w:val="28"/>
          <w:lang w:val="kk-KZ"/>
        </w:rPr>
        <w:t>домофон</w:t>
      </w:r>
      <w:proofErr w:type="spellEnd"/>
      <w:r w:rsidRPr="008B0605">
        <w:rPr>
          <w:rFonts w:ascii="Times New Roman" w:hAnsi="Times New Roman" w:cs="Times New Roman"/>
          <w:sz w:val="28"/>
          <w:szCs w:val="28"/>
          <w:lang w:val="kk-KZ"/>
        </w:rPr>
        <w:t>, дабыл нүктесі, 5 камера РОВД оперативтік басқарма орталығына  (</w:t>
      </w:r>
      <w:proofErr w:type="spellStart"/>
      <w:r w:rsidRPr="008B0605">
        <w:rPr>
          <w:rFonts w:ascii="Times New Roman" w:hAnsi="Times New Roman" w:cs="Times New Roman"/>
          <w:sz w:val="28"/>
          <w:szCs w:val="28"/>
          <w:lang w:val="kk-KZ"/>
        </w:rPr>
        <w:t>Цоу</w:t>
      </w:r>
      <w:proofErr w:type="spellEnd"/>
      <w:r w:rsidRPr="008B0605">
        <w:rPr>
          <w:rFonts w:ascii="Times New Roman" w:hAnsi="Times New Roman" w:cs="Times New Roman"/>
          <w:sz w:val="28"/>
          <w:szCs w:val="28"/>
          <w:lang w:val="kk-KZ"/>
        </w:rPr>
        <w:t xml:space="preserve">) қосылған.  </w:t>
      </w:r>
    </w:p>
    <w:p w14:paraId="23B22852" w14:textId="0C00F5C2" w:rsidR="008B0605" w:rsidRPr="008B0605" w:rsidRDefault="008B0605" w:rsidP="00C5186E">
      <w:pPr>
        <w:spacing w:after="0" w:line="240" w:lineRule="auto"/>
        <w:ind w:firstLine="720"/>
        <w:jc w:val="both"/>
        <w:rPr>
          <w:rFonts w:ascii="Times New Roman" w:hAnsi="Times New Roman" w:cs="Times New Roman"/>
          <w:sz w:val="28"/>
          <w:szCs w:val="28"/>
          <w:lang w:val="kk-KZ"/>
        </w:rPr>
      </w:pPr>
      <w:r w:rsidRPr="008B0605">
        <w:rPr>
          <w:rFonts w:ascii="Times New Roman" w:hAnsi="Times New Roman" w:cs="Times New Roman"/>
          <w:sz w:val="28"/>
          <w:szCs w:val="28"/>
          <w:lang w:val="kk-KZ"/>
        </w:rPr>
        <w:t xml:space="preserve">Жыл сайын өндірістік тексеріс жүргізіледі: азық-түліктерге лабораториялық-зерттеулер, су, жарық және дезинфекциялық заттарға. Асханадағы құрылғылар мен жабдықтар балаларды тамақтандыру санитарлық ережелері мен талаптарына сай.  Асхана блогы қажетті техникалық және мұздатқыш құралдармен жабдықталған, сонымен бірге өндірістік </w:t>
      </w:r>
      <w:proofErr w:type="spellStart"/>
      <w:r w:rsidRPr="008B0605">
        <w:rPr>
          <w:rFonts w:ascii="Times New Roman" w:hAnsi="Times New Roman" w:cs="Times New Roman"/>
          <w:sz w:val="28"/>
          <w:szCs w:val="28"/>
          <w:lang w:val="kk-KZ"/>
        </w:rPr>
        <w:t>инвертарімен</w:t>
      </w:r>
      <w:proofErr w:type="spellEnd"/>
      <w:r w:rsidRPr="008B0605">
        <w:rPr>
          <w:rFonts w:ascii="Times New Roman" w:hAnsi="Times New Roman" w:cs="Times New Roman"/>
          <w:sz w:val="28"/>
          <w:szCs w:val="28"/>
          <w:lang w:val="kk-KZ"/>
        </w:rPr>
        <w:t>, асхана ыдыстарымен қамтамасыз етілген:</w:t>
      </w:r>
    </w:p>
    <w:p w14:paraId="04C18DBC" w14:textId="1B7F1652" w:rsidR="008B0605" w:rsidRPr="008B0605" w:rsidRDefault="008B0605" w:rsidP="00C5186E">
      <w:pPr>
        <w:spacing w:after="0" w:line="240" w:lineRule="auto"/>
        <w:ind w:firstLine="720"/>
        <w:jc w:val="both"/>
        <w:rPr>
          <w:rFonts w:ascii="Times New Roman" w:hAnsi="Times New Roman" w:cs="Times New Roman"/>
          <w:sz w:val="28"/>
          <w:szCs w:val="28"/>
          <w:lang w:val="kk-KZ"/>
        </w:rPr>
      </w:pPr>
      <w:r w:rsidRPr="008B0605">
        <w:rPr>
          <w:rFonts w:ascii="Times New Roman" w:hAnsi="Times New Roman" w:cs="Times New Roman"/>
          <w:sz w:val="28"/>
          <w:szCs w:val="28"/>
          <w:lang w:val="kk-KZ"/>
        </w:rPr>
        <w:t xml:space="preserve">-Қуыру шкафы бар 4 комфортты электр плитасы- </w:t>
      </w:r>
      <w:r w:rsidR="00577E71">
        <w:rPr>
          <w:rFonts w:ascii="Times New Roman" w:hAnsi="Times New Roman" w:cs="Times New Roman"/>
          <w:sz w:val="28"/>
          <w:szCs w:val="28"/>
          <w:lang w:val="kk-KZ"/>
        </w:rPr>
        <w:t>1</w:t>
      </w:r>
      <w:r w:rsidRPr="008B0605">
        <w:rPr>
          <w:rFonts w:ascii="Times New Roman" w:hAnsi="Times New Roman" w:cs="Times New Roman"/>
          <w:sz w:val="28"/>
          <w:szCs w:val="28"/>
          <w:lang w:val="kk-KZ"/>
        </w:rPr>
        <w:t xml:space="preserve"> дана;</w:t>
      </w:r>
    </w:p>
    <w:p w14:paraId="2FBDCD63" w14:textId="2DE22735" w:rsidR="008B0605" w:rsidRPr="008B0605" w:rsidRDefault="008B0605" w:rsidP="00C5186E">
      <w:pPr>
        <w:spacing w:after="0" w:line="240" w:lineRule="auto"/>
        <w:ind w:firstLine="720"/>
        <w:jc w:val="both"/>
        <w:rPr>
          <w:rFonts w:ascii="Times New Roman" w:hAnsi="Times New Roman" w:cs="Times New Roman"/>
          <w:sz w:val="28"/>
          <w:szCs w:val="28"/>
          <w:lang w:val="kk-KZ"/>
        </w:rPr>
      </w:pPr>
      <w:r w:rsidRPr="008B0605">
        <w:rPr>
          <w:rFonts w:ascii="Times New Roman" w:hAnsi="Times New Roman" w:cs="Times New Roman"/>
          <w:sz w:val="28"/>
          <w:szCs w:val="28"/>
          <w:lang w:val="kk-KZ"/>
        </w:rPr>
        <w:t>- Бір камералы тоңаз</w:t>
      </w:r>
      <w:r w:rsidR="000A1603">
        <w:rPr>
          <w:rFonts w:ascii="Times New Roman" w:hAnsi="Times New Roman" w:cs="Times New Roman"/>
          <w:sz w:val="28"/>
          <w:szCs w:val="28"/>
          <w:lang w:val="kk-KZ"/>
        </w:rPr>
        <w:t>ы</w:t>
      </w:r>
      <w:r w:rsidRPr="008B0605">
        <w:rPr>
          <w:rFonts w:ascii="Times New Roman" w:hAnsi="Times New Roman" w:cs="Times New Roman"/>
          <w:sz w:val="28"/>
          <w:szCs w:val="28"/>
          <w:lang w:val="kk-KZ"/>
        </w:rPr>
        <w:t xml:space="preserve">тқыш – </w:t>
      </w:r>
      <w:r w:rsidR="00F10123">
        <w:rPr>
          <w:rFonts w:ascii="Times New Roman" w:hAnsi="Times New Roman" w:cs="Times New Roman"/>
          <w:sz w:val="28"/>
          <w:szCs w:val="28"/>
          <w:lang w:val="kk-KZ"/>
        </w:rPr>
        <w:t>2</w:t>
      </w:r>
      <w:r w:rsidRPr="008B0605">
        <w:rPr>
          <w:rFonts w:ascii="Times New Roman" w:hAnsi="Times New Roman" w:cs="Times New Roman"/>
          <w:sz w:val="28"/>
          <w:szCs w:val="28"/>
          <w:lang w:val="kk-KZ"/>
        </w:rPr>
        <w:t xml:space="preserve"> дана;</w:t>
      </w:r>
    </w:p>
    <w:p w14:paraId="1F7D1D6B" w14:textId="77777777" w:rsidR="008B0605" w:rsidRPr="008B0605" w:rsidRDefault="008B0605" w:rsidP="00C5186E">
      <w:pPr>
        <w:spacing w:after="0" w:line="240" w:lineRule="auto"/>
        <w:ind w:firstLine="720"/>
        <w:jc w:val="both"/>
        <w:rPr>
          <w:rFonts w:ascii="Times New Roman" w:hAnsi="Times New Roman" w:cs="Times New Roman"/>
          <w:sz w:val="28"/>
          <w:szCs w:val="28"/>
          <w:lang w:val="kk-KZ"/>
        </w:rPr>
      </w:pPr>
      <w:r w:rsidRPr="008B0605">
        <w:rPr>
          <w:rFonts w:ascii="Times New Roman" w:hAnsi="Times New Roman" w:cs="Times New Roman"/>
          <w:sz w:val="28"/>
          <w:szCs w:val="28"/>
          <w:lang w:val="kk-KZ"/>
        </w:rPr>
        <w:t xml:space="preserve">- </w:t>
      </w:r>
      <w:proofErr w:type="spellStart"/>
      <w:r w:rsidRPr="008B0605">
        <w:rPr>
          <w:rFonts w:ascii="Times New Roman" w:hAnsi="Times New Roman" w:cs="Times New Roman"/>
          <w:sz w:val="28"/>
          <w:szCs w:val="28"/>
          <w:lang w:val="kk-KZ"/>
        </w:rPr>
        <w:t>Тоңазтқыш</w:t>
      </w:r>
      <w:proofErr w:type="spellEnd"/>
      <w:r w:rsidRPr="008B0605">
        <w:rPr>
          <w:rFonts w:ascii="Times New Roman" w:hAnsi="Times New Roman" w:cs="Times New Roman"/>
          <w:sz w:val="28"/>
          <w:szCs w:val="28"/>
          <w:lang w:val="kk-KZ"/>
        </w:rPr>
        <w:t xml:space="preserve"> камера -1 дана;</w:t>
      </w:r>
    </w:p>
    <w:p w14:paraId="1DDE4C2B" w14:textId="77777777" w:rsidR="008B0605" w:rsidRPr="008B0605" w:rsidRDefault="008B0605" w:rsidP="00C5186E">
      <w:pPr>
        <w:spacing w:after="0" w:line="240" w:lineRule="auto"/>
        <w:ind w:firstLine="720"/>
        <w:jc w:val="both"/>
        <w:rPr>
          <w:rFonts w:ascii="Times New Roman" w:hAnsi="Times New Roman" w:cs="Times New Roman"/>
          <w:sz w:val="28"/>
          <w:szCs w:val="28"/>
          <w:lang w:val="kk-KZ"/>
        </w:rPr>
      </w:pPr>
      <w:r w:rsidRPr="008B0605">
        <w:rPr>
          <w:rFonts w:ascii="Times New Roman" w:hAnsi="Times New Roman" w:cs="Times New Roman"/>
          <w:sz w:val="28"/>
          <w:szCs w:val="28"/>
          <w:lang w:val="kk-KZ"/>
        </w:rPr>
        <w:t>- Электрлі су жылытқыш – 1 дана;</w:t>
      </w:r>
    </w:p>
    <w:p w14:paraId="0FFA58CE" w14:textId="67AF2104" w:rsidR="008B0605" w:rsidRDefault="008B0605" w:rsidP="00C5186E">
      <w:pPr>
        <w:spacing w:after="0" w:line="240" w:lineRule="auto"/>
        <w:ind w:firstLine="720"/>
        <w:jc w:val="both"/>
        <w:rPr>
          <w:rFonts w:ascii="Times New Roman" w:hAnsi="Times New Roman" w:cs="Times New Roman"/>
          <w:sz w:val="28"/>
          <w:szCs w:val="28"/>
          <w:lang w:val="kk-KZ"/>
        </w:rPr>
      </w:pPr>
      <w:r w:rsidRPr="008B0605">
        <w:rPr>
          <w:rFonts w:ascii="Times New Roman" w:hAnsi="Times New Roman" w:cs="Times New Roman"/>
          <w:sz w:val="28"/>
          <w:szCs w:val="28"/>
          <w:lang w:val="kk-KZ"/>
        </w:rPr>
        <w:t xml:space="preserve">- Компьютер – </w:t>
      </w:r>
      <w:r w:rsidR="000A1603">
        <w:rPr>
          <w:rFonts w:ascii="Times New Roman" w:hAnsi="Times New Roman" w:cs="Times New Roman"/>
          <w:sz w:val="28"/>
          <w:szCs w:val="28"/>
          <w:lang w:val="kk-KZ"/>
        </w:rPr>
        <w:t>2</w:t>
      </w:r>
      <w:r w:rsidRPr="008B0605">
        <w:rPr>
          <w:rFonts w:ascii="Times New Roman" w:hAnsi="Times New Roman" w:cs="Times New Roman"/>
          <w:sz w:val="28"/>
          <w:szCs w:val="28"/>
          <w:lang w:val="kk-KZ"/>
        </w:rPr>
        <w:t xml:space="preserve"> дана;</w:t>
      </w:r>
    </w:p>
    <w:p w14:paraId="44F8703B" w14:textId="13FADB34" w:rsidR="000A1603" w:rsidRPr="008B0605" w:rsidRDefault="000A1603" w:rsidP="00C5186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-Ноутбук-2 дана;</w:t>
      </w:r>
    </w:p>
    <w:p w14:paraId="122DA0CB" w14:textId="77777777" w:rsidR="008B0605" w:rsidRPr="008B0605" w:rsidRDefault="008B0605" w:rsidP="00C5186E">
      <w:pPr>
        <w:spacing w:after="0" w:line="240" w:lineRule="auto"/>
        <w:ind w:firstLine="720"/>
        <w:jc w:val="both"/>
        <w:rPr>
          <w:rFonts w:ascii="Times New Roman" w:hAnsi="Times New Roman" w:cs="Times New Roman"/>
          <w:sz w:val="28"/>
          <w:szCs w:val="28"/>
          <w:lang w:val="kk-KZ"/>
        </w:rPr>
      </w:pPr>
      <w:r w:rsidRPr="008B0605">
        <w:rPr>
          <w:rFonts w:ascii="Times New Roman" w:hAnsi="Times New Roman" w:cs="Times New Roman"/>
          <w:sz w:val="28"/>
          <w:szCs w:val="28"/>
          <w:lang w:val="kk-KZ"/>
        </w:rPr>
        <w:t xml:space="preserve">- </w:t>
      </w:r>
      <w:proofErr w:type="spellStart"/>
      <w:r w:rsidRPr="008B0605">
        <w:rPr>
          <w:rFonts w:ascii="Times New Roman" w:hAnsi="Times New Roman" w:cs="Times New Roman"/>
          <w:sz w:val="28"/>
          <w:szCs w:val="28"/>
          <w:lang w:val="kk-KZ"/>
        </w:rPr>
        <w:t>Элекр</w:t>
      </w:r>
      <w:proofErr w:type="spellEnd"/>
      <w:r w:rsidRPr="008B0605">
        <w:rPr>
          <w:rFonts w:ascii="Times New Roman" w:hAnsi="Times New Roman" w:cs="Times New Roman"/>
          <w:sz w:val="28"/>
          <w:szCs w:val="28"/>
          <w:lang w:val="kk-KZ"/>
        </w:rPr>
        <w:t xml:space="preserve"> таразы – 350 кг;</w:t>
      </w:r>
    </w:p>
    <w:p w14:paraId="36E74CE3" w14:textId="44B4BD09" w:rsidR="008B0605" w:rsidRPr="008B0605" w:rsidRDefault="008B0605" w:rsidP="00C5186E">
      <w:pPr>
        <w:spacing w:after="0" w:line="240" w:lineRule="auto"/>
        <w:ind w:firstLine="720"/>
        <w:jc w:val="both"/>
        <w:rPr>
          <w:rFonts w:ascii="Times New Roman" w:hAnsi="Times New Roman" w:cs="Times New Roman"/>
          <w:sz w:val="28"/>
          <w:szCs w:val="28"/>
          <w:lang w:val="kk-KZ"/>
        </w:rPr>
      </w:pPr>
      <w:r w:rsidRPr="008B0605">
        <w:rPr>
          <w:rFonts w:ascii="Times New Roman" w:hAnsi="Times New Roman" w:cs="Times New Roman"/>
          <w:sz w:val="28"/>
          <w:szCs w:val="28"/>
          <w:lang w:val="kk-KZ"/>
        </w:rPr>
        <w:t>- Еттартқыш – 2 дана (е</w:t>
      </w:r>
      <w:r w:rsidR="00577E71">
        <w:rPr>
          <w:rFonts w:ascii="Times New Roman" w:hAnsi="Times New Roman" w:cs="Times New Roman"/>
          <w:sz w:val="28"/>
          <w:szCs w:val="28"/>
          <w:lang w:val="kk-KZ"/>
        </w:rPr>
        <w:t>т</w:t>
      </w:r>
      <w:r w:rsidRPr="008B0605">
        <w:rPr>
          <w:rFonts w:ascii="Times New Roman" w:hAnsi="Times New Roman" w:cs="Times New Roman"/>
          <w:sz w:val="28"/>
          <w:szCs w:val="28"/>
          <w:lang w:val="kk-KZ"/>
        </w:rPr>
        <w:t>ке және көкөністерге)</w:t>
      </w:r>
    </w:p>
    <w:p w14:paraId="627D6C11" w14:textId="77777777" w:rsidR="009E3881" w:rsidRDefault="009E3881" w:rsidP="00C5186E">
      <w:pPr>
        <w:pStyle w:val="Default"/>
        <w:contextualSpacing/>
        <w:jc w:val="both"/>
        <w:rPr>
          <w:color w:val="auto"/>
          <w:sz w:val="28"/>
          <w:szCs w:val="28"/>
          <w:lang w:val="kk-KZ"/>
        </w:rPr>
      </w:pPr>
      <w:r>
        <w:rPr>
          <w:color w:val="auto"/>
          <w:sz w:val="28"/>
          <w:szCs w:val="28"/>
          <w:lang w:val="kk-KZ"/>
        </w:rPr>
        <w:t>Толық  202</w:t>
      </w:r>
      <w:r w:rsidR="0078532F">
        <w:rPr>
          <w:color w:val="auto"/>
          <w:sz w:val="28"/>
          <w:szCs w:val="28"/>
          <w:lang w:val="kk-KZ"/>
        </w:rPr>
        <w:t>2</w:t>
      </w:r>
      <w:r>
        <w:rPr>
          <w:color w:val="auto"/>
          <w:sz w:val="28"/>
          <w:szCs w:val="28"/>
          <w:lang w:val="kk-KZ"/>
        </w:rPr>
        <w:t>-202</w:t>
      </w:r>
      <w:r w:rsidR="0078532F">
        <w:rPr>
          <w:color w:val="auto"/>
          <w:sz w:val="28"/>
          <w:szCs w:val="28"/>
          <w:lang w:val="kk-KZ"/>
        </w:rPr>
        <w:t>3</w:t>
      </w:r>
      <w:r>
        <w:rPr>
          <w:color w:val="auto"/>
          <w:sz w:val="28"/>
          <w:szCs w:val="28"/>
          <w:lang w:val="kk-KZ"/>
        </w:rPr>
        <w:t>, 202</w:t>
      </w:r>
      <w:r w:rsidR="0078532F">
        <w:rPr>
          <w:color w:val="auto"/>
          <w:sz w:val="28"/>
          <w:szCs w:val="28"/>
          <w:lang w:val="kk-KZ"/>
        </w:rPr>
        <w:t>3</w:t>
      </w:r>
      <w:r>
        <w:rPr>
          <w:color w:val="auto"/>
          <w:sz w:val="28"/>
          <w:szCs w:val="28"/>
          <w:lang w:val="kk-KZ"/>
        </w:rPr>
        <w:t>-202</w:t>
      </w:r>
      <w:r w:rsidR="0078532F">
        <w:rPr>
          <w:color w:val="auto"/>
          <w:sz w:val="28"/>
          <w:szCs w:val="28"/>
          <w:lang w:val="kk-KZ"/>
        </w:rPr>
        <w:t>4</w:t>
      </w:r>
      <w:r>
        <w:rPr>
          <w:color w:val="auto"/>
          <w:sz w:val="28"/>
          <w:szCs w:val="28"/>
          <w:lang w:val="kk-KZ"/>
        </w:rPr>
        <w:t>, 202</w:t>
      </w:r>
      <w:r w:rsidR="0078532F">
        <w:rPr>
          <w:color w:val="auto"/>
          <w:sz w:val="28"/>
          <w:szCs w:val="28"/>
          <w:lang w:val="kk-KZ"/>
        </w:rPr>
        <w:t>4</w:t>
      </w:r>
      <w:r>
        <w:rPr>
          <w:color w:val="auto"/>
          <w:sz w:val="28"/>
          <w:szCs w:val="28"/>
          <w:lang w:val="kk-KZ"/>
        </w:rPr>
        <w:t>-202</w:t>
      </w:r>
      <w:r w:rsidR="0078532F">
        <w:rPr>
          <w:color w:val="auto"/>
          <w:sz w:val="28"/>
          <w:szCs w:val="28"/>
          <w:lang w:val="kk-KZ"/>
        </w:rPr>
        <w:t>5</w:t>
      </w:r>
      <w:r>
        <w:rPr>
          <w:color w:val="auto"/>
          <w:sz w:val="28"/>
          <w:szCs w:val="28"/>
          <w:lang w:val="kk-KZ"/>
        </w:rPr>
        <w:t xml:space="preserve"> оқу жылдарына жасалған мәліметтер  4-қосымшаға сәйкес ұсынылды. </w:t>
      </w:r>
    </w:p>
    <w:p w14:paraId="00A7AC95" w14:textId="77777777" w:rsidR="009E3881" w:rsidRDefault="009E3881" w:rsidP="00C5186E">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6. Ақпараттық ресурстар және кітапханалық қор:</w:t>
      </w:r>
    </w:p>
    <w:p w14:paraId="3B9492E4" w14:textId="77777777" w:rsidR="009E3881" w:rsidRDefault="009E3881" w:rsidP="00C5186E">
      <w:pPr>
        <w:pStyle w:val="Default"/>
        <w:contextualSpacing/>
        <w:jc w:val="both"/>
        <w:rPr>
          <w:b/>
          <w:color w:val="auto"/>
          <w:sz w:val="28"/>
          <w:szCs w:val="28"/>
          <w:lang w:val="kk-KZ"/>
        </w:rPr>
      </w:pPr>
      <w:r>
        <w:rPr>
          <w:b/>
          <w:color w:val="auto"/>
          <w:sz w:val="28"/>
          <w:szCs w:val="28"/>
          <w:lang w:val="kk-KZ"/>
        </w:rPr>
        <w:t>1) Оқу-әдістемелік кешендердің болуы туралы мәліметтер:</w:t>
      </w:r>
    </w:p>
    <w:p w14:paraId="4DD40899" w14:textId="77777777" w:rsidR="009E3881" w:rsidRDefault="009E3881" w:rsidP="00C5186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Білім және ғылым министрінің 22 мамырдағы 2020 жылғы  № 216 бұйрығын негізге ала отырып оқу-әдістемелік кешендердің қорына келетін болсақ, </w:t>
      </w:r>
      <w:proofErr w:type="spellStart"/>
      <w:r>
        <w:rPr>
          <w:rFonts w:ascii="Times New Roman" w:hAnsi="Times New Roman" w:cs="Times New Roman"/>
          <w:sz w:val="28"/>
          <w:szCs w:val="28"/>
          <w:lang w:val="kk-KZ"/>
        </w:rPr>
        <w:t>құзіреттілік</w:t>
      </w:r>
      <w:proofErr w:type="spellEnd"/>
      <w:r>
        <w:rPr>
          <w:rFonts w:ascii="Times New Roman" w:hAnsi="Times New Roman" w:cs="Times New Roman"/>
          <w:sz w:val="28"/>
          <w:szCs w:val="28"/>
          <w:lang w:val="kk-KZ"/>
        </w:rPr>
        <w:t xml:space="preserve"> бойынша әдістемелік нұсқаулықтар әр топ тәрбиешілерінде бар («Сөйлеуді дамыту»  Әдістемелік нұсқау Ұ. </w:t>
      </w:r>
      <w:proofErr w:type="spellStart"/>
      <w:r>
        <w:rPr>
          <w:rFonts w:ascii="Times New Roman" w:hAnsi="Times New Roman" w:cs="Times New Roman"/>
          <w:sz w:val="28"/>
          <w:szCs w:val="28"/>
          <w:lang w:val="kk-KZ"/>
        </w:rPr>
        <w:t>Смаилова</w:t>
      </w:r>
      <w:proofErr w:type="spellEnd"/>
      <w:r>
        <w:rPr>
          <w:rFonts w:ascii="Times New Roman" w:hAnsi="Times New Roman" w:cs="Times New Roman"/>
          <w:sz w:val="28"/>
          <w:szCs w:val="28"/>
          <w:lang w:val="kk-KZ"/>
        </w:rPr>
        <w:t xml:space="preserve"> 2018ж. </w:t>
      </w:r>
      <w:proofErr w:type="spellStart"/>
      <w:r>
        <w:rPr>
          <w:rFonts w:ascii="Times New Roman" w:hAnsi="Times New Roman" w:cs="Times New Roman"/>
          <w:sz w:val="28"/>
          <w:szCs w:val="28"/>
          <w:lang w:val="kk-KZ"/>
        </w:rPr>
        <w:t>Алматыкітап</w:t>
      </w:r>
      <w:proofErr w:type="spellEnd"/>
      <w:r>
        <w:rPr>
          <w:rFonts w:ascii="Times New Roman" w:hAnsi="Times New Roman" w:cs="Times New Roman"/>
          <w:sz w:val="28"/>
          <w:szCs w:val="28"/>
          <w:lang w:val="kk-KZ"/>
        </w:rPr>
        <w:t xml:space="preserve"> баспасы. «</w:t>
      </w:r>
      <w:proofErr w:type="spellStart"/>
      <w:r>
        <w:rPr>
          <w:rFonts w:ascii="Times New Roman" w:hAnsi="Times New Roman" w:cs="Times New Roman"/>
          <w:sz w:val="28"/>
          <w:szCs w:val="28"/>
          <w:lang w:val="kk-KZ"/>
        </w:rPr>
        <w:t>Сенсорика</w:t>
      </w:r>
      <w:proofErr w:type="spellEnd"/>
      <w:r>
        <w:rPr>
          <w:rFonts w:ascii="Times New Roman" w:hAnsi="Times New Roman" w:cs="Times New Roman"/>
          <w:sz w:val="28"/>
          <w:szCs w:val="28"/>
          <w:lang w:val="kk-KZ"/>
        </w:rPr>
        <w:t xml:space="preserve">» Әдістемелік нұсқау </w:t>
      </w:r>
      <w:proofErr w:type="spellStart"/>
      <w:r>
        <w:rPr>
          <w:rFonts w:ascii="Times New Roman" w:hAnsi="Times New Roman" w:cs="Times New Roman"/>
          <w:sz w:val="28"/>
          <w:szCs w:val="28"/>
          <w:lang w:val="kk-KZ"/>
        </w:rPr>
        <w:t>Е.Виноградова</w:t>
      </w:r>
      <w:proofErr w:type="spellEnd"/>
      <w:r>
        <w:rPr>
          <w:rFonts w:ascii="Times New Roman" w:hAnsi="Times New Roman" w:cs="Times New Roman"/>
          <w:sz w:val="28"/>
          <w:szCs w:val="28"/>
          <w:lang w:val="kk-KZ"/>
        </w:rPr>
        <w:t xml:space="preserve">, А. </w:t>
      </w:r>
      <w:proofErr w:type="spellStart"/>
      <w:r>
        <w:rPr>
          <w:rFonts w:ascii="Times New Roman" w:hAnsi="Times New Roman" w:cs="Times New Roman"/>
          <w:sz w:val="28"/>
          <w:szCs w:val="28"/>
          <w:lang w:val="kk-KZ"/>
        </w:rPr>
        <w:t>Байрова</w:t>
      </w:r>
      <w:proofErr w:type="spellEnd"/>
      <w:r>
        <w:rPr>
          <w:rFonts w:ascii="Times New Roman" w:hAnsi="Times New Roman" w:cs="Times New Roman"/>
          <w:sz w:val="28"/>
          <w:szCs w:val="28"/>
          <w:lang w:val="kk-KZ"/>
        </w:rPr>
        <w:t xml:space="preserve"> 2018ж. </w:t>
      </w:r>
      <w:proofErr w:type="spellStart"/>
      <w:r>
        <w:rPr>
          <w:rFonts w:ascii="Times New Roman" w:hAnsi="Times New Roman" w:cs="Times New Roman"/>
          <w:sz w:val="28"/>
          <w:szCs w:val="28"/>
          <w:lang w:val="kk-KZ"/>
        </w:rPr>
        <w:t>Алматыкітап</w:t>
      </w:r>
      <w:proofErr w:type="spellEnd"/>
      <w:r>
        <w:rPr>
          <w:rFonts w:ascii="Times New Roman" w:hAnsi="Times New Roman" w:cs="Times New Roman"/>
          <w:sz w:val="28"/>
          <w:szCs w:val="28"/>
          <w:lang w:val="kk-KZ"/>
        </w:rPr>
        <w:t xml:space="preserve"> баспасы.  «Құрастыру» Әдістемелік нұсқау Ф. Жұмабекова, А. </w:t>
      </w:r>
      <w:proofErr w:type="spellStart"/>
      <w:r>
        <w:rPr>
          <w:rFonts w:ascii="Times New Roman" w:hAnsi="Times New Roman" w:cs="Times New Roman"/>
          <w:sz w:val="28"/>
          <w:szCs w:val="28"/>
          <w:lang w:val="kk-KZ"/>
        </w:rPr>
        <w:t>Ойшыбаева</w:t>
      </w:r>
      <w:proofErr w:type="spellEnd"/>
      <w:r>
        <w:rPr>
          <w:rFonts w:ascii="Times New Roman" w:hAnsi="Times New Roman" w:cs="Times New Roman"/>
          <w:sz w:val="28"/>
          <w:szCs w:val="28"/>
          <w:lang w:val="kk-KZ"/>
        </w:rPr>
        <w:t xml:space="preserve"> 2018 ж. </w:t>
      </w:r>
      <w:proofErr w:type="spellStart"/>
      <w:r>
        <w:rPr>
          <w:rFonts w:ascii="Times New Roman" w:hAnsi="Times New Roman" w:cs="Times New Roman"/>
          <w:sz w:val="28"/>
          <w:szCs w:val="28"/>
          <w:lang w:val="kk-KZ"/>
        </w:rPr>
        <w:t>Алматыкітап</w:t>
      </w:r>
      <w:proofErr w:type="spellEnd"/>
      <w:r>
        <w:rPr>
          <w:rFonts w:ascii="Times New Roman" w:hAnsi="Times New Roman" w:cs="Times New Roman"/>
          <w:sz w:val="28"/>
          <w:szCs w:val="28"/>
          <w:lang w:val="kk-KZ"/>
        </w:rPr>
        <w:t xml:space="preserve"> баспасы. «Дене шынықтыру» Әдістемелік нұсқау. О. </w:t>
      </w:r>
      <w:proofErr w:type="spellStart"/>
      <w:r>
        <w:rPr>
          <w:rFonts w:ascii="Times New Roman" w:hAnsi="Times New Roman" w:cs="Times New Roman"/>
          <w:sz w:val="28"/>
          <w:szCs w:val="28"/>
          <w:lang w:val="kk-KZ"/>
        </w:rPr>
        <w:t>Ничепай</w:t>
      </w:r>
      <w:proofErr w:type="spellEnd"/>
      <w:r>
        <w:rPr>
          <w:rFonts w:ascii="Times New Roman" w:hAnsi="Times New Roman" w:cs="Times New Roman"/>
          <w:sz w:val="28"/>
          <w:szCs w:val="28"/>
          <w:lang w:val="kk-KZ"/>
        </w:rPr>
        <w:t xml:space="preserve">, Е. </w:t>
      </w:r>
      <w:proofErr w:type="spellStart"/>
      <w:r>
        <w:rPr>
          <w:rFonts w:ascii="Times New Roman" w:hAnsi="Times New Roman" w:cs="Times New Roman"/>
          <w:sz w:val="28"/>
          <w:szCs w:val="28"/>
          <w:lang w:val="kk-KZ"/>
        </w:rPr>
        <w:t>Юркова</w:t>
      </w:r>
      <w:proofErr w:type="spellEnd"/>
      <w:r>
        <w:rPr>
          <w:rFonts w:ascii="Times New Roman" w:hAnsi="Times New Roman" w:cs="Times New Roman"/>
          <w:sz w:val="28"/>
          <w:szCs w:val="28"/>
          <w:lang w:val="kk-KZ"/>
        </w:rPr>
        <w:t xml:space="preserve"> 2018ж. </w:t>
      </w:r>
      <w:proofErr w:type="spellStart"/>
      <w:r>
        <w:rPr>
          <w:rFonts w:ascii="Times New Roman" w:hAnsi="Times New Roman" w:cs="Times New Roman"/>
          <w:sz w:val="28"/>
          <w:szCs w:val="28"/>
          <w:lang w:val="kk-KZ"/>
        </w:rPr>
        <w:t>Алматыкітап</w:t>
      </w:r>
      <w:proofErr w:type="spellEnd"/>
      <w:r>
        <w:rPr>
          <w:rFonts w:ascii="Times New Roman" w:hAnsi="Times New Roman" w:cs="Times New Roman"/>
          <w:sz w:val="28"/>
          <w:szCs w:val="28"/>
          <w:lang w:val="kk-KZ"/>
        </w:rPr>
        <w:t xml:space="preserve"> баспасы. «Сөйлеуді дамыту» Әдістемелік нұсқау. А. Жұмаханова, М. Доскеева 2018 ж. </w:t>
      </w:r>
      <w:proofErr w:type="spellStart"/>
      <w:r>
        <w:rPr>
          <w:rFonts w:ascii="Times New Roman" w:hAnsi="Times New Roman" w:cs="Times New Roman"/>
          <w:sz w:val="28"/>
          <w:szCs w:val="28"/>
          <w:lang w:val="kk-KZ"/>
        </w:rPr>
        <w:t>Алматыкітап</w:t>
      </w:r>
      <w:proofErr w:type="spellEnd"/>
      <w:r>
        <w:rPr>
          <w:rFonts w:ascii="Times New Roman" w:hAnsi="Times New Roman" w:cs="Times New Roman"/>
          <w:sz w:val="28"/>
          <w:szCs w:val="28"/>
          <w:lang w:val="kk-KZ"/>
        </w:rPr>
        <w:t xml:space="preserve"> баспасы. «Сөйлеуді дамыту. Әдістемелік нұсқаулық. 3+» У. Ахметова, Р. </w:t>
      </w:r>
      <w:proofErr w:type="spellStart"/>
      <w:r>
        <w:rPr>
          <w:rFonts w:ascii="Times New Roman" w:hAnsi="Times New Roman" w:cs="Times New Roman"/>
          <w:sz w:val="28"/>
          <w:szCs w:val="28"/>
          <w:lang w:val="kk-KZ"/>
        </w:rPr>
        <w:t>Сахарханова</w:t>
      </w:r>
      <w:proofErr w:type="spellEnd"/>
      <w:r>
        <w:rPr>
          <w:rFonts w:ascii="Times New Roman" w:hAnsi="Times New Roman" w:cs="Times New Roman"/>
          <w:sz w:val="28"/>
          <w:szCs w:val="28"/>
          <w:lang w:val="kk-KZ"/>
        </w:rPr>
        <w:t xml:space="preserve">, С. </w:t>
      </w:r>
      <w:proofErr w:type="spellStart"/>
      <w:r>
        <w:rPr>
          <w:rFonts w:ascii="Times New Roman" w:hAnsi="Times New Roman" w:cs="Times New Roman"/>
          <w:sz w:val="28"/>
          <w:szCs w:val="28"/>
          <w:lang w:val="kk-KZ"/>
        </w:rPr>
        <w:t>Жумагалиева</w:t>
      </w:r>
      <w:proofErr w:type="spellEnd"/>
      <w:r>
        <w:rPr>
          <w:rFonts w:ascii="Times New Roman" w:hAnsi="Times New Roman" w:cs="Times New Roman"/>
          <w:sz w:val="28"/>
          <w:szCs w:val="28"/>
          <w:lang w:val="kk-KZ"/>
        </w:rPr>
        <w:t xml:space="preserve">. 2021ж. Атамұра.  «Көркем әдебиет»  Әдістемелік нұсқау 2018ж. </w:t>
      </w:r>
      <w:proofErr w:type="spellStart"/>
      <w:r>
        <w:rPr>
          <w:rFonts w:ascii="Times New Roman" w:hAnsi="Times New Roman" w:cs="Times New Roman"/>
          <w:sz w:val="28"/>
          <w:szCs w:val="28"/>
          <w:lang w:val="kk-KZ"/>
        </w:rPr>
        <w:t>Алматыкітап</w:t>
      </w:r>
      <w:proofErr w:type="spellEnd"/>
      <w:r>
        <w:rPr>
          <w:rFonts w:ascii="Times New Roman" w:hAnsi="Times New Roman" w:cs="Times New Roman"/>
          <w:sz w:val="28"/>
          <w:szCs w:val="28"/>
          <w:lang w:val="kk-KZ"/>
        </w:rPr>
        <w:t xml:space="preserve"> баспасы. «Көркем әдебиет. Әдістемелік нұсқаулық 3+» Н. </w:t>
      </w:r>
      <w:proofErr w:type="spellStart"/>
      <w:r>
        <w:rPr>
          <w:rFonts w:ascii="Times New Roman" w:hAnsi="Times New Roman" w:cs="Times New Roman"/>
          <w:sz w:val="28"/>
          <w:szCs w:val="28"/>
          <w:lang w:val="kk-KZ"/>
        </w:rPr>
        <w:t>Канайбекова</w:t>
      </w:r>
      <w:proofErr w:type="spellEnd"/>
      <w:r>
        <w:rPr>
          <w:rFonts w:ascii="Times New Roman" w:hAnsi="Times New Roman" w:cs="Times New Roman"/>
          <w:sz w:val="28"/>
          <w:szCs w:val="28"/>
          <w:lang w:val="kk-KZ"/>
        </w:rPr>
        <w:t xml:space="preserve">, А. </w:t>
      </w:r>
      <w:proofErr w:type="spellStart"/>
      <w:r>
        <w:rPr>
          <w:rFonts w:ascii="Times New Roman" w:hAnsi="Times New Roman" w:cs="Times New Roman"/>
          <w:sz w:val="28"/>
          <w:szCs w:val="28"/>
          <w:lang w:val="kk-KZ"/>
        </w:rPr>
        <w:t>Канайбекова</w:t>
      </w:r>
      <w:proofErr w:type="spellEnd"/>
      <w:r>
        <w:rPr>
          <w:rFonts w:ascii="Times New Roman" w:hAnsi="Times New Roman" w:cs="Times New Roman"/>
          <w:sz w:val="28"/>
          <w:szCs w:val="28"/>
          <w:lang w:val="kk-KZ"/>
        </w:rPr>
        <w:t xml:space="preserve">. 2021ж. Атамұра. «Математика негіздері. Әдістемелік нұсқаулық. 3+» Е. </w:t>
      </w:r>
      <w:proofErr w:type="spellStart"/>
      <w:r>
        <w:rPr>
          <w:rFonts w:ascii="Times New Roman" w:hAnsi="Times New Roman" w:cs="Times New Roman"/>
          <w:sz w:val="28"/>
          <w:szCs w:val="28"/>
          <w:lang w:val="kk-KZ"/>
        </w:rPr>
        <w:t>Рябова</w:t>
      </w:r>
      <w:proofErr w:type="spellEnd"/>
      <w:r>
        <w:rPr>
          <w:rFonts w:ascii="Times New Roman" w:hAnsi="Times New Roman" w:cs="Times New Roman"/>
          <w:sz w:val="28"/>
          <w:szCs w:val="28"/>
          <w:lang w:val="kk-KZ"/>
        </w:rPr>
        <w:t xml:space="preserve">, Н. Сартаева. 2021ж. Атамұра. «Қоршаған ортамен танысу. Әдістемелік </w:t>
      </w:r>
      <w:proofErr w:type="spellStart"/>
      <w:r>
        <w:rPr>
          <w:rFonts w:ascii="Times New Roman" w:hAnsi="Times New Roman" w:cs="Times New Roman"/>
          <w:sz w:val="28"/>
          <w:szCs w:val="28"/>
          <w:lang w:val="kk-KZ"/>
        </w:rPr>
        <w:t>ңұсқау</w:t>
      </w:r>
      <w:proofErr w:type="spellEnd"/>
      <w:r>
        <w:rPr>
          <w:rFonts w:ascii="Times New Roman" w:hAnsi="Times New Roman" w:cs="Times New Roman"/>
          <w:sz w:val="28"/>
          <w:szCs w:val="28"/>
          <w:lang w:val="kk-KZ"/>
        </w:rPr>
        <w:t xml:space="preserve"> (э</w:t>
      </w:r>
      <w:r w:rsidR="00E24F74">
        <w:rPr>
          <w:rFonts w:ascii="Times New Roman" w:hAnsi="Times New Roman" w:cs="Times New Roman"/>
          <w:sz w:val="28"/>
          <w:szCs w:val="28"/>
          <w:lang w:val="kk-KZ"/>
        </w:rPr>
        <w:t xml:space="preserve">лектрондық нұсқа)» Г. </w:t>
      </w:r>
      <w:proofErr w:type="spellStart"/>
      <w:r w:rsidR="00E24F74">
        <w:rPr>
          <w:rFonts w:ascii="Times New Roman" w:hAnsi="Times New Roman" w:cs="Times New Roman"/>
          <w:sz w:val="28"/>
          <w:szCs w:val="28"/>
          <w:lang w:val="kk-KZ"/>
        </w:rPr>
        <w:t>Игнатенко.</w:t>
      </w:r>
      <w:r>
        <w:rPr>
          <w:rFonts w:ascii="Times New Roman" w:hAnsi="Times New Roman" w:cs="Times New Roman"/>
          <w:sz w:val="28"/>
          <w:szCs w:val="28"/>
          <w:lang w:val="kk-KZ"/>
        </w:rPr>
        <w:t>Д</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Ильясова</w:t>
      </w:r>
      <w:proofErr w:type="spellEnd"/>
      <w:r>
        <w:rPr>
          <w:rFonts w:ascii="Times New Roman" w:hAnsi="Times New Roman" w:cs="Times New Roman"/>
          <w:sz w:val="28"/>
          <w:szCs w:val="28"/>
          <w:lang w:val="kk-KZ"/>
        </w:rPr>
        <w:t xml:space="preserve"> 2022ж. </w:t>
      </w:r>
      <w:proofErr w:type="spellStart"/>
      <w:r>
        <w:rPr>
          <w:rFonts w:ascii="Times New Roman" w:hAnsi="Times New Roman" w:cs="Times New Roman"/>
          <w:sz w:val="28"/>
          <w:szCs w:val="28"/>
          <w:lang w:val="kk-KZ"/>
        </w:rPr>
        <w:t>Алматыкітап</w:t>
      </w:r>
      <w:proofErr w:type="spellEnd"/>
      <w:r>
        <w:rPr>
          <w:rFonts w:ascii="Times New Roman" w:hAnsi="Times New Roman" w:cs="Times New Roman"/>
          <w:sz w:val="28"/>
          <w:szCs w:val="28"/>
          <w:lang w:val="kk-KZ"/>
        </w:rPr>
        <w:t xml:space="preserve"> баспасы. «Математика негіздері. Әдістемелік нұсқау (электрондық нұсқа)» С. </w:t>
      </w:r>
      <w:proofErr w:type="spellStart"/>
      <w:r>
        <w:rPr>
          <w:rFonts w:ascii="Times New Roman" w:hAnsi="Times New Roman" w:cs="Times New Roman"/>
          <w:sz w:val="28"/>
          <w:szCs w:val="28"/>
          <w:lang w:val="kk-KZ"/>
        </w:rPr>
        <w:t>Неверова</w:t>
      </w:r>
      <w:proofErr w:type="spellEnd"/>
      <w:r>
        <w:rPr>
          <w:rFonts w:ascii="Times New Roman" w:hAnsi="Times New Roman" w:cs="Times New Roman"/>
          <w:sz w:val="28"/>
          <w:szCs w:val="28"/>
          <w:lang w:val="kk-KZ"/>
        </w:rPr>
        <w:t xml:space="preserve">, А. </w:t>
      </w:r>
      <w:proofErr w:type="spellStart"/>
      <w:r>
        <w:rPr>
          <w:rFonts w:ascii="Times New Roman" w:hAnsi="Times New Roman" w:cs="Times New Roman"/>
          <w:sz w:val="28"/>
          <w:szCs w:val="28"/>
          <w:lang w:val="kk-KZ"/>
        </w:rPr>
        <w:t>Ойшыбаева</w:t>
      </w:r>
      <w:proofErr w:type="spellEnd"/>
      <w:r>
        <w:rPr>
          <w:rFonts w:ascii="Times New Roman" w:hAnsi="Times New Roman" w:cs="Times New Roman"/>
          <w:sz w:val="28"/>
          <w:szCs w:val="28"/>
          <w:lang w:val="kk-KZ"/>
        </w:rPr>
        <w:t xml:space="preserve"> 2022ж. </w:t>
      </w:r>
      <w:proofErr w:type="spellStart"/>
      <w:r>
        <w:rPr>
          <w:rFonts w:ascii="Times New Roman" w:hAnsi="Times New Roman" w:cs="Times New Roman"/>
          <w:sz w:val="28"/>
          <w:szCs w:val="28"/>
          <w:lang w:val="kk-KZ"/>
        </w:rPr>
        <w:t>Алматыкітап</w:t>
      </w:r>
      <w:proofErr w:type="spellEnd"/>
      <w:r>
        <w:rPr>
          <w:rFonts w:ascii="Times New Roman" w:hAnsi="Times New Roman" w:cs="Times New Roman"/>
          <w:sz w:val="28"/>
          <w:szCs w:val="28"/>
          <w:lang w:val="kk-KZ"/>
        </w:rPr>
        <w:t xml:space="preserve"> баспасы. «Қауіпсіз мінез-құлық негіздері» Әдістемелік нұсқау Р. Қасымбекова, Ғ. </w:t>
      </w:r>
      <w:proofErr w:type="spellStart"/>
      <w:r>
        <w:rPr>
          <w:rFonts w:ascii="Times New Roman" w:hAnsi="Times New Roman" w:cs="Times New Roman"/>
          <w:sz w:val="28"/>
          <w:szCs w:val="28"/>
          <w:lang w:val="kk-KZ"/>
        </w:rPr>
        <w:t>Кулджина</w:t>
      </w:r>
      <w:proofErr w:type="spellEnd"/>
      <w:r>
        <w:rPr>
          <w:rFonts w:ascii="Times New Roman" w:hAnsi="Times New Roman" w:cs="Times New Roman"/>
          <w:sz w:val="28"/>
          <w:szCs w:val="28"/>
          <w:lang w:val="kk-KZ"/>
        </w:rPr>
        <w:t xml:space="preserve">, А. </w:t>
      </w:r>
      <w:proofErr w:type="spellStart"/>
      <w:r>
        <w:rPr>
          <w:rFonts w:ascii="Times New Roman" w:hAnsi="Times New Roman" w:cs="Times New Roman"/>
          <w:sz w:val="28"/>
          <w:szCs w:val="28"/>
          <w:lang w:val="kk-KZ"/>
        </w:rPr>
        <w:t>Есенсариева</w:t>
      </w:r>
      <w:proofErr w:type="spellEnd"/>
      <w:r>
        <w:rPr>
          <w:rFonts w:ascii="Times New Roman" w:hAnsi="Times New Roman" w:cs="Times New Roman"/>
          <w:sz w:val="28"/>
          <w:szCs w:val="28"/>
          <w:lang w:val="kk-KZ"/>
        </w:rPr>
        <w:t xml:space="preserve"> 2018ж. </w:t>
      </w:r>
      <w:proofErr w:type="spellStart"/>
      <w:r>
        <w:rPr>
          <w:rFonts w:ascii="Times New Roman" w:hAnsi="Times New Roman" w:cs="Times New Roman"/>
          <w:sz w:val="28"/>
          <w:szCs w:val="28"/>
          <w:lang w:val="kk-KZ"/>
        </w:rPr>
        <w:t>Алматыкітап</w:t>
      </w:r>
      <w:proofErr w:type="spellEnd"/>
      <w:r>
        <w:rPr>
          <w:rFonts w:ascii="Times New Roman" w:hAnsi="Times New Roman" w:cs="Times New Roman"/>
          <w:sz w:val="28"/>
          <w:szCs w:val="28"/>
          <w:lang w:val="kk-KZ"/>
        </w:rPr>
        <w:t xml:space="preserve"> баспасы. </w:t>
      </w:r>
    </w:p>
    <w:p w14:paraId="5A5ABDBB" w14:textId="77777777" w:rsidR="009E3881" w:rsidRDefault="009E3881" w:rsidP="00C5186E">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202</w:t>
      </w:r>
      <w:r w:rsidR="0078532F">
        <w:rPr>
          <w:rFonts w:ascii="Times New Roman" w:hAnsi="Times New Roman" w:cs="Times New Roman"/>
          <w:sz w:val="28"/>
          <w:szCs w:val="28"/>
          <w:lang w:val="kk-KZ"/>
        </w:rPr>
        <w:t>2</w:t>
      </w:r>
      <w:r>
        <w:rPr>
          <w:rFonts w:ascii="Times New Roman" w:hAnsi="Times New Roman" w:cs="Times New Roman"/>
          <w:sz w:val="28"/>
          <w:szCs w:val="28"/>
          <w:lang w:val="kk-KZ"/>
        </w:rPr>
        <w:t>-202</w:t>
      </w:r>
      <w:r w:rsidR="0078532F">
        <w:rPr>
          <w:rFonts w:ascii="Times New Roman" w:hAnsi="Times New Roman" w:cs="Times New Roman"/>
          <w:sz w:val="28"/>
          <w:szCs w:val="28"/>
          <w:lang w:val="kk-KZ"/>
        </w:rPr>
        <w:t>3</w:t>
      </w:r>
      <w:r>
        <w:rPr>
          <w:rFonts w:ascii="Times New Roman" w:hAnsi="Times New Roman" w:cs="Times New Roman"/>
          <w:sz w:val="28"/>
          <w:szCs w:val="28"/>
          <w:lang w:val="kk-KZ"/>
        </w:rPr>
        <w:t>, 202</w:t>
      </w:r>
      <w:r w:rsidR="0078532F">
        <w:rPr>
          <w:rFonts w:ascii="Times New Roman" w:hAnsi="Times New Roman" w:cs="Times New Roman"/>
          <w:sz w:val="28"/>
          <w:szCs w:val="28"/>
          <w:lang w:val="kk-KZ"/>
        </w:rPr>
        <w:t>3</w:t>
      </w:r>
      <w:r>
        <w:rPr>
          <w:rFonts w:ascii="Times New Roman" w:hAnsi="Times New Roman" w:cs="Times New Roman"/>
          <w:sz w:val="28"/>
          <w:szCs w:val="28"/>
          <w:lang w:val="kk-KZ"/>
        </w:rPr>
        <w:t>-202</w:t>
      </w:r>
      <w:r w:rsidR="0078532F">
        <w:rPr>
          <w:rFonts w:ascii="Times New Roman" w:hAnsi="Times New Roman" w:cs="Times New Roman"/>
          <w:sz w:val="28"/>
          <w:szCs w:val="28"/>
          <w:lang w:val="kk-KZ"/>
        </w:rPr>
        <w:t>4</w:t>
      </w:r>
      <w:r>
        <w:rPr>
          <w:rFonts w:ascii="Times New Roman" w:hAnsi="Times New Roman" w:cs="Times New Roman"/>
          <w:sz w:val="28"/>
          <w:szCs w:val="28"/>
          <w:lang w:val="kk-KZ"/>
        </w:rPr>
        <w:t>, 202</w:t>
      </w:r>
      <w:r w:rsidR="0078532F">
        <w:rPr>
          <w:rFonts w:ascii="Times New Roman" w:hAnsi="Times New Roman" w:cs="Times New Roman"/>
          <w:sz w:val="28"/>
          <w:szCs w:val="28"/>
          <w:lang w:val="kk-KZ"/>
        </w:rPr>
        <w:t>4</w:t>
      </w:r>
      <w:r>
        <w:rPr>
          <w:rFonts w:ascii="Times New Roman" w:hAnsi="Times New Roman" w:cs="Times New Roman"/>
          <w:sz w:val="28"/>
          <w:szCs w:val="28"/>
          <w:lang w:val="kk-KZ"/>
        </w:rPr>
        <w:t>-202</w:t>
      </w:r>
      <w:r w:rsidR="0078532F">
        <w:rPr>
          <w:rFonts w:ascii="Times New Roman" w:hAnsi="Times New Roman" w:cs="Times New Roman"/>
          <w:sz w:val="28"/>
          <w:szCs w:val="28"/>
          <w:lang w:val="kk-KZ"/>
        </w:rPr>
        <w:t>5</w:t>
      </w:r>
      <w:r>
        <w:rPr>
          <w:rFonts w:ascii="Times New Roman" w:hAnsi="Times New Roman" w:cs="Times New Roman"/>
          <w:sz w:val="28"/>
          <w:szCs w:val="28"/>
          <w:lang w:val="kk-KZ"/>
        </w:rPr>
        <w:t xml:space="preserve"> оқу жылдары бойынша толық  талдау 5-қосымшаға сәйкес ұсынылды.</w:t>
      </w:r>
    </w:p>
    <w:p w14:paraId="662D9B34" w14:textId="77777777" w:rsidR="009E3881" w:rsidRDefault="009E3881" w:rsidP="00C5186E">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7. Тәрбиеленушілердің білімдерін бағалау:</w:t>
      </w:r>
    </w:p>
    <w:p w14:paraId="7EA805C9" w14:textId="77777777" w:rsidR="009E3881" w:rsidRDefault="009E3881" w:rsidP="00963272">
      <w:pPr>
        <w:pStyle w:val="Default"/>
        <w:ind w:firstLine="708"/>
        <w:contextualSpacing/>
        <w:jc w:val="both"/>
        <w:rPr>
          <w:color w:val="auto"/>
          <w:sz w:val="28"/>
          <w:szCs w:val="28"/>
          <w:lang w:val="kk-KZ"/>
        </w:rPr>
      </w:pPr>
      <w:r>
        <w:rPr>
          <w:b/>
          <w:i/>
          <w:color w:val="auto"/>
          <w:sz w:val="28"/>
          <w:szCs w:val="28"/>
          <w:lang w:val="kk-KZ"/>
        </w:rPr>
        <w:t>1) баланың даму мониторингін қамтамасыз ететін және оның жеке дамуын жоспарлаудың негізі болып табылатын мектеп жасына дейінгі тәрбиеленушілердің оқыту нәтижелерінің болуы:</w:t>
      </w:r>
      <w:r>
        <w:rPr>
          <w:lang w:val="kk-KZ"/>
        </w:rPr>
        <w:t xml:space="preserve"> </w:t>
      </w:r>
      <w:r>
        <w:rPr>
          <w:color w:val="auto"/>
          <w:sz w:val="28"/>
          <w:szCs w:val="28"/>
          <w:lang w:val="kk-KZ"/>
        </w:rPr>
        <w:t xml:space="preserve">Топтың мониторингі нәтижелері негізінде  оқу жылына Баланың жеке даму картасы толтырылды. </w:t>
      </w:r>
      <w:r>
        <w:rPr>
          <w:color w:val="auto"/>
          <w:sz w:val="28"/>
          <w:szCs w:val="28"/>
          <w:lang w:val="kk-KZ"/>
        </w:rPr>
        <w:lastRenderedPageBreak/>
        <w:t xml:space="preserve">Баланың жеке дамыту картасында тәрбиеші кестеге дамытушы немесе түзету шараларын енгізді. </w:t>
      </w:r>
    </w:p>
    <w:p w14:paraId="0EF2DF71" w14:textId="77777777" w:rsidR="009E3881" w:rsidRDefault="009E3881" w:rsidP="00C5186E">
      <w:pPr>
        <w:pStyle w:val="Default"/>
        <w:contextualSpacing/>
        <w:jc w:val="both"/>
        <w:rPr>
          <w:color w:val="auto"/>
          <w:sz w:val="28"/>
          <w:szCs w:val="28"/>
          <w:lang w:val="kk-KZ"/>
        </w:rPr>
      </w:pPr>
      <w:r>
        <w:rPr>
          <w:color w:val="auto"/>
          <w:sz w:val="28"/>
          <w:szCs w:val="28"/>
          <w:lang w:val="kk-KZ"/>
        </w:rPr>
        <w:t xml:space="preserve">Бастапқы бақылау нәтижесіндегі шаралар (дамытушы, түзету)  қазан-желтоқсан, аралық бақылау нәтижесіндегі шаралар ақпан-сәуір, қорытынды бақылау нәтижесіндегі шаралар  маусым-шілде айларында жүргізіледі. </w:t>
      </w:r>
    </w:p>
    <w:p w14:paraId="1672A96D" w14:textId="64C4DEE1" w:rsidR="009E3881" w:rsidRDefault="009E3881" w:rsidP="00C5186E">
      <w:pPr>
        <w:pStyle w:val="Default"/>
        <w:contextualSpacing/>
        <w:jc w:val="both"/>
        <w:rPr>
          <w:color w:val="auto"/>
          <w:sz w:val="28"/>
          <w:szCs w:val="28"/>
          <w:lang w:val="kk-KZ"/>
        </w:rPr>
      </w:pPr>
      <w:r>
        <w:rPr>
          <w:color w:val="auto"/>
          <w:sz w:val="28"/>
          <w:szCs w:val="28"/>
          <w:lang w:val="kk-KZ"/>
        </w:rPr>
        <w:t>Қорытындыға Мектепке дейінгі тәрбие мен оқытудың үлгілік оқу бағдарламасында белгіленген күтілетін нәтижелерге сәйкес баланың даму деңгейін жазды.</w:t>
      </w:r>
    </w:p>
    <w:p w14:paraId="47DA76FD" w14:textId="439FAA1E" w:rsidR="009E3881" w:rsidRDefault="009E3881" w:rsidP="00C5186E">
      <w:pPr>
        <w:pStyle w:val="Default"/>
        <w:contextualSpacing/>
        <w:jc w:val="both"/>
        <w:rPr>
          <w:color w:val="auto"/>
          <w:sz w:val="28"/>
          <w:szCs w:val="28"/>
          <w:lang w:val="kk-KZ"/>
        </w:rPr>
      </w:pPr>
      <w:r>
        <w:rPr>
          <w:color w:val="auto"/>
          <w:sz w:val="28"/>
          <w:szCs w:val="28"/>
          <w:lang w:val="kk-KZ"/>
        </w:rPr>
        <w:t>Жеке картаны жас тобында жұмыс істейтін тәрбиешісі дербес толтырды.</w:t>
      </w:r>
    </w:p>
    <w:p w14:paraId="2313B130" w14:textId="7F8A8E26" w:rsidR="009E3881" w:rsidRPr="00F10123" w:rsidRDefault="009E3881" w:rsidP="00C5186E">
      <w:pPr>
        <w:pStyle w:val="Default"/>
        <w:contextualSpacing/>
        <w:jc w:val="both"/>
        <w:rPr>
          <w:color w:val="auto"/>
          <w:sz w:val="28"/>
          <w:szCs w:val="28"/>
          <w:lang w:val="kk-KZ"/>
        </w:rPr>
      </w:pPr>
      <w:r w:rsidRPr="00F10123">
        <w:rPr>
          <w:b/>
          <w:color w:val="auto"/>
          <w:sz w:val="28"/>
          <w:szCs w:val="28"/>
          <w:lang w:val="kk-KZ"/>
        </w:rPr>
        <w:t>202</w:t>
      </w:r>
      <w:r w:rsidR="00A66E70" w:rsidRPr="00F10123">
        <w:rPr>
          <w:b/>
          <w:color w:val="auto"/>
          <w:sz w:val="28"/>
          <w:szCs w:val="28"/>
          <w:lang w:val="kk-KZ"/>
        </w:rPr>
        <w:t>2</w:t>
      </w:r>
      <w:r w:rsidRPr="00F10123">
        <w:rPr>
          <w:b/>
          <w:color w:val="auto"/>
          <w:sz w:val="28"/>
          <w:szCs w:val="28"/>
          <w:lang w:val="kk-KZ"/>
        </w:rPr>
        <w:t>-202</w:t>
      </w:r>
      <w:r w:rsidR="00A66E70" w:rsidRPr="00F10123">
        <w:rPr>
          <w:b/>
          <w:color w:val="auto"/>
          <w:sz w:val="28"/>
          <w:szCs w:val="28"/>
          <w:lang w:val="kk-KZ"/>
        </w:rPr>
        <w:t>3</w:t>
      </w:r>
      <w:r w:rsidRPr="00F10123">
        <w:rPr>
          <w:b/>
          <w:color w:val="auto"/>
          <w:sz w:val="28"/>
          <w:szCs w:val="28"/>
          <w:lang w:val="kk-KZ"/>
        </w:rPr>
        <w:t xml:space="preserve"> оқу жылында</w:t>
      </w:r>
      <w:r w:rsidR="004D40FD" w:rsidRPr="00F10123">
        <w:rPr>
          <w:color w:val="auto"/>
          <w:sz w:val="28"/>
          <w:szCs w:val="28"/>
          <w:lang w:val="kk-KZ"/>
        </w:rPr>
        <w:t xml:space="preserve"> </w:t>
      </w:r>
      <w:r w:rsidR="004D40FD" w:rsidRPr="00F10123">
        <w:rPr>
          <w:rFonts w:eastAsia="Times New Roman"/>
          <w:b/>
          <w:color w:val="auto"/>
          <w:sz w:val="28"/>
          <w:szCs w:val="28"/>
          <w:lang w:val="kk-KZ" w:eastAsia="ru-RU"/>
        </w:rPr>
        <w:t>«</w:t>
      </w:r>
      <w:r w:rsidR="000A1603" w:rsidRPr="00F10123">
        <w:rPr>
          <w:rFonts w:eastAsia="Times New Roman"/>
          <w:b/>
          <w:color w:val="auto"/>
          <w:sz w:val="28"/>
          <w:szCs w:val="28"/>
          <w:lang w:val="kk-KZ" w:eastAsia="ru-RU"/>
        </w:rPr>
        <w:t>Қуаныш</w:t>
      </w:r>
      <w:r w:rsidR="004D40FD" w:rsidRPr="00F10123">
        <w:rPr>
          <w:rFonts w:eastAsia="Times New Roman"/>
          <w:color w:val="auto"/>
          <w:sz w:val="28"/>
          <w:szCs w:val="28"/>
          <w:lang w:val="kk-KZ" w:eastAsia="ru-RU"/>
        </w:rPr>
        <w:t xml:space="preserve">», </w:t>
      </w:r>
      <w:r w:rsidR="004D40FD" w:rsidRPr="00F10123">
        <w:rPr>
          <w:rFonts w:eastAsia="Times New Roman"/>
          <w:b/>
          <w:color w:val="auto"/>
          <w:sz w:val="28"/>
          <w:szCs w:val="28"/>
          <w:lang w:val="kk-KZ" w:eastAsia="ru-RU"/>
        </w:rPr>
        <w:t>«Бәй</w:t>
      </w:r>
      <w:r w:rsidR="000A1603" w:rsidRPr="00F10123">
        <w:rPr>
          <w:rFonts w:eastAsia="Times New Roman"/>
          <w:b/>
          <w:color w:val="auto"/>
          <w:sz w:val="28"/>
          <w:szCs w:val="28"/>
          <w:lang w:val="kk-KZ" w:eastAsia="ru-RU"/>
        </w:rPr>
        <w:t>терек</w:t>
      </w:r>
      <w:r w:rsidR="004D40FD" w:rsidRPr="00F10123">
        <w:rPr>
          <w:rFonts w:eastAsia="Times New Roman"/>
          <w:b/>
          <w:color w:val="auto"/>
          <w:sz w:val="28"/>
          <w:szCs w:val="28"/>
          <w:lang w:val="kk-KZ" w:eastAsia="ru-RU"/>
        </w:rPr>
        <w:t>», «Балауса»,</w:t>
      </w:r>
      <w:r w:rsidR="000A1603" w:rsidRPr="00F10123">
        <w:rPr>
          <w:rFonts w:eastAsia="Times New Roman"/>
          <w:b/>
          <w:color w:val="auto"/>
          <w:sz w:val="28"/>
          <w:szCs w:val="28"/>
          <w:lang w:val="kk-KZ" w:eastAsia="ru-RU"/>
        </w:rPr>
        <w:t xml:space="preserve"> «Құлыншақ»</w:t>
      </w:r>
      <w:r w:rsidR="004D40FD" w:rsidRPr="00F10123">
        <w:rPr>
          <w:rFonts w:eastAsia="Times New Roman"/>
          <w:b/>
          <w:color w:val="auto"/>
          <w:sz w:val="28"/>
          <w:szCs w:val="28"/>
          <w:lang w:val="kk-KZ" w:eastAsia="ru-RU"/>
        </w:rPr>
        <w:t xml:space="preserve"> </w:t>
      </w:r>
      <w:r w:rsidRPr="00F10123">
        <w:rPr>
          <w:color w:val="auto"/>
          <w:sz w:val="28"/>
          <w:szCs w:val="28"/>
          <w:lang w:val="kk-KZ"/>
        </w:rPr>
        <w:t xml:space="preserve">ересек тобында </w:t>
      </w:r>
      <w:r w:rsidR="000A1603" w:rsidRPr="00F10123">
        <w:rPr>
          <w:color w:val="auto"/>
          <w:sz w:val="28"/>
          <w:szCs w:val="28"/>
          <w:lang w:val="kk-KZ"/>
        </w:rPr>
        <w:t>100</w:t>
      </w:r>
      <w:r w:rsidRPr="00F10123">
        <w:rPr>
          <w:color w:val="auto"/>
          <w:sz w:val="28"/>
          <w:szCs w:val="28"/>
          <w:lang w:val="kk-KZ"/>
        </w:rPr>
        <w:t xml:space="preserve"> тәрбиеленушіге,  қыркүйек айында бастапқы диагностиканың нәтижелері бойынша Жеке даму картасы толтырылған, бастапқы, аралық, қорытынды бақылаулардан кейінгі түзету іс – шаралары циклограммада жүргізілген.  Жеке даму карталарының көшірмесі ресми интернет-ресурста орналастырылды.</w:t>
      </w:r>
    </w:p>
    <w:p w14:paraId="458139C8" w14:textId="3FCCDA89" w:rsidR="009E3881" w:rsidRDefault="009E3881" w:rsidP="00C5186E">
      <w:pPr>
        <w:pStyle w:val="Default"/>
        <w:contextualSpacing/>
        <w:jc w:val="both"/>
        <w:rPr>
          <w:color w:val="auto"/>
          <w:sz w:val="28"/>
          <w:szCs w:val="28"/>
          <w:lang w:val="kk-KZ"/>
        </w:rPr>
      </w:pPr>
      <w:r w:rsidRPr="00F10123">
        <w:rPr>
          <w:b/>
          <w:color w:val="auto"/>
          <w:sz w:val="28"/>
          <w:szCs w:val="28"/>
          <w:lang w:val="kk-KZ"/>
        </w:rPr>
        <w:t>202</w:t>
      </w:r>
      <w:r w:rsidR="00A66E70" w:rsidRPr="00F10123">
        <w:rPr>
          <w:b/>
          <w:color w:val="auto"/>
          <w:sz w:val="28"/>
          <w:szCs w:val="28"/>
          <w:lang w:val="kk-KZ"/>
        </w:rPr>
        <w:t>3</w:t>
      </w:r>
      <w:r w:rsidRPr="00F10123">
        <w:rPr>
          <w:b/>
          <w:color w:val="auto"/>
          <w:sz w:val="28"/>
          <w:szCs w:val="28"/>
          <w:lang w:val="kk-KZ"/>
        </w:rPr>
        <w:t>-202</w:t>
      </w:r>
      <w:r w:rsidR="00A66E70" w:rsidRPr="00F10123">
        <w:rPr>
          <w:b/>
          <w:color w:val="auto"/>
          <w:sz w:val="28"/>
          <w:szCs w:val="28"/>
          <w:lang w:val="kk-KZ"/>
        </w:rPr>
        <w:t>4</w:t>
      </w:r>
      <w:r w:rsidRPr="00F10123">
        <w:rPr>
          <w:b/>
          <w:color w:val="auto"/>
          <w:sz w:val="28"/>
          <w:szCs w:val="28"/>
          <w:lang w:val="kk-KZ"/>
        </w:rPr>
        <w:t xml:space="preserve"> оқу жылында</w:t>
      </w:r>
      <w:r w:rsidRPr="00F10123">
        <w:rPr>
          <w:color w:val="auto"/>
          <w:sz w:val="28"/>
          <w:szCs w:val="28"/>
          <w:lang w:val="kk-KZ"/>
        </w:rPr>
        <w:t xml:space="preserve"> </w:t>
      </w:r>
      <w:r w:rsidR="004D40FD" w:rsidRPr="00F10123">
        <w:rPr>
          <w:rFonts w:eastAsia="Times New Roman"/>
          <w:b/>
          <w:color w:val="auto"/>
          <w:sz w:val="28"/>
          <w:szCs w:val="28"/>
          <w:lang w:val="kk-KZ" w:eastAsia="ru-RU"/>
        </w:rPr>
        <w:t>«</w:t>
      </w:r>
      <w:r w:rsidR="000A1603" w:rsidRPr="00F10123">
        <w:rPr>
          <w:rFonts w:eastAsia="Times New Roman"/>
          <w:b/>
          <w:color w:val="auto"/>
          <w:sz w:val="28"/>
          <w:szCs w:val="28"/>
          <w:lang w:val="kk-KZ" w:eastAsia="ru-RU"/>
        </w:rPr>
        <w:t>Айналайын</w:t>
      </w:r>
      <w:r w:rsidR="004D40FD" w:rsidRPr="00F10123">
        <w:rPr>
          <w:rFonts w:eastAsia="Times New Roman"/>
          <w:color w:val="auto"/>
          <w:sz w:val="28"/>
          <w:szCs w:val="28"/>
          <w:lang w:val="kk-KZ" w:eastAsia="ru-RU"/>
        </w:rPr>
        <w:t xml:space="preserve">», </w:t>
      </w:r>
      <w:r w:rsidR="004D40FD" w:rsidRPr="00F10123">
        <w:rPr>
          <w:rFonts w:eastAsia="Times New Roman"/>
          <w:b/>
          <w:color w:val="auto"/>
          <w:sz w:val="28"/>
          <w:szCs w:val="28"/>
          <w:lang w:val="kk-KZ" w:eastAsia="ru-RU"/>
        </w:rPr>
        <w:t>«</w:t>
      </w:r>
      <w:r w:rsidR="000A1603" w:rsidRPr="00F10123">
        <w:rPr>
          <w:rFonts w:eastAsia="Times New Roman"/>
          <w:b/>
          <w:color w:val="auto"/>
          <w:sz w:val="28"/>
          <w:szCs w:val="28"/>
          <w:lang w:val="kk-KZ" w:eastAsia="ru-RU"/>
        </w:rPr>
        <w:t>Қарлығаш</w:t>
      </w:r>
      <w:r w:rsidR="004D40FD" w:rsidRPr="00F10123">
        <w:rPr>
          <w:rFonts w:eastAsia="Times New Roman"/>
          <w:b/>
          <w:color w:val="auto"/>
          <w:sz w:val="28"/>
          <w:szCs w:val="28"/>
          <w:lang w:val="kk-KZ" w:eastAsia="ru-RU"/>
        </w:rPr>
        <w:t>», «Бал</w:t>
      </w:r>
      <w:r w:rsidR="000A1603" w:rsidRPr="00F10123">
        <w:rPr>
          <w:rFonts w:eastAsia="Times New Roman"/>
          <w:b/>
          <w:color w:val="auto"/>
          <w:sz w:val="28"/>
          <w:szCs w:val="28"/>
          <w:lang w:val="kk-KZ" w:eastAsia="ru-RU"/>
        </w:rPr>
        <w:t>дырған</w:t>
      </w:r>
      <w:r w:rsidR="004D40FD" w:rsidRPr="00F10123">
        <w:rPr>
          <w:rFonts w:eastAsia="Times New Roman"/>
          <w:b/>
          <w:color w:val="auto"/>
          <w:sz w:val="28"/>
          <w:szCs w:val="28"/>
          <w:lang w:val="kk-KZ" w:eastAsia="ru-RU"/>
        </w:rPr>
        <w:t>»</w:t>
      </w:r>
      <w:r w:rsidR="004D40FD" w:rsidRPr="00F10123">
        <w:rPr>
          <w:color w:val="auto"/>
          <w:sz w:val="28"/>
          <w:szCs w:val="28"/>
          <w:lang w:val="kk-KZ"/>
        </w:rPr>
        <w:t>,</w:t>
      </w:r>
      <w:r w:rsidRPr="00F10123">
        <w:rPr>
          <w:color w:val="auto"/>
          <w:sz w:val="28"/>
          <w:szCs w:val="28"/>
          <w:lang w:val="kk-KZ"/>
        </w:rPr>
        <w:t xml:space="preserve"> ересек тобында </w:t>
      </w:r>
      <w:r w:rsidR="000A1603" w:rsidRPr="00F10123">
        <w:rPr>
          <w:color w:val="auto"/>
          <w:sz w:val="28"/>
          <w:szCs w:val="28"/>
          <w:lang w:val="kk-KZ"/>
        </w:rPr>
        <w:t xml:space="preserve">75, </w:t>
      </w:r>
      <w:r w:rsidR="000A1603" w:rsidRPr="00F10123">
        <w:rPr>
          <w:b/>
          <w:bCs/>
          <w:color w:val="auto"/>
          <w:sz w:val="28"/>
          <w:szCs w:val="28"/>
          <w:lang w:val="kk-KZ"/>
        </w:rPr>
        <w:t>«Бәйтерек»</w:t>
      </w:r>
      <w:r w:rsidR="000A1603" w:rsidRPr="00F10123">
        <w:rPr>
          <w:color w:val="auto"/>
          <w:sz w:val="28"/>
          <w:szCs w:val="28"/>
          <w:lang w:val="kk-KZ"/>
        </w:rPr>
        <w:t xml:space="preserve"> мектепалды даярлық тобында-25</w:t>
      </w:r>
      <w:r w:rsidRPr="00F10123">
        <w:rPr>
          <w:color w:val="auto"/>
          <w:sz w:val="28"/>
          <w:szCs w:val="28"/>
          <w:lang w:val="kk-KZ"/>
        </w:rPr>
        <w:t xml:space="preserve"> тәрбиеленушіге,  қыркүйек айында бастапқы диагностиканың нәтижелері бойынша Жеке даму картасы толтырылған, бастапқы, аралық, қорытынды бақылаулардан кейінгі түзету іс – шаралары циклограммада жүргізілген.  Жеке даму карталарының көшірмесі ресми интернет-ресурста орналастырылды.</w:t>
      </w:r>
    </w:p>
    <w:p w14:paraId="5495EE1E" w14:textId="40DEDB60" w:rsidR="009E3881" w:rsidRPr="00F10123" w:rsidRDefault="009E3881" w:rsidP="00F10123">
      <w:pPr>
        <w:pStyle w:val="Default"/>
        <w:contextualSpacing/>
        <w:jc w:val="both"/>
        <w:rPr>
          <w:color w:val="auto"/>
          <w:sz w:val="28"/>
          <w:szCs w:val="28"/>
          <w:lang w:val="kk-KZ"/>
        </w:rPr>
      </w:pPr>
      <w:r w:rsidRPr="00F10123">
        <w:rPr>
          <w:b/>
          <w:color w:val="auto"/>
          <w:sz w:val="28"/>
          <w:szCs w:val="28"/>
          <w:lang w:val="kk-KZ"/>
        </w:rPr>
        <w:t>202</w:t>
      </w:r>
      <w:r w:rsidR="00A66E70" w:rsidRPr="00F10123">
        <w:rPr>
          <w:b/>
          <w:color w:val="auto"/>
          <w:sz w:val="28"/>
          <w:szCs w:val="28"/>
          <w:lang w:val="kk-KZ"/>
        </w:rPr>
        <w:t>4</w:t>
      </w:r>
      <w:r w:rsidRPr="00F10123">
        <w:rPr>
          <w:b/>
          <w:color w:val="auto"/>
          <w:sz w:val="28"/>
          <w:szCs w:val="28"/>
          <w:lang w:val="kk-KZ"/>
        </w:rPr>
        <w:t>-202</w:t>
      </w:r>
      <w:r w:rsidR="00A66E70" w:rsidRPr="00F10123">
        <w:rPr>
          <w:b/>
          <w:color w:val="auto"/>
          <w:sz w:val="28"/>
          <w:szCs w:val="28"/>
          <w:lang w:val="kk-KZ"/>
        </w:rPr>
        <w:t>5</w:t>
      </w:r>
      <w:r w:rsidRPr="00F10123">
        <w:rPr>
          <w:b/>
          <w:color w:val="auto"/>
          <w:sz w:val="28"/>
          <w:szCs w:val="28"/>
          <w:lang w:val="kk-KZ"/>
        </w:rPr>
        <w:t xml:space="preserve"> оқу жылында</w:t>
      </w:r>
      <w:r w:rsidRPr="00F10123">
        <w:rPr>
          <w:color w:val="auto"/>
          <w:sz w:val="28"/>
          <w:szCs w:val="28"/>
          <w:lang w:val="kk-KZ"/>
        </w:rPr>
        <w:t xml:space="preserve"> </w:t>
      </w:r>
      <w:r w:rsidR="004D40FD" w:rsidRPr="00F10123">
        <w:rPr>
          <w:rFonts w:eastAsia="Times New Roman"/>
          <w:b/>
          <w:color w:val="auto"/>
          <w:sz w:val="28"/>
          <w:szCs w:val="28"/>
          <w:lang w:val="kk-KZ" w:eastAsia="ru-RU"/>
        </w:rPr>
        <w:t>«</w:t>
      </w:r>
      <w:r w:rsidR="000A1603" w:rsidRPr="00F10123">
        <w:rPr>
          <w:rFonts w:eastAsia="Times New Roman"/>
          <w:b/>
          <w:color w:val="auto"/>
          <w:sz w:val="28"/>
          <w:szCs w:val="28"/>
          <w:lang w:val="kk-KZ" w:eastAsia="ru-RU"/>
        </w:rPr>
        <w:t>Айгөлек</w:t>
      </w:r>
      <w:r w:rsidR="004D40FD" w:rsidRPr="00F10123">
        <w:rPr>
          <w:rFonts w:eastAsia="Times New Roman"/>
          <w:color w:val="auto"/>
          <w:sz w:val="28"/>
          <w:szCs w:val="28"/>
          <w:lang w:val="kk-KZ" w:eastAsia="ru-RU"/>
        </w:rPr>
        <w:t xml:space="preserve">», </w:t>
      </w:r>
      <w:r w:rsidR="004D40FD" w:rsidRPr="00F10123">
        <w:rPr>
          <w:rFonts w:eastAsia="Times New Roman"/>
          <w:b/>
          <w:color w:val="auto"/>
          <w:sz w:val="28"/>
          <w:szCs w:val="28"/>
          <w:lang w:val="kk-KZ" w:eastAsia="ru-RU"/>
        </w:rPr>
        <w:t>«</w:t>
      </w:r>
      <w:r w:rsidR="000A1603" w:rsidRPr="00F10123">
        <w:rPr>
          <w:rFonts w:eastAsia="Times New Roman"/>
          <w:b/>
          <w:color w:val="auto"/>
          <w:sz w:val="28"/>
          <w:szCs w:val="28"/>
          <w:lang w:val="kk-KZ" w:eastAsia="ru-RU"/>
        </w:rPr>
        <w:t>Балдәурен</w:t>
      </w:r>
      <w:r w:rsidR="004D40FD" w:rsidRPr="00F10123">
        <w:rPr>
          <w:rFonts w:eastAsia="Times New Roman"/>
          <w:b/>
          <w:color w:val="auto"/>
          <w:sz w:val="28"/>
          <w:szCs w:val="28"/>
          <w:lang w:val="kk-KZ" w:eastAsia="ru-RU"/>
        </w:rPr>
        <w:t>»</w:t>
      </w:r>
      <w:r w:rsidR="000A1603" w:rsidRPr="00F10123">
        <w:rPr>
          <w:rFonts w:eastAsia="Times New Roman"/>
          <w:b/>
          <w:color w:val="auto"/>
          <w:sz w:val="28"/>
          <w:szCs w:val="28"/>
          <w:lang w:val="kk-KZ" w:eastAsia="ru-RU"/>
        </w:rPr>
        <w:t xml:space="preserve"> </w:t>
      </w:r>
      <w:r w:rsidRPr="00F10123">
        <w:rPr>
          <w:color w:val="auto"/>
          <w:sz w:val="28"/>
          <w:szCs w:val="28"/>
          <w:lang w:val="kk-KZ"/>
        </w:rPr>
        <w:t xml:space="preserve">ересек тобында </w:t>
      </w:r>
      <w:r w:rsidR="00E34BA5">
        <w:rPr>
          <w:color w:val="auto"/>
          <w:sz w:val="28"/>
          <w:szCs w:val="28"/>
          <w:lang w:val="kk-KZ"/>
        </w:rPr>
        <w:t>-</w:t>
      </w:r>
      <w:r w:rsidR="000A1603" w:rsidRPr="00F10123">
        <w:rPr>
          <w:color w:val="auto"/>
          <w:sz w:val="28"/>
          <w:szCs w:val="28"/>
          <w:lang w:val="kk-KZ"/>
        </w:rPr>
        <w:t>50,</w:t>
      </w:r>
      <w:r w:rsidR="000A1603" w:rsidRPr="00F10123">
        <w:rPr>
          <w:b/>
          <w:bCs/>
          <w:color w:val="auto"/>
          <w:sz w:val="28"/>
          <w:szCs w:val="28"/>
          <w:lang w:val="kk-KZ"/>
        </w:rPr>
        <w:t xml:space="preserve"> «Бәйтерек»</w:t>
      </w:r>
      <w:r w:rsidR="000A1603" w:rsidRPr="00F10123">
        <w:rPr>
          <w:color w:val="auto"/>
          <w:sz w:val="28"/>
          <w:szCs w:val="28"/>
          <w:lang w:val="kk-KZ"/>
        </w:rPr>
        <w:t xml:space="preserve"> мектепалды даярлық тобында-25 </w:t>
      </w:r>
      <w:r w:rsidRPr="00F10123">
        <w:rPr>
          <w:color w:val="auto"/>
          <w:sz w:val="28"/>
          <w:szCs w:val="28"/>
          <w:lang w:val="kk-KZ"/>
        </w:rPr>
        <w:t xml:space="preserve"> тәрбиеленушіден қыркүйек айында бастапқы диагностиканың нәтижелері бойынша Жеке даму картасы толтырылған , бастапқы  бақылаулардан кейінгі түзету іс – шаралары циклограммада жүргізілген.  Жеке даму карталарының көшірмесі ресми интернет-ресурста орналастырылды.</w:t>
      </w:r>
    </w:p>
    <w:p w14:paraId="16DCEA77" w14:textId="77777777" w:rsidR="009E3881" w:rsidRDefault="009E3881" w:rsidP="00C5186E">
      <w:pPr>
        <w:pStyle w:val="Default"/>
        <w:contextualSpacing/>
        <w:jc w:val="both"/>
        <w:rPr>
          <w:color w:val="auto"/>
          <w:sz w:val="28"/>
          <w:szCs w:val="28"/>
          <w:lang w:val="kk-KZ"/>
        </w:rPr>
      </w:pPr>
      <w:r>
        <w:rPr>
          <w:b/>
          <w:color w:val="auto"/>
          <w:sz w:val="28"/>
          <w:szCs w:val="28"/>
          <w:lang w:val="kk-KZ"/>
        </w:rPr>
        <w:t xml:space="preserve">2) тәрбиеленушілердің даму мониторингінің (бастапқы) нәтижелерінің болуы және талдауы: </w:t>
      </w:r>
      <w:r>
        <w:rPr>
          <w:color w:val="auto"/>
          <w:sz w:val="28"/>
          <w:szCs w:val="28"/>
          <w:lang w:val="kk-KZ"/>
        </w:rPr>
        <w:t>Мектепке дейінгі ұйымның білім беру процесінің тиімділігі, сондай-ақ баланың даму динамикасы туралы диагностика негізінде</w:t>
      </w:r>
    </w:p>
    <w:p w14:paraId="341B8A7C" w14:textId="77777777" w:rsidR="009E3881" w:rsidRDefault="009E3881" w:rsidP="00C5186E">
      <w:pPr>
        <w:pStyle w:val="Default"/>
        <w:contextualSpacing/>
        <w:jc w:val="both"/>
        <w:rPr>
          <w:color w:val="auto"/>
          <w:sz w:val="28"/>
          <w:szCs w:val="28"/>
          <w:lang w:val="kk-KZ"/>
        </w:rPr>
      </w:pPr>
      <w:r>
        <w:rPr>
          <w:color w:val="auto"/>
          <w:sz w:val="28"/>
          <w:szCs w:val="28"/>
          <w:lang w:val="kk-KZ"/>
        </w:rPr>
        <w:t>Үлгілік бағдарламаның мазмұнын меңгеру бойынша мониторинг жүргізілді</w:t>
      </w:r>
    </w:p>
    <w:p w14:paraId="1F9C73D1" w14:textId="77777777" w:rsidR="009E3881" w:rsidRDefault="009E3881" w:rsidP="00C5186E">
      <w:pPr>
        <w:pStyle w:val="Default"/>
        <w:contextualSpacing/>
        <w:jc w:val="both"/>
        <w:rPr>
          <w:color w:val="auto"/>
          <w:sz w:val="28"/>
          <w:szCs w:val="28"/>
          <w:lang w:val="kk-KZ"/>
        </w:rPr>
      </w:pPr>
      <w:r>
        <w:rPr>
          <w:color w:val="auto"/>
          <w:sz w:val="28"/>
          <w:szCs w:val="28"/>
          <w:lang w:val="kk-KZ"/>
        </w:rPr>
        <w:t>(бастапқы қыркүйекте аралық-қаңтарда және қорытынды-мамыр айында).</w:t>
      </w:r>
    </w:p>
    <w:p w14:paraId="5013D851" w14:textId="77777777" w:rsidR="009E3881" w:rsidRDefault="009E3881" w:rsidP="00C5186E">
      <w:pPr>
        <w:pStyle w:val="Default"/>
        <w:contextualSpacing/>
        <w:jc w:val="both"/>
        <w:rPr>
          <w:color w:val="auto"/>
          <w:sz w:val="28"/>
          <w:szCs w:val="28"/>
          <w:lang w:val="kk-KZ"/>
        </w:rPr>
      </w:pPr>
      <w:r>
        <w:rPr>
          <w:color w:val="auto"/>
          <w:sz w:val="28"/>
          <w:szCs w:val="28"/>
          <w:lang w:val="kk-KZ"/>
        </w:rPr>
        <w:t>Мониторингтің мақсаты:</w:t>
      </w:r>
    </w:p>
    <w:p w14:paraId="245E6887" w14:textId="77777777" w:rsidR="009E3881" w:rsidRDefault="009E3881" w:rsidP="00C5186E">
      <w:pPr>
        <w:pStyle w:val="Default"/>
        <w:contextualSpacing/>
        <w:jc w:val="both"/>
        <w:rPr>
          <w:color w:val="auto"/>
          <w:sz w:val="28"/>
          <w:szCs w:val="28"/>
          <w:lang w:val="kk-KZ"/>
        </w:rPr>
      </w:pPr>
      <w:r>
        <w:rPr>
          <w:color w:val="auto"/>
          <w:sz w:val="28"/>
          <w:szCs w:val="28"/>
          <w:lang w:val="kk-KZ"/>
        </w:rPr>
        <w:t>- баланың жетістіктерін қадағалау;</w:t>
      </w:r>
    </w:p>
    <w:p w14:paraId="54DCD95C" w14:textId="77777777" w:rsidR="009E3881" w:rsidRDefault="009E3881" w:rsidP="00C5186E">
      <w:pPr>
        <w:pStyle w:val="Default"/>
        <w:contextualSpacing/>
        <w:jc w:val="both"/>
        <w:rPr>
          <w:color w:val="auto"/>
          <w:sz w:val="28"/>
          <w:szCs w:val="28"/>
          <w:lang w:val="kk-KZ"/>
        </w:rPr>
      </w:pPr>
      <w:r>
        <w:rPr>
          <w:color w:val="auto"/>
          <w:sz w:val="28"/>
          <w:szCs w:val="28"/>
          <w:lang w:val="kk-KZ"/>
        </w:rPr>
        <w:t>- балаларды тәрбиелеу мен дамытуда жеке тәсілдерді қамтамасыз ету;</w:t>
      </w:r>
    </w:p>
    <w:p w14:paraId="378B81DA" w14:textId="77777777" w:rsidR="009E3881" w:rsidRDefault="009E3881" w:rsidP="00C5186E">
      <w:pPr>
        <w:pStyle w:val="Default"/>
        <w:contextualSpacing/>
        <w:jc w:val="both"/>
        <w:rPr>
          <w:color w:val="auto"/>
          <w:sz w:val="28"/>
          <w:szCs w:val="28"/>
          <w:lang w:val="kk-KZ"/>
        </w:rPr>
      </w:pPr>
      <w:r>
        <w:rPr>
          <w:color w:val="auto"/>
          <w:sz w:val="28"/>
          <w:szCs w:val="28"/>
          <w:lang w:val="kk-KZ"/>
        </w:rPr>
        <w:t>- түзету іс-шараларын жедел жоспарлау негізінде білім беру процесін</w:t>
      </w:r>
    </w:p>
    <w:p w14:paraId="7E016374" w14:textId="77777777" w:rsidR="009E3881" w:rsidRDefault="009E3881" w:rsidP="00C5186E">
      <w:pPr>
        <w:pStyle w:val="Default"/>
        <w:contextualSpacing/>
        <w:jc w:val="both"/>
        <w:rPr>
          <w:color w:val="auto"/>
          <w:sz w:val="28"/>
          <w:szCs w:val="28"/>
          <w:lang w:val="kk-KZ"/>
        </w:rPr>
      </w:pPr>
      <w:r>
        <w:rPr>
          <w:color w:val="auto"/>
          <w:sz w:val="28"/>
          <w:szCs w:val="28"/>
          <w:lang w:val="kk-KZ"/>
        </w:rPr>
        <w:t xml:space="preserve">жетілдіру; </w:t>
      </w:r>
    </w:p>
    <w:p w14:paraId="1651627D" w14:textId="77777777" w:rsidR="009E3881" w:rsidRDefault="009E3881" w:rsidP="00C5186E">
      <w:pPr>
        <w:pStyle w:val="Default"/>
        <w:contextualSpacing/>
        <w:jc w:val="both"/>
        <w:rPr>
          <w:color w:val="auto"/>
          <w:sz w:val="28"/>
          <w:szCs w:val="28"/>
          <w:lang w:val="kk-KZ"/>
        </w:rPr>
      </w:pPr>
      <w:r>
        <w:rPr>
          <w:color w:val="auto"/>
          <w:sz w:val="28"/>
          <w:szCs w:val="28"/>
          <w:lang w:val="kk-KZ"/>
        </w:rPr>
        <w:t>- баланың Үлгілік бағдарлама мазмұнын меңгеру деңгейін анықтау</w:t>
      </w:r>
    </w:p>
    <w:p w14:paraId="4B3C06F0" w14:textId="77777777" w:rsidR="009E3881" w:rsidRDefault="009E3881" w:rsidP="00C5186E">
      <w:pPr>
        <w:pStyle w:val="Default"/>
        <w:contextualSpacing/>
        <w:jc w:val="both"/>
        <w:rPr>
          <w:i/>
          <w:color w:val="auto"/>
          <w:sz w:val="28"/>
          <w:szCs w:val="28"/>
          <w:lang w:val="kk-KZ"/>
        </w:rPr>
      </w:pPr>
    </w:p>
    <w:p w14:paraId="17BD5CF3" w14:textId="77777777" w:rsidR="000509C9" w:rsidRDefault="000509C9" w:rsidP="00C5186E">
      <w:pPr>
        <w:spacing w:after="0" w:line="240" w:lineRule="auto"/>
        <w:jc w:val="both"/>
        <w:rPr>
          <w:rFonts w:ascii="Times New Roman" w:hAnsi="Times New Roman" w:cs="Times New Roman"/>
          <w:b/>
          <w:sz w:val="28"/>
          <w:szCs w:val="28"/>
          <w:lang w:val="kk-KZ"/>
        </w:rPr>
      </w:pPr>
    </w:p>
    <w:p w14:paraId="549C9831" w14:textId="77777777" w:rsidR="007D7BCA" w:rsidRDefault="007D7BCA" w:rsidP="00C5186E">
      <w:pPr>
        <w:spacing w:after="0" w:line="240" w:lineRule="auto"/>
        <w:jc w:val="center"/>
        <w:rPr>
          <w:rFonts w:ascii="Times New Roman" w:hAnsi="Times New Roman" w:cs="Times New Roman"/>
          <w:b/>
          <w:sz w:val="28"/>
          <w:szCs w:val="28"/>
          <w:lang w:val="kk-KZ"/>
        </w:rPr>
      </w:pPr>
    </w:p>
    <w:p w14:paraId="629399C4" w14:textId="77777777" w:rsidR="007D7BCA" w:rsidRDefault="007D7BCA" w:rsidP="00C5186E">
      <w:pPr>
        <w:spacing w:after="0" w:line="240" w:lineRule="auto"/>
        <w:jc w:val="center"/>
        <w:rPr>
          <w:rFonts w:ascii="Times New Roman" w:hAnsi="Times New Roman" w:cs="Times New Roman"/>
          <w:b/>
          <w:sz w:val="28"/>
          <w:szCs w:val="28"/>
          <w:lang w:val="kk-KZ"/>
        </w:rPr>
      </w:pPr>
    </w:p>
    <w:p w14:paraId="47C0D379" w14:textId="77777777" w:rsidR="007D7BCA" w:rsidRDefault="007D7BCA" w:rsidP="00C5186E">
      <w:pPr>
        <w:spacing w:after="0" w:line="240" w:lineRule="auto"/>
        <w:jc w:val="center"/>
        <w:rPr>
          <w:rFonts w:ascii="Times New Roman" w:hAnsi="Times New Roman" w:cs="Times New Roman"/>
          <w:b/>
          <w:sz w:val="28"/>
          <w:szCs w:val="28"/>
          <w:lang w:val="kk-KZ"/>
        </w:rPr>
      </w:pPr>
    </w:p>
    <w:p w14:paraId="2BD5D510" w14:textId="77777777" w:rsidR="007D7BCA" w:rsidRDefault="007D7BCA" w:rsidP="00C5186E">
      <w:pPr>
        <w:spacing w:after="0" w:line="240" w:lineRule="auto"/>
        <w:jc w:val="center"/>
        <w:rPr>
          <w:rFonts w:ascii="Times New Roman" w:hAnsi="Times New Roman" w:cs="Times New Roman"/>
          <w:b/>
          <w:sz w:val="28"/>
          <w:szCs w:val="28"/>
          <w:lang w:val="kk-KZ"/>
        </w:rPr>
      </w:pPr>
    </w:p>
    <w:p w14:paraId="634C6516" w14:textId="77777777" w:rsidR="007D7BCA" w:rsidRDefault="007D7BCA" w:rsidP="00C5186E">
      <w:pPr>
        <w:spacing w:after="0" w:line="240" w:lineRule="auto"/>
        <w:jc w:val="center"/>
        <w:rPr>
          <w:rFonts w:ascii="Times New Roman" w:hAnsi="Times New Roman" w:cs="Times New Roman"/>
          <w:b/>
          <w:sz w:val="28"/>
          <w:szCs w:val="28"/>
          <w:lang w:val="kk-KZ"/>
        </w:rPr>
      </w:pPr>
    </w:p>
    <w:p w14:paraId="0EFA70B5" w14:textId="77777777" w:rsidR="007D7BCA" w:rsidRDefault="007D7BCA" w:rsidP="00C5186E">
      <w:pPr>
        <w:spacing w:after="0" w:line="240" w:lineRule="auto"/>
        <w:jc w:val="center"/>
        <w:rPr>
          <w:rFonts w:ascii="Times New Roman" w:hAnsi="Times New Roman" w:cs="Times New Roman"/>
          <w:b/>
          <w:sz w:val="28"/>
          <w:szCs w:val="28"/>
          <w:lang w:val="kk-KZ"/>
        </w:rPr>
      </w:pPr>
    </w:p>
    <w:p w14:paraId="1B75E5FC" w14:textId="77777777" w:rsidR="007D7BCA" w:rsidRDefault="007D7BCA" w:rsidP="00C5186E">
      <w:pPr>
        <w:spacing w:after="0" w:line="240" w:lineRule="auto"/>
        <w:jc w:val="center"/>
        <w:rPr>
          <w:rFonts w:ascii="Times New Roman" w:hAnsi="Times New Roman" w:cs="Times New Roman"/>
          <w:b/>
          <w:sz w:val="28"/>
          <w:szCs w:val="28"/>
          <w:lang w:val="kk-KZ"/>
        </w:rPr>
      </w:pPr>
    </w:p>
    <w:p w14:paraId="7276302F" w14:textId="77777777" w:rsidR="007D7BCA" w:rsidRDefault="007D7BCA" w:rsidP="00B31AD9">
      <w:pPr>
        <w:spacing w:after="0" w:line="240" w:lineRule="auto"/>
        <w:rPr>
          <w:rFonts w:ascii="Times New Roman" w:hAnsi="Times New Roman" w:cs="Times New Roman"/>
          <w:b/>
          <w:sz w:val="28"/>
          <w:szCs w:val="28"/>
          <w:lang w:val="kk-KZ"/>
        </w:rPr>
      </w:pPr>
    </w:p>
    <w:p w14:paraId="5820E870" w14:textId="77777777" w:rsidR="007D7BCA" w:rsidRDefault="007D7BCA" w:rsidP="00C5186E">
      <w:pPr>
        <w:spacing w:after="0" w:line="240" w:lineRule="auto"/>
        <w:jc w:val="center"/>
        <w:rPr>
          <w:rFonts w:ascii="Times New Roman" w:hAnsi="Times New Roman" w:cs="Times New Roman"/>
          <w:b/>
          <w:sz w:val="28"/>
          <w:szCs w:val="28"/>
          <w:lang w:val="kk-KZ"/>
        </w:rPr>
      </w:pPr>
    </w:p>
    <w:p w14:paraId="70AD2799" w14:textId="77777777" w:rsidR="007D7BCA" w:rsidRDefault="007D7BCA" w:rsidP="00C5186E">
      <w:pPr>
        <w:spacing w:after="0" w:line="240" w:lineRule="auto"/>
        <w:jc w:val="center"/>
        <w:rPr>
          <w:rFonts w:ascii="Times New Roman" w:hAnsi="Times New Roman" w:cs="Times New Roman"/>
          <w:b/>
          <w:sz w:val="28"/>
          <w:szCs w:val="28"/>
          <w:lang w:val="kk-KZ"/>
        </w:rPr>
      </w:pPr>
    </w:p>
    <w:p w14:paraId="56A39AC3" w14:textId="0181EEA7" w:rsidR="00A6765D" w:rsidRDefault="00A6765D" w:rsidP="00C5186E">
      <w:pPr>
        <w:spacing w:after="0" w:line="240" w:lineRule="auto"/>
        <w:jc w:val="center"/>
        <w:rPr>
          <w:rFonts w:ascii="Times New Roman" w:hAnsi="Times New Roman" w:cs="Times New Roman"/>
          <w:b/>
          <w:sz w:val="28"/>
          <w:szCs w:val="28"/>
          <w:lang w:val="kk-KZ"/>
        </w:rPr>
      </w:pPr>
      <w:bookmarkStart w:id="20" w:name="_Hlk198680517"/>
      <w:r>
        <w:rPr>
          <w:rFonts w:ascii="Times New Roman" w:hAnsi="Times New Roman" w:cs="Times New Roman"/>
          <w:b/>
          <w:sz w:val="28"/>
          <w:szCs w:val="28"/>
          <w:lang w:val="kk-KZ"/>
        </w:rPr>
        <w:lastRenderedPageBreak/>
        <w:t xml:space="preserve">2022-2023 оқу жылындағы тәрбиеленушілердің даму мониторингінің </w:t>
      </w:r>
      <w:r>
        <w:rPr>
          <w:rFonts w:ascii="Times New Roman" w:hAnsi="Times New Roman" w:cs="Times New Roman"/>
          <w:b/>
          <w:sz w:val="28"/>
          <w:szCs w:val="28"/>
          <w:u w:val="single"/>
          <w:lang w:val="kk-KZ"/>
        </w:rPr>
        <w:t>бастапқы</w:t>
      </w:r>
      <w:r>
        <w:rPr>
          <w:rFonts w:ascii="Times New Roman" w:hAnsi="Times New Roman" w:cs="Times New Roman"/>
          <w:b/>
          <w:sz w:val="28"/>
          <w:szCs w:val="28"/>
          <w:lang w:val="kk-KZ"/>
        </w:rPr>
        <w:t xml:space="preserve"> нәтижесі</w:t>
      </w:r>
    </w:p>
    <w:tbl>
      <w:tblPr>
        <w:tblW w:w="10782" w:type="dxa"/>
        <w:tblInd w:w="-318" w:type="dxa"/>
        <w:tblLook w:val="04A0" w:firstRow="1" w:lastRow="0" w:firstColumn="1" w:lastColumn="0" w:noHBand="0" w:noVBand="1"/>
      </w:tblPr>
      <w:tblGrid>
        <w:gridCol w:w="776"/>
        <w:gridCol w:w="3298"/>
        <w:gridCol w:w="1765"/>
        <w:gridCol w:w="1443"/>
        <w:gridCol w:w="1494"/>
        <w:gridCol w:w="2006"/>
      </w:tblGrid>
      <w:tr w:rsidR="00B31AD9" w:rsidRPr="00B31AD9" w14:paraId="13D3DFDB" w14:textId="77777777" w:rsidTr="00B31AD9">
        <w:trPr>
          <w:trHeight w:val="442"/>
        </w:trPr>
        <w:tc>
          <w:tcPr>
            <w:tcW w:w="7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16864"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8"/>
                <w:szCs w:val="28"/>
                <w:lang w:val="kk-KZ" w:eastAsia="kk-KZ"/>
              </w:rPr>
            </w:pPr>
            <w:r w:rsidRPr="00B31AD9">
              <w:rPr>
                <w:rFonts w:ascii="Times New Roman" w:eastAsia="Times New Roman" w:hAnsi="Times New Roman" w:cs="Times New Roman"/>
                <w:b/>
                <w:bCs/>
                <w:color w:val="000000"/>
                <w:sz w:val="28"/>
                <w:szCs w:val="28"/>
                <w:lang w:val="kk-KZ" w:eastAsia="kk-KZ"/>
              </w:rPr>
              <w:t>№</w:t>
            </w:r>
          </w:p>
        </w:tc>
        <w:tc>
          <w:tcPr>
            <w:tcW w:w="3298" w:type="dxa"/>
            <w:tcBorders>
              <w:top w:val="single" w:sz="8" w:space="0" w:color="auto"/>
              <w:left w:val="nil"/>
              <w:bottom w:val="single" w:sz="8" w:space="0" w:color="auto"/>
              <w:right w:val="single" w:sz="8" w:space="0" w:color="auto"/>
            </w:tcBorders>
            <w:shd w:val="clear" w:color="auto" w:fill="auto"/>
            <w:vAlign w:val="center"/>
            <w:hideMark/>
          </w:tcPr>
          <w:p w14:paraId="3E0E9A7F"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8"/>
                <w:szCs w:val="28"/>
                <w:lang w:val="kk-KZ" w:eastAsia="kk-KZ"/>
              </w:rPr>
            </w:pPr>
            <w:r w:rsidRPr="00B31AD9">
              <w:rPr>
                <w:rFonts w:ascii="Times New Roman" w:eastAsia="Times New Roman" w:hAnsi="Times New Roman" w:cs="Times New Roman"/>
                <w:b/>
                <w:bCs/>
                <w:color w:val="000000"/>
                <w:sz w:val="28"/>
                <w:szCs w:val="28"/>
                <w:lang w:val="kk-KZ" w:eastAsia="kk-KZ"/>
              </w:rPr>
              <w:t>Топ атауы (жас тобының көрсеткіші)</w:t>
            </w:r>
          </w:p>
        </w:tc>
        <w:tc>
          <w:tcPr>
            <w:tcW w:w="1765" w:type="dxa"/>
            <w:tcBorders>
              <w:top w:val="single" w:sz="8" w:space="0" w:color="auto"/>
              <w:left w:val="nil"/>
              <w:bottom w:val="single" w:sz="8" w:space="0" w:color="auto"/>
              <w:right w:val="single" w:sz="8" w:space="0" w:color="auto"/>
            </w:tcBorders>
            <w:shd w:val="clear" w:color="auto" w:fill="auto"/>
            <w:vAlign w:val="center"/>
            <w:hideMark/>
          </w:tcPr>
          <w:p w14:paraId="5149DB18"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8"/>
                <w:szCs w:val="28"/>
                <w:lang w:val="kk-KZ" w:eastAsia="kk-KZ"/>
              </w:rPr>
            </w:pPr>
            <w:r w:rsidRPr="00B31AD9">
              <w:rPr>
                <w:rFonts w:ascii="Times New Roman" w:eastAsia="Times New Roman" w:hAnsi="Times New Roman" w:cs="Times New Roman"/>
                <w:b/>
                <w:bCs/>
                <w:color w:val="000000"/>
                <w:sz w:val="28"/>
                <w:szCs w:val="28"/>
                <w:lang w:val="kk-KZ" w:eastAsia="kk-KZ"/>
              </w:rPr>
              <w:t>Топтардағы бала саны</w:t>
            </w:r>
          </w:p>
        </w:tc>
        <w:tc>
          <w:tcPr>
            <w:tcW w:w="1443" w:type="dxa"/>
            <w:tcBorders>
              <w:top w:val="single" w:sz="8" w:space="0" w:color="auto"/>
              <w:left w:val="nil"/>
              <w:bottom w:val="single" w:sz="8" w:space="0" w:color="auto"/>
              <w:right w:val="single" w:sz="8" w:space="0" w:color="auto"/>
            </w:tcBorders>
            <w:shd w:val="clear" w:color="auto" w:fill="auto"/>
            <w:vAlign w:val="center"/>
            <w:hideMark/>
          </w:tcPr>
          <w:p w14:paraId="19670335"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8"/>
                <w:szCs w:val="28"/>
                <w:lang w:val="kk-KZ" w:eastAsia="kk-KZ"/>
              </w:rPr>
            </w:pPr>
            <w:r w:rsidRPr="00B31AD9">
              <w:rPr>
                <w:rFonts w:ascii="Times New Roman" w:eastAsia="Times New Roman" w:hAnsi="Times New Roman" w:cs="Times New Roman"/>
                <w:b/>
                <w:bCs/>
                <w:color w:val="000000"/>
                <w:sz w:val="28"/>
                <w:szCs w:val="28"/>
                <w:lang w:val="kk-KZ" w:eastAsia="kk-KZ"/>
              </w:rPr>
              <w:t>І деңгей</w:t>
            </w:r>
          </w:p>
        </w:tc>
        <w:tc>
          <w:tcPr>
            <w:tcW w:w="1494" w:type="dxa"/>
            <w:tcBorders>
              <w:top w:val="single" w:sz="8" w:space="0" w:color="auto"/>
              <w:left w:val="nil"/>
              <w:bottom w:val="single" w:sz="8" w:space="0" w:color="auto"/>
              <w:right w:val="single" w:sz="8" w:space="0" w:color="auto"/>
            </w:tcBorders>
            <w:shd w:val="clear" w:color="auto" w:fill="auto"/>
            <w:vAlign w:val="center"/>
            <w:hideMark/>
          </w:tcPr>
          <w:p w14:paraId="1FF2D9C7"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8"/>
                <w:szCs w:val="28"/>
                <w:lang w:val="kk-KZ" w:eastAsia="kk-KZ"/>
              </w:rPr>
            </w:pPr>
            <w:r w:rsidRPr="00B31AD9">
              <w:rPr>
                <w:rFonts w:ascii="Times New Roman" w:eastAsia="Times New Roman" w:hAnsi="Times New Roman" w:cs="Times New Roman"/>
                <w:b/>
                <w:bCs/>
                <w:color w:val="000000"/>
                <w:sz w:val="28"/>
                <w:szCs w:val="28"/>
                <w:lang w:val="kk-KZ" w:eastAsia="kk-KZ"/>
              </w:rPr>
              <w:t>ІІ деңгей</w:t>
            </w:r>
          </w:p>
        </w:tc>
        <w:tc>
          <w:tcPr>
            <w:tcW w:w="2006" w:type="dxa"/>
            <w:tcBorders>
              <w:top w:val="single" w:sz="8" w:space="0" w:color="auto"/>
              <w:left w:val="nil"/>
              <w:bottom w:val="single" w:sz="8" w:space="0" w:color="auto"/>
              <w:right w:val="single" w:sz="8" w:space="0" w:color="auto"/>
            </w:tcBorders>
            <w:shd w:val="clear" w:color="auto" w:fill="auto"/>
            <w:vAlign w:val="center"/>
            <w:hideMark/>
          </w:tcPr>
          <w:p w14:paraId="429972BF"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8"/>
                <w:szCs w:val="28"/>
                <w:lang w:val="kk-KZ" w:eastAsia="kk-KZ"/>
              </w:rPr>
            </w:pPr>
            <w:r w:rsidRPr="00B31AD9">
              <w:rPr>
                <w:rFonts w:ascii="Times New Roman" w:eastAsia="Times New Roman" w:hAnsi="Times New Roman" w:cs="Times New Roman"/>
                <w:b/>
                <w:bCs/>
                <w:color w:val="000000"/>
                <w:sz w:val="28"/>
                <w:szCs w:val="28"/>
                <w:lang w:val="kk-KZ" w:eastAsia="kk-KZ"/>
              </w:rPr>
              <w:t>ІІІ деңгей</w:t>
            </w:r>
          </w:p>
        </w:tc>
      </w:tr>
      <w:tr w:rsidR="00B31AD9" w:rsidRPr="00B31AD9" w14:paraId="12AF51A1" w14:textId="77777777" w:rsidTr="00B31AD9">
        <w:trPr>
          <w:trHeight w:val="442"/>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423F9F90"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1</w:t>
            </w:r>
          </w:p>
        </w:tc>
        <w:tc>
          <w:tcPr>
            <w:tcW w:w="3298" w:type="dxa"/>
            <w:tcBorders>
              <w:top w:val="nil"/>
              <w:left w:val="nil"/>
              <w:bottom w:val="single" w:sz="8" w:space="0" w:color="auto"/>
              <w:right w:val="single" w:sz="8" w:space="0" w:color="auto"/>
            </w:tcBorders>
            <w:shd w:val="clear" w:color="auto" w:fill="auto"/>
            <w:vAlign w:val="center"/>
            <w:hideMark/>
          </w:tcPr>
          <w:p w14:paraId="1DD92A56" w14:textId="77777777" w:rsidR="00B31AD9" w:rsidRPr="00B31AD9" w:rsidRDefault="00B31AD9" w:rsidP="00B31AD9">
            <w:pPr>
              <w:spacing w:after="0" w:line="240" w:lineRule="auto"/>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«Күншуақ» кіші тобы</w:t>
            </w:r>
          </w:p>
        </w:tc>
        <w:tc>
          <w:tcPr>
            <w:tcW w:w="1765" w:type="dxa"/>
            <w:tcBorders>
              <w:top w:val="nil"/>
              <w:left w:val="nil"/>
              <w:bottom w:val="single" w:sz="8" w:space="0" w:color="auto"/>
              <w:right w:val="single" w:sz="8" w:space="0" w:color="auto"/>
            </w:tcBorders>
            <w:shd w:val="clear" w:color="auto" w:fill="auto"/>
            <w:vAlign w:val="center"/>
            <w:hideMark/>
          </w:tcPr>
          <w:p w14:paraId="2F39E29C"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25</w:t>
            </w:r>
          </w:p>
        </w:tc>
        <w:tc>
          <w:tcPr>
            <w:tcW w:w="1443" w:type="dxa"/>
            <w:tcBorders>
              <w:top w:val="nil"/>
              <w:left w:val="nil"/>
              <w:bottom w:val="single" w:sz="8" w:space="0" w:color="auto"/>
              <w:right w:val="single" w:sz="8" w:space="0" w:color="auto"/>
            </w:tcBorders>
            <w:shd w:val="clear" w:color="auto" w:fill="auto"/>
            <w:vAlign w:val="center"/>
            <w:hideMark/>
          </w:tcPr>
          <w:p w14:paraId="5AB74B71"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9</w:t>
            </w:r>
          </w:p>
        </w:tc>
        <w:tc>
          <w:tcPr>
            <w:tcW w:w="1494" w:type="dxa"/>
            <w:tcBorders>
              <w:top w:val="nil"/>
              <w:left w:val="nil"/>
              <w:bottom w:val="single" w:sz="8" w:space="0" w:color="auto"/>
              <w:right w:val="single" w:sz="8" w:space="0" w:color="auto"/>
            </w:tcBorders>
            <w:shd w:val="clear" w:color="auto" w:fill="auto"/>
            <w:vAlign w:val="center"/>
            <w:hideMark/>
          </w:tcPr>
          <w:p w14:paraId="44D626E9"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10</w:t>
            </w:r>
          </w:p>
        </w:tc>
        <w:tc>
          <w:tcPr>
            <w:tcW w:w="2006" w:type="dxa"/>
            <w:tcBorders>
              <w:top w:val="nil"/>
              <w:left w:val="nil"/>
              <w:bottom w:val="single" w:sz="8" w:space="0" w:color="auto"/>
              <w:right w:val="single" w:sz="8" w:space="0" w:color="auto"/>
            </w:tcBorders>
            <w:shd w:val="clear" w:color="auto" w:fill="auto"/>
            <w:vAlign w:val="center"/>
            <w:hideMark/>
          </w:tcPr>
          <w:p w14:paraId="669F91F5"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6</w:t>
            </w:r>
          </w:p>
        </w:tc>
      </w:tr>
      <w:tr w:rsidR="00B31AD9" w:rsidRPr="00B31AD9" w14:paraId="6C7D6365" w14:textId="77777777" w:rsidTr="00B31AD9">
        <w:trPr>
          <w:trHeight w:val="442"/>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6ADB36FF"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w:t>
            </w:r>
          </w:p>
        </w:tc>
        <w:tc>
          <w:tcPr>
            <w:tcW w:w="3298" w:type="dxa"/>
            <w:tcBorders>
              <w:top w:val="nil"/>
              <w:left w:val="nil"/>
              <w:bottom w:val="single" w:sz="8" w:space="0" w:color="auto"/>
              <w:right w:val="single" w:sz="8" w:space="0" w:color="auto"/>
            </w:tcBorders>
            <w:shd w:val="clear" w:color="auto" w:fill="auto"/>
            <w:vAlign w:val="center"/>
            <w:hideMark/>
          </w:tcPr>
          <w:p w14:paraId="76D9C69A" w14:textId="77777777" w:rsidR="00B31AD9" w:rsidRPr="00B31AD9" w:rsidRDefault="00B31AD9" w:rsidP="00B31AD9">
            <w:pPr>
              <w:spacing w:after="0" w:line="240" w:lineRule="auto"/>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«Айгөлек» кіші тобы</w:t>
            </w:r>
          </w:p>
        </w:tc>
        <w:tc>
          <w:tcPr>
            <w:tcW w:w="1765" w:type="dxa"/>
            <w:tcBorders>
              <w:top w:val="nil"/>
              <w:left w:val="nil"/>
              <w:bottom w:val="single" w:sz="8" w:space="0" w:color="auto"/>
              <w:right w:val="single" w:sz="8" w:space="0" w:color="auto"/>
            </w:tcBorders>
            <w:shd w:val="clear" w:color="auto" w:fill="auto"/>
            <w:vAlign w:val="center"/>
            <w:hideMark/>
          </w:tcPr>
          <w:p w14:paraId="1BA4E66D"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25</w:t>
            </w:r>
          </w:p>
        </w:tc>
        <w:tc>
          <w:tcPr>
            <w:tcW w:w="1443" w:type="dxa"/>
            <w:tcBorders>
              <w:top w:val="nil"/>
              <w:left w:val="nil"/>
              <w:bottom w:val="single" w:sz="8" w:space="0" w:color="auto"/>
              <w:right w:val="single" w:sz="8" w:space="0" w:color="auto"/>
            </w:tcBorders>
            <w:shd w:val="clear" w:color="auto" w:fill="auto"/>
            <w:vAlign w:val="center"/>
            <w:hideMark/>
          </w:tcPr>
          <w:p w14:paraId="2028AD67"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9</w:t>
            </w:r>
          </w:p>
        </w:tc>
        <w:tc>
          <w:tcPr>
            <w:tcW w:w="1494" w:type="dxa"/>
            <w:tcBorders>
              <w:top w:val="nil"/>
              <w:left w:val="nil"/>
              <w:bottom w:val="single" w:sz="8" w:space="0" w:color="auto"/>
              <w:right w:val="single" w:sz="8" w:space="0" w:color="auto"/>
            </w:tcBorders>
            <w:shd w:val="clear" w:color="auto" w:fill="auto"/>
            <w:vAlign w:val="center"/>
            <w:hideMark/>
          </w:tcPr>
          <w:p w14:paraId="53911F09"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8</w:t>
            </w:r>
          </w:p>
        </w:tc>
        <w:tc>
          <w:tcPr>
            <w:tcW w:w="2006" w:type="dxa"/>
            <w:tcBorders>
              <w:top w:val="nil"/>
              <w:left w:val="nil"/>
              <w:bottom w:val="single" w:sz="8" w:space="0" w:color="auto"/>
              <w:right w:val="single" w:sz="8" w:space="0" w:color="auto"/>
            </w:tcBorders>
            <w:shd w:val="clear" w:color="auto" w:fill="auto"/>
            <w:vAlign w:val="center"/>
            <w:hideMark/>
          </w:tcPr>
          <w:p w14:paraId="01607537"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8</w:t>
            </w:r>
          </w:p>
        </w:tc>
      </w:tr>
      <w:tr w:rsidR="00B31AD9" w:rsidRPr="00B31AD9" w14:paraId="54A868F5" w14:textId="77777777" w:rsidTr="00B31AD9">
        <w:trPr>
          <w:trHeight w:val="442"/>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215AFE2C"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3</w:t>
            </w:r>
          </w:p>
        </w:tc>
        <w:tc>
          <w:tcPr>
            <w:tcW w:w="3298" w:type="dxa"/>
            <w:tcBorders>
              <w:top w:val="nil"/>
              <w:left w:val="nil"/>
              <w:bottom w:val="single" w:sz="8" w:space="0" w:color="auto"/>
              <w:right w:val="single" w:sz="8" w:space="0" w:color="auto"/>
            </w:tcBorders>
            <w:shd w:val="clear" w:color="auto" w:fill="auto"/>
            <w:vAlign w:val="center"/>
            <w:hideMark/>
          </w:tcPr>
          <w:p w14:paraId="3AD5B354" w14:textId="77777777" w:rsidR="00B31AD9" w:rsidRPr="00B31AD9" w:rsidRDefault="00B31AD9" w:rsidP="00B31AD9">
            <w:pPr>
              <w:spacing w:after="0" w:line="240" w:lineRule="auto"/>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«Балдәурен» кіші тобы</w:t>
            </w:r>
          </w:p>
        </w:tc>
        <w:tc>
          <w:tcPr>
            <w:tcW w:w="1765" w:type="dxa"/>
            <w:tcBorders>
              <w:top w:val="nil"/>
              <w:left w:val="nil"/>
              <w:bottom w:val="single" w:sz="8" w:space="0" w:color="auto"/>
              <w:right w:val="single" w:sz="8" w:space="0" w:color="auto"/>
            </w:tcBorders>
            <w:shd w:val="clear" w:color="auto" w:fill="auto"/>
            <w:vAlign w:val="center"/>
            <w:hideMark/>
          </w:tcPr>
          <w:p w14:paraId="334D7316"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25</w:t>
            </w:r>
          </w:p>
        </w:tc>
        <w:tc>
          <w:tcPr>
            <w:tcW w:w="1443" w:type="dxa"/>
            <w:tcBorders>
              <w:top w:val="nil"/>
              <w:left w:val="nil"/>
              <w:bottom w:val="single" w:sz="8" w:space="0" w:color="auto"/>
              <w:right w:val="single" w:sz="8" w:space="0" w:color="auto"/>
            </w:tcBorders>
            <w:shd w:val="clear" w:color="auto" w:fill="auto"/>
            <w:vAlign w:val="center"/>
            <w:hideMark/>
          </w:tcPr>
          <w:p w14:paraId="3D44D71A"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10</w:t>
            </w:r>
          </w:p>
        </w:tc>
        <w:tc>
          <w:tcPr>
            <w:tcW w:w="1494" w:type="dxa"/>
            <w:tcBorders>
              <w:top w:val="nil"/>
              <w:left w:val="nil"/>
              <w:bottom w:val="single" w:sz="8" w:space="0" w:color="auto"/>
              <w:right w:val="single" w:sz="8" w:space="0" w:color="auto"/>
            </w:tcBorders>
            <w:shd w:val="clear" w:color="auto" w:fill="auto"/>
            <w:vAlign w:val="center"/>
            <w:hideMark/>
          </w:tcPr>
          <w:p w14:paraId="14FCDE8F"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9</w:t>
            </w:r>
          </w:p>
        </w:tc>
        <w:tc>
          <w:tcPr>
            <w:tcW w:w="2006" w:type="dxa"/>
            <w:tcBorders>
              <w:top w:val="nil"/>
              <w:left w:val="nil"/>
              <w:bottom w:val="single" w:sz="8" w:space="0" w:color="auto"/>
              <w:right w:val="single" w:sz="8" w:space="0" w:color="auto"/>
            </w:tcBorders>
            <w:shd w:val="clear" w:color="auto" w:fill="auto"/>
            <w:vAlign w:val="center"/>
            <w:hideMark/>
          </w:tcPr>
          <w:p w14:paraId="43F2CCD2"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6</w:t>
            </w:r>
          </w:p>
        </w:tc>
      </w:tr>
      <w:tr w:rsidR="00B31AD9" w:rsidRPr="00B31AD9" w14:paraId="65BD0591" w14:textId="77777777" w:rsidTr="00B31AD9">
        <w:trPr>
          <w:trHeight w:val="442"/>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5BCF6295"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4</w:t>
            </w:r>
          </w:p>
        </w:tc>
        <w:tc>
          <w:tcPr>
            <w:tcW w:w="3298" w:type="dxa"/>
            <w:tcBorders>
              <w:top w:val="nil"/>
              <w:left w:val="nil"/>
              <w:bottom w:val="single" w:sz="8" w:space="0" w:color="auto"/>
              <w:right w:val="single" w:sz="8" w:space="0" w:color="auto"/>
            </w:tcBorders>
            <w:shd w:val="clear" w:color="auto" w:fill="auto"/>
            <w:vAlign w:val="center"/>
            <w:hideMark/>
          </w:tcPr>
          <w:p w14:paraId="3E05D754" w14:textId="77777777" w:rsidR="00B31AD9" w:rsidRPr="00B31AD9" w:rsidRDefault="00B31AD9" w:rsidP="00B31AD9">
            <w:pPr>
              <w:spacing w:after="0" w:line="240" w:lineRule="auto"/>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«Балдырған» ортаңғы  тобы</w:t>
            </w:r>
          </w:p>
        </w:tc>
        <w:tc>
          <w:tcPr>
            <w:tcW w:w="1765" w:type="dxa"/>
            <w:tcBorders>
              <w:top w:val="nil"/>
              <w:left w:val="nil"/>
              <w:bottom w:val="single" w:sz="8" w:space="0" w:color="auto"/>
              <w:right w:val="single" w:sz="8" w:space="0" w:color="auto"/>
            </w:tcBorders>
            <w:shd w:val="clear" w:color="auto" w:fill="auto"/>
            <w:vAlign w:val="center"/>
            <w:hideMark/>
          </w:tcPr>
          <w:p w14:paraId="01228C42"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25</w:t>
            </w:r>
          </w:p>
        </w:tc>
        <w:tc>
          <w:tcPr>
            <w:tcW w:w="1443" w:type="dxa"/>
            <w:tcBorders>
              <w:top w:val="nil"/>
              <w:left w:val="nil"/>
              <w:bottom w:val="single" w:sz="8" w:space="0" w:color="auto"/>
              <w:right w:val="single" w:sz="8" w:space="0" w:color="auto"/>
            </w:tcBorders>
            <w:shd w:val="clear" w:color="auto" w:fill="auto"/>
            <w:vAlign w:val="center"/>
            <w:hideMark/>
          </w:tcPr>
          <w:p w14:paraId="256B722E"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9</w:t>
            </w:r>
          </w:p>
        </w:tc>
        <w:tc>
          <w:tcPr>
            <w:tcW w:w="1494" w:type="dxa"/>
            <w:tcBorders>
              <w:top w:val="nil"/>
              <w:left w:val="nil"/>
              <w:bottom w:val="single" w:sz="8" w:space="0" w:color="auto"/>
              <w:right w:val="single" w:sz="8" w:space="0" w:color="auto"/>
            </w:tcBorders>
            <w:shd w:val="clear" w:color="auto" w:fill="auto"/>
            <w:vAlign w:val="center"/>
            <w:hideMark/>
          </w:tcPr>
          <w:p w14:paraId="26081D04"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9</w:t>
            </w:r>
          </w:p>
        </w:tc>
        <w:tc>
          <w:tcPr>
            <w:tcW w:w="2006" w:type="dxa"/>
            <w:tcBorders>
              <w:top w:val="nil"/>
              <w:left w:val="nil"/>
              <w:bottom w:val="single" w:sz="8" w:space="0" w:color="auto"/>
              <w:right w:val="single" w:sz="8" w:space="0" w:color="auto"/>
            </w:tcBorders>
            <w:shd w:val="clear" w:color="auto" w:fill="auto"/>
            <w:vAlign w:val="center"/>
            <w:hideMark/>
          </w:tcPr>
          <w:p w14:paraId="204DDA50"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7</w:t>
            </w:r>
          </w:p>
        </w:tc>
      </w:tr>
      <w:tr w:rsidR="00B31AD9" w:rsidRPr="00B31AD9" w14:paraId="0A4480D4" w14:textId="77777777" w:rsidTr="00B31AD9">
        <w:trPr>
          <w:trHeight w:val="442"/>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1F8B6D59"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5</w:t>
            </w:r>
          </w:p>
        </w:tc>
        <w:tc>
          <w:tcPr>
            <w:tcW w:w="3298" w:type="dxa"/>
            <w:tcBorders>
              <w:top w:val="nil"/>
              <w:left w:val="nil"/>
              <w:bottom w:val="single" w:sz="8" w:space="0" w:color="auto"/>
              <w:right w:val="single" w:sz="8" w:space="0" w:color="auto"/>
            </w:tcBorders>
            <w:shd w:val="clear" w:color="auto" w:fill="auto"/>
            <w:vAlign w:val="center"/>
            <w:hideMark/>
          </w:tcPr>
          <w:p w14:paraId="42EEAD13" w14:textId="77777777" w:rsidR="00B31AD9" w:rsidRPr="00B31AD9" w:rsidRDefault="00B31AD9" w:rsidP="00B31AD9">
            <w:pPr>
              <w:spacing w:after="0" w:line="240" w:lineRule="auto"/>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«Еркемай» ортаңғы  тобы</w:t>
            </w:r>
          </w:p>
        </w:tc>
        <w:tc>
          <w:tcPr>
            <w:tcW w:w="1765" w:type="dxa"/>
            <w:tcBorders>
              <w:top w:val="nil"/>
              <w:left w:val="nil"/>
              <w:bottom w:val="single" w:sz="8" w:space="0" w:color="auto"/>
              <w:right w:val="single" w:sz="8" w:space="0" w:color="auto"/>
            </w:tcBorders>
            <w:shd w:val="clear" w:color="auto" w:fill="auto"/>
            <w:vAlign w:val="center"/>
            <w:hideMark/>
          </w:tcPr>
          <w:p w14:paraId="59727F27"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25</w:t>
            </w:r>
          </w:p>
        </w:tc>
        <w:tc>
          <w:tcPr>
            <w:tcW w:w="1443" w:type="dxa"/>
            <w:tcBorders>
              <w:top w:val="nil"/>
              <w:left w:val="nil"/>
              <w:bottom w:val="single" w:sz="8" w:space="0" w:color="auto"/>
              <w:right w:val="single" w:sz="8" w:space="0" w:color="auto"/>
            </w:tcBorders>
            <w:shd w:val="clear" w:color="auto" w:fill="auto"/>
            <w:vAlign w:val="center"/>
            <w:hideMark/>
          </w:tcPr>
          <w:p w14:paraId="1884DF6D"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7</w:t>
            </w:r>
          </w:p>
        </w:tc>
        <w:tc>
          <w:tcPr>
            <w:tcW w:w="1494" w:type="dxa"/>
            <w:tcBorders>
              <w:top w:val="nil"/>
              <w:left w:val="nil"/>
              <w:bottom w:val="single" w:sz="8" w:space="0" w:color="auto"/>
              <w:right w:val="single" w:sz="8" w:space="0" w:color="auto"/>
            </w:tcBorders>
            <w:shd w:val="clear" w:color="auto" w:fill="auto"/>
            <w:vAlign w:val="center"/>
            <w:hideMark/>
          </w:tcPr>
          <w:p w14:paraId="3C7C0D6C"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13</w:t>
            </w:r>
          </w:p>
        </w:tc>
        <w:tc>
          <w:tcPr>
            <w:tcW w:w="2006" w:type="dxa"/>
            <w:tcBorders>
              <w:top w:val="nil"/>
              <w:left w:val="nil"/>
              <w:bottom w:val="single" w:sz="8" w:space="0" w:color="auto"/>
              <w:right w:val="single" w:sz="8" w:space="0" w:color="auto"/>
            </w:tcBorders>
            <w:shd w:val="clear" w:color="auto" w:fill="auto"/>
            <w:vAlign w:val="center"/>
            <w:hideMark/>
          </w:tcPr>
          <w:p w14:paraId="7E1BC43E"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5</w:t>
            </w:r>
          </w:p>
        </w:tc>
      </w:tr>
      <w:tr w:rsidR="00B31AD9" w:rsidRPr="00B31AD9" w14:paraId="2886E9EF" w14:textId="77777777" w:rsidTr="00B31AD9">
        <w:trPr>
          <w:trHeight w:val="442"/>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010EF3B3"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6</w:t>
            </w:r>
          </w:p>
        </w:tc>
        <w:tc>
          <w:tcPr>
            <w:tcW w:w="3298" w:type="dxa"/>
            <w:tcBorders>
              <w:top w:val="nil"/>
              <w:left w:val="nil"/>
              <w:bottom w:val="single" w:sz="8" w:space="0" w:color="auto"/>
              <w:right w:val="single" w:sz="8" w:space="0" w:color="auto"/>
            </w:tcBorders>
            <w:shd w:val="clear" w:color="auto" w:fill="auto"/>
            <w:vAlign w:val="center"/>
            <w:hideMark/>
          </w:tcPr>
          <w:p w14:paraId="35A7D3B9" w14:textId="77777777" w:rsidR="00B31AD9" w:rsidRPr="00B31AD9" w:rsidRDefault="00B31AD9" w:rsidP="00B31AD9">
            <w:pPr>
              <w:spacing w:after="0" w:line="240" w:lineRule="auto"/>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«Қарлығаш» ортаңғы  тобы</w:t>
            </w:r>
          </w:p>
        </w:tc>
        <w:tc>
          <w:tcPr>
            <w:tcW w:w="1765" w:type="dxa"/>
            <w:tcBorders>
              <w:top w:val="nil"/>
              <w:left w:val="nil"/>
              <w:bottom w:val="single" w:sz="8" w:space="0" w:color="auto"/>
              <w:right w:val="single" w:sz="8" w:space="0" w:color="auto"/>
            </w:tcBorders>
            <w:shd w:val="clear" w:color="auto" w:fill="auto"/>
            <w:vAlign w:val="center"/>
            <w:hideMark/>
          </w:tcPr>
          <w:p w14:paraId="027234CE"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25</w:t>
            </w:r>
          </w:p>
        </w:tc>
        <w:tc>
          <w:tcPr>
            <w:tcW w:w="1443" w:type="dxa"/>
            <w:tcBorders>
              <w:top w:val="nil"/>
              <w:left w:val="nil"/>
              <w:bottom w:val="single" w:sz="8" w:space="0" w:color="auto"/>
              <w:right w:val="single" w:sz="8" w:space="0" w:color="auto"/>
            </w:tcBorders>
            <w:shd w:val="clear" w:color="auto" w:fill="auto"/>
            <w:vAlign w:val="center"/>
            <w:hideMark/>
          </w:tcPr>
          <w:p w14:paraId="7260848C"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8</w:t>
            </w:r>
          </w:p>
        </w:tc>
        <w:tc>
          <w:tcPr>
            <w:tcW w:w="1494" w:type="dxa"/>
            <w:tcBorders>
              <w:top w:val="nil"/>
              <w:left w:val="nil"/>
              <w:bottom w:val="single" w:sz="8" w:space="0" w:color="auto"/>
              <w:right w:val="single" w:sz="8" w:space="0" w:color="auto"/>
            </w:tcBorders>
            <w:shd w:val="clear" w:color="auto" w:fill="auto"/>
            <w:vAlign w:val="center"/>
            <w:hideMark/>
          </w:tcPr>
          <w:p w14:paraId="7BC9D429"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12</w:t>
            </w:r>
          </w:p>
        </w:tc>
        <w:tc>
          <w:tcPr>
            <w:tcW w:w="2006" w:type="dxa"/>
            <w:tcBorders>
              <w:top w:val="nil"/>
              <w:left w:val="nil"/>
              <w:bottom w:val="single" w:sz="8" w:space="0" w:color="auto"/>
              <w:right w:val="single" w:sz="8" w:space="0" w:color="auto"/>
            </w:tcBorders>
            <w:shd w:val="clear" w:color="auto" w:fill="auto"/>
            <w:vAlign w:val="center"/>
            <w:hideMark/>
          </w:tcPr>
          <w:p w14:paraId="08DD2FFE"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5</w:t>
            </w:r>
          </w:p>
        </w:tc>
      </w:tr>
      <w:tr w:rsidR="00B31AD9" w:rsidRPr="00B31AD9" w14:paraId="78F1F778" w14:textId="77777777" w:rsidTr="00B31AD9">
        <w:trPr>
          <w:trHeight w:val="442"/>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5AC93450"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7</w:t>
            </w:r>
          </w:p>
        </w:tc>
        <w:tc>
          <w:tcPr>
            <w:tcW w:w="3298" w:type="dxa"/>
            <w:tcBorders>
              <w:top w:val="nil"/>
              <w:left w:val="nil"/>
              <w:bottom w:val="single" w:sz="8" w:space="0" w:color="auto"/>
              <w:right w:val="single" w:sz="8" w:space="0" w:color="auto"/>
            </w:tcBorders>
            <w:shd w:val="clear" w:color="auto" w:fill="auto"/>
            <w:vAlign w:val="center"/>
            <w:hideMark/>
          </w:tcPr>
          <w:p w14:paraId="73E8CDA1" w14:textId="77777777" w:rsidR="00B31AD9" w:rsidRPr="00B31AD9" w:rsidRDefault="00B31AD9" w:rsidP="00B31AD9">
            <w:pPr>
              <w:spacing w:after="0" w:line="240" w:lineRule="auto"/>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«Айналайын» ортаңғы  тобы</w:t>
            </w:r>
          </w:p>
        </w:tc>
        <w:tc>
          <w:tcPr>
            <w:tcW w:w="1765" w:type="dxa"/>
            <w:tcBorders>
              <w:top w:val="nil"/>
              <w:left w:val="nil"/>
              <w:bottom w:val="single" w:sz="8" w:space="0" w:color="auto"/>
              <w:right w:val="single" w:sz="8" w:space="0" w:color="auto"/>
            </w:tcBorders>
            <w:shd w:val="clear" w:color="auto" w:fill="auto"/>
            <w:vAlign w:val="center"/>
            <w:hideMark/>
          </w:tcPr>
          <w:p w14:paraId="4525A142"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25</w:t>
            </w:r>
          </w:p>
        </w:tc>
        <w:tc>
          <w:tcPr>
            <w:tcW w:w="1443" w:type="dxa"/>
            <w:tcBorders>
              <w:top w:val="nil"/>
              <w:left w:val="nil"/>
              <w:bottom w:val="single" w:sz="8" w:space="0" w:color="auto"/>
              <w:right w:val="single" w:sz="8" w:space="0" w:color="auto"/>
            </w:tcBorders>
            <w:shd w:val="clear" w:color="auto" w:fill="auto"/>
            <w:vAlign w:val="center"/>
            <w:hideMark/>
          </w:tcPr>
          <w:p w14:paraId="4FA83FE9"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7</w:t>
            </w:r>
          </w:p>
        </w:tc>
        <w:tc>
          <w:tcPr>
            <w:tcW w:w="1494" w:type="dxa"/>
            <w:tcBorders>
              <w:top w:val="nil"/>
              <w:left w:val="nil"/>
              <w:bottom w:val="single" w:sz="8" w:space="0" w:color="auto"/>
              <w:right w:val="single" w:sz="8" w:space="0" w:color="auto"/>
            </w:tcBorders>
            <w:shd w:val="clear" w:color="auto" w:fill="auto"/>
            <w:vAlign w:val="center"/>
            <w:hideMark/>
          </w:tcPr>
          <w:p w14:paraId="04A8ACCF"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14</w:t>
            </w:r>
          </w:p>
        </w:tc>
        <w:tc>
          <w:tcPr>
            <w:tcW w:w="2006" w:type="dxa"/>
            <w:tcBorders>
              <w:top w:val="nil"/>
              <w:left w:val="nil"/>
              <w:bottom w:val="single" w:sz="8" w:space="0" w:color="auto"/>
              <w:right w:val="single" w:sz="8" w:space="0" w:color="auto"/>
            </w:tcBorders>
            <w:shd w:val="clear" w:color="auto" w:fill="auto"/>
            <w:vAlign w:val="center"/>
            <w:hideMark/>
          </w:tcPr>
          <w:p w14:paraId="55FA2889"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4</w:t>
            </w:r>
          </w:p>
        </w:tc>
      </w:tr>
      <w:tr w:rsidR="00B31AD9" w:rsidRPr="00B31AD9" w14:paraId="35CD4659" w14:textId="77777777" w:rsidTr="00B31AD9">
        <w:trPr>
          <w:trHeight w:val="442"/>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75AF9F6A"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8</w:t>
            </w:r>
          </w:p>
        </w:tc>
        <w:tc>
          <w:tcPr>
            <w:tcW w:w="3298" w:type="dxa"/>
            <w:tcBorders>
              <w:top w:val="nil"/>
              <w:left w:val="nil"/>
              <w:bottom w:val="single" w:sz="8" w:space="0" w:color="auto"/>
              <w:right w:val="single" w:sz="8" w:space="0" w:color="auto"/>
            </w:tcBorders>
            <w:shd w:val="clear" w:color="auto" w:fill="auto"/>
            <w:vAlign w:val="center"/>
            <w:hideMark/>
          </w:tcPr>
          <w:p w14:paraId="6D83AA34" w14:textId="77777777" w:rsidR="00B31AD9" w:rsidRPr="00B31AD9" w:rsidRDefault="00B31AD9" w:rsidP="00B31AD9">
            <w:pPr>
              <w:spacing w:after="0" w:line="240" w:lineRule="auto"/>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«Қуаныш» ересек  тобы</w:t>
            </w:r>
          </w:p>
        </w:tc>
        <w:tc>
          <w:tcPr>
            <w:tcW w:w="1765" w:type="dxa"/>
            <w:tcBorders>
              <w:top w:val="nil"/>
              <w:left w:val="nil"/>
              <w:bottom w:val="single" w:sz="8" w:space="0" w:color="auto"/>
              <w:right w:val="single" w:sz="8" w:space="0" w:color="auto"/>
            </w:tcBorders>
            <w:shd w:val="clear" w:color="auto" w:fill="auto"/>
            <w:vAlign w:val="center"/>
            <w:hideMark/>
          </w:tcPr>
          <w:p w14:paraId="6F25811A"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25</w:t>
            </w:r>
          </w:p>
        </w:tc>
        <w:tc>
          <w:tcPr>
            <w:tcW w:w="1443" w:type="dxa"/>
            <w:tcBorders>
              <w:top w:val="nil"/>
              <w:left w:val="nil"/>
              <w:bottom w:val="single" w:sz="8" w:space="0" w:color="auto"/>
              <w:right w:val="single" w:sz="8" w:space="0" w:color="auto"/>
            </w:tcBorders>
            <w:shd w:val="clear" w:color="auto" w:fill="auto"/>
            <w:vAlign w:val="center"/>
            <w:hideMark/>
          </w:tcPr>
          <w:p w14:paraId="0CD6B829"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8</w:t>
            </w:r>
          </w:p>
        </w:tc>
        <w:tc>
          <w:tcPr>
            <w:tcW w:w="1494" w:type="dxa"/>
            <w:tcBorders>
              <w:top w:val="nil"/>
              <w:left w:val="nil"/>
              <w:bottom w:val="single" w:sz="8" w:space="0" w:color="auto"/>
              <w:right w:val="single" w:sz="8" w:space="0" w:color="auto"/>
            </w:tcBorders>
            <w:shd w:val="clear" w:color="auto" w:fill="auto"/>
            <w:vAlign w:val="center"/>
            <w:hideMark/>
          </w:tcPr>
          <w:p w14:paraId="2463BE29"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12</w:t>
            </w:r>
          </w:p>
        </w:tc>
        <w:tc>
          <w:tcPr>
            <w:tcW w:w="2006" w:type="dxa"/>
            <w:tcBorders>
              <w:top w:val="nil"/>
              <w:left w:val="nil"/>
              <w:bottom w:val="single" w:sz="8" w:space="0" w:color="auto"/>
              <w:right w:val="single" w:sz="8" w:space="0" w:color="auto"/>
            </w:tcBorders>
            <w:shd w:val="clear" w:color="auto" w:fill="auto"/>
            <w:vAlign w:val="center"/>
            <w:hideMark/>
          </w:tcPr>
          <w:p w14:paraId="2182E664"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5</w:t>
            </w:r>
          </w:p>
        </w:tc>
      </w:tr>
      <w:tr w:rsidR="00B31AD9" w:rsidRPr="00B31AD9" w14:paraId="6BD3D29C" w14:textId="77777777" w:rsidTr="00B31AD9">
        <w:trPr>
          <w:trHeight w:val="442"/>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1F108AC4"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9</w:t>
            </w:r>
          </w:p>
        </w:tc>
        <w:tc>
          <w:tcPr>
            <w:tcW w:w="3298" w:type="dxa"/>
            <w:tcBorders>
              <w:top w:val="nil"/>
              <w:left w:val="nil"/>
              <w:bottom w:val="single" w:sz="8" w:space="0" w:color="auto"/>
              <w:right w:val="single" w:sz="8" w:space="0" w:color="auto"/>
            </w:tcBorders>
            <w:shd w:val="clear" w:color="auto" w:fill="auto"/>
            <w:vAlign w:val="center"/>
            <w:hideMark/>
          </w:tcPr>
          <w:p w14:paraId="58A85127" w14:textId="77777777" w:rsidR="00B31AD9" w:rsidRPr="00B31AD9" w:rsidRDefault="00B31AD9" w:rsidP="00B31AD9">
            <w:pPr>
              <w:spacing w:after="0" w:line="240" w:lineRule="auto"/>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«Балауса» ересек  тобы</w:t>
            </w:r>
          </w:p>
        </w:tc>
        <w:tc>
          <w:tcPr>
            <w:tcW w:w="1765" w:type="dxa"/>
            <w:tcBorders>
              <w:top w:val="nil"/>
              <w:left w:val="nil"/>
              <w:bottom w:val="single" w:sz="8" w:space="0" w:color="auto"/>
              <w:right w:val="single" w:sz="8" w:space="0" w:color="auto"/>
            </w:tcBorders>
            <w:shd w:val="clear" w:color="auto" w:fill="auto"/>
            <w:vAlign w:val="center"/>
            <w:hideMark/>
          </w:tcPr>
          <w:p w14:paraId="4C3E17BD"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25</w:t>
            </w:r>
          </w:p>
        </w:tc>
        <w:tc>
          <w:tcPr>
            <w:tcW w:w="1443" w:type="dxa"/>
            <w:tcBorders>
              <w:top w:val="nil"/>
              <w:left w:val="nil"/>
              <w:bottom w:val="single" w:sz="8" w:space="0" w:color="auto"/>
              <w:right w:val="single" w:sz="8" w:space="0" w:color="auto"/>
            </w:tcBorders>
            <w:shd w:val="clear" w:color="auto" w:fill="auto"/>
            <w:vAlign w:val="center"/>
            <w:hideMark/>
          </w:tcPr>
          <w:p w14:paraId="05218DF2"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8</w:t>
            </w:r>
          </w:p>
        </w:tc>
        <w:tc>
          <w:tcPr>
            <w:tcW w:w="1494" w:type="dxa"/>
            <w:tcBorders>
              <w:top w:val="nil"/>
              <w:left w:val="nil"/>
              <w:bottom w:val="single" w:sz="8" w:space="0" w:color="auto"/>
              <w:right w:val="single" w:sz="8" w:space="0" w:color="auto"/>
            </w:tcBorders>
            <w:shd w:val="clear" w:color="auto" w:fill="auto"/>
            <w:vAlign w:val="center"/>
            <w:hideMark/>
          </w:tcPr>
          <w:p w14:paraId="734F400C"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11</w:t>
            </w:r>
          </w:p>
        </w:tc>
        <w:tc>
          <w:tcPr>
            <w:tcW w:w="2006" w:type="dxa"/>
            <w:tcBorders>
              <w:top w:val="nil"/>
              <w:left w:val="nil"/>
              <w:bottom w:val="single" w:sz="8" w:space="0" w:color="auto"/>
              <w:right w:val="single" w:sz="8" w:space="0" w:color="auto"/>
            </w:tcBorders>
            <w:shd w:val="clear" w:color="auto" w:fill="auto"/>
            <w:vAlign w:val="center"/>
            <w:hideMark/>
          </w:tcPr>
          <w:p w14:paraId="425902F9"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6</w:t>
            </w:r>
          </w:p>
        </w:tc>
      </w:tr>
      <w:tr w:rsidR="00B31AD9" w:rsidRPr="00B31AD9" w14:paraId="461E779A" w14:textId="77777777" w:rsidTr="00B31AD9">
        <w:trPr>
          <w:trHeight w:val="442"/>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3843A7CE"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10</w:t>
            </w:r>
          </w:p>
        </w:tc>
        <w:tc>
          <w:tcPr>
            <w:tcW w:w="3298" w:type="dxa"/>
            <w:tcBorders>
              <w:top w:val="nil"/>
              <w:left w:val="nil"/>
              <w:bottom w:val="single" w:sz="8" w:space="0" w:color="auto"/>
              <w:right w:val="single" w:sz="8" w:space="0" w:color="auto"/>
            </w:tcBorders>
            <w:shd w:val="clear" w:color="auto" w:fill="auto"/>
            <w:vAlign w:val="center"/>
            <w:hideMark/>
          </w:tcPr>
          <w:p w14:paraId="16894A80" w14:textId="77777777" w:rsidR="00B31AD9" w:rsidRPr="00B31AD9" w:rsidRDefault="00B31AD9" w:rsidP="00B31AD9">
            <w:pPr>
              <w:spacing w:after="0" w:line="240" w:lineRule="auto"/>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«Құлыншақ» ересек  тобы</w:t>
            </w:r>
          </w:p>
        </w:tc>
        <w:tc>
          <w:tcPr>
            <w:tcW w:w="1765" w:type="dxa"/>
            <w:tcBorders>
              <w:top w:val="nil"/>
              <w:left w:val="nil"/>
              <w:bottom w:val="single" w:sz="8" w:space="0" w:color="auto"/>
              <w:right w:val="single" w:sz="8" w:space="0" w:color="auto"/>
            </w:tcBorders>
            <w:shd w:val="clear" w:color="auto" w:fill="auto"/>
            <w:vAlign w:val="center"/>
            <w:hideMark/>
          </w:tcPr>
          <w:p w14:paraId="2BFBE0F9"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25</w:t>
            </w:r>
          </w:p>
        </w:tc>
        <w:tc>
          <w:tcPr>
            <w:tcW w:w="1443" w:type="dxa"/>
            <w:tcBorders>
              <w:top w:val="nil"/>
              <w:left w:val="nil"/>
              <w:bottom w:val="single" w:sz="8" w:space="0" w:color="auto"/>
              <w:right w:val="single" w:sz="8" w:space="0" w:color="auto"/>
            </w:tcBorders>
            <w:shd w:val="clear" w:color="auto" w:fill="auto"/>
            <w:vAlign w:val="center"/>
            <w:hideMark/>
          </w:tcPr>
          <w:p w14:paraId="78F28D71"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9</w:t>
            </w:r>
          </w:p>
        </w:tc>
        <w:tc>
          <w:tcPr>
            <w:tcW w:w="1494" w:type="dxa"/>
            <w:tcBorders>
              <w:top w:val="nil"/>
              <w:left w:val="nil"/>
              <w:bottom w:val="single" w:sz="8" w:space="0" w:color="auto"/>
              <w:right w:val="single" w:sz="8" w:space="0" w:color="auto"/>
            </w:tcBorders>
            <w:shd w:val="clear" w:color="auto" w:fill="auto"/>
            <w:vAlign w:val="center"/>
            <w:hideMark/>
          </w:tcPr>
          <w:p w14:paraId="0C2911DA"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11</w:t>
            </w:r>
          </w:p>
        </w:tc>
        <w:tc>
          <w:tcPr>
            <w:tcW w:w="2006" w:type="dxa"/>
            <w:tcBorders>
              <w:top w:val="nil"/>
              <w:left w:val="nil"/>
              <w:bottom w:val="single" w:sz="8" w:space="0" w:color="auto"/>
              <w:right w:val="single" w:sz="8" w:space="0" w:color="auto"/>
            </w:tcBorders>
            <w:shd w:val="clear" w:color="auto" w:fill="auto"/>
            <w:vAlign w:val="center"/>
            <w:hideMark/>
          </w:tcPr>
          <w:p w14:paraId="1E9E9DF5"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5</w:t>
            </w:r>
          </w:p>
        </w:tc>
      </w:tr>
      <w:tr w:rsidR="00B31AD9" w:rsidRPr="00B31AD9" w14:paraId="10F0C245" w14:textId="77777777" w:rsidTr="00B31AD9">
        <w:trPr>
          <w:trHeight w:val="442"/>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19DF203F"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11</w:t>
            </w:r>
          </w:p>
        </w:tc>
        <w:tc>
          <w:tcPr>
            <w:tcW w:w="3298" w:type="dxa"/>
            <w:tcBorders>
              <w:top w:val="nil"/>
              <w:left w:val="nil"/>
              <w:bottom w:val="single" w:sz="8" w:space="0" w:color="auto"/>
              <w:right w:val="single" w:sz="8" w:space="0" w:color="auto"/>
            </w:tcBorders>
            <w:shd w:val="clear" w:color="auto" w:fill="auto"/>
            <w:vAlign w:val="center"/>
            <w:hideMark/>
          </w:tcPr>
          <w:p w14:paraId="1FE4C770" w14:textId="77777777" w:rsidR="00B31AD9" w:rsidRPr="00B31AD9" w:rsidRDefault="00B31AD9" w:rsidP="00B31AD9">
            <w:pPr>
              <w:spacing w:after="0" w:line="240" w:lineRule="auto"/>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«Бәйтерек» ересек тобы</w:t>
            </w:r>
          </w:p>
        </w:tc>
        <w:tc>
          <w:tcPr>
            <w:tcW w:w="1765" w:type="dxa"/>
            <w:tcBorders>
              <w:top w:val="nil"/>
              <w:left w:val="nil"/>
              <w:bottom w:val="single" w:sz="8" w:space="0" w:color="auto"/>
              <w:right w:val="single" w:sz="8" w:space="0" w:color="auto"/>
            </w:tcBorders>
            <w:shd w:val="clear" w:color="auto" w:fill="auto"/>
            <w:vAlign w:val="center"/>
            <w:hideMark/>
          </w:tcPr>
          <w:p w14:paraId="26C3D028"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25</w:t>
            </w:r>
          </w:p>
        </w:tc>
        <w:tc>
          <w:tcPr>
            <w:tcW w:w="1443" w:type="dxa"/>
            <w:tcBorders>
              <w:top w:val="nil"/>
              <w:left w:val="nil"/>
              <w:bottom w:val="single" w:sz="8" w:space="0" w:color="auto"/>
              <w:right w:val="single" w:sz="8" w:space="0" w:color="auto"/>
            </w:tcBorders>
            <w:shd w:val="clear" w:color="auto" w:fill="auto"/>
            <w:vAlign w:val="center"/>
            <w:hideMark/>
          </w:tcPr>
          <w:p w14:paraId="41155869" w14:textId="77777777" w:rsidR="00B31AD9" w:rsidRPr="00B31AD9" w:rsidRDefault="00B31AD9" w:rsidP="00B31AD9">
            <w:pPr>
              <w:spacing w:after="0" w:line="240" w:lineRule="auto"/>
              <w:jc w:val="center"/>
              <w:rPr>
                <w:rFonts w:ascii="Times New Roman" w:eastAsia="Times New Roman" w:hAnsi="Times New Roman" w:cs="Times New Roman"/>
                <w:sz w:val="28"/>
                <w:szCs w:val="28"/>
                <w:lang w:val="kk-KZ" w:eastAsia="kk-KZ"/>
              </w:rPr>
            </w:pPr>
            <w:r w:rsidRPr="00B31AD9">
              <w:rPr>
                <w:rFonts w:ascii="Times New Roman" w:eastAsia="Times New Roman" w:hAnsi="Times New Roman" w:cs="Times New Roman"/>
                <w:sz w:val="28"/>
                <w:szCs w:val="28"/>
                <w:lang w:val="kk-KZ" w:eastAsia="kk-KZ"/>
              </w:rPr>
              <w:t>3</w:t>
            </w:r>
          </w:p>
        </w:tc>
        <w:tc>
          <w:tcPr>
            <w:tcW w:w="1494" w:type="dxa"/>
            <w:tcBorders>
              <w:top w:val="nil"/>
              <w:left w:val="nil"/>
              <w:bottom w:val="single" w:sz="8" w:space="0" w:color="auto"/>
              <w:right w:val="single" w:sz="8" w:space="0" w:color="auto"/>
            </w:tcBorders>
            <w:shd w:val="clear" w:color="auto" w:fill="auto"/>
            <w:vAlign w:val="center"/>
            <w:hideMark/>
          </w:tcPr>
          <w:p w14:paraId="6AED91BA" w14:textId="77777777" w:rsidR="00B31AD9" w:rsidRPr="00B31AD9" w:rsidRDefault="00B31AD9" w:rsidP="00B31AD9">
            <w:pPr>
              <w:spacing w:after="0" w:line="240" w:lineRule="auto"/>
              <w:jc w:val="center"/>
              <w:rPr>
                <w:rFonts w:ascii="Times New Roman" w:eastAsia="Times New Roman" w:hAnsi="Times New Roman" w:cs="Times New Roman"/>
                <w:sz w:val="28"/>
                <w:szCs w:val="28"/>
                <w:lang w:val="kk-KZ" w:eastAsia="kk-KZ"/>
              </w:rPr>
            </w:pPr>
            <w:r w:rsidRPr="00B31AD9">
              <w:rPr>
                <w:rFonts w:ascii="Times New Roman" w:eastAsia="Times New Roman" w:hAnsi="Times New Roman" w:cs="Times New Roman"/>
                <w:sz w:val="28"/>
                <w:szCs w:val="28"/>
                <w:lang w:val="kk-KZ" w:eastAsia="kk-KZ"/>
              </w:rPr>
              <w:t>11</w:t>
            </w:r>
          </w:p>
        </w:tc>
        <w:tc>
          <w:tcPr>
            <w:tcW w:w="2006" w:type="dxa"/>
            <w:tcBorders>
              <w:top w:val="nil"/>
              <w:left w:val="nil"/>
              <w:bottom w:val="single" w:sz="8" w:space="0" w:color="auto"/>
              <w:right w:val="single" w:sz="8" w:space="0" w:color="auto"/>
            </w:tcBorders>
            <w:shd w:val="clear" w:color="auto" w:fill="auto"/>
            <w:vAlign w:val="center"/>
            <w:hideMark/>
          </w:tcPr>
          <w:p w14:paraId="36FC87C1" w14:textId="77777777" w:rsidR="00B31AD9" w:rsidRPr="00B31AD9" w:rsidRDefault="00B31AD9" w:rsidP="00B31AD9">
            <w:pPr>
              <w:spacing w:after="0" w:line="240" w:lineRule="auto"/>
              <w:jc w:val="center"/>
              <w:rPr>
                <w:rFonts w:ascii="Times New Roman" w:eastAsia="Times New Roman" w:hAnsi="Times New Roman" w:cs="Times New Roman"/>
                <w:sz w:val="28"/>
                <w:szCs w:val="28"/>
                <w:lang w:val="kk-KZ" w:eastAsia="kk-KZ"/>
              </w:rPr>
            </w:pPr>
            <w:r w:rsidRPr="00B31AD9">
              <w:rPr>
                <w:rFonts w:ascii="Times New Roman" w:eastAsia="Times New Roman" w:hAnsi="Times New Roman" w:cs="Times New Roman"/>
                <w:sz w:val="28"/>
                <w:szCs w:val="28"/>
                <w:lang w:val="kk-KZ" w:eastAsia="kk-KZ"/>
              </w:rPr>
              <w:t>11</w:t>
            </w:r>
          </w:p>
        </w:tc>
      </w:tr>
      <w:tr w:rsidR="00B31AD9" w:rsidRPr="00B31AD9" w14:paraId="2ACD0FDD" w14:textId="77777777" w:rsidTr="00B31AD9">
        <w:trPr>
          <w:trHeight w:val="383"/>
        </w:trPr>
        <w:tc>
          <w:tcPr>
            <w:tcW w:w="776" w:type="dxa"/>
            <w:tcBorders>
              <w:top w:val="nil"/>
              <w:left w:val="single" w:sz="8" w:space="0" w:color="auto"/>
              <w:bottom w:val="single" w:sz="8" w:space="0" w:color="auto"/>
              <w:right w:val="single" w:sz="8" w:space="0" w:color="auto"/>
            </w:tcBorders>
            <w:shd w:val="clear" w:color="auto" w:fill="auto"/>
            <w:vAlign w:val="center"/>
            <w:hideMark/>
          </w:tcPr>
          <w:p w14:paraId="7F598BA8" w14:textId="77777777" w:rsidR="00B31AD9" w:rsidRPr="00B31AD9" w:rsidRDefault="00B31AD9" w:rsidP="00B31AD9">
            <w:pPr>
              <w:spacing w:after="0" w:line="240" w:lineRule="auto"/>
              <w:jc w:val="center"/>
              <w:rPr>
                <w:rFonts w:ascii="Times New Roman" w:eastAsia="Times New Roman" w:hAnsi="Times New Roman" w:cs="Times New Roman"/>
                <w:color w:val="000000"/>
                <w:sz w:val="28"/>
                <w:szCs w:val="28"/>
                <w:lang w:val="kk-KZ" w:eastAsia="kk-KZ"/>
              </w:rPr>
            </w:pPr>
            <w:r w:rsidRPr="00B31AD9">
              <w:rPr>
                <w:rFonts w:ascii="Times New Roman" w:eastAsia="Times New Roman" w:hAnsi="Times New Roman" w:cs="Times New Roman"/>
                <w:color w:val="000000"/>
                <w:sz w:val="28"/>
                <w:szCs w:val="28"/>
                <w:lang w:val="kk-KZ" w:eastAsia="kk-KZ"/>
              </w:rPr>
              <w:t> </w:t>
            </w:r>
          </w:p>
        </w:tc>
        <w:tc>
          <w:tcPr>
            <w:tcW w:w="3298" w:type="dxa"/>
            <w:tcBorders>
              <w:top w:val="nil"/>
              <w:left w:val="nil"/>
              <w:bottom w:val="single" w:sz="8" w:space="0" w:color="auto"/>
              <w:right w:val="single" w:sz="8" w:space="0" w:color="auto"/>
            </w:tcBorders>
            <w:shd w:val="clear" w:color="auto" w:fill="auto"/>
            <w:vAlign w:val="center"/>
            <w:hideMark/>
          </w:tcPr>
          <w:p w14:paraId="294FADE2"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8"/>
                <w:szCs w:val="28"/>
                <w:lang w:val="kk-KZ" w:eastAsia="kk-KZ"/>
              </w:rPr>
            </w:pPr>
            <w:r w:rsidRPr="00B31AD9">
              <w:rPr>
                <w:rFonts w:ascii="Times New Roman" w:eastAsia="Times New Roman" w:hAnsi="Times New Roman" w:cs="Times New Roman"/>
                <w:b/>
                <w:bCs/>
                <w:color w:val="000000"/>
                <w:sz w:val="28"/>
                <w:szCs w:val="28"/>
                <w:lang w:val="kk-KZ" w:eastAsia="kk-KZ"/>
              </w:rPr>
              <w:t>Барлығы</w:t>
            </w:r>
          </w:p>
        </w:tc>
        <w:tc>
          <w:tcPr>
            <w:tcW w:w="1765" w:type="dxa"/>
            <w:tcBorders>
              <w:top w:val="nil"/>
              <w:left w:val="nil"/>
              <w:bottom w:val="single" w:sz="8" w:space="0" w:color="auto"/>
              <w:right w:val="single" w:sz="8" w:space="0" w:color="auto"/>
            </w:tcBorders>
            <w:shd w:val="clear" w:color="auto" w:fill="auto"/>
            <w:vAlign w:val="center"/>
            <w:hideMark/>
          </w:tcPr>
          <w:p w14:paraId="70CE88B2"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8"/>
                <w:szCs w:val="28"/>
                <w:lang w:val="kk-KZ" w:eastAsia="kk-KZ"/>
              </w:rPr>
            </w:pPr>
            <w:r w:rsidRPr="00B31AD9">
              <w:rPr>
                <w:rFonts w:ascii="Times New Roman" w:eastAsia="Times New Roman" w:hAnsi="Times New Roman" w:cs="Times New Roman"/>
                <w:b/>
                <w:bCs/>
                <w:color w:val="000000"/>
                <w:sz w:val="28"/>
                <w:szCs w:val="28"/>
                <w:lang w:val="kk-KZ" w:eastAsia="kk-KZ"/>
              </w:rPr>
              <w:t>275</w:t>
            </w:r>
          </w:p>
        </w:tc>
        <w:tc>
          <w:tcPr>
            <w:tcW w:w="1443" w:type="dxa"/>
            <w:tcBorders>
              <w:top w:val="nil"/>
              <w:left w:val="nil"/>
              <w:bottom w:val="single" w:sz="8" w:space="0" w:color="auto"/>
              <w:right w:val="single" w:sz="8" w:space="0" w:color="auto"/>
            </w:tcBorders>
            <w:shd w:val="clear" w:color="auto" w:fill="auto"/>
            <w:vAlign w:val="center"/>
            <w:hideMark/>
          </w:tcPr>
          <w:p w14:paraId="3E5F0D73"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8"/>
                <w:szCs w:val="28"/>
                <w:lang w:val="kk-KZ" w:eastAsia="kk-KZ"/>
              </w:rPr>
            </w:pPr>
            <w:r w:rsidRPr="00B31AD9">
              <w:rPr>
                <w:rFonts w:ascii="Times New Roman" w:eastAsia="Times New Roman" w:hAnsi="Times New Roman" w:cs="Times New Roman"/>
                <w:b/>
                <w:bCs/>
                <w:color w:val="000000"/>
                <w:sz w:val="28"/>
                <w:szCs w:val="28"/>
                <w:lang w:val="kk-KZ" w:eastAsia="kk-KZ"/>
              </w:rPr>
              <w:t>87</w:t>
            </w:r>
          </w:p>
        </w:tc>
        <w:tc>
          <w:tcPr>
            <w:tcW w:w="1494" w:type="dxa"/>
            <w:tcBorders>
              <w:top w:val="nil"/>
              <w:left w:val="nil"/>
              <w:bottom w:val="single" w:sz="8" w:space="0" w:color="auto"/>
              <w:right w:val="single" w:sz="8" w:space="0" w:color="auto"/>
            </w:tcBorders>
            <w:shd w:val="clear" w:color="auto" w:fill="auto"/>
            <w:vAlign w:val="center"/>
            <w:hideMark/>
          </w:tcPr>
          <w:p w14:paraId="5F93C71F"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8"/>
                <w:szCs w:val="28"/>
                <w:lang w:val="kk-KZ" w:eastAsia="kk-KZ"/>
              </w:rPr>
            </w:pPr>
            <w:r w:rsidRPr="00B31AD9">
              <w:rPr>
                <w:rFonts w:ascii="Times New Roman" w:eastAsia="Times New Roman" w:hAnsi="Times New Roman" w:cs="Times New Roman"/>
                <w:b/>
                <w:bCs/>
                <w:color w:val="000000"/>
                <w:sz w:val="28"/>
                <w:szCs w:val="28"/>
                <w:lang w:val="kk-KZ" w:eastAsia="kk-KZ"/>
              </w:rPr>
              <w:t>120</w:t>
            </w:r>
          </w:p>
        </w:tc>
        <w:tc>
          <w:tcPr>
            <w:tcW w:w="2006" w:type="dxa"/>
            <w:tcBorders>
              <w:top w:val="nil"/>
              <w:left w:val="nil"/>
              <w:bottom w:val="single" w:sz="8" w:space="0" w:color="auto"/>
              <w:right w:val="single" w:sz="8" w:space="0" w:color="auto"/>
            </w:tcBorders>
            <w:shd w:val="clear" w:color="auto" w:fill="auto"/>
            <w:vAlign w:val="center"/>
            <w:hideMark/>
          </w:tcPr>
          <w:p w14:paraId="434AE201"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8"/>
                <w:szCs w:val="28"/>
                <w:lang w:val="kk-KZ" w:eastAsia="kk-KZ"/>
              </w:rPr>
            </w:pPr>
            <w:r w:rsidRPr="00B31AD9">
              <w:rPr>
                <w:rFonts w:ascii="Times New Roman" w:eastAsia="Times New Roman" w:hAnsi="Times New Roman" w:cs="Times New Roman"/>
                <w:b/>
                <w:bCs/>
                <w:color w:val="000000"/>
                <w:sz w:val="28"/>
                <w:szCs w:val="28"/>
                <w:lang w:val="kk-KZ" w:eastAsia="kk-KZ"/>
              </w:rPr>
              <w:t>68</w:t>
            </w:r>
          </w:p>
        </w:tc>
      </w:tr>
      <w:tr w:rsidR="00B31AD9" w:rsidRPr="00B31AD9" w14:paraId="25FEC8B1" w14:textId="77777777" w:rsidTr="00B31AD9">
        <w:trPr>
          <w:trHeight w:val="1842"/>
        </w:trPr>
        <w:tc>
          <w:tcPr>
            <w:tcW w:w="776" w:type="dxa"/>
            <w:vMerge w:val="restart"/>
            <w:tcBorders>
              <w:top w:val="nil"/>
              <w:left w:val="single" w:sz="8" w:space="0" w:color="auto"/>
              <w:bottom w:val="single" w:sz="8" w:space="0" w:color="000000"/>
              <w:right w:val="single" w:sz="8" w:space="0" w:color="auto"/>
            </w:tcBorders>
            <w:shd w:val="clear" w:color="auto" w:fill="auto"/>
            <w:vAlign w:val="center"/>
            <w:hideMark/>
          </w:tcPr>
          <w:p w14:paraId="17E6606A" w14:textId="77777777" w:rsidR="00B31AD9" w:rsidRPr="00B31AD9" w:rsidRDefault="00B31AD9" w:rsidP="00B31AD9">
            <w:pPr>
              <w:spacing w:after="0" w:line="240" w:lineRule="auto"/>
              <w:jc w:val="center"/>
              <w:rPr>
                <w:rFonts w:ascii="Times New Roman" w:eastAsia="Times New Roman" w:hAnsi="Times New Roman" w:cs="Times New Roman"/>
                <w:color w:val="000000"/>
                <w:sz w:val="24"/>
                <w:szCs w:val="24"/>
                <w:lang w:val="kk-KZ" w:eastAsia="kk-KZ"/>
              </w:rPr>
            </w:pPr>
            <w:r w:rsidRPr="00B31AD9">
              <w:rPr>
                <w:rFonts w:ascii="Times New Roman" w:eastAsia="Times New Roman" w:hAnsi="Times New Roman" w:cs="Times New Roman"/>
                <w:color w:val="000000"/>
                <w:sz w:val="24"/>
                <w:szCs w:val="24"/>
                <w:lang w:val="kk-KZ" w:eastAsia="kk-KZ"/>
              </w:rPr>
              <w:t> </w:t>
            </w:r>
          </w:p>
        </w:tc>
        <w:tc>
          <w:tcPr>
            <w:tcW w:w="3298" w:type="dxa"/>
            <w:vMerge w:val="restart"/>
            <w:tcBorders>
              <w:top w:val="nil"/>
              <w:left w:val="single" w:sz="8" w:space="0" w:color="auto"/>
              <w:bottom w:val="single" w:sz="8" w:space="0" w:color="000000"/>
              <w:right w:val="single" w:sz="8" w:space="0" w:color="auto"/>
            </w:tcBorders>
            <w:shd w:val="clear" w:color="auto" w:fill="auto"/>
            <w:vAlign w:val="center"/>
            <w:hideMark/>
          </w:tcPr>
          <w:p w14:paraId="7C0D6EC9" w14:textId="77777777" w:rsidR="00B31AD9" w:rsidRPr="00B31AD9" w:rsidRDefault="00B31AD9" w:rsidP="00B31AD9">
            <w:pPr>
              <w:spacing w:after="0" w:line="240" w:lineRule="auto"/>
              <w:jc w:val="center"/>
              <w:rPr>
                <w:rFonts w:ascii="Times New Roman" w:eastAsia="Times New Roman" w:hAnsi="Times New Roman" w:cs="Times New Roman"/>
                <w:color w:val="000000"/>
                <w:sz w:val="24"/>
                <w:szCs w:val="24"/>
                <w:lang w:val="kk-KZ" w:eastAsia="kk-KZ"/>
              </w:rPr>
            </w:pPr>
            <w:r w:rsidRPr="00B31AD9">
              <w:rPr>
                <w:rFonts w:ascii="Times New Roman" w:eastAsia="Times New Roman" w:hAnsi="Times New Roman" w:cs="Times New Roman"/>
                <w:color w:val="000000"/>
                <w:sz w:val="24"/>
                <w:szCs w:val="24"/>
                <w:lang w:val="kk-KZ" w:eastAsia="kk-KZ"/>
              </w:rPr>
              <w:t> </w:t>
            </w:r>
          </w:p>
        </w:tc>
        <w:tc>
          <w:tcPr>
            <w:tcW w:w="1765" w:type="dxa"/>
            <w:tcBorders>
              <w:top w:val="nil"/>
              <w:left w:val="nil"/>
              <w:bottom w:val="nil"/>
              <w:right w:val="single" w:sz="8" w:space="0" w:color="auto"/>
            </w:tcBorders>
            <w:shd w:val="clear" w:color="auto" w:fill="auto"/>
            <w:vAlign w:val="center"/>
            <w:hideMark/>
          </w:tcPr>
          <w:p w14:paraId="2A6022A3" w14:textId="77777777" w:rsidR="00B31AD9" w:rsidRPr="00B31AD9" w:rsidRDefault="00B31AD9" w:rsidP="00B31AD9">
            <w:pPr>
              <w:spacing w:after="0" w:line="240" w:lineRule="auto"/>
              <w:rPr>
                <w:rFonts w:ascii="Times New Roman" w:eastAsia="Times New Roman" w:hAnsi="Times New Roman" w:cs="Times New Roman"/>
                <w:color w:val="000000"/>
                <w:sz w:val="24"/>
                <w:szCs w:val="24"/>
                <w:lang w:val="kk-KZ" w:eastAsia="kk-KZ"/>
              </w:rPr>
            </w:pPr>
            <w:r w:rsidRPr="00B31AD9">
              <w:rPr>
                <w:rFonts w:ascii="Times New Roman" w:eastAsia="Times New Roman" w:hAnsi="Times New Roman" w:cs="Times New Roman"/>
                <w:color w:val="000000"/>
                <w:sz w:val="24"/>
                <w:szCs w:val="24"/>
                <w:lang w:val="kk-KZ" w:eastAsia="kk-KZ"/>
              </w:rPr>
              <w:t> </w:t>
            </w:r>
          </w:p>
        </w:tc>
        <w:tc>
          <w:tcPr>
            <w:tcW w:w="1443" w:type="dxa"/>
            <w:vMerge w:val="restart"/>
            <w:tcBorders>
              <w:top w:val="nil"/>
              <w:left w:val="single" w:sz="8" w:space="0" w:color="auto"/>
              <w:bottom w:val="single" w:sz="8" w:space="0" w:color="000000"/>
              <w:right w:val="single" w:sz="8" w:space="0" w:color="auto"/>
            </w:tcBorders>
            <w:shd w:val="clear" w:color="auto" w:fill="auto"/>
            <w:vAlign w:val="center"/>
            <w:hideMark/>
          </w:tcPr>
          <w:p w14:paraId="451D8661" w14:textId="77777777" w:rsidR="00B31AD9" w:rsidRPr="00B31AD9" w:rsidRDefault="00B31AD9" w:rsidP="00B31AD9">
            <w:pPr>
              <w:spacing w:after="0" w:line="240" w:lineRule="auto"/>
              <w:jc w:val="center"/>
              <w:rPr>
                <w:rFonts w:ascii="Times New Roman" w:eastAsia="Times New Roman" w:hAnsi="Times New Roman" w:cs="Times New Roman"/>
                <w:color w:val="000000"/>
                <w:sz w:val="24"/>
                <w:szCs w:val="24"/>
                <w:lang w:val="kk-KZ" w:eastAsia="kk-KZ"/>
              </w:rPr>
            </w:pPr>
            <w:r w:rsidRPr="00B31AD9">
              <w:rPr>
                <w:rFonts w:ascii="Times New Roman" w:eastAsia="Times New Roman" w:hAnsi="Times New Roman" w:cs="Times New Roman"/>
                <w:color w:val="000000"/>
                <w:sz w:val="24"/>
                <w:szCs w:val="24"/>
                <w:lang w:val="kk-KZ" w:eastAsia="kk-KZ"/>
              </w:rPr>
              <w:t>Төменгі деңгейдегі балалардың үлесі                    31,6 %</w:t>
            </w:r>
          </w:p>
        </w:tc>
        <w:tc>
          <w:tcPr>
            <w:tcW w:w="1494" w:type="dxa"/>
            <w:vMerge w:val="restart"/>
            <w:tcBorders>
              <w:top w:val="nil"/>
              <w:left w:val="single" w:sz="8" w:space="0" w:color="auto"/>
              <w:bottom w:val="single" w:sz="8" w:space="0" w:color="000000"/>
              <w:right w:val="single" w:sz="8" w:space="0" w:color="auto"/>
            </w:tcBorders>
            <w:shd w:val="clear" w:color="auto" w:fill="auto"/>
            <w:vAlign w:val="center"/>
            <w:hideMark/>
          </w:tcPr>
          <w:p w14:paraId="18B915CD" w14:textId="77777777" w:rsidR="00B31AD9" w:rsidRPr="00B31AD9" w:rsidRDefault="00B31AD9" w:rsidP="00B31AD9">
            <w:pPr>
              <w:spacing w:after="0" w:line="240" w:lineRule="auto"/>
              <w:jc w:val="center"/>
              <w:rPr>
                <w:rFonts w:ascii="Times New Roman" w:eastAsia="Times New Roman" w:hAnsi="Times New Roman" w:cs="Times New Roman"/>
                <w:color w:val="000000"/>
                <w:sz w:val="24"/>
                <w:szCs w:val="24"/>
                <w:lang w:val="kk-KZ" w:eastAsia="kk-KZ"/>
              </w:rPr>
            </w:pPr>
            <w:r w:rsidRPr="00B31AD9">
              <w:rPr>
                <w:rFonts w:ascii="Times New Roman" w:eastAsia="Times New Roman" w:hAnsi="Times New Roman" w:cs="Times New Roman"/>
                <w:color w:val="000000"/>
                <w:sz w:val="24"/>
                <w:szCs w:val="24"/>
                <w:lang w:val="kk-KZ" w:eastAsia="kk-KZ"/>
              </w:rPr>
              <w:t>Орташа деңгейдегі балалардың үлесі     43,6%</w:t>
            </w:r>
          </w:p>
        </w:tc>
        <w:tc>
          <w:tcPr>
            <w:tcW w:w="2006" w:type="dxa"/>
            <w:vMerge w:val="restart"/>
            <w:tcBorders>
              <w:top w:val="nil"/>
              <w:left w:val="single" w:sz="8" w:space="0" w:color="auto"/>
              <w:bottom w:val="single" w:sz="8" w:space="0" w:color="000000"/>
              <w:right w:val="single" w:sz="8" w:space="0" w:color="auto"/>
            </w:tcBorders>
            <w:shd w:val="clear" w:color="auto" w:fill="auto"/>
            <w:vAlign w:val="center"/>
            <w:hideMark/>
          </w:tcPr>
          <w:p w14:paraId="0F8615CB" w14:textId="77777777" w:rsidR="00B31AD9" w:rsidRPr="00B31AD9" w:rsidRDefault="00B31AD9" w:rsidP="00B31AD9">
            <w:pPr>
              <w:spacing w:after="0" w:line="240" w:lineRule="auto"/>
              <w:rPr>
                <w:rFonts w:ascii="Times New Roman" w:eastAsia="Times New Roman" w:hAnsi="Times New Roman" w:cs="Times New Roman"/>
                <w:color w:val="000000"/>
                <w:sz w:val="24"/>
                <w:szCs w:val="24"/>
                <w:lang w:val="kk-KZ" w:eastAsia="kk-KZ"/>
              </w:rPr>
            </w:pPr>
            <w:r w:rsidRPr="00B31AD9">
              <w:rPr>
                <w:rFonts w:ascii="Times New Roman" w:eastAsia="Times New Roman" w:hAnsi="Times New Roman" w:cs="Times New Roman"/>
                <w:color w:val="000000"/>
                <w:sz w:val="24"/>
                <w:szCs w:val="24"/>
                <w:lang w:val="kk-KZ" w:eastAsia="kk-KZ"/>
              </w:rPr>
              <w:t>Жоғары деңгейдегі балалардың үлесі     24.7 %</w:t>
            </w:r>
          </w:p>
        </w:tc>
      </w:tr>
      <w:tr w:rsidR="00B31AD9" w:rsidRPr="00B31AD9" w14:paraId="77DF2D98" w14:textId="77777777" w:rsidTr="00B31AD9">
        <w:trPr>
          <w:trHeight w:val="324"/>
        </w:trPr>
        <w:tc>
          <w:tcPr>
            <w:tcW w:w="776" w:type="dxa"/>
            <w:vMerge/>
            <w:tcBorders>
              <w:top w:val="nil"/>
              <w:left w:val="single" w:sz="8" w:space="0" w:color="auto"/>
              <w:bottom w:val="single" w:sz="8" w:space="0" w:color="000000"/>
              <w:right w:val="single" w:sz="8" w:space="0" w:color="auto"/>
            </w:tcBorders>
            <w:vAlign w:val="center"/>
            <w:hideMark/>
          </w:tcPr>
          <w:p w14:paraId="3A65EDC4" w14:textId="77777777" w:rsidR="00B31AD9" w:rsidRPr="00B31AD9" w:rsidRDefault="00B31AD9" w:rsidP="00B31AD9">
            <w:pPr>
              <w:spacing w:after="0" w:line="240" w:lineRule="auto"/>
              <w:rPr>
                <w:rFonts w:ascii="Times New Roman" w:eastAsia="Times New Roman" w:hAnsi="Times New Roman" w:cs="Times New Roman"/>
                <w:color w:val="000000"/>
                <w:sz w:val="24"/>
                <w:szCs w:val="24"/>
                <w:lang w:val="kk-KZ" w:eastAsia="kk-KZ"/>
              </w:rPr>
            </w:pPr>
          </w:p>
        </w:tc>
        <w:tc>
          <w:tcPr>
            <w:tcW w:w="3298" w:type="dxa"/>
            <w:vMerge/>
            <w:tcBorders>
              <w:top w:val="nil"/>
              <w:left w:val="single" w:sz="8" w:space="0" w:color="auto"/>
              <w:bottom w:val="single" w:sz="8" w:space="0" w:color="000000"/>
              <w:right w:val="single" w:sz="8" w:space="0" w:color="auto"/>
            </w:tcBorders>
            <w:vAlign w:val="center"/>
            <w:hideMark/>
          </w:tcPr>
          <w:p w14:paraId="735F4C45" w14:textId="77777777" w:rsidR="00B31AD9" w:rsidRPr="00B31AD9" w:rsidRDefault="00B31AD9" w:rsidP="00B31AD9">
            <w:pPr>
              <w:spacing w:after="0" w:line="240" w:lineRule="auto"/>
              <w:rPr>
                <w:rFonts w:ascii="Times New Roman" w:eastAsia="Times New Roman" w:hAnsi="Times New Roman" w:cs="Times New Roman"/>
                <w:color w:val="000000"/>
                <w:sz w:val="24"/>
                <w:szCs w:val="24"/>
                <w:lang w:val="kk-KZ" w:eastAsia="kk-KZ"/>
              </w:rPr>
            </w:pPr>
          </w:p>
        </w:tc>
        <w:tc>
          <w:tcPr>
            <w:tcW w:w="1765" w:type="dxa"/>
            <w:tcBorders>
              <w:top w:val="nil"/>
              <w:left w:val="nil"/>
              <w:bottom w:val="single" w:sz="8" w:space="0" w:color="auto"/>
              <w:right w:val="single" w:sz="8" w:space="0" w:color="auto"/>
            </w:tcBorders>
            <w:shd w:val="clear" w:color="auto" w:fill="auto"/>
            <w:vAlign w:val="center"/>
            <w:hideMark/>
          </w:tcPr>
          <w:p w14:paraId="29FDEBA1" w14:textId="77777777" w:rsidR="00B31AD9" w:rsidRPr="00B31AD9" w:rsidRDefault="00B31AD9" w:rsidP="00B31AD9">
            <w:pPr>
              <w:spacing w:after="0" w:line="240" w:lineRule="auto"/>
              <w:jc w:val="center"/>
              <w:rPr>
                <w:rFonts w:ascii="Times New Roman" w:eastAsia="Times New Roman" w:hAnsi="Times New Roman" w:cs="Times New Roman"/>
                <w:b/>
                <w:bCs/>
                <w:color w:val="000000"/>
                <w:sz w:val="24"/>
                <w:szCs w:val="24"/>
                <w:lang w:val="kk-KZ" w:eastAsia="kk-KZ"/>
              </w:rPr>
            </w:pPr>
            <w:r w:rsidRPr="00B31AD9">
              <w:rPr>
                <w:rFonts w:ascii="Times New Roman" w:eastAsia="Times New Roman" w:hAnsi="Times New Roman" w:cs="Times New Roman"/>
                <w:b/>
                <w:bCs/>
                <w:color w:val="000000"/>
                <w:sz w:val="24"/>
                <w:szCs w:val="24"/>
                <w:lang w:val="kk-KZ" w:eastAsia="kk-KZ"/>
              </w:rPr>
              <w:t>68%</w:t>
            </w:r>
          </w:p>
        </w:tc>
        <w:tc>
          <w:tcPr>
            <w:tcW w:w="1443" w:type="dxa"/>
            <w:vMerge/>
            <w:tcBorders>
              <w:top w:val="nil"/>
              <w:left w:val="single" w:sz="8" w:space="0" w:color="auto"/>
              <w:bottom w:val="single" w:sz="8" w:space="0" w:color="000000"/>
              <w:right w:val="single" w:sz="8" w:space="0" w:color="auto"/>
            </w:tcBorders>
            <w:vAlign w:val="center"/>
            <w:hideMark/>
          </w:tcPr>
          <w:p w14:paraId="0D453D02" w14:textId="77777777" w:rsidR="00B31AD9" w:rsidRPr="00B31AD9" w:rsidRDefault="00B31AD9" w:rsidP="00B31AD9">
            <w:pPr>
              <w:spacing w:after="0" w:line="240" w:lineRule="auto"/>
              <w:rPr>
                <w:rFonts w:ascii="Times New Roman" w:eastAsia="Times New Roman" w:hAnsi="Times New Roman" w:cs="Times New Roman"/>
                <w:color w:val="000000"/>
                <w:sz w:val="24"/>
                <w:szCs w:val="24"/>
                <w:lang w:val="kk-KZ" w:eastAsia="kk-KZ"/>
              </w:rPr>
            </w:pPr>
          </w:p>
        </w:tc>
        <w:tc>
          <w:tcPr>
            <w:tcW w:w="1494" w:type="dxa"/>
            <w:vMerge/>
            <w:tcBorders>
              <w:top w:val="nil"/>
              <w:left w:val="single" w:sz="8" w:space="0" w:color="auto"/>
              <w:bottom w:val="single" w:sz="8" w:space="0" w:color="000000"/>
              <w:right w:val="single" w:sz="8" w:space="0" w:color="auto"/>
            </w:tcBorders>
            <w:vAlign w:val="center"/>
            <w:hideMark/>
          </w:tcPr>
          <w:p w14:paraId="34422E13" w14:textId="77777777" w:rsidR="00B31AD9" w:rsidRPr="00B31AD9" w:rsidRDefault="00B31AD9" w:rsidP="00B31AD9">
            <w:pPr>
              <w:spacing w:after="0" w:line="240" w:lineRule="auto"/>
              <w:rPr>
                <w:rFonts w:ascii="Times New Roman" w:eastAsia="Times New Roman" w:hAnsi="Times New Roman" w:cs="Times New Roman"/>
                <w:color w:val="000000"/>
                <w:sz w:val="24"/>
                <w:szCs w:val="24"/>
                <w:lang w:val="kk-KZ" w:eastAsia="kk-KZ"/>
              </w:rPr>
            </w:pPr>
          </w:p>
        </w:tc>
        <w:tc>
          <w:tcPr>
            <w:tcW w:w="2006" w:type="dxa"/>
            <w:vMerge/>
            <w:tcBorders>
              <w:top w:val="nil"/>
              <w:left w:val="single" w:sz="8" w:space="0" w:color="auto"/>
              <w:bottom w:val="single" w:sz="8" w:space="0" w:color="000000"/>
              <w:right w:val="single" w:sz="8" w:space="0" w:color="auto"/>
            </w:tcBorders>
            <w:vAlign w:val="center"/>
            <w:hideMark/>
          </w:tcPr>
          <w:p w14:paraId="69EE5927" w14:textId="77777777" w:rsidR="00B31AD9" w:rsidRPr="00B31AD9" w:rsidRDefault="00B31AD9" w:rsidP="00B31AD9">
            <w:pPr>
              <w:spacing w:after="0" w:line="240" w:lineRule="auto"/>
              <w:rPr>
                <w:rFonts w:ascii="Times New Roman" w:eastAsia="Times New Roman" w:hAnsi="Times New Roman" w:cs="Times New Roman"/>
                <w:color w:val="000000"/>
                <w:sz w:val="24"/>
                <w:szCs w:val="24"/>
                <w:lang w:val="kk-KZ" w:eastAsia="kk-KZ"/>
              </w:rPr>
            </w:pPr>
          </w:p>
        </w:tc>
      </w:tr>
    </w:tbl>
    <w:p w14:paraId="5B80E612" w14:textId="77777777" w:rsidR="00EE0F49" w:rsidRDefault="00EE0F49" w:rsidP="00C5186E">
      <w:pPr>
        <w:spacing w:after="0" w:line="240" w:lineRule="auto"/>
        <w:jc w:val="center"/>
        <w:rPr>
          <w:rFonts w:ascii="Times New Roman" w:hAnsi="Times New Roman" w:cs="Times New Roman"/>
          <w:b/>
          <w:sz w:val="28"/>
          <w:szCs w:val="28"/>
          <w:lang w:val="kk-KZ"/>
        </w:rPr>
      </w:pPr>
    </w:p>
    <w:p w14:paraId="5D75056D" w14:textId="77777777" w:rsidR="00A6765D" w:rsidRDefault="00A6765D" w:rsidP="00C5186E">
      <w:pPr>
        <w:spacing w:after="0" w:line="240" w:lineRule="auto"/>
        <w:jc w:val="both"/>
        <w:rPr>
          <w:rFonts w:ascii="Times New Roman" w:hAnsi="Times New Roman" w:cs="Times New Roman"/>
          <w:b/>
          <w:sz w:val="28"/>
          <w:szCs w:val="28"/>
          <w:lang w:val="kk-KZ"/>
        </w:rPr>
      </w:pPr>
    </w:p>
    <w:p w14:paraId="3E2A7CDC" w14:textId="77777777" w:rsidR="0087704E" w:rsidRDefault="0087704E" w:rsidP="00C5186E">
      <w:pPr>
        <w:spacing w:after="0" w:line="240" w:lineRule="auto"/>
        <w:jc w:val="both"/>
        <w:rPr>
          <w:rFonts w:ascii="Times New Roman" w:hAnsi="Times New Roman" w:cs="Times New Roman"/>
          <w:b/>
          <w:sz w:val="28"/>
          <w:szCs w:val="28"/>
          <w:lang w:val="kk-KZ"/>
        </w:rPr>
      </w:pPr>
    </w:p>
    <w:p w14:paraId="790FAFC2" w14:textId="77777777" w:rsidR="0087704E" w:rsidRDefault="0087704E" w:rsidP="00C5186E">
      <w:pPr>
        <w:spacing w:after="0" w:line="240" w:lineRule="auto"/>
        <w:jc w:val="both"/>
        <w:rPr>
          <w:rFonts w:ascii="Times New Roman" w:hAnsi="Times New Roman" w:cs="Times New Roman"/>
          <w:b/>
          <w:sz w:val="28"/>
          <w:szCs w:val="28"/>
          <w:lang w:val="kk-KZ"/>
        </w:rPr>
      </w:pPr>
    </w:p>
    <w:p w14:paraId="69E6DE3B" w14:textId="77777777" w:rsidR="0087704E" w:rsidRDefault="0087704E" w:rsidP="00C5186E">
      <w:pPr>
        <w:spacing w:after="0" w:line="240" w:lineRule="auto"/>
        <w:jc w:val="both"/>
        <w:rPr>
          <w:rFonts w:ascii="Times New Roman" w:hAnsi="Times New Roman" w:cs="Times New Roman"/>
          <w:b/>
          <w:sz w:val="28"/>
          <w:szCs w:val="28"/>
          <w:lang w:val="kk-KZ"/>
        </w:rPr>
      </w:pPr>
    </w:p>
    <w:p w14:paraId="2B402799" w14:textId="77777777" w:rsidR="00BA080B" w:rsidRDefault="00BA080B" w:rsidP="00C5186E">
      <w:pPr>
        <w:spacing w:after="0" w:line="240" w:lineRule="auto"/>
        <w:jc w:val="both"/>
        <w:rPr>
          <w:rFonts w:ascii="Times New Roman" w:hAnsi="Times New Roman" w:cs="Times New Roman"/>
          <w:b/>
          <w:sz w:val="28"/>
          <w:szCs w:val="28"/>
          <w:lang w:val="kk-KZ"/>
        </w:rPr>
      </w:pPr>
    </w:p>
    <w:p w14:paraId="305FFB76" w14:textId="77777777" w:rsidR="00BA080B" w:rsidRDefault="00BA080B" w:rsidP="00C5186E">
      <w:pPr>
        <w:spacing w:after="0" w:line="240" w:lineRule="auto"/>
        <w:jc w:val="both"/>
        <w:rPr>
          <w:rFonts w:ascii="Times New Roman" w:hAnsi="Times New Roman" w:cs="Times New Roman"/>
          <w:b/>
          <w:sz w:val="28"/>
          <w:szCs w:val="28"/>
          <w:lang w:val="kk-KZ"/>
        </w:rPr>
      </w:pPr>
    </w:p>
    <w:p w14:paraId="18993DC2" w14:textId="77777777" w:rsidR="00BA080B" w:rsidRDefault="00BA080B" w:rsidP="00C5186E">
      <w:pPr>
        <w:spacing w:after="0" w:line="240" w:lineRule="auto"/>
        <w:jc w:val="both"/>
        <w:rPr>
          <w:rFonts w:ascii="Times New Roman" w:hAnsi="Times New Roman" w:cs="Times New Roman"/>
          <w:b/>
          <w:sz w:val="28"/>
          <w:szCs w:val="28"/>
          <w:lang w:val="kk-KZ"/>
        </w:rPr>
      </w:pPr>
    </w:p>
    <w:p w14:paraId="24293EF7" w14:textId="77777777" w:rsidR="00BA080B" w:rsidRDefault="00BA080B" w:rsidP="00C5186E">
      <w:pPr>
        <w:spacing w:after="0" w:line="240" w:lineRule="auto"/>
        <w:jc w:val="both"/>
        <w:rPr>
          <w:rFonts w:ascii="Times New Roman" w:hAnsi="Times New Roman" w:cs="Times New Roman"/>
          <w:b/>
          <w:sz w:val="28"/>
          <w:szCs w:val="28"/>
          <w:lang w:val="kk-KZ"/>
        </w:rPr>
      </w:pPr>
    </w:p>
    <w:p w14:paraId="7BD3EE1B" w14:textId="77777777" w:rsidR="00BA080B" w:rsidRDefault="00BA080B" w:rsidP="00C5186E">
      <w:pPr>
        <w:spacing w:after="0" w:line="240" w:lineRule="auto"/>
        <w:jc w:val="both"/>
        <w:rPr>
          <w:rFonts w:ascii="Times New Roman" w:hAnsi="Times New Roman" w:cs="Times New Roman"/>
          <w:b/>
          <w:sz w:val="28"/>
          <w:szCs w:val="28"/>
          <w:lang w:val="kk-KZ"/>
        </w:rPr>
      </w:pPr>
    </w:p>
    <w:p w14:paraId="381196A2" w14:textId="77777777" w:rsidR="00BA080B" w:rsidRDefault="00BA080B" w:rsidP="00C5186E">
      <w:pPr>
        <w:spacing w:after="0" w:line="240" w:lineRule="auto"/>
        <w:jc w:val="both"/>
        <w:rPr>
          <w:rFonts w:ascii="Times New Roman" w:hAnsi="Times New Roman" w:cs="Times New Roman"/>
          <w:b/>
          <w:sz w:val="28"/>
          <w:szCs w:val="28"/>
          <w:lang w:val="kk-KZ"/>
        </w:rPr>
      </w:pPr>
    </w:p>
    <w:p w14:paraId="6591E23D" w14:textId="77777777" w:rsidR="00BA080B" w:rsidRDefault="00BA080B" w:rsidP="00C5186E">
      <w:pPr>
        <w:spacing w:after="0" w:line="240" w:lineRule="auto"/>
        <w:jc w:val="both"/>
        <w:rPr>
          <w:rFonts w:ascii="Times New Roman" w:hAnsi="Times New Roman" w:cs="Times New Roman"/>
          <w:b/>
          <w:sz w:val="28"/>
          <w:szCs w:val="28"/>
          <w:lang w:val="kk-KZ"/>
        </w:rPr>
      </w:pPr>
    </w:p>
    <w:p w14:paraId="4A33465E" w14:textId="77777777" w:rsidR="00BA080B" w:rsidRDefault="00BA080B" w:rsidP="00C5186E">
      <w:pPr>
        <w:spacing w:after="0" w:line="240" w:lineRule="auto"/>
        <w:jc w:val="both"/>
        <w:rPr>
          <w:rFonts w:ascii="Times New Roman" w:hAnsi="Times New Roman" w:cs="Times New Roman"/>
          <w:b/>
          <w:sz w:val="28"/>
          <w:szCs w:val="28"/>
          <w:lang w:val="kk-KZ"/>
        </w:rPr>
      </w:pPr>
    </w:p>
    <w:p w14:paraId="6A6AC4E9" w14:textId="77777777" w:rsidR="0087704E" w:rsidRDefault="0087704E" w:rsidP="00C5186E">
      <w:pPr>
        <w:spacing w:after="0" w:line="240" w:lineRule="auto"/>
        <w:jc w:val="both"/>
        <w:rPr>
          <w:rFonts w:ascii="Times New Roman" w:hAnsi="Times New Roman" w:cs="Times New Roman"/>
          <w:b/>
          <w:sz w:val="28"/>
          <w:szCs w:val="28"/>
          <w:lang w:val="kk-KZ"/>
        </w:rPr>
      </w:pPr>
    </w:p>
    <w:p w14:paraId="32133C73" w14:textId="77777777" w:rsidR="0087704E" w:rsidRDefault="0087704E" w:rsidP="00C5186E">
      <w:pPr>
        <w:spacing w:after="0" w:line="240" w:lineRule="auto"/>
        <w:jc w:val="both"/>
        <w:rPr>
          <w:rFonts w:ascii="Times New Roman" w:hAnsi="Times New Roman" w:cs="Times New Roman"/>
          <w:b/>
          <w:sz w:val="28"/>
          <w:szCs w:val="28"/>
          <w:lang w:val="kk-KZ"/>
        </w:rPr>
      </w:pPr>
    </w:p>
    <w:p w14:paraId="2D7B74E5" w14:textId="77777777" w:rsidR="00A6765D" w:rsidRDefault="00A6765D" w:rsidP="00C5186E">
      <w:pPr>
        <w:spacing w:after="0"/>
        <w:jc w:val="center"/>
        <w:rPr>
          <w:rFonts w:ascii="Times New Roman" w:hAnsi="Times New Roman" w:cs="Times New Roman"/>
          <w:sz w:val="24"/>
          <w:szCs w:val="24"/>
          <w:lang w:val="kk-KZ"/>
        </w:rPr>
      </w:pPr>
    </w:p>
    <w:p w14:paraId="744045F6" w14:textId="77777777" w:rsidR="00DE6BF2" w:rsidRDefault="00DE6BF2" w:rsidP="00C5186E">
      <w:pPr>
        <w:spacing w:after="0" w:line="240" w:lineRule="auto"/>
        <w:jc w:val="both"/>
        <w:rPr>
          <w:rFonts w:ascii="Times New Roman" w:hAnsi="Times New Roman" w:cs="Times New Roman"/>
          <w:b/>
          <w:sz w:val="28"/>
          <w:szCs w:val="28"/>
          <w:lang w:val="kk-KZ"/>
        </w:rPr>
      </w:pPr>
      <w:r w:rsidRPr="0071714C">
        <w:rPr>
          <w:rFonts w:ascii="Times New Roman" w:hAnsi="Times New Roman" w:cs="Times New Roman"/>
          <w:b/>
          <w:sz w:val="28"/>
          <w:szCs w:val="28"/>
          <w:lang w:val="kk-KZ"/>
        </w:rPr>
        <w:lastRenderedPageBreak/>
        <w:t>202</w:t>
      </w:r>
      <w:r w:rsidR="00F72E91">
        <w:rPr>
          <w:rFonts w:ascii="Times New Roman" w:hAnsi="Times New Roman" w:cs="Times New Roman"/>
          <w:b/>
          <w:sz w:val="28"/>
          <w:szCs w:val="28"/>
          <w:lang w:val="kk-KZ"/>
        </w:rPr>
        <w:t>3</w:t>
      </w:r>
      <w:r w:rsidRPr="0071714C">
        <w:rPr>
          <w:rFonts w:ascii="Times New Roman" w:hAnsi="Times New Roman" w:cs="Times New Roman"/>
          <w:b/>
          <w:sz w:val="28"/>
          <w:szCs w:val="28"/>
          <w:lang w:val="kk-KZ"/>
        </w:rPr>
        <w:t>-202</w:t>
      </w:r>
      <w:r w:rsidR="00F72E91">
        <w:rPr>
          <w:rFonts w:ascii="Times New Roman" w:hAnsi="Times New Roman" w:cs="Times New Roman"/>
          <w:b/>
          <w:sz w:val="28"/>
          <w:szCs w:val="28"/>
          <w:lang w:val="kk-KZ"/>
        </w:rPr>
        <w:t>4</w:t>
      </w:r>
      <w:r w:rsidRPr="0071714C">
        <w:rPr>
          <w:rFonts w:ascii="Times New Roman" w:hAnsi="Times New Roman" w:cs="Times New Roman"/>
          <w:b/>
          <w:sz w:val="28"/>
          <w:szCs w:val="28"/>
          <w:lang w:val="kk-KZ"/>
        </w:rPr>
        <w:t xml:space="preserve"> оқу жылындағы тәрбиеленушілердің даму мониторингінің </w:t>
      </w:r>
      <w:r w:rsidRPr="0071714C">
        <w:rPr>
          <w:rFonts w:ascii="Times New Roman" w:hAnsi="Times New Roman" w:cs="Times New Roman"/>
          <w:b/>
          <w:sz w:val="28"/>
          <w:szCs w:val="28"/>
          <w:u w:val="single"/>
          <w:lang w:val="kk-KZ"/>
        </w:rPr>
        <w:t>бастапқы</w:t>
      </w:r>
      <w:r w:rsidRPr="0071714C">
        <w:rPr>
          <w:rFonts w:ascii="Times New Roman" w:hAnsi="Times New Roman" w:cs="Times New Roman"/>
          <w:b/>
          <w:sz w:val="28"/>
          <w:szCs w:val="28"/>
          <w:lang w:val="kk-KZ"/>
        </w:rPr>
        <w:t xml:space="preserve"> нәтижесі</w:t>
      </w:r>
    </w:p>
    <w:tbl>
      <w:tblPr>
        <w:tblW w:w="11481" w:type="dxa"/>
        <w:tblInd w:w="-743" w:type="dxa"/>
        <w:tblLayout w:type="fixed"/>
        <w:tblLook w:val="04A0" w:firstRow="1" w:lastRow="0" w:firstColumn="1" w:lastColumn="0" w:noHBand="0" w:noVBand="1"/>
      </w:tblPr>
      <w:tblGrid>
        <w:gridCol w:w="240"/>
        <w:gridCol w:w="580"/>
        <w:gridCol w:w="208"/>
        <w:gridCol w:w="227"/>
        <w:gridCol w:w="530"/>
        <w:gridCol w:w="249"/>
        <w:gridCol w:w="223"/>
        <w:gridCol w:w="565"/>
        <w:gridCol w:w="567"/>
        <w:gridCol w:w="567"/>
        <w:gridCol w:w="567"/>
        <w:gridCol w:w="709"/>
        <w:gridCol w:w="10"/>
        <w:gridCol w:w="240"/>
        <w:gridCol w:w="317"/>
        <w:gridCol w:w="567"/>
        <w:gridCol w:w="722"/>
        <w:gridCol w:w="851"/>
        <w:gridCol w:w="709"/>
        <w:gridCol w:w="711"/>
        <w:gridCol w:w="706"/>
        <w:gridCol w:w="709"/>
        <w:gridCol w:w="707"/>
      </w:tblGrid>
      <w:tr w:rsidR="00C74551" w:rsidRPr="00C74551" w14:paraId="713B5FB8" w14:textId="110707A6" w:rsidTr="00C74551">
        <w:trPr>
          <w:trHeight w:val="450"/>
        </w:trPr>
        <w:tc>
          <w:tcPr>
            <w:tcW w:w="1028"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92D936"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C74551">
              <w:rPr>
                <w:rFonts w:ascii="Times New Roman" w:eastAsia="Times New Roman" w:hAnsi="Times New Roman" w:cs="Times New Roman"/>
                <w:color w:val="000000"/>
                <w:sz w:val="16"/>
                <w:szCs w:val="16"/>
                <w:lang w:eastAsia="kk-KZ"/>
              </w:rPr>
              <w:t>Жас</w:t>
            </w:r>
            <w:proofErr w:type="spellEnd"/>
            <w:r w:rsidRPr="00C74551">
              <w:rPr>
                <w:rFonts w:ascii="Times New Roman" w:eastAsia="Times New Roman" w:hAnsi="Times New Roman" w:cs="Times New Roman"/>
                <w:color w:val="000000"/>
                <w:sz w:val="16"/>
                <w:szCs w:val="16"/>
                <w:lang w:eastAsia="kk-KZ"/>
              </w:rPr>
              <w:t xml:space="preserve"> </w:t>
            </w:r>
            <w:proofErr w:type="spellStart"/>
            <w:r w:rsidRPr="00C74551">
              <w:rPr>
                <w:rFonts w:ascii="Times New Roman" w:eastAsia="Times New Roman" w:hAnsi="Times New Roman" w:cs="Times New Roman"/>
                <w:color w:val="000000"/>
                <w:sz w:val="16"/>
                <w:szCs w:val="16"/>
                <w:lang w:eastAsia="kk-KZ"/>
              </w:rPr>
              <w:t>топтары</w:t>
            </w:r>
            <w:proofErr w:type="spellEnd"/>
            <w:r w:rsidRPr="00C74551">
              <w:rPr>
                <w:rFonts w:ascii="Times New Roman" w:eastAsia="Times New Roman" w:hAnsi="Times New Roman" w:cs="Times New Roman"/>
                <w:color w:val="000000"/>
                <w:sz w:val="16"/>
                <w:szCs w:val="16"/>
                <w:lang w:eastAsia="kk-KZ"/>
              </w:rPr>
              <w:t xml:space="preserve"> </w:t>
            </w:r>
          </w:p>
        </w:tc>
        <w:tc>
          <w:tcPr>
            <w:tcW w:w="75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A3B9DF"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C74551">
              <w:rPr>
                <w:rFonts w:ascii="Times New Roman" w:eastAsia="Times New Roman" w:hAnsi="Times New Roman" w:cs="Times New Roman"/>
                <w:color w:val="000000"/>
                <w:sz w:val="16"/>
                <w:szCs w:val="16"/>
                <w:lang w:eastAsia="kk-KZ"/>
              </w:rPr>
              <w:t>Балалар</w:t>
            </w:r>
            <w:proofErr w:type="spellEnd"/>
            <w:r w:rsidRPr="00C74551">
              <w:rPr>
                <w:rFonts w:ascii="Times New Roman" w:eastAsia="Times New Roman" w:hAnsi="Times New Roman" w:cs="Times New Roman"/>
                <w:color w:val="000000"/>
                <w:sz w:val="16"/>
                <w:szCs w:val="16"/>
                <w:lang w:eastAsia="kk-KZ"/>
              </w:rPr>
              <w:t xml:space="preserve"> саны </w:t>
            </w:r>
          </w:p>
        </w:tc>
        <w:tc>
          <w:tcPr>
            <w:tcW w:w="1604" w:type="dxa"/>
            <w:gridSpan w:val="4"/>
            <w:tcBorders>
              <w:top w:val="single" w:sz="8" w:space="0" w:color="auto"/>
              <w:left w:val="nil"/>
              <w:bottom w:val="single" w:sz="8" w:space="0" w:color="auto"/>
              <w:right w:val="single" w:sz="8" w:space="0" w:color="000000"/>
            </w:tcBorders>
            <w:shd w:val="clear" w:color="auto" w:fill="auto"/>
            <w:vAlign w:val="center"/>
            <w:hideMark/>
          </w:tcPr>
          <w:p w14:paraId="231E5DE8"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 xml:space="preserve"> </w:t>
            </w:r>
            <w:proofErr w:type="spellStart"/>
            <w:r w:rsidRPr="00C74551">
              <w:rPr>
                <w:rFonts w:ascii="Times New Roman" w:eastAsia="Times New Roman" w:hAnsi="Times New Roman" w:cs="Times New Roman"/>
                <w:color w:val="000000"/>
                <w:sz w:val="16"/>
                <w:szCs w:val="16"/>
                <w:lang w:eastAsia="kk-KZ"/>
              </w:rPr>
              <w:t>Физикалық</w:t>
            </w:r>
            <w:proofErr w:type="spellEnd"/>
            <w:r w:rsidRPr="00C74551">
              <w:rPr>
                <w:rFonts w:ascii="Times New Roman" w:eastAsia="Times New Roman" w:hAnsi="Times New Roman" w:cs="Times New Roman"/>
                <w:color w:val="000000"/>
                <w:sz w:val="16"/>
                <w:szCs w:val="16"/>
                <w:lang w:eastAsia="kk-KZ"/>
              </w:rPr>
              <w:t xml:space="preserve"> </w:t>
            </w:r>
            <w:proofErr w:type="spellStart"/>
            <w:r w:rsidRPr="00C74551">
              <w:rPr>
                <w:rFonts w:ascii="Times New Roman" w:eastAsia="Times New Roman" w:hAnsi="Times New Roman" w:cs="Times New Roman"/>
                <w:color w:val="000000"/>
                <w:sz w:val="16"/>
                <w:szCs w:val="16"/>
                <w:lang w:eastAsia="kk-KZ"/>
              </w:rPr>
              <w:t>қасиеттерді</w:t>
            </w:r>
            <w:proofErr w:type="spellEnd"/>
            <w:r w:rsidRPr="00C74551">
              <w:rPr>
                <w:rFonts w:ascii="Times New Roman" w:eastAsia="Times New Roman" w:hAnsi="Times New Roman" w:cs="Times New Roman"/>
                <w:color w:val="000000"/>
                <w:sz w:val="16"/>
                <w:szCs w:val="16"/>
                <w:lang w:eastAsia="kk-KZ"/>
              </w:rPr>
              <w:t xml:space="preserve"> </w:t>
            </w:r>
            <w:proofErr w:type="spellStart"/>
            <w:r w:rsidRPr="00C74551">
              <w:rPr>
                <w:rFonts w:ascii="Times New Roman" w:eastAsia="Times New Roman" w:hAnsi="Times New Roman" w:cs="Times New Roman"/>
                <w:color w:val="000000"/>
                <w:sz w:val="16"/>
                <w:szCs w:val="16"/>
                <w:lang w:eastAsia="kk-KZ"/>
              </w:rPr>
              <w:t>дамыту</w:t>
            </w:r>
            <w:proofErr w:type="spellEnd"/>
          </w:p>
        </w:tc>
        <w:tc>
          <w:tcPr>
            <w:tcW w:w="1853" w:type="dxa"/>
            <w:gridSpan w:val="4"/>
            <w:tcBorders>
              <w:top w:val="single" w:sz="8" w:space="0" w:color="auto"/>
              <w:left w:val="nil"/>
              <w:bottom w:val="single" w:sz="8" w:space="0" w:color="auto"/>
              <w:right w:val="single" w:sz="8" w:space="0" w:color="000000"/>
            </w:tcBorders>
            <w:shd w:val="clear" w:color="auto" w:fill="auto"/>
            <w:vAlign w:val="center"/>
            <w:hideMark/>
          </w:tcPr>
          <w:p w14:paraId="5F05421B"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C74551">
              <w:rPr>
                <w:rFonts w:ascii="Times New Roman" w:eastAsia="Times New Roman" w:hAnsi="Times New Roman" w:cs="Times New Roman"/>
                <w:color w:val="000000"/>
                <w:sz w:val="16"/>
                <w:szCs w:val="16"/>
                <w:lang w:eastAsia="kk-KZ"/>
              </w:rPr>
              <w:t>Коммуникативтік</w:t>
            </w:r>
            <w:proofErr w:type="spellEnd"/>
            <w:r w:rsidRPr="00C74551">
              <w:rPr>
                <w:rFonts w:ascii="Times New Roman" w:eastAsia="Times New Roman" w:hAnsi="Times New Roman" w:cs="Times New Roman"/>
                <w:color w:val="000000"/>
                <w:sz w:val="16"/>
                <w:szCs w:val="16"/>
                <w:lang w:eastAsia="kk-KZ"/>
              </w:rPr>
              <w:t xml:space="preserve"> </w:t>
            </w:r>
            <w:proofErr w:type="spellStart"/>
            <w:r w:rsidRPr="00C74551">
              <w:rPr>
                <w:rFonts w:ascii="Times New Roman" w:eastAsia="Times New Roman" w:hAnsi="Times New Roman" w:cs="Times New Roman"/>
                <w:color w:val="000000"/>
                <w:sz w:val="16"/>
                <w:szCs w:val="16"/>
                <w:lang w:eastAsia="kk-KZ"/>
              </w:rPr>
              <w:t>дағдыларды</w:t>
            </w:r>
            <w:proofErr w:type="spellEnd"/>
            <w:r w:rsidRPr="00C74551">
              <w:rPr>
                <w:rFonts w:ascii="Times New Roman" w:eastAsia="Times New Roman" w:hAnsi="Times New Roman" w:cs="Times New Roman"/>
                <w:color w:val="000000"/>
                <w:sz w:val="16"/>
                <w:szCs w:val="16"/>
                <w:lang w:eastAsia="kk-KZ"/>
              </w:rPr>
              <w:t xml:space="preserve"> </w:t>
            </w:r>
            <w:proofErr w:type="spellStart"/>
            <w:r w:rsidRPr="00C74551">
              <w:rPr>
                <w:rFonts w:ascii="Times New Roman" w:eastAsia="Times New Roman" w:hAnsi="Times New Roman" w:cs="Times New Roman"/>
                <w:color w:val="000000"/>
                <w:sz w:val="16"/>
                <w:szCs w:val="16"/>
                <w:lang w:eastAsia="kk-KZ"/>
              </w:rPr>
              <w:t>дамыту</w:t>
            </w:r>
            <w:proofErr w:type="spellEnd"/>
            <w:r w:rsidRPr="00C74551">
              <w:rPr>
                <w:rFonts w:ascii="Times New Roman" w:eastAsia="Times New Roman" w:hAnsi="Times New Roman" w:cs="Times New Roman"/>
                <w:color w:val="000000"/>
                <w:sz w:val="16"/>
                <w:szCs w:val="16"/>
                <w:lang w:eastAsia="kk-KZ"/>
              </w:rPr>
              <w:t xml:space="preserve"> </w:t>
            </w:r>
          </w:p>
        </w:tc>
        <w:tc>
          <w:tcPr>
            <w:tcW w:w="1846" w:type="dxa"/>
            <w:gridSpan w:val="4"/>
            <w:tcBorders>
              <w:top w:val="single" w:sz="8" w:space="0" w:color="auto"/>
              <w:left w:val="nil"/>
              <w:bottom w:val="single" w:sz="8" w:space="0" w:color="auto"/>
              <w:right w:val="single" w:sz="8" w:space="0" w:color="000000"/>
            </w:tcBorders>
            <w:shd w:val="clear" w:color="auto" w:fill="auto"/>
            <w:vAlign w:val="center"/>
            <w:hideMark/>
          </w:tcPr>
          <w:p w14:paraId="67C5E1D2"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val="kk-KZ" w:eastAsia="kk-KZ"/>
              </w:rPr>
              <w:t xml:space="preserve"> Танымдық және зияткерлік дағдыларды дамыту </w:t>
            </w:r>
          </w:p>
        </w:tc>
        <w:tc>
          <w:tcPr>
            <w:tcW w:w="2271" w:type="dxa"/>
            <w:gridSpan w:val="3"/>
            <w:tcBorders>
              <w:top w:val="single" w:sz="8" w:space="0" w:color="auto"/>
              <w:left w:val="nil"/>
              <w:bottom w:val="single" w:sz="8" w:space="0" w:color="auto"/>
              <w:right w:val="single" w:sz="4" w:space="0" w:color="auto"/>
            </w:tcBorders>
            <w:shd w:val="clear" w:color="auto" w:fill="auto"/>
            <w:vAlign w:val="center"/>
            <w:hideMark/>
          </w:tcPr>
          <w:p w14:paraId="7F22B309" w14:textId="23490138"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val="kk-KZ" w:eastAsia="kk-KZ"/>
              </w:rPr>
              <w:t xml:space="preserve">Балалардың шығармашылық дағдыларын, зерттеу іс-әрекетін дамыту </w:t>
            </w:r>
          </w:p>
        </w:tc>
        <w:tc>
          <w:tcPr>
            <w:tcW w:w="2122" w:type="dxa"/>
            <w:gridSpan w:val="3"/>
            <w:tcBorders>
              <w:top w:val="single" w:sz="8" w:space="0" w:color="auto"/>
              <w:left w:val="single" w:sz="4" w:space="0" w:color="auto"/>
              <w:bottom w:val="single" w:sz="8" w:space="0" w:color="auto"/>
              <w:right w:val="single" w:sz="8" w:space="0" w:color="000000"/>
            </w:tcBorders>
            <w:shd w:val="clear" w:color="auto" w:fill="auto"/>
            <w:vAlign w:val="center"/>
          </w:tcPr>
          <w:p w14:paraId="55BD2227" w14:textId="2E336825"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C74551">
              <w:rPr>
                <w:rFonts w:ascii="Times New Roman" w:eastAsia="Times New Roman" w:hAnsi="Times New Roman" w:cs="Times New Roman"/>
                <w:color w:val="000000"/>
                <w:sz w:val="16"/>
                <w:szCs w:val="16"/>
                <w:lang w:eastAsia="kk-KZ"/>
              </w:rPr>
              <w:t>Әлеуметтік-эмоционалды</w:t>
            </w:r>
            <w:proofErr w:type="spellEnd"/>
            <w:r w:rsidRPr="00C74551">
              <w:rPr>
                <w:rFonts w:ascii="Times New Roman" w:eastAsia="Times New Roman" w:hAnsi="Times New Roman" w:cs="Times New Roman"/>
                <w:color w:val="000000"/>
                <w:sz w:val="16"/>
                <w:szCs w:val="16"/>
                <w:lang w:eastAsia="kk-KZ"/>
              </w:rPr>
              <w:t xml:space="preserve"> </w:t>
            </w:r>
            <w:proofErr w:type="spellStart"/>
            <w:r w:rsidRPr="00C74551">
              <w:rPr>
                <w:rFonts w:ascii="Times New Roman" w:eastAsia="Times New Roman" w:hAnsi="Times New Roman" w:cs="Times New Roman"/>
                <w:color w:val="000000"/>
                <w:sz w:val="16"/>
                <w:szCs w:val="16"/>
                <w:lang w:eastAsia="kk-KZ"/>
              </w:rPr>
              <w:t>дағдыларды</w:t>
            </w:r>
            <w:proofErr w:type="spellEnd"/>
            <w:r w:rsidRPr="00C74551">
              <w:rPr>
                <w:rFonts w:ascii="Times New Roman" w:eastAsia="Times New Roman" w:hAnsi="Times New Roman" w:cs="Times New Roman"/>
                <w:color w:val="000000"/>
                <w:sz w:val="16"/>
                <w:szCs w:val="16"/>
                <w:lang w:eastAsia="kk-KZ"/>
              </w:rPr>
              <w:t xml:space="preserve"> </w:t>
            </w:r>
            <w:proofErr w:type="spellStart"/>
            <w:r w:rsidRPr="00C74551">
              <w:rPr>
                <w:rFonts w:ascii="Times New Roman" w:eastAsia="Times New Roman" w:hAnsi="Times New Roman" w:cs="Times New Roman"/>
                <w:color w:val="000000"/>
                <w:sz w:val="16"/>
                <w:szCs w:val="16"/>
                <w:lang w:eastAsia="kk-KZ"/>
              </w:rPr>
              <w:t>қалыптастыру</w:t>
            </w:r>
            <w:proofErr w:type="spellEnd"/>
          </w:p>
        </w:tc>
      </w:tr>
      <w:tr w:rsidR="00C74551" w:rsidRPr="00C74551" w14:paraId="268D086B" w14:textId="77777777" w:rsidTr="00C74551">
        <w:trPr>
          <w:trHeight w:val="915"/>
        </w:trPr>
        <w:tc>
          <w:tcPr>
            <w:tcW w:w="1028" w:type="dxa"/>
            <w:gridSpan w:val="3"/>
            <w:vMerge/>
            <w:tcBorders>
              <w:top w:val="single" w:sz="8" w:space="0" w:color="auto"/>
              <w:left w:val="single" w:sz="8" w:space="0" w:color="auto"/>
              <w:bottom w:val="single" w:sz="8" w:space="0" w:color="000000"/>
              <w:right w:val="single" w:sz="8" w:space="0" w:color="auto"/>
            </w:tcBorders>
            <w:vAlign w:val="center"/>
            <w:hideMark/>
          </w:tcPr>
          <w:p w14:paraId="0DD41500" w14:textId="77777777" w:rsidR="00C74551" w:rsidRPr="00C74551" w:rsidRDefault="00C74551" w:rsidP="00C74551">
            <w:pPr>
              <w:spacing w:after="0" w:line="240" w:lineRule="auto"/>
              <w:rPr>
                <w:rFonts w:ascii="Times New Roman" w:eastAsia="Times New Roman" w:hAnsi="Times New Roman" w:cs="Times New Roman"/>
                <w:color w:val="000000"/>
                <w:sz w:val="16"/>
                <w:szCs w:val="16"/>
                <w:lang w:val="kk-KZ" w:eastAsia="kk-KZ"/>
              </w:rPr>
            </w:pPr>
          </w:p>
        </w:tc>
        <w:tc>
          <w:tcPr>
            <w:tcW w:w="757" w:type="dxa"/>
            <w:gridSpan w:val="2"/>
            <w:vMerge/>
            <w:tcBorders>
              <w:top w:val="single" w:sz="8" w:space="0" w:color="auto"/>
              <w:left w:val="single" w:sz="8" w:space="0" w:color="auto"/>
              <w:bottom w:val="single" w:sz="8" w:space="0" w:color="000000"/>
              <w:right w:val="single" w:sz="8" w:space="0" w:color="auto"/>
            </w:tcBorders>
            <w:vAlign w:val="center"/>
            <w:hideMark/>
          </w:tcPr>
          <w:p w14:paraId="1C365DEB" w14:textId="77777777" w:rsidR="00C74551" w:rsidRPr="00C74551" w:rsidRDefault="00C74551" w:rsidP="00C74551">
            <w:pPr>
              <w:spacing w:after="0" w:line="240" w:lineRule="auto"/>
              <w:rPr>
                <w:rFonts w:ascii="Times New Roman" w:eastAsia="Times New Roman" w:hAnsi="Times New Roman" w:cs="Times New Roman"/>
                <w:color w:val="000000"/>
                <w:sz w:val="16"/>
                <w:szCs w:val="16"/>
                <w:lang w:val="kk-KZ" w:eastAsia="kk-KZ"/>
              </w:rPr>
            </w:pPr>
          </w:p>
        </w:tc>
        <w:tc>
          <w:tcPr>
            <w:tcW w:w="472" w:type="dxa"/>
            <w:gridSpan w:val="2"/>
            <w:tcBorders>
              <w:top w:val="nil"/>
              <w:left w:val="nil"/>
              <w:bottom w:val="single" w:sz="8" w:space="0" w:color="auto"/>
              <w:right w:val="single" w:sz="8" w:space="0" w:color="auto"/>
            </w:tcBorders>
            <w:shd w:val="clear" w:color="auto" w:fill="auto"/>
            <w:vAlign w:val="center"/>
            <w:hideMark/>
          </w:tcPr>
          <w:p w14:paraId="6CBDCDB2"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жоғары</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565" w:type="dxa"/>
            <w:tcBorders>
              <w:top w:val="nil"/>
              <w:left w:val="nil"/>
              <w:bottom w:val="single" w:sz="8" w:space="0" w:color="auto"/>
              <w:right w:val="single" w:sz="8" w:space="0" w:color="auto"/>
            </w:tcBorders>
            <w:shd w:val="clear" w:color="auto" w:fill="auto"/>
            <w:vAlign w:val="center"/>
            <w:hideMark/>
          </w:tcPr>
          <w:p w14:paraId="488910E3"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орташа</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567" w:type="dxa"/>
            <w:tcBorders>
              <w:top w:val="nil"/>
              <w:left w:val="nil"/>
              <w:bottom w:val="single" w:sz="8" w:space="0" w:color="auto"/>
              <w:right w:val="single" w:sz="8" w:space="0" w:color="auto"/>
            </w:tcBorders>
            <w:shd w:val="clear" w:color="auto" w:fill="auto"/>
            <w:vAlign w:val="center"/>
            <w:hideMark/>
          </w:tcPr>
          <w:p w14:paraId="4D59AB9B"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төмен</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567" w:type="dxa"/>
            <w:tcBorders>
              <w:top w:val="nil"/>
              <w:left w:val="nil"/>
              <w:bottom w:val="single" w:sz="8" w:space="0" w:color="auto"/>
              <w:right w:val="single" w:sz="8" w:space="0" w:color="auto"/>
            </w:tcBorders>
            <w:shd w:val="clear" w:color="auto" w:fill="auto"/>
            <w:vAlign w:val="center"/>
            <w:hideMark/>
          </w:tcPr>
          <w:p w14:paraId="04193CAB"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жоғары</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567" w:type="dxa"/>
            <w:tcBorders>
              <w:top w:val="nil"/>
              <w:left w:val="nil"/>
              <w:bottom w:val="single" w:sz="8" w:space="0" w:color="auto"/>
              <w:right w:val="single" w:sz="8" w:space="0" w:color="auto"/>
            </w:tcBorders>
            <w:shd w:val="clear" w:color="auto" w:fill="auto"/>
            <w:vAlign w:val="center"/>
            <w:hideMark/>
          </w:tcPr>
          <w:p w14:paraId="57391A0D"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орташа</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709" w:type="dxa"/>
            <w:tcBorders>
              <w:top w:val="nil"/>
              <w:left w:val="nil"/>
              <w:bottom w:val="single" w:sz="8" w:space="0" w:color="auto"/>
              <w:right w:val="single" w:sz="8" w:space="0" w:color="auto"/>
            </w:tcBorders>
            <w:shd w:val="clear" w:color="auto" w:fill="auto"/>
            <w:vAlign w:val="center"/>
            <w:hideMark/>
          </w:tcPr>
          <w:p w14:paraId="44A94BD3"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төмен</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567" w:type="dxa"/>
            <w:gridSpan w:val="3"/>
            <w:tcBorders>
              <w:top w:val="nil"/>
              <w:left w:val="nil"/>
              <w:bottom w:val="single" w:sz="8" w:space="0" w:color="auto"/>
              <w:right w:val="single" w:sz="8" w:space="0" w:color="auto"/>
            </w:tcBorders>
            <w:shd w:val="clear" w:color="auto" w:fill="auto"/>
            <w:vAlign w:val="center"/>
            <w:hideMark/>
          </w:tcPr>
          <w:p w14:paraId="2DCEB518"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жоғары</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567" w:type="dxa"/>
            <w:tcBorders>
              <w:top w:val="nil"/>
              <w:left w:val="nil"/>
              <w:bottom w:val="single" w:sz="8" w:space="0" w:color="auto"/>
              <w:right w:val="single" w:sz="8" w:space="0" w:color="auto"/>
            </w:tcBorders>
            <w:shd w:val="clear" w:color="auto" w:fill="auto"/>
            <w:vAlign w:val="center"/>
            <w:hideMark/>
          </w:tcPr>
          <w:p w14:paraId="6E063295"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орташа</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722" w:type="dxa"/>
            <w:tcBorders>
              <w:top w:val="nil"/>
              <w:left w:val="nil"/>
              <w:bottom w:val="single" w:sz="8" w:space="0" w:color="auto"/>
              <w:right w:val="single" w:sz="8" w:space="0" w:color="auto"/>
            </w:tcBorders>
            <w:shd w:val="clear" w:color="auto" w:fill="auto"/>
            <w:vAlign w:val="center"/>
            <w:hideMark/>
          </w:tcPr>
          <w:p w14:paraId="7ECF684C"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төмен</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851" w:type="dxa"/>
            <w:tcBorders>
              <w:top w:val="nil"/>
              <w:left w:val="nil"/>
              <w:bottom w:val="single" w:sz="8" w:space="0" w:color="auto"/>
              <w:right w:val="single" w:sz="8" w:space="0" w:color="auto"/>
            </w:tcBorders>
            <w:shd w:val="clear" w:color="auto" w:fill="auto"/>
            <w:vAlign w:val="center"/>
            <w:hideMark/>
          </w:tcPr>
          <w:p w14:paraId="75E13AA5"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жоғары</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709" w:type="dxa"/>
            <w:tcBorders>
              <w:top w:val="nil"/>
              <w:left w:val="nil"/>
              <w:bottom w:val="single" w:sz="8" w:space="0" w:color="auto"/>
              <w:right w:val="single" w:sz="8" w:space="0" w:color="auto"/>
            </w:tcBorders>
            <w:shd w:val="clear" w:color="auto" w:fill="auto"/>
            <w:vAlign w:val="center"/>
            <w:hideMark/>
          </w:tcPr>
          <w:p w14:paraId="5C93C2B4"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орташа</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711" w:type="dxa"/>
            <w:tcBorders>
              <w:top w:val="single" w:sz="8" w:space="0" w:color="auto"/>
              <w:left w:val="nil"/>
              <w:bottom w:val="single" w:sz="8" w:space="0" w:color="auto"/>
              <w:right w:val="single" w:sz="8" w:space="0" w:color="000000"/>
            </w:tcBorders>
            <w:shd w:val="clear" w:color="auto" w:fill="auto"/>
            <w:vAlign w:val="center"/>
            <w:hideMark/>
          </w:tcPr>
          <w:p w14:paraId="2BA1497C"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төмен</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706" w:type="dxa"/>
            <w:tcBorders>
              <w:top w:val="single" w:sz="8" w:space="0" w:color="auto"/>
              <w:left w:val="nil"/>
              <w:bottom w:val="single" w:sz="8" w:space="0" w:color="auto"/>
              <w:right w:val="single" w:sz="8" w:space="0" w:color="000000"/>
            </w:tcBorders>
            <w:shd w:val="clear" w:color="auto" w:fill="auto"/>
            <w:vAlign w:val="center"/>
            <w:hideMark/>
          </w:tcPr>
          <w:p w14:paraId="658CE892"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жоғары</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709" w:type="dxa"/>
            <w:tcBorders>
              <w:top w:val="single" w:sz="8" w:space="0" w:color="auto"/>
              <w:left w:val="nil"/>
              <w:bottom w:val="single" w:sz="8" w:space="0" w:color="auto"/>
              <w:right w:val="single" w:sz="8" w:space="0" w:color="000000"/>
            </w:tcBorders>
            <w:shd w:val="clear" w:color="auto" w:fill="auto"/>
            <w:vAlign w:val="center"/>
            <w:hideMark/>
          </w:tcPr>
          <w:p w14:paraId="69C310AA"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орташа</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c>
          <w:tcPr>
            <w:tcW w:w="707" w:type="dxa"/>
            <w:tcBorders>
              <w:top w:val="nil"/>
              <w:left w:val="nil"/>
              <w:bottom w:val="single" w:sz="8" w:space="0" w:color="auto"/>
              <w:right w:val="single" w:sz="8" w:space="0" w:color="auto"/>
            </w:tcBorders>
            <w:shd w:val="clear" w:color="auto" w:fill="auto"/>
            <w:vAlign w:val="center"/>
            <w:hideMark/>
          </w:tcPr>
          <w:p w14:paraId="7B632B9C" w14:textId="77777777" w:rsidR="00C74551" w:rsidRPr="00C74551" w:rsidRDefault="00C74551" w:rsidP="00C74551">
            <w:pPr>
              <w:spacing w:after="0" w:line="240" w:lineRule="auto"/>
              <w:rPr>
                <w:rFonts w:ascii="Times New Roman" w:eastAsia="Times New Roman" w:hAnsi="Times New Roman" w:cs="Times New Roman"/>
                <w:i/>
                <w:iCs/>
                <w:color w:val="000000"/>
                <w:sz w:val="16"/>
                <w:szCs w:val="16"/>
                <w:lang w:val="kk-KZ" w:eastAsia="kk-KZ"/>
              </w:rPr>
            </w:pPr>
            <w:proofErr w:type="spellStart"/>
            <w:r w:rsidRPr="00C74551">
              <w:rPr>
                <w:rFonts w:ascii="Times New Roman" w:eastAsia="Times New Roman" w:hAnsi="Times New Roman" w:cs="Times New Roman"/>
                <w:i/>
                <w:iCs/>
                <w:color w:val="000000"/>
                <w:sz w:val="16"/>
                <w:szCs w:val="16"/>
                <w:lang w:eastAsia="kk-KZ"/>
              </w:rPr>
              <w:t>олардың</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ішінде</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төмен</w:t>
            </w:r>
            <w:proofErr w:type="spellEnd"/>
            <w:r w:rsidRPr="00C74551">
              <w:rPr>
                <w:rFonts w:ascii="Times New Roman" w:eastAsia="Times New Roman" w:hAnsi="Times New Roman" w:cs="Times New Roman"/>
                <w:i/>
                <w:iCs/>
                <w:color w:val="000000"/>
                <w:sz w:val="16"/>
                <w:szCs w:val="16"/>
                <w:lang w:eastAsia="kk-KZ"/>
              </w:rPr>
              <w:t xml:space="preserve"> </w:t>
            </w:r>
            <w:proofErr w:type="spellStart"/>
            <w:r w:rsidRPr="00C74551">
              <w:rPr>
                <w:rFonts w:ascii="Times New Roman" w:eastAsia="Times New Roman" w:hAnsi="Times New Roman" w:cs="Times New Roman"/>
                <w:i/>
                <w:iCs/>
                <w:color w:val="000000"/>
                <w:sz w:val="16"/>
                <w:szCs w:val="16"/>
                <w:lang w:eastAsia="kk-KZ"/>
              </w:rPr>
              <w:t>деңгей</w:t>
            </w:r>
            <w:proofErr w:type="spellEnd"/>
          </w:p>
        </w:tc>
      </w:tr>
      <w:tr w:rsidR="00C74551" w:rsidRPr="00C74551" w14:paraId="4C95B41D" w14:textId="77777777" w:rsidTr="00C74551">
        <w:trPr>
          <w:trHeight w:val="315"/>
        </w:trPr>
        <w:tc>
          <w:tcPr>
            <w:tcW w:w="1028" w:type="dxa"/>
            <w:gridSpan w:val="3"/>
            <w:tcBorders>
              <w:top w:val="nil"/>
              <w:left w:val="single" w:sz="8" w:space="0" w:color="auto"/>
              <w:bottom w:val="single" w:sz="8" w:space="0" w:color="auto"/>
              <w:right w:val="single" w:sz="8" w:space="0" w:color="auto"/>
            </w:tcBorders>
            <w:shd w:val="clear" w:color="auto" w:fill="auto"/>
            <w:noWrap/>
            <w:vAlign w:val="center"/>
            <w:hideMark/>
          </w:tcPr>
          <w:p w14:paraId="0B88B762" w14:textId="77777777" w:rsidR="00C74551" w:rsidRPr="00C74551" w:rsidRDefault="00C74551" w:rsidP="00C74551">
            <w:pPr>
              <w:spacing w:after="0" w:line="240" w:lineRule="auto"/>
              <w:rPr>
                <w:rFonts w:ascii="Times New Roman" w:eastAsia="Times New Roman" w:hAnsi="Times New Roman" w:cs="Times New Roman"/>
                <w:color w:val="000000"/>
                <w:sz w:val="16"/>
                <w:szCs w:val="16"/>
                <w:lang w:val="kk-KZ" w:eastAsia="kk-KZ"/>
              </w:rPr>
            </w:pPr>
            <w:proofErr w:type="spellStart"/>
            <w:r w:rsidRPr="00C74551">
              <w:rPr>
                <w:rFonts w:ascii="Times New Roman" w:eastAsia="Times New Roman" w:hAnsi="Times New Roman" w:cs="Times New Roman"/>
                <w:color w:val="000000"/>
                <w:sz w:val="16"/>
                <w:szCs w:val="16"/>
                <w:lang w:eastAsia="kk-KZ"/>
              </w:rPr>
              <w:t>ерте</w:t>
            </w:r>
            <w:proofErr w:type="spellEnd"/>
            <w:r w:rsidRPr="00C74551">
              <w:rPr>
                <w:rFonts w:ascii="Times New Roman" w:eastAsia="Times New Roman" w:hAnsi="Times New Roman" w:cs="Times New Roman"/>
                <w:color w:val="000000"/>
                <w:sz w:val="16"/>
                <w:szCs w:val="16"/>
                <w:lang w:eastAsia="kk-KZ"/>
              </w:rPr>
              <w:t xml:space="preserve"> </w:t>
            </w:r>
            <w:proofErr w:type="spellStart"/>
            <w:r w:rsidRPr="00C74551">
              <w:rPr>
                <w:rFonts w:ascii="Times New Roman" w:eastAsia="Times New Roman" w:hAnsi="Times New Roman" w:cs="Times New Roman"/>
                <w:color w:val="000000"/>
                <w:sz w:val="16"/>
                <w:szCs w:val="16"/>
                <w:lang w:eastAsia="kk-KZ"/>
              </w:rPr>
              <w:t>жас</w:t>
            </w:r>
            <w:proofErr w:type="spellEnd"/>
            <w:r w:rsidRPr="00C74551">
              <w:rPr>
                <w:rFonts w:ascii="Times New Roman" w:eastAsia="Times New Roman" w:hAnsi="Times New Roman" w:cs="Times New Roman"/>
                <w:color w:val="000000"/>
                <w:sz w:val="16"/>
                <w:szCs w:val="16"/>
                <w:lang w:eastAsia="kk-KZ"/>
              </w:rPr>
              <w:t xml:space="preserve"> </w:t>
            </w:r>
            <w:proofErr w:type="spellStart"/>
            <w:r w:rsidRPr="00C74551">
              <w:rPr>
                <w:rFonts w:ascii="Times New Roman" w:eastAsia="Times New Roman" w:hAnsi="Times New Roman" w:cs="Times New Roman"/>
                <w:color w:val="000000"/>
                <w:sz w:val="16"/>
                <w:szCs w:val="16"/>
                <w:lang w:eastAsia="kk-KZ"/>
              </w:rPr>
              <w:t>тобы</w:t>
            </w:r>
            <w:proofErr w:type="spellEnd"/>
            <w:r w:rsidRPr="00C74551">
              <w:rPr>
                <w:rFonts w:ascii="Times New Roman" w:eastAsia="Times New Roman" w:hAnsi="Times New Roman" w:cs="Times New Roman"/>
                <w:color w:val="000000"/>
                <w:sz w:val="16"/>
                <w:szCs w:val="16"/>
                <w:lang w:eastAsia="kk-KZ"/>
              </w:rPr>
              <w:t xml:space="preserve"> </w:t>
            </w:r>
          </w:p>
        </w:tc>
        <w:tc>
          <w:tcPr>
            <w:tcW w:w="757" w:type="dxa"/>
            <w:gridSpan w:val="2"/>
            <w:tcBorders>
              <w:top w:val="nil"/>
              <w:left w:val="nil"/>
              <w:bottom w:val="single" w:sz="8" w:space="0" w:color="auto"/>
              <w:right w:val="single" w:sz="8" w:space="0" w:color="auto"/>
            </w:tcBorders>
            <w:shd w:val="clear" w:color="auto" w:fill="auto"/>
            <w:noWrap/>
            <w:vAlign w:val="center"/>
            <w:hideMark/>
          </w:tcPr>
          <w:p w14:paraId="16EFDB28"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472" w:type="dxa"/>
            <w:gridSpan w:val="2"/>
            <w:tcBorders>
              <w:top w:val="nil"/>
              <w:left w:val="nil"/>
              <w:bottom w:val="single" w:sz="8" w:space="0" w:color="auto"/>
              <w:right w:val="single" w:sz="8" w:space="0" w:color="auto"/>
            </w:tcBorders>
            <w:shd w:val="clear" w:color="auto" w:fill="auto"/>
            <w:noWrap/>
            <w:vAlign w:val="center"/>
            <w:hideMark/>
          </w:tcPr>
          <w:p w14:paraId="0AB75BFC"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565" w:type="dxa"/>
            <w:tcBorders>
              <w:top w:val="nil"/>
              <w:left w:val="nil"/>
              <w:bottom w:val="single" w:sz="8" w:space="0" w:color="auto"/>
              <w:right w:val="single" w:sz="8" w:space="0" w:color="auto"/>
            </w:tcBorders>
            <w:shd w:val="clear" w:color="auto" w:fill="auto"/>
            <w:noWrap/>
            <w:vAlign w:val="center"/>
            <w:hideMark/>
          </w:tcPr>
          <w:p w14:paraId="37508CD8"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567" w:type="dxa"/>
            <w:tcBorders>
              <w:top w:val="nil"/>
              <w:left w:val="nil"/>
              <w:bottom w:val="single" w:sz="8" w:space="0" w:color="auto"/>
              <w:right w:val="single" w:sz="8" w:space="0" w:color="auto"/>
            </w:tcBorders>
            <w:shd w:val="clear" w:color="auto" w:fill="auto"/>
            <w:noWrap/>
            <w:vAlign w:val="center"/>
            <w:hideMark/>
          </w:tcPr>
          <w:p w14:paraId="2837FA16"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567" w:type="dxa"/>
            <w:tcBorders>
              <w:top w:val="nil"/>
              <w:left w:val="nil"/>
              <w:bottom w:val="single" w:sz="8" w:space="0" w:color="auto"/>
              <w:right w:val="single" w:sz="8" w:space="0" w:color="auto"/>
            </w:tcBorders>
            <w:shd w:val="clear" w:color="auto" w:fill="auto"/>
            <w:noWrap/>
            <w:vAlign w:val="center"/>
            <w:hideMark/>
          </w:tcPr>
          <w:p w14:paraId="0681D9A4"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567" w:type="dxa"/>
            <w:tcBorders>
              <w:top w:val="nil"/>
              <w:left w:val="nil"/>
              <w:bottom w:val="single" w:sz="8" w:space="0" w:color="auto"/>
              <w:right w:val="single" w:sz="8" w:space="0" w:color="auto"/>
            </w:tcBorders>
            <w:shd w:val="clear" w:color="auto" w:fill="auto"/>
            <w:noWrap/>
            <w:vAlign w:val="center"/>
            <w:hideMark/>
          </w:tcPr>
          <w:p w14:paraId="3E870C2B"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709" w:type="dxa"/>
            <w:tcBorders>
              <w:top w:val="nil"/>
              <w:left w:val="nil"/>
              <w:bottom w:val="single" w:sz="8" w:space="0" w:color="auto"/>
              <w:right w:val="single" w:sz="8" w:space="0" w:color="auto"/>
            </w:tcBorders>
            <w:shd w:val="clear" w:color="auto" w:fill="auto"/>
            <w:noWrap/>
            <w:vAlign w:val="center"/>
            <w:hideMark/>
          </w:tcPr>
          <w:p w14:paraId="5DEAB22C"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567" w:type="dxa"/>
            <w:gridSpan w:val="3"/>
            <w:tcBorders>
              <w:top w:val="nil"/>
              <w:left w:val="nil"/>
              <w:bottom w:val="single" w:sz="8" w:space="0" w:color="auto"/>
              <w:right w:val="single" w:sz="8" w:space="0" w:color="auto"/>
            </w:tcBorders>
            <w:shd w:val="clear" w:color="auto" w:fill="auto"/>
            <w:noWrap/>
            <w:vAlign w:val="center"/>
            <w:hideMark/>
          </w:tcPr>
          <w:p w14:paraId="0FC2390C"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567" w:type="dxa"/>
            <w:tcBorders>
              <w:top w:val="nil"/>
              <w:left w:val="nil"/>
              <w:bottom w:val="single" w:sz="8" w:space="0" w:color="auto"/>
              <w:right w:val="single" w:sz="8" w:space="0" w:color="auto"/>
            </w:tcBorders>
            <w:shd w:val="clear" w:color="auto" w:fill="auto"/>
            <w:noWrap/>
            <w:vAlign w:val="center"/>
            <w:hideMark/>
          </w:tcPr>
          <w:p w14:paraId="29134CE4"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722" w:type="dxa"/>
            <w:tcBorders>
              <w:top w:val="nil"/>
              <w:left w:val="nil"/>
              <w:bottom w:val="single" w:sz="8" w:space="0" w:color="auto"/>
              <w:right w:val="single" w:sz="8" w:space="0" w:color="auto"/>
            </w:tcBorders>
            <w:shd w:val="clear" w:color="auto" w:fill="auto"/>
            <w:noWrap/>
            <w:vAlign w:val="center"/>
            <w:hideMark/>
          </w:tcPr>
          <w:p w14:paraId="64797DE6"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851" w:type="dxa"/>
            <w:tcBorders>
              <w:top w:val="nil"/>
              <w:left w:val="nil"/>
              <w:bottom w:val="single" w:sz="8" w:space="0" w:color="auto"/>
              <w:right w:val="single" w:sz="8" w:space="0" w:color="auto"/>
            </w:tcBorders>
            <w:shd w:val="clear" w:color="auto" w:fill="auto"/>
            <w:noWrap/>
            <w:vAlign w:val="center"/>
            <w:hideMark/>
          </w:tcPr>
          <w:p w14:paraId="23DFCDCD"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709" w:type="dxa"/>
            <w:tcBorders>
              <w:top w:val="nil"/>
              <w:left w:val="nil"/>
              <w:bottom w:val="single" w:sz="8" w:space="0" w:color="auto"/>
              <w:right w:val="single" w:sz="8" w:space="0" w:color="auto"/>
            </w:tcBorders>
            <w:shd w:val="clear" w:color="auto" w:fill="auto"/>
            <w:noWrap/>
            <w:vAlign w:val="center"/>
            <w:hideMark/>
          </w:tcPr>
          <w:p w14:paraId="5BE704DE"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711" w:type="dxa"/>
            <w:tcBorders>
              <w:top w:val="single" w:sz="8" w:space="0" w:color="auto"/>
              <w:left w:val="nil"/>
              <w:bottom w:val="single" w:sz="8" w:space="0" w:color="auto"/>
              <w:right w:val="single" w:sz="8" w:space="0" w:color="000000"/>
            </w:tcBorders>
            <w:shd w:val="clear" w:color="auto" w:fill="auto"/>
            <w:noWrap/>
            <w:vAlign w:val="center"/>
            <w:hideMark/>
          </w:tcPr>
          <w:p w14:paraId="48B298DB"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706" w:type="dxa"/>
            <w:tcBorders>
              <w:top w:val="single" w:sz="8" w:space="0" w:color="auto"/>
              <w:left w:val="nil"/>
              <w:bottom w:val="single" w:sz="8" w:space="0" w:color="auto"/>
              <w:right w:val="single" w:sz="8" w:space="0" w:color="000000"/>
            </w:tcBorders>
            <w:shd w:val="clear" w:color="auto" w:fill="auto"/>
            <w:noWrap/>
            <w:vAlign w:val="center"/>
            <w:hideMark/>
          </w:tcPr>
          <w:p w14:paraId="069EEC18"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709" w:type="dxa"/>
            <w:tcBorders>
              <w:top w:val="single" w:sz="8" w:space="0" w:color="auto"/>
              <w:left w:val="nil"/>
              <w:bottom w:val="single" w:sz="8" w:space="0" w:color="auto"/>
              <w:right w:val="single" w:sz="8" w:space="0" w:color="000000"/>
            </w:tcBorders>
            <w:shd w:val="clear" w:color="auto" w:fill="auto"/>
            <w:noWrap/>
            <w:vAlign w:val="center"/>
            <w:hideMark/>
          </w:tcPr>
          <w:p w14:paraId="19D402BA"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c>
          <w:tcPr>
            <w:tcW w:w="707" w:type="dxa"/>
            <w:tcBorders>
              <w:top w:val="nil"/>
              <w:left w:val="nil"/>
              <w:bottom w:val="single" w:sz="8" w:space="0" w:color="auto"/>
              <w:right w:val="single" w:sz="8" w:space="0" w:color="auto"/>
            </w:tcBorders>
            <w:shd w:val="clear" w:color="auto" w:fill="auto"/>
            <w:noWrap/>
            <w:vAlign w:val="center"/>
            <w:hideMark/>
          </w:tcPr>
          <w:p w14:paraId="75796146" w14:textId="77777777" w:rsidR="00C74551" w:rsidRPr="00C74551" w:rsidRDefault="00C74551" w:rsidP="00C74551">
            <w:pPr>
              <w:spacing w:after="0" w:line="240" w:lineRule="auto"/>
              <w:jc w:val="center"/>
              <w:rPr>
                <w:rFonts w:ascii="Times New Roman" w:eastAsia="Times New Roman" w:hAnsi="Times New Roman" w:cs="Times New Roman"/>
                <w:color w:val="000000"/>
                <w:sz w:val="16"/>
                <w:szCs w:val="16"/>
                <w:lang w:val="kk-KZ" w:eastAsia="kk-KZ"/>
              </w:rPr>
            </w:pPr>
            <w:r w:rsidRPr="00C74551">
              <w:rPr>
                <w:rFonts w:ascii="Times New Roman" w:eastAsia="Times New Roman" w:hAnsi="Times New Roman" w:cs="Times New Roman"/>
                <w:color w:val="000000"/>
                <w:sz w:val="16"/>
                <w:szCs w:val="16"/>
                <w:lang w:eastAsia="kk-KZ"/>
              </w:rPr>
              <w:t>0</w:t>
            </w:r>
          </w:p>
        </w:tc>
      </w:tr>
      <w:tr w:rsidR="00C74551" w:rsidRPr="00C74551" w14:paraId="2C80B41A" w14:textId="77777777" w:rsidTr="00C74551">
        <w:trPr>
          <w:trHeight w:val="315"/>
        </w:trPr>
        <w:tc>
          <w:tcPr>
            <w:tcW w:w="1028" w:type="dxa"/>
            <w:gridSpan w:val="3"/>
            <w:tcBorders>
              <w:top w:val="nil"/>
              <w:left w:val="single" w:sz="8" w:space="0" w:color="auto"/>
              <w:bottom w:val="single" w:sz="8" w:space="0" w:color="auto"/>
              <w:right w:val="single" w:sz="8" w:space="0" w:color="auto"/>
            </w:tcBorders>
            <w:shd w:val="clear" w:color="auto" w:fill="auto"/>
            <w:noWrap/>
            <w:vAlign w:val="center"/>
            <w:hideMark/>
          </w:tcPr>
          <w:p w14:paraId="262B95C7" w14:textId="77777777" w:rsidR="00C74551" w:rsidRPr="00C74551" w:rsidRDefault="00C74551" w:rsidP="00C74551">
            <w:pPr>
              <w:spacing w:after="0" w:line="240" w:lineRule="auto"/>
              <w:rPr>
                <w:rFonts w:ascii="Times New Roman" w:eastAsia="Times New Roman" w:hAnsi="Times New Roman" w:cs="Times New Roman"/>
                <w:color w:val="000000"/>
                <w:sz w:val="16"/>
                <w:szCs w:val="16"/>
                <w:lang w:val="kk-KZ" w:eastAsia="kk-KZ"/>
              </w:rPr>
            </w:pPr>
            <w:proofErr w:type="spellStart"/>
            <w:r w:rsidRPr="00C74551">
              <w:rPr>
                <w:rFonts w:ascii="Times New Roman" w:eastAsia="Times New Roman" w:hAnsi="Times New Roman" w:cs="Times New Roman"/>
                <w:color w:val="000000"/>
                <w:sz w:val="16"/>
                <w:szCs w:val="16"/>
                <w:lang w:eastAsia="kk-KZ"/>
              </w:rPr>
              <w:t>кіші</w:t>
            </w:r>
            <w:proofErr w:type="spellEnd"/>
            <w:r w:rsidRPr="00C74551">
              <w:rPr>
                <w:rFonts w:ascii="Times New Roman" w:eastAsia="Times New Roman" w:hAnsi="Times New Roman" w:cs="Times New Roman"/>
                <w:color w:val="000000"/>
                <w:sz w:val="16"/>
                <w:szCs w:val="16"/>
                <w:lang w:eastAsia="kk-KZ"/>
              </w:rPr>
              <w:t xml:space="preserve"> топ</w:t>
            </w:r>
          </w:p>
        </w:tc>
        <w:tc>
          <w:tcPr>
            <w:tcW w:w="757" w:type="dxa"/>
            <w:gridSpan w:val="2"/>
            <w:tcBorders>
              <w:top w:val="nil"/>
              <w:left w:val="nil"/>
              <w:bottom w:val="single" w:sz="8" w:space="0" w:color="auto"/>
              <w:right w:val="single" w:sz="8" w:space="0" w:color="auto"/>
            </w:tcBorders>
            <w:shd w:val="clear" w:color="auto" w:fill="auto"/>
            <w:noWrap/>
            <w:vAlign w:val="center"/>
            <w:hideMark/>
          </w:tcPr>
          <w:p w14:paraId="711DB394"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val="kk-KZ" w:eastAsia="kk-KZ"/>
              </w:rPr>
              <w:t>80</w:t>
            </w:r>
          </w:p>
        </w:tc>
        <w:tc>
          <w:tcPr>
            <w:tcW w:w="472" w:type="dxa"/>
            <w:gridSpan w:val="2"/>
            <w:tcBorders>
              <w:top w:val="nil"/>
              <w:left w:val="nil"/>
              <w:bottom w:val="single" w:sz="8" w:space="0" w:color="auto"/>
              <w:right w:val="single" w:sz="8" w:space="0" w:color="auto"/>
            </w:tcBorders>
            <w:shd w:val="clear" w:color="auto" w:fill="auto"/>
            <w:noWrap/>
            <w:vAlign w:val="center"/>
            <w:hideMark/>
          </w:tcPr>
          <w:p w14:paraId="1B7F2F20"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15</w:t>
            </w:r>
          </w:p>
        </w:tc>
        <w:tc>
          <w:tcPr>
            <w:tcW w:w="565" w:type="dxa"/>
            <w:tcBorders>
              <w:top w:val="nil"/>
              <w:left w:val="nil"/>
              <w:bottom w:val="single" w:sz="8" w:space="0" w:color="auto"/>
              <w:right w:val="single" w:sz="8" w:space="0" w:color="auto"/>
            </w:tcBorders>
            <w:shd w:val="clear" w:color="auto" w:fill="auto"/>
            <w:noWrap/>
            <w:vAlign w:val="center"/>
            <w:hideMark/>
          </w:tcPr>
          <w:p w14:paraId="793FA9ED"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35</w:t>
            </w:r>
          </w:p>
        </w:tc>
        <w:tc>
          <w:tcPr>
            <w:tcW w:w="567" w:type="dxa"/>
            <w:tcBorders>
              <w:top w:val="nil"/>
              <w:left w:val="nil"/>
              <w:bottom w:val="single" w:sz="8" w:space="0" w:color="auto"/>
              <w:right w:val="single" w:sz="8" w:space="0" w:color="auto"/>
            </w:tcBorders>
            <w:shd w:val="clear" w:color="auto" w:fill="auto"/>
            <w:noWrap/>
            <w:vAlign w:val="center"/>
            <w:hideMark/>
          </w:tcPr>
          <w:p w14:paraId="1A66D7FF"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30</w:t>
            </w:r>
          </w:p>
        </w:tc>
        <w:tc>
          <w:tcPr>
            <w:tcW w:w="567" w:type="dxa"/>
            <w:tcBorders>
              <w:top w:val="nil"/>
              <w:left w:val="nil"/>
              <w:bottom w:val="single" w:sz="8" w:space="0" w:color="auto"/>
              <w:right w:val="single" w:sz="8" w:space="0" w:color="auto"/>
            </w:tcBorders>
            <w:shd w:val="clear" w:color="auto" w:fill="auto"/>
            <w:noWrap/>
            <w:vAlign w:val="center"/>
            <w:hideMark/>
          </w:tcPr>
          <w:p w14:paraId="7678FE84"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16</w:t>
            </w:r>
          </w:p>
        </w:tc>
        <w:tc>
          <w:tcPr>
            <w:tcW w:w="567" w:type="dxa"/>
            <w:tcBorders>
              <w:top w:val="nil"/>
              <w:left w:val="nil"/>
              <w:bottom w:val="single" w:sz="8" w:space="0" w:color="auto"/>
              <w:right w:val="single" w:sz="8" w:space="0" w:color="auto"/>
            </w:tcBorders>
            <w:shd w:val="clear" w:color="auto" w:fill="auto"/>
            <w:noWrap/>
            <w:vAlign w:val="center"/>
            <w:hideMark/>
          </w:tcPr>
          <w:p w14:paraId="1AC90697"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36</w:t>
            </w:r>
          </w:p>
        </w:tc>
        <w:tc>
          <w:tcPr>
            <w:tcW w:w="709" w:type="dxa"/>
            <w:tcBorders>
              <w:top w:val="nil"/>
              <w:left w:val="nil"/>
              <w:bottom w:val="single" w:sz="8" w:space="0" w:color="auto"/>
              <w:right w:val="single" w:sz="8" w:space="0" w:color="auto"/>
            </w:tcBorders>
            <w:shd w:val="clear" w:color="auto" w:fill="auto"/>
            <w:noWrap/>
            <w:vAlign w:val="center"/>
            <w:hideMark/>
          </w:tcPr>
          <w:p w14:paraId="2D0E936B"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28</w:t>
            </w:r>
          </w:p>
        </w:tc>
        <w:tc>
          <w:tcPr>
            <w:tcW w:w="567" w:type="dxa"/>
            <w:gridSpan w:val="3"/>
            <w:tcBorders>
              <w:top w:val="nil"/>
              <w:left w:val="nil"/>
              <w:bottom w:val="single" w:sz="8" w:space="0" w:color="auto"/>
              <w:right w:val="single" w:sz="8" w:space="0" w:color="auto"/>
            </w:tcBorders>
            <w:shd w:val="clear" w:color="auto" w:fill="auto"/>
            <w:noWrap/>
            <w:vAlign w:val="center"/>
            <w:hideMark/>
          </w:tcPr>
          <w:p w14:paraId="233A2B11"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17</w:t>
            </w:r>
          </w:p>
        </w:tc>
        <w:tc>
          <w:tcPr>
            <w:tcW w:w="567" w:type="dxa"/>
            <w:tcBorders>
              <w:top w:val="nil"/>
              <w:left w:val="nil"/>
              <w:bottom w:val="single" w:sz="8" w:space="0" w:color="auto"/>
              <w:right w:val="single" w:sz="8" w:space="0" w:color="auto"/>
            </w:tcBorders>
            <w:shd w:val="clear" w:color="auto" w:fill="auto"/>
            <w:noWrap/>
            <w:vAlign w:val="center"/>
            <w:hideMark/>
          </w:tcPr>
          <w:p w14:paraId="0992F1B0"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36</w:t>
            </w:r>
          </w:p>
        </w:tc>
        <w:tc>
          <w:tcPr>
            <w:tcW w:w="722" w:type="dxa"/>
            <w:tcBorders>
              <w:top w:val="nil"/>
              <w:left w:val="nil"/>
              <w:bottom w:val="single" w:sz="8" w:space="0" w:color="auto"/>
              <w:right w:val="single" w:sz="8" w:space="0" w:color="auto"/>
            </w:tcBorders>
            <w:shd w:val="clear" w:color="auto" w:fill="auto"/>
            <w:noWrap/>
            <w:vAlign w:val="center"/>
            <w:hideMark/>
          </w:tcPr>
          <w:p w14:paraId="654E9D7D"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27</w:t>
            </w:r>
          </w:p>
        </w:tc>
        <w:tc>
          <w:tcPr>
            <w:tcW w:w="851" w:type="dxa"/>
            <w:tcBorders>
              <w:top w:val="nil"/>
              <w:left w:val="nil"/>
              <w:bottom w:val="single" w:sz="8" w:space="0" w:color="auto"/>
              <w:right w:val="single" w:sz="8" w:space="0" w:color="auto"/>
            </w:tcBorders>
            <w:shd w:val="clear" w:color="auto" w:fill="auto"/>
            <w:noWrap/>
            <w:vAlign w:val="center"/>
            <w:hideMark/>
          </w:tcPr>
          <w:p w14:paraId="13FCB93A"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16</w:t>
            </w:r>
          </w:p>
        </w:tc>
        <w:tc>
          <w:tcPr>
            <w:tcW w:w="709" w:type="dxa"/>
            <w:tcBorders>
              <w:top w:val="nil"/>
              <w:left w:val="nil"/>
              <w:bottom w:val="single" w:sz="8" w:space="0" w:color="auto"/>
              <w:right w:val="single" w:sz="8" w:space="0" w:color="auto"/>
            </w:tcBorders>
            <w:shd w:val="clear" w:color="auto" w:fill="auto"/>
            <w:noWrap/>
            <w:vAlign w:val="center"/>
            <w:hideMark/>
          </w:tcPr>
          <w:p w14:paraId="615AA05D"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35</w:t>
            </w:r>
          </w:p>
        </w:tc>
        <w:tc>
          <w:tcPr>
            <w:tcW w:w="711" w:type="dxa"/>
            <w:tcBorders>
              <w:top w:val="single" w:sz="8" w:space="0" w:color="auto"/>
              <w:left w:val="nil"/>
              <w:bottom w:val="single" w:sz="8" w:space="0" w:color="auto"/>
              <w:right w:val="single" w:sz="8" w:space="0" w:color="000000"/>
            </w:tcBorders>
            <w:shd w:val="clear" w:color="auto" w:fill="auto"/>
            <w:noWrap/>
            <w:vAlign w:val="center"/>
            <w:hideMark/>
          </w:tcPr>
          <w:p w14:paraId="6CC6F5C3"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29</w:t>
            </w:r>
          </w:p>
        </w:tc>
        <w:tc>
          <w:tcPr>
            <w:tcW w:w="706" w:type="dxa"/>
            <w:tcBorders>
              <w:top w:val="single" w:sz="8" w:space="0" w:color="auto"/>
              <w:left w:val="nil"/>
              <w:bottom w:val="single" w:sz="8" w:space="0" w:color="auto"/>
              <w:right w:val="single" w:sz="8" w:space="0" w:color="000000"/>
            </w:tcBorders>
            <w:shd w:val="clear" w:color="auto" w:fill="auto"/>
            <w:noWrap/>
            <w:vAlign w:val="center"/>
            <w:hideMark/>
          </w:tcPr>
          <w:p w14:paraId="27CF1BD9"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23</w:t>
            </w:r>
          </w:p>
        </w:tc>
        <w:tc>
          <w:tcPr>
            <w:tcW w:w="709" w:type="dxa"/>
            <w:tcBorders>
              <w:top w:val="single" w:sz="8" w:space="0" w:color="auto"/>
              <w:left w:val="nil"/>
              <w:bottom w:val="single" w:sz="8" w:space="0" w:color="auto"/>
              <w:right w:val="single" w:sz="8" w:space="0" w:color="000000"/>
            </w:tcBorders>
            <w:shd w:val="clear" w:color="auto" w:fill="auto"/>
            <w:noWrap/>
            <w:vAlign w:val="center"/>
            <w:hideMark/>
          </w:tcPr>
          <w:p w14:paraId="4F6C1DC9"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27</w:t>
            </w:r>
          </w:p>
        </w:tc>
        <w:tc>
          <w:tcPr>
            <w:tcW w:w="707" w:type="dxa"/>
            <w:tcBorders>
              <w:top w:val="nil"/>
              <w:left w:val="nil"/>
              <w:bottom w:val="single" w:sz="8" w:space="0" w:color="auto"/>
              <w:right w:val="single" w:sz="8" w:space="0" w:color="auto"/>
            </w:tcBorders>
            <w:shd w:val="clear" w:color="auto" w:fill="auto"/>
            <w:noWrap/>
            <w:vAlign w:val="center"/>
            <w:hideMark/>
          </w:tcPr>
          <w:p w14:paraId="01BF8C94"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30</w:t>
            </w:r>
          </w:p>
        </w:tc>
      </w:tr>
      <w:tr w:rsidR="00C74551" w:rsidRPr="00C74551" w14:paraId="7C1CEA2A" w14:textId="77777777" w:rsidTr="00C74551">
        <w:trPr>
          <w:trHeight w:val="315"/>
        </w:trPr>
        <w:tc>
          <w:tcPr>
            <w:tcW w:w="1028" w:type="dxa"/>
            <w:gridSpan w:val="3"/>
            <w:tcBorders>
              <w:top w:val="nil"/>
              <w:left w:val="single" w:sz="8" w:space="0" w:color="auto"/>
              <w:bottom w:val="single" w:sz="8" w:space="0" w:color="auto"/>
              <w:right w:val="single" w:sz="8" w:space="0" w:color="auto"/>
            </w:tcBorders>
            <w:shd w:val="clear" w:color="auto" w:fill="auto"/>
            <w:noWrap/>
            <w:vAlign w:val="center"/>
            <w:hideMark/>
          </w:tcPr>
          <w:p w14:paraId="608A14F9" w14:textId="77777777" w:rsidR="00C74551" w:rsidRPr="00C74551" w:rsidRDefault="00C74551" w:rsidP="00C74551">
            <w:pPr>
              <w:spacing w:after="0" w:line="240" w:lineRule="auto"/>
              <w:rPr>
                <w:rFonts w:ascii="Times New Roman" w:eastAsia="Times New Roman" w:hAnsi="Times New Roman" w:cs="Times New Roman"/>
                <w:color w:val="000000"/>
                <w:sz w:val="16"/>
                <w:szCs w:val="16"/>
                <w:lang w:val="kk-KZ" w:eastAsia="kk-KZ"/>
              </w:rPr>
            </w:pPr>
            <w:proofErr w:type="spellStart"/>
            <w:r w:rsidRPr="00C74551">
              <w:rPr>
                <w:rFonts w:ascii="Times New Roman" w:eastAsia="Times New Roman" w:hAnsi="Times New Roman" w:cs="Times New Roman"/>
                <w:color w:val="000000"/>
                <w:sz w:val="16"/>
                <w:szCs w:val="16"/>
                <w:lang w:eastAsia="kk-KZ"/>
              </w:rPr>
              <w:t>ортаңғы</w:t>
            </w:r>
            <w:proofErr w:type="spellEnd"/>
            <w:r w:rsidRPr="00C74551">
              <w:rPr>
                <w:rFonts w:ascii="Times New Roman" w:eastAsia="Times New Roman" w:hAnsi="Times New Roman" w:cs="Times New Roman"/>
                <w:color w:val="000000"/>
                <w:sz w:val="16"/>
                <w:szCs w:val="16"/>
                <w:lang w:eastAsia="kk-KZ"/>
              </w:rPr>
              <w:t xml:space="preserve"> топ</w:t>
            </w:r>
          </w:p>
        </w:tc>
        <w:tc>
          <w:tcPr>
            <w:tcW w:w="757" w:type="dxa"/>
            <w:gridSpan w:val="2"/>
            <w:tcBorders>
              <w:top w:val="nil"/>
              <w:left w:val="nil"/>
              <w:bottom w:val="single" w:sz="8" w:space="0" w:color="auto"/>
              <w:right w:val="single" w:sz="8" w:space="0" w:color="auto"/>
            </w:tcBorders>
            <w:shd w:val="clear" w:color="auto" w:fill="auto"/>
            <w:noWrap/>
            <w:vAlign w:val="center"/>
            <w:hideMark/>
          </w:tcPr>
          <w:p w14:paraId="2C5388E6"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val="kk-KZ" w:eastAsia="kk-KZ"/>
              </w:rPr>
              <w:t>70</w:t>
            </w:r>
          </w:p>
        </w:tc>
        <w:tc>
          <w:tcPr>
            <w:tcW w:w="472" w:type="dxa"/>
            <w:gridSpan w:val="2"/>
            <w:tcBorders>
              <w:top w:val="nil"/>
              <w:left w:val="nil"/>
              <w:bottom w:val="single" w:sz="8" w:space="0" w:color="auto"/>
              <w:right w:val="single" w:sz="8" w:space="0" w:color="auto"/>
            </w:tcBorders>
            <w:shd w:val="clear" w:color="auto" w:fill="auto"/>
            <w:noWrap/>
            <w:vAlign w:val="center"/>
            <w:hideMark/>
          </w:tcPr>
          <w:p w14:paraId="1BB79D60"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15</w:t>
            </w:r>
          </w:p>
        </w:tc>
        <w:tc>
          <w:tcPr>
            <w:tcW w:w="565" w:type="dxa"/>
            <w:tcBorders>
              <w:top w:val="nil"/>
              <w:left w:val="nil"/>
              <w:bottom w:val="single" w:sz="8" w:space="0" w:color="auto"/>
              <w:right w:val="single" w:sz="8" w:space="0" w:color="auto"/>
            </w:tcBorders>
            <w:shd w:val="clear" w:color="auto" w:fill="auto"/>
            <w:noWrap/>
            <w:vAlign w:val="center"/>
            <w:hideMark/>
          </w:tcPr>
          <w:p w14:paraId="6E1D19BB"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33</w:t>
            </w:r>
          </w:p>
        </w:tc>
        <w:tc>
          <w:tcPr>
            <w:tcW w:w="567" w:type="dxa"/>
            <w:tcBorders>
              <w:top w:val="nil"/>
              <w:left w:val="nil"/>
              <w:bottom w:val="single" w:sz="8" w:space="0" w:color="auto"/>
              <w:right w:val="single" w:sz="8" w:space="0" w:color="auto"/>
            </w:tcBorders>
            <w:shd w:val="clear" w:color="auto" w:fill="auto"/>
            <w:noWrap/>
            <w:vAlign w:val="center"/>
            <w:hideMark/>
          </w:tcPr>
          <w:p w14:paraId="6D70FB10"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22</w:t>
            </w:r>
          </w:p>
        </w:tc>
        <w:tc>
          <w:tcPr>
            <w:tcW w:w="567" w:type="dxa"/>
            <w:tcBorders>
              <w:top w:val="nil"/>
              <w:left w:val="nil"/>
              <w:bottom w:val="single" w:sz="8" w:space="0" w:color="auto"/>
              <w:right w:val="single" w:sz="8" w:space="0" w:color="auto"/>
            </w:tcBorders>
            <w:shd w:val="clear" w:color="auto" w:fill="auto"/>
            <w:noWrap/>
            <w:vAlign w:val="center"/>
            <w:hideMark/>
          </w:tcPr>
          <w:p w14:paraId="225C96D1"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16</w:t>
            </w:r>
          </w:p>
        </w:tc>
        <w:tc>
          <w:tcPr>
            <w:tcW w:w="567" w:type="dxa"/>
            <w:tcBorders>
              <w:top w:val="nil"/>
              <w:left w:val="nil"/>
              <w:bottom w:val="single" w:sz="8" w:space="0" w:color="auto"/>
              <w:right w:val="single" w:sz="8" w:space="0" w:color="auto"/>
            </w:tcBorders>
            <w:shd w:val="clear" w:color="auto" w:fill="auto"/>
            <w:noWrap/>
            <w:vAlign w:val="center"/>
            <w:hideMark/>
          </w:tcPr>
          <w:p w14:paraId="55128918"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34</w:t>
            </w:r>
          </w:p>
        </w:tc>
        <w:tc>
          <w:tcPr>
            <w:tcW w:w="709" w:type="dxa"/>
            <w:tcBorders>
              <w:top w:val="nil"/>
              <w:left w:val="nil"/>
              <w:bottom w:val="single" w:sz="8" w:space="0" w:color="auto"/>
              <w:right w:val="single" w:sz="8" w:space="0" w:color="auto"/>
            </w:tcBorders>
            <w:shd w:val="clear" w:color="auto" w:fill="auto"/>
            <w:noWrap/>
            <w:vAlign w:val="center"/>
            <w:hideMark/>
          </w:tcPr>
          <w:p w14:paraId="43224E43"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20</w:t>
            </w:r>
          </w:p>
        </w:tc>
        <w:tc>
          <w:tcPr>
            <w:tcW w:w="567" w:type="dxa"/>
            <w:gridSpan w:val="3"/>
            <w:tcBorders>
              <w:top w:val="nil"/>
              <w:left w:val="nil"/>
              <w:bottom w:val="single" w:sz="8" w:space="0" w:color="auto"/>
              <w:right w:val="single" w:sz="8" w:space="0" w:color="auto"/>
            </w:tcBorders>
            <w:shd w:val="clear" w:color="auto" w:fill="auto"/>
            <w:noWrap/>
            <w:vAlign w:val="center"/>
            <w:hideMark/>
          </w:tcPr>
          <w:p w14:paraId="16213370"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14</w:t>
            </w:r>
          </w:p>
        </w:tc>
        <w:tc>
          <w:tcPr>
            <w:tcW w:w="567" w:type="dxa"/>
            <w:tcBorders>
              <w:top w:val="nil"/>
              <w:left w:val="nil"/>
              <w:bottom w:val="single" w:sz="8" w:space="0" w:color="auto"/>
              <w:right w:val="single" w:sz="8" w:space="0" w:color="auto"/>
            </w:tcBorders>
            <w:shd w:val="clear" w:color="auto" w:fill="auto"/>
            <w:noWrap/>
            <w:vAlign w:val="center"/>
            <w:hideMark/>
          </w:tcPr>
          <w:p w14:paraId="12BF1406"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32</w:t>
            </w:r>
          </w:p>
        </w:tc>
        <w:tc>
          <w:tcPr>
            <w:tcW w:w="722" w:type="dxa"/>
            <w:tcBorders>
              <w:top w:val="nil"/>
              <w:left w:val="nil"/>
              <w:bottom w:val="single" w:sz="8" w:space="0" w:color="auto"/>
              <w:right w:val="single" w:sz="8" w:space="0" w:color="auto"/>
            </w:tcBorders>
            <w:shd w:val="clear" w:color="auto" w:fill="auto"/>
            <w:noWrap/>
            <w:vAlign w:val="center"/>
            <w:hideMark/>
          </w:tcPr>
          <w:p w14:paraId="476FF6D5"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24</w:t>
            </w:r>
          </w:p>
        </w:tc>
        <w:tc>
          <w:tcPr>
            <w:tcW w:w="851" w:type="dxa"/>
            <w:tcBorders>
              <w:top w:val="nil"/>
              <w:left w:val="nil"/>
              <w:bottom w:val="single" w:sz="8" w:space="0" w:color="auto"/>
              <w:right w:val="single" w:sz="8" w:space="0" w:color="auto"/>
            </w:tcBorders>
            <w:shd w:val="clear" w:color="auto" w:fill="auto"/>
            <w:noWrap/>
            <w:vAlign w:val="center"/>
            <w:hideMark/>
          </w:tcPr>
          <w:p w14:paraId="2D5D1C40"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14</w:t>
            </w:r>
          </w:p>
        </w:tc>
        <w:tc>
          <w:tcPr>
            <w:tcW w:w="709" w:type="dxa"/>
            <w:tcBorders>
              <w:top w:val="nil"/>
              <w:left w:val="nil"/>
              <w:bottom w:val="single" w:sz="8" w:space="0" w:color="auto"/>
              <w:right w:val="single" w:sz="8" w:space="0" w:color="auto"/>
            </w:tcBorders>
            <w:shd w:val="clear" w:color="auto" w:fill="auto"/>
            <w:noWrap/>
            <w:vAlign w:val="center"/>
            <w:hideMark/>
          </w:tcPr>
          <w:p w14:paraId="6811990A"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32</w:t>
            </w:r>
          </w:p>
        </w:tc>
        <w:tc>
          <w:tcPr>
            <w:tcW w:w="711" w:type="dxa"/>
            <w:tcBorders>
              <w:top w:val="single" w:sz="8" w:space="0" w:color="auto"/>
              <w:left w:val="nil"/>
              <w:bottom w:val="single" w:sz="8" w:space="0" w:color="auto"/>
              <w:right w:val="single" w:sz="8" w:space="0" w:color="000000"/>
            </w:tcBorders>
            <w:shd w:val="clear" w:color="auto" w:fill="auto"/>
            <w:noWrap/>
            <w:vAlign w:val="center"/>
            <w:hideMark/>
          </w:tcPr>
          <w:p w14:paraId="06291404"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24</w:t>
            </w:r>
          </w:p>
        </w:tc>
        <w:tc>
          <w:tcPr>
            <w:tcW w:w="706" w:type="dxa"/>
            <w:tcBorders>
              <w:top w:val="single" w:sz="8" w:space="0" w:color="auto"/>
              <w:left w:val="nil"/>
              <w:bottom w:val="single" w:sz="8" w:space="0" w:color="auto"/>
              <w:right w:val="single" w:sz="8" w:space="0" w:color="000000"/>
            </w:tcBorders>
            <w:shd w:val="clear" w:color="auto" w:fill="auto"/>
            <w:noWrap/>
            <w:vAlign w:val="center"/>
            <w:hideMark/>
          </w:tcPr>
          <w:p w14:paraId="70F188D5"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15</w:t>
            </w:r>
          </w:p>
        </w:tc>
        <w:tc>
          <w:tcPr>
            <w:tcW w:w="709" w:type="dxa"/>
            <w:tcBorders>
              <w:top w:val="single" w:sz="8" w:space="0" w:color="auto"/>
              <w:left w:val="nil"/>
              <w:bottom w:val="single" w:sz="8" w:space="0" w:color="auto"/>
              <w:right w:val="single" w:sz="8" w:space="0" w:color="000000"/>
            </w:tcBorders>
            <w:shd w:val="clear" w:color="auto" w:fill="auto"/>
            <w:noWrap/>
            <w:vAlign w:val="center"/>
            <w:hideMark/>
          </w:tcPr>
          <w:p w14:paraId="7D1B5A19"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32</w:t>
            </w:r>
          </w:p>
        </w:tc>
        <w:tc>
          <w:tcPr>
            <w:tcW w:w="707" w:type="dxa"/>
            <w:tcBorders>
              <w:top w:val="nil"/>
              <w:left w:val="nil"/>
              <w:bottom w:val="single" w:sz="8" w:space="0" w:color="auto"/>
              <w:right w:val="single" w:sz="8" w:space="0" w:color="auto"/>
            </w:tcBorders>
            <w:shd w:val="clear" w:color="auto" w:fill="auto"/>
            <w:noWrap/>
            <w:vAlign w:val="center"/>
            <w:hideMark/>
          </w:tcPr>
          <w:p w14:paraId="1D5C61B4"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23</w:t>
            </w:r>
          </w:p>
        </w:tc>
      </w:tr>
      <w:tr w:rsidR="00C74551" w:rsidRPr="00C74551" w14:paraId="2AC94C14" w14:textId="77777777" w:rsidTr="00C74551">
        <w:trPr>
          <w:trHeight w:val="315"/>
        </w:trPr>
        <w:tc>
          <w:tcPr>
            <w:tcW w:w="1028" w:type="dxa"/>
            <w:gridSpan w:val="3"/>
            <w:tcBorders>
              <w:top w:val="nil"/>
              <w:left w:val="single" w:sz="8" w:space="0" w:color="auto"/>
              <w:bottom w:val="single" w:sz="8" w:space="0" w:color="auto"/>
              <w:right w:val="single" w:sz="8" w:space="0" w:color="auto"/>
            </w:tcBorders>
            <w:shd w:val="clear" w:color="auto" w:fill="auto"/>
            <w:noWrap/>
            <w:vAlign w:val="center"/>
            <w:hideMark/>
          </w:tcPr>
          <w:p w14:paraId="7C503ACD" w14:textId="77777777" w:rsidR="00C74551" w:rsidRPr="00C74551" w:rsidRDefault="00C74551" w:rsidP="00C74551">
            <w:pPr>
              <w:spacing w:after="0" w:line="240" w:lineRule="auto"/>
              <w:rPr>
                <w:rFonts w:ascii="Times New Roman" w:eastAsia="Times New Roman" w:hAnsi="Times New Roman" w:cs="Times New Roman"/>
                <w:color w:val="000000"/>
                <w:sz w:val="16"/>
                <w:szCs w:val="16"/>
                <w:lang w:val="kk-KZ" w:eastAsia="kk-KZ"/>
              </w:rPr>
            </w:pPr>
            <w:proofErr w:type="spellStart"/>
            <w:r w:rsidRPr="00C74551">
              <w:rPr>
                <w:rFonts w:ascii="Times New Roman" w:eastAsia="Times New Roman" w:hAnsi="Times New Roman" w:cs="Times New Roman"/>
                <w:color w:val="000000"/>
                <w:sz w:val="16"/>
                <w:szCs w:val="16"/>
                <w:lang w:eastAsia="kk-KZ"/>
              </w:rPr>
              <w:t>ересек</w:t>
            </w:r>
            <w:proofErr w:type="spellEnd"/>
            <w:r w:rsidRPr="00C74551">
              <w:rPr>
                <w:rFonts w:ascii="Times New Roman" w:eastAsia="Times New Roman" w:hAnsi="Times New Roman" w:cs="Times New Roman"/>
                <w:color w:val="000000"/>
                <w:sz w:val="16"/>
                <w:szCs w:val="16"/>
                <w:lang w:eastAsia="kk-KZ"/>
              </w:rPr>
              <w:t xml:space="preserve"> топ</w:t>
            </w:r>
          </w:p>
        </w:tc>
        <w:tc>
          <w:tcPr>
            <w:tcW w:w="757" w:type="dxa"/>
            <w:gridSpan w:val="2"/>
            <w:tcBorders>
              <w:top w:val="nil"/>
              <w:left w:val="nil"/>
              <w:bottom w:val="single" w:sz="8" w:space="0" w:color="auto"/>
              <w:right w:val="single" w:sz="8" w:space="0" w:color="auto"/>
            </w:tcBorders>
            <w:shd w:val="clear" w:color="auto" w:fill="auto"/>
            <w:noWrap/>
            <w:vAlign w:val="center"/>
            <w:hideMark/>
          </w:tcPr>
          <w:p w14:paraId="2CECB9E4"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val="kk-KZ" w:eastAsia="kk-KZ"/>
              </w:rPr>
              <w:t>75</w:t>
            </w:r>
          </w:p>
        </w:tc>
        <w:tc>
          <w:tcPr>
            <w:tcW w:w="472" w:type="dxa"/>
            <w:gridSpan w:val="2"/>
            <w:tcBorders>
              <w:top w:val="nil"/>
              <w:left w:val="nil"/>
              <w:bottom w:val="single" w:sz="8" w:space="0" w:color="auto"/>
              <w:right w:val="single" w:sz="8" w:space="0" w:color="auto"/>
            </w:tcBorders>
            <w:shd w:val="clear" w:color="auto" w:fill="auto"/>
            <w:noWrap/>
            <w:vAlign w:val="center"/>
            <w:hideMark/>
          </w:tcPr>
          <w:p w14:paraId="10A43D91"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19</w:t>
            </w:r>
          </w:p>
        </w:tc>
        <w:tc>
          <w:tcPr>
            <w:tcW w:w="565" w:type="dxa"/>
            <w:tcBorders>
              <w:top w:val="nil"/>
              <w:left w:val="nil"/>
              <w:bottom w:val="single" w:sz="8" w:space="0" w:color="auto"/>
              <w:right w:val="single" w:sz="8" w:space="0" w:color="auto"/>
            </w:tcBorders>
            <w:shd w:val="clear" w:color="auto" w:fill="auto"/>
            <w:noWrap/>
            <w:vAlign w:val="center"/>
            <w:hideMark/>
          </w:tcPr>
          <w:p w14:paraId="07DAA012"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33</w:t>
            </w:r>
          </w:p>
        </w:tc>
        <w:tc>
          <w:tcPr>
            <w:tcW w:w="567" w:type="dxa"/>
            <w:tcBorders>
              <w:top w:val="nil"/>
              <w:left w:val="nil"/>
              <w:bottom w:val="single" w:sz="8" w:space="0" w:color="auto"/>
              <w:right w:val="single" w:sz="8" w:space="0" w:color="auto"/>
            </w:tcBorders>
            <w:shd w:val="clear" w:color="auto" w:fill="auto"/>
            <w:noWrap/>
            <w:vAlign w:val="center"/>
            <w:hideMark/>
          </w:tcPr>
          <w:p w14:paraId="693B9573"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23</w:t>
            </w:r>
          </w:p>
        </w:tc>
        <w:tc>
          <w:tcPr>
            <w:tcW w:w="567" w:type="dxa"/>
            <w:tcBorders>
              <w:top w:val="nil"/>
              <w:left w:val="nil"/>
              <w:bottom w:val="single" w:sz="8" w:space="0" w:color="auto"/>
              <w:right w:val="single" w:sz="8" w:space="0" w:color="auto"/>
            </w:tcBorders>
            <w:shd w:val="clear" w:color="auto" w:fill="auto"/>
            <w:noWrap/>
            <w:vAlign w:val="center"/>
            <w:hideMark/>
          </w:tcPr>
          <w:p w14:paraId="2DE13E7C"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18</w:t>
            </w:r>
          </w:p>
        </w:tc>
        <w:tc>
          <w:tcPr>
            <w:tcW w:w="567" w:type="dxa"/>
            <w:tcBorders>
              <w:top w:val="nil"/>
              <w:left w:val="nil"/>
              <w:bottom w:val="single" w:sz="8" w:space="0" w:color="auto"/>
              <w:right w:val="single" w:sz="8" w:space="0" w:color="auto"/>
            </w:tcBorders>
            <w:shd w:val="clear" w:color="auto" w:fill="auto"/>
            <w:noWrap/>
            <w:vAlign w:val="center"/>
            <w:hideMark/>
          </w:tcPr>
          <w:p w14:paraId="3526EF7E"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34</w:t>
            </w:r>
          </w:p>
        </w:tc>
        <w:tc>
          <w:tcPr>
            <w:tcW w:w="709" w:type="dxa"/>
            <w:tcBorders>
              <w:top w:val="nil"/>
              <w:left w:val="nil"/>
              <w:bottom w:val="single" w:sz="8" w:space="0" w:color="auto"/>
              <w:right w:val="single" w:sz="8" w:space="0" w:color="auto"/>
            </w:tcBorders>
            <w:shd w:val="clear" w:color="auto" w:fill="auto"/>
            <w:noWrap/>
            <w:vAlign w:val="center"/>
            <w:hideMark/>
          </w:tcPr>
          <w:p w14:paraId="31BE8373"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23</w:t>
            </w:r>
          </w:p>
        </w:tc>
        <w:tc>
          <w:tcPr>
            <w:tcW w:w="567" w:type="dxa"/>
            <w:gridSpan w:val="3"/>
            <w:tcBorders>
              <w:top w:val="nil"/>
              <w:left w:val="nil"/>
              <w:bottom w:val="single" w:sz="8" w:space="0" w:color="auto"/>
              <w:right w:val="single" w:sz="8" w:space="0" w:color="auto"/>
            </w:tcBorders>
            <w:shd w:val="clear" w:color="auto" w:fill="auto"/>
            <w:noWrap/>
            <w:vAlign w:val="center"/>
            <w:hideMark/>
          </w:tcPr>
          <w:p w14:paraId="74C5A1F9"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16</w:t>
            </w:r>
          </w:p>
        </w:tc>
        <w:tc>
          <w:tcPr>
            <w:tcW w:w="567" w:type="dxa"/>
            <w:tcBorders>
              <w:top w:val="nil"/>
              <w:left w:val="nil"/>
              <w:bottom w:val="single" w:sz="8" w:space="0" w:color="auto"/>
              <w:right w:val="single" w:sz="8" w:space="0" w:color="auto"/>
            </w:tcBorders>
            <w:shd w:val="clear" w:color="auto" w:fill="auto"/>
            <w:noWrap/>
            <w:vAlign w:val="center"/>
            <w:hideMark/>
          </w:tcPr>
          <w:p w14:paraId="5CE3CD6F"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35</w:t>
            </w:r>
          </w:p>
        </w:tc>
        <w:tc>
          <w:tcPr>
            <w:tcW w:w="722" w:type="dxa"/>
            <w:tcBorders>
              <w:top w:val="nil"/>
              <w:left w:val="nil"/>
              <w:bottom w:val="single" w:sz="8" w:space="0" w:color="auto"/>
              <w:right w:val="single" w:sz="8" w:space="0" w:color="auto"/>
            </w:tcBorders>
            <w:shd w:val="clear" w:color="auto" w:fill="auto"/>
            <w:noWrap/>
            <w:vAlign w:val="center"/>
            <w:hideMark/>
          </w:tcPr>
          <w:p w14:paraId="2A4CFE75"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24</w:t>
            </w:r>
          </w:p>
        </w:tc>
        <w:tc>
          <w:tcPr>
            <w:tcW w:w="851" w:type="dxa"/>
            <w:tcBorders>
              <w:top w:val="nil"/>
              <w:left w:val="nil"/>
              <w:bottom w:val="single" w:sz="8" w:space="0" w:color="auto"/>
              <w:right w:val="single" w:sz="8" w:space="0" w:color="auto"/>
            </w:tcBorders>
            <w:shd w:val="clear" w:color="auto" w:fill="auto"/>
            <w:noWrap/>
            <w:vAlign w:val="center"/>
            <w:hideMark/>
          </w:tcPr>
          <w:p w14:paraId="66CA8DE4"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17</w:t>
            </w:r>
          </w:p>
        </w:tc>
        <w:tc>
          <w:tcPr>
            <w:tcW w:w="709" w:type="dxa"/>
            <w:tcBorders>
              <w:top w:val="nil"/>
              <w:left w:val="nil"/>
              <w:bottom w:val="single" w:sz="8" w:space="0" w:color="auto"/>
              <w:right w:val="single" w:sz="8" w:space="0" w:color="auto"/>
            </w:tcBorders>
            <w:shd w:val="clear" w:color="auto" w:fill="auto"/>
            <w:noWrap/>
            <w:vAlign w:val="center"/>
            <w:hideMark/>
          </w:tcPr>
          <w:p w14:paraId="03B2574C"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33</w:t>
            </w:r>
          </w:p>
        </w:tc>
        <w:tc>
          <w:tcPr>
            <w:tcW w:w="711" w:type="dxa"/>
            <w:tcBorders>
              <w:top w:val="single" w:sz="8" w:space="0" w:color="auto"/>
              <w:left w:val="nil"/>
              <w:bottom w:val="single" w:sz="8" w:space="0" w:color="auto"/>
              <w:right w:val="single" w:sz="8" w:space="0" w:color="000000"/>
            </w:tcBorders>
            <w:shd w:val="clear" w:color="auto" w:fill="auto"/>
            <w:noWrap/>
            <w:vAlign w:val="center"/>
            <w:hideMark/>
          </w:tcPr>
          <w:p w14:paraId="6BCBAE90"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25</w:t>
            </w:r>
          </w:p>
        </w:tc>
        <w:tc>
          <w:tcPr>
            <w:tcW w:w="706" w:type="dxa"/>
            <w:tcBorders>
              <w:top w:val="single" w:sz="8" w:space="0" w:color="auto"/>
              <w:left w:val="nil"/>
              <w:bottom w:val="single" w:sz="8" w:space="0" w:color="auto"/>
              <w:right w:val="single" w:sz="8" w:space="0" w:color="000000"/>
            </w:tcBorders>
            <w:shd w:val="clear" w:color="auto" w:fill="auto"/>
            <w:noWrap/>
            <w:vAlign w:val="center"/>
            <w:hideMark/>
          </w:tcPr>
          <w:p w14:paraId="7FF4ADBD"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16</w:t>
            </w:r>
          </w:p>
        </w:tc>
        <w:tc>
          <w:tcPr>
            <w:tcW w:w="709" w:type="dxa"/>
            <w:tcBorders>
              <w:top w:val="single" w:sz="8" w:space="0" w:color="auto"/>
              <w:left w:val="nil"/>
              <w:bottom w:val="single" w:sz="8" w:space="0" w:color="auto"/>
              <w:right w:val="single" w:sz="8" w:space="0" w:color="000000"/>
            </w:tcBorders>
            <w:shd w:val="clear" w:color="auto" w:fill="auto"/>
            <w:noWrap/>
            <w:vAlign w:val="center"/>
            <w:hideMark/>
          </w:tcPr>
          <w:p w14:paraId="68BA2D5C"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35</w:t>
            </w:r>
          </w:p>
        </w:tc>
        <w:tc>
          <w:tcPr>
            <w:tcW w:w="707" w:type="dxa"/>
            <w:tcBorders>
              <w:top w:val="nil"/>
              <w:left w:val="nil"/>
              <w:bottom w:val="single" w:sz="8" w:space="0" w:color="auto"/>
              <w:right w:val="single" w:sz="8" w:space="0" w:color="auto"/>
            </w:tcBorders>
            <w:shd w:val="clear" w:color="auto" w:fill="auto"/>
            <w:noWrap/>
            <w:vAlign w:val="center"/>
            <w:hideMark/>
          </w:tcPr>
          <w:p w14:paraId="496B0C72"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24</w:t>
            </w:r>
          </w:p>
        </w:tc>
      </w:tr>
      <w:tr w:rsidR="00C74551" w:rsidRPr="00C74551" w14:paraId="79FED92A" w14:textId="77777777" w:rsidTr="00C74551">
        <w:trPr>
          <w:trHeight w:val="315"/>
        </w:trPr>
        <w:tc>
          <w:tcPr>
            <w:tcW w:w="1028" w:type="dxa"/>
            <w:gridSpan w:val="3"/>
            <w:tcBorders>
              <w:top w:val="nil"/>
              <w:left w:val="single" w:sz="8" w:space="0" w:color="auto"/>
              <w:bottom w:val="single" w:sz="8" w:space="0" w:color="auto"/>
              <w:right w:val="single" w:sz="8" w:space="0" w:color="auto"/>
            </w:tcBorders>
            <w:shd w:val="clear" w:color="auto" w:fill="auto"/>
            <w:noWrap/>
            <w:vAlign w:val="center"/>
            <w:hideMark/>
          </w:tcPr>
          <w:p w14:paraId="07786CDE" w14:textId="77777777" w:rsidR="00C74551" w:rsidRPr="00C74551" w:rsidRDefault="00C74551" w:rsidP="00C74551">
            <w:pPr>
              <w:spacing w:after="0" w:line="240" w:lineRule="auto"/>
              <w:rPr>
                <w:rFonts w:ascii="Times New Roman" w:eastAsia="Times New Roman" w:hAnsi="Times New Roman" w:cs="Times New Roman"/>
                <w:color w:val="000000"/>
                <w:sz w:val="16"/>
                <w:szCs w:val="16"/>
                <w:lang w:val="kk-KZ" w:eastAsia="kk-KZ"/>
              </w:rPr>
            </w:pPr>
            <w:proofErr w:type="spellStart"/>
            <w:r w:rsidRPr="00C74551">
              <w:rPr>
                <w:rFonts w:ascii="Times New Roman" w:eastAsia="Times New Roman" w:hAnsi="Times New Roman" w:cs="Times New Roman"/>
                <w:color w:val="000000"/>
                <w:sz w:val="16"/>
                <w:szCs w:val="16"/>
                <w:lang w:eastAsia="kk-KZ"/>
              </w:rPr>
              <w:t>мектепалды</w:t>
            </w:r>
            <w:proofErr w:type="spellEnd"/>
            <w:r w:rsidRPr="00C74551">
              <w:rPr>
                <w:rFonts w:ascii="Times New Roman" w:eastAsia="Times New Roman" w:hAnsi="Times New Roman" w:cs="Times New Roman"/>
                <w:color w:val="000000"/>
                <w:sz w:val="16"/>
                <w:szCs w:val="16"/>
                <w:lang w:eastAsia="kk-KZ"/>
              </w:rPr>
              <w:t xml:space="preserve"> топ</w:t>
            </w:r>
          </w:p>
        </w:tc>
        <w:tc>
          <w:tcPr>
            <w:tcW w:w="757" w:type="dxa"/>
            <w:gridSpan w:val="2"/>
            <w:tcBorders>
              <w:top w:val="nil"/>
              <w:left w:val="nil"/>
              <w:bottom w:val="single" w:sz="8" w:space="0" w:color="auto"/>
              <w:right w:val="single" w:sz="8" w:space="0" w:color="auto"/>
            </w:tcBorders>
            <w:shd w:val="clear" w:color="auto" w:fill="auto"/>
            <w:noWrap/>
            <w:vAlign w:val="center"/>
            <w:hideMark/>
          </w:tcPr>
          <w:p w14:paraId="31F52CB5"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val="kk-KZ" w:eastAsia="kk-KZ"/>
              </w:rPr>
              <w:t>25</w:t>
            </w:r>
          </w:p>
        </w:tc>
        <w:tc>
          <w:tcPr>
            <w:tcW w:w="472" w:type="dxa"/>
            <w:gridSpan w:val="2"/>
            <w:tcBorders>
              <w:top w:val="nil"/>
              <w:left w:val="nil"/>
              <w:bottom w:val="single" w:sz="8" w:space="0" w:color="auto"/>
              <w:right w:val="single" w:sz="8" w:space="0" w:color="auto"/>
            </w:tcBorders>
            <w:shd w:val="clear" w:color="auto" w:fill="auto"/>
            <w:noWrap/>
            <w:vAlign w:val="center"/>
            <w:hideMark/>
          </w:tcPr>
          <w:p w14:paraId="25C0EE1A" w14:textId="77777777" w:rsidR="00C74551" w:rsidRPr="00BC35C2" w:rsidRDefault="00C74551"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eastAsia="kk-KZ"/>
              </w:rPr>
              <w:t>7</w:t>
            </w:r>
          </w:p>
        </w:tc>
        <w:tc>
          <w:tcPr>
            <w:tcW w:w="565" w:type="dxa"/>
            <w:tcBorders>
              <w:top w:val="nil"/>
              <w:left w:val="nil"/>
              <w:bottom w:val="single" w:sz="8" w:space="0" w:color="auto"/>
              <w:right w:val="single" w:sz="8" w:space="0" w:color="auto"/>
            </w:tcBorders>
            <w:shd w:val="clear" w:color="auto" w:fill="auto"/>
            <w:noWrap/>
            <w:vAlign w:val="center"/>
            <w:hideMark/>
          </w:tcPr>
          <w:p w14:paraId="757B26D2" w14:textId="056EC9E6" w:rsidR="00C74551" w:rsidRPr="00BC35C2" w:rsidRDefault="00C74551"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eastAsia="kk-KZ"/>
              </w:rPr>
              <w:t>1</w:t>
            </w:r>
            <w:r w:rsidR="003A74A8" w:rsidRPr="00BC35C2">
              <w:rPr>
                <w:rFonts w:ascii="Times New Roman" w:eastAsia="Times New Roman" w:hAnsi="Times New Roman" w:cs="Times New Roman"/>
                <w:sz w:val="20"/>
                <w:szCs w:val="20"/>
                <w:lang w:val="kk-KZ" w:eastAsia="kk-KZ"/>
              </w:rPr>
              <w:t>1</w:t>
            </w:r>
          </w:p>
        </w:tc>
        <w:tc>
          <w:tcPr>
            <w:tcW w:w="567" w:type="dxa"/>
            <w:tcBorders>
              <w:top w:val="nil"/>
              <w:left w:val="nil"/>
              <w:bottom w:val="single" w:sz="8" w:space="0" w:color="auto"/>
              <w:right w:val="single" w:sz="8" w:space="0" w:color="auto"/>
            </w:tcBorders>
            <w:shd w:val="clear" w:color="auto" w:fill="auto"/>
            <w:noWrap/>
            <w:vAlign w:val="center"/>
            <w:hideMark/>
          </w:tcPr>
          <w:p w14:paraId="108D3C28" w14:textId="047E23F9" w:rsidR="00C74551" w:rsidRPr="00BC35C2" w:rsidRDefault="003A74A8"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val="kk-KZ" w:eastAsia="kk-KZ"/>
              </w:rPr>
              <w:t>7</w:t>
            </w:r>
          </w:p>
        </w:tc>
        <w:tc>
          <w:tcPr>
            <w:tcW w:w="567" w:type="dxa"/>
            <w:tcBorders>
              <w:top w:val="nil"/>
              <w:left w:val="nil"/>
              <w:bottom w:val="single" w:sz="8" w:space="0" w:color="auto"/>
              <w:right w:val="single" w:sz="8" w:space="0" w:color="auto"/>
            </w:tcBorders>
            <w:shd w:val="clear" w:color="auto" w:fill="auto"/>
            <w:noWrap/>
            <w:vAlign w:val="center"/>
            <w:hideMark/>
          </w:tcPr>
          <w:p w14:paraId="1549735F" w14:textId="2F09D957" w:rsidR="00C74551" w:rsidRPr="00BC35C2" w:rsidRDefault="003A74A8"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val="kk-KZ" w:eastAsia="kk-KZ"/>
              </w:rPr>
              <w:t>7</w:t>
            </w:r>
          </w:p>
        </w:tc>
        <w:tc>
          <w:tcPr>
            <w:tcW w:w="567" w:type="dxa"/>
            <w:tcBorders>
              <w:top w:val="nil"/>
              <w:left w:val="nil"/>
              <w:bottom w:val="single" w:sz="8" w:space="0" w:color="auto"/>
              <w:right w:val="single" w:sz="8" w:space="0" w:color="auto"/>
            </w:tcBorders>
            <w:shd w:val="clear" w:color="auto" w:fill="auto"/>
            <w:noWrap/>
            <w:vAlign w:val="center"/>
            <w:hideMark/>
          </w:tcPr>
          <w:p w14:paraId="3DDBB6C3" w14:textId="5E7B7E46" w:rsidR="00C74551" w:rsidRPr="00BC35C2" w:rsidRDefault="003A74A8"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val="kk-KZ" w:eastAsia="kk-KZ"/>
              </w:rPr>
              <w:t>11</w:t>
            </w:r>
          </w:p>
        </w:tc>
        <w:tc>
          <w:tcPr>
            <w:tcW w:w="709" w:type="dxa"/>
            <w:tcBorders>
              <w:top w:val="nil"/>
              <w:left w:val="nil"/>
              <w:bottom w:val="single" w:sz="8" w:space="0" w:color="auto"/>
              <w:right w:val="single" w:sz="8" w:space="0" w:color="auto"/>
            </w:tcBorders>
            <w:shd w:val="clear" w:color="auto" w:fill="auto"/>
            <w:noWrap/>
            <w:vAlign w:val="center"/>
            <w:hideMark/>
          </w:tcPr>
          <w:p w14:paraId="30FF39F9" w14:textId="383E1A06" w:rsidR="00C74551" w:rsidRPr="00BC35C2" w:rsidRDefault="003A74A8"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val="kk-KZ" w:eastAsia="kk-KZ"/>
              </w:rPr>
              <w:t>7</w:t>
            </w:r>
          </w:p>
        </w:tc>
        <w:tc>
          <w:tcPr>
            <w:tcW w:w="567" w:type="dxa"/>
            <w:gridSpan w:val="3"/>
            <w:tcBorders>
              <w:top w:val="nil"/>
              <w:left w:val="nil"/>
              <w:bottom w:val="single" w:sz="8" w:space="0" w:color="auto"/>
              <w:right w:val="single" w:sz="8" w:space="0" w:color="auto"/>
            </w:tcBorders>
            <w:shd w:val="clear" w:color="auto" w:fill="auto"/>
            <w:noWrap/>
            <w:vAlign w:val="center"/>
            <w:hideMark/>
          </w:tcPr>
          <w:p w14:paraId="4A5FC4D9" w14:textId="4B8DD727" w:rsidR="00C74551" w:rsidRPr="00BC35C2" w:rsidRDefault="003A74A8"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val="kk-KZ" w:eastAsia="kk-KZ"/>
              </w:rPr>
              <w:t>7</w:t>
            </w:r>
          </w:p>
        </w:tc>
        <w:tc>
          <w:tcPr>
            <w:tcW w:w="567" w:type="dxa"/>
            <w:tcBorders>
              <w:top w:val="nil"/>
              <w:left w:val="nil"/>
              <w:bottom w:val="single" w:sz="8" w:space="0" w:color="auto"/>
              <w:right w:val="single" w:sz="8" w:space="0" w:color="auto"/>
            </w:tcBorders>
            <w:shd w:val="clear" w:color="auto" w:fill="auto"/>
            <w:noWrap/>
            <w:vAlign w:val="center"/>
            <w:hideMark/>
          </w:tcPr>
          <w:p w14:paraId="570F85EF" w14:textId="77777777" w:rsidR="00C74551" w:rsidRPr="00BC35C2" w:rsidRDefault="00C74551"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eastAsia="kk-KZ"/>
              </w:rPr>
              <w:t>10</w:t>
            </w:r>
          </w:p>
        </w:tc>
        <w:tc>
          <w:tcPr>
            <w:tcW w:w="722" w:type="dxa"/>
            <w:tcBorders>
              <w:top w:val="nil"/>
              <w:left w:val="nil"/>
              <w:bottom w:val="single" w:sz="8" w:space="0" w:color="auto"/>
              <w:right w:val="single" w:sz="8" w:space="0" w:color="auto"/>
            </w:tcBorders>
            <w:shd w:val="clear" w:color="auto" w:fill="auto"/>
            <w:noWrap/>
            <w:vAlign w:val="center"/>
            <w:hideMark/>
          </w:tcPr>
          <w:p w14:paraId="0991F825" w14:textId="2C3CA1CD" w:rsidR="00C74551" w:rsidRPr="00BC35C2" w:rsidRDefault="003A74A8"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val="kk-KZ" w:eastAsia="kk-KZ"/>
              </w:rPr>
              <w:t>8</w:t>
            </w:r>
          </w:p>
        </w:tc>
        <w:tc>
          <w:tcPr>
            <w:tcW w:w="851" w:type="dxa"/>
            <w:tcBorders>
              <w:top w:val="nil"/>
              <w:left w:val="nil"/>
              <w:bottom w:val="single" w:sz="8" w:space="0" w:color="auto"/>
              <w:right w:val="single" w:sz="8" w:space="0" w:color="auto"/>
            </w:tcBorders>
            <w:shd w:val="clear" w:color="auto" w:fill="auto"/>
            <w:noWrap/>
            <w:vAlign w:val="center"/>
            <w:hideMark/>
          </w:tcPr>
          <w:p w14:paraId="3FE96082" w14:textId="0F581E81" w:rsidR="00C74551" w:rsidRPr="00BC35C2" w:rsidRDefault="003A74A8"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val="kk-KZ" w:eastAsia="kk-KZ"/>
              </w:rPr>
              <w:t>8</w:t>
            </w:r>
          </w:p>
        </w:tc>
        <w:tc>
          <w:tcPr>
            <w:tcW w:w="709" w:type="dxa"/>
            <w:tcBorders>
              <w:top w:val="nil"/>
              <w:left w:val="nil"/>
              <w:bottom w:val="single" w:sz="8" w:space="0" w:color="auto"/>
              <w:right w:val="single" w:sz="8" w:space="0" w:color="auto"/>
            </w:tcBorders>
            <w:shd w:val="clear" w:color="auto" w:fill="auto"/>
            <w:noWrap/>
            <w:vAlign w:val="center"/>
            <w:hideMark/>
          </w:tcPr>
          <w:p w14:paraId="7728367C" w14:textId="77777777" w:rsidR="00C74551" w:rsidRPr="00BC35C2" w:rsidRDefault="00C74551"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eastAsia="kk-KZ"/>
              </w:rPr>
              <w:t>10</w:t>
            </w:r>
          </w:p>
        </w:tc>
        <w:tc>
          <w:tcPr>
            <w:tcW w:w="711" w:type="dxa"/>
            <w:tcBorders>
              <w:top w:val="single" w:sz="8" w:space="0" w:color="auto"/>
              <w:left w:val="nil"/>
              <w:bottom w:val="single" w:sz="8" w:space="0" w:color="auto"/>
              <w:right w:val="single" w:sz="8" w:space="0" w:color="000000"/>
            </w:tcBorders>
            <w:shd w:val="clear" w:color="auto" w:fill="auto"/>
            <w:noWrap/>
            <w:vAlign w:val="center"/>
            <w:hideMark/>
          </w:tcPr>
          <w:p w14:paraId="5CBF3C64" w14:textId="34FFDD3C" w:rsidR="00C74551" w:rsidRPr="00BC35C2" w:rsidRDefault="003A74A8"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val="kk-KZ" w:eastAsia="kk-KZ"/>
              </w:rPr>
              <w:t>7</w:t>
            </w:r>
          </w:p>
        </w:tc>
        <w:tc>
          <w:tcPr>
            <w:tcW w:w="706" w:type="dxa"/>
            <w:tcBorders>
              <w:top w:val="single" w:sz="8" w:space="0" w:color="auto"/>
              <w:left w:val="nil"/>
              <w:bottom w:val="single" w:sz="8" w:space="0" w:color="auto"/>
              <w:right w:val="single" w:sz="8" w:space="0" w:color="000000"/>
            </w:tcBorders>
            <w:shd w:val="clear" w:color="auto" w:fill="auto"/>
            <w:noWrap/>
            <w:vAlign w:val="center"/>
            <w:hideMark/>
          </w:tcPr>
          <w:p w14:paraId="2F7CA038" w14:textId="77777777" w:rsidR="00C74551" w:rsidRPr="00BC35C2" w:rsidRDefault="00C74551"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eastAsia="kk-KZ"/>
              </w:rPr>
              <w:t>9</w:t>
            </w:r>
          </w:p>
        </w:tc>
        <w:tc>
          <w:tcPr>
            <w:tcW w:w="709" w:type="dxa"/>
            <w:tcBorders>
              <w:top w:val="single" w:sz="8" w:space="0" w:color="auto"/>
              <w:left w:val="nil"/>
              <w:bottom w:val="single" w:sz="8" w:space="0" w:color="auto"/>
              <w:right w:val="single" w:sz="8" w:space="0" w:color="000000"/>
            </w:tcBorders>
            <w:shd w:val="clear" w:color="auto" w:fill="auto"/>
            <w:noWrap/>
            <w:vAlign w:val="center"/>
            <w:hideMark/>
          </w:tcPr>
          <w:p w14:paraId="5B1B60A7" w14:textId="77777777" w:rsidR="00C74551" w:rsidRPr="00BC35C2" w:rsidRDefault="00C74551"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eastAsia="kk-KZ"/>
              </w:rPr>
              <w:t>9</w:t>
            </w:r>
          </w:p>
        </w:tc>
        <w:tc>
          <w:tcPr>
            <w:tcW w:w="707" w:type="dxa"/>
            <w:tcBorders>
              <w:top w:val="nil"/>
              <w:left w:val="nil"/>
              <w:bottom w:val="single" w:sz="8" w:space="0" w:color="auto"/>
              <w:right w:val="single" w:sz="8" w:space="0" w:color="auto"/>
            </w:tcBorders>
            <w:shd w:val="clear" w:color="auto" w:fill="auto"/>
            <w:noWrap/>
            <w:vAlign w:val="center"/>
            <w:hideMark/>
          </w:tcPr>
          <w:p w14:paraId="4457DE7A" w14:textId="77777777" w:rsidR="00C74551" w:rsidRPr="00BC35C2" w:rsidRDefault="00C74551" w:rsidP="00C74551">
            <w:pPr>
              <w:spacing w:after="0" w:line="240" w:lineRule="auto"/>
              <w:jc w:val="center"/>
              <w:rPr>
                <w:rFonts w:ascii="Times New Roman" w:eastAsia="Times New Roman" w:hAnsi="Times New Roman" w:cs="Times New Roman"/>
                <w:sz w:val="20"/>
                <w:szCs w:val="20"/>
                <w:lang w:val="kk-KZ" w:eastAsia="kk-KZ"/>
              </w:rPr>
            </w:pPr>
            <w:r w:rsidRPr="00BC35C2">
              <w:rPr>
                <w:rFonts w:ascii="Times New Roman" w:eastAsia="Times New Roman" w:hAnsi="Times New Roman" w:cs="Times New Roman"/>
                <w:sz w:val="20"/>
                <w:szCs w:val="20"/>
                <w:lang w:eastAsia="kk-KZ"/>
              </w:rPr>
              <w:t>7</w:t>
            </w:r>
          </w:p>
        </w:tc>
      </w:tr>
      <w:tr w:rsidR="00C74551" w:rsidRPr="00C74551" w14:paraId="19AA2CAD" w14:textId="77777777" w:rsidTr="00C74551">
        <w:trPr>
          <w:trHeight w:val="315"/>
        </w:trPr>
        <w:tc>
          <w:tcPr>
            <w:tcW w:w="1028" w:type="dxa"/>
            <w:gridSpan w:val="3"/>
            <w:tcBorders>
              <w:top w:val="nil"/>
              <w:left w:val="single" w:sz="8" w:space="0" w:color="auto"/>
              <w:bottom w:val="single" w:sz="8" w:space="0" w:color="auto"/>
              <w:right w:val="single" w:sz="8" w:space="0" w:color="auto"/>
            </w:tcBorders>
            <w:shd w:val="clear" w:color="auto" w:fill="auto"/>
            <w:noWrap/>
            <w:vAlign w:val="center"/>
            <w:hideMark/>
          </w:tcPr>
          <w:p w14:paraId="40DE2136" w14:textId="77777777" w:rsidR="00C74551" w:rsidRPr="00C74551" w:rsidRDefault="00C74551" w:rsidP="00C74551">
            <w:pPr>
              <w:spacing w:after="0" w:line="240" w:lineRule="auto"/>
              <w:jc w:val="center"/>
              <w:rPr>
                <w:rFonts w:ascii="Times New Roman" w:eastAsia="Times New Roman" w:hAnsi="Times New Roman" w:cs="Times New Roman"/>
                <w:b/>
                <w:bCs/>
                <w:color w:val="000000"/>
                <w:sz w:val="16"/>
                <w:szCs w:val="16"/>
                <w:lang w:val="kk-KZ" w:eastAsia="kk-KZ"/>
              </w:rPr>
            </w:pPr>
            <w:proofErr w:type="spellStart"/>
            <w:r w:rsidRPr="00C74551">
              <w:rPr>
                <w:rFonts w:ascii="Times New Roman" w:eastAsia="Times New Roman" w:hAnsi="Times New Roman" w:cs="Times New Roman"/>
                <w:b/>
                <w:bCs/>
                <w:color w:val="000000"/>
                <w:sz w:val="16"/>
                <w:szCs w:val="16"/>
                <w:lang w:eastAsia="kk-KZ"/>
              </w:rPr>
              <w:t>Барлығы</w:t>
            </w:r>
            <w:proofErr w:type="spellEnd"/>
          </w:p>
        </w:tc>
        <w:tc>
          <w:tcPr>
            <w:tcW w:w="757" w:type="dxa"/>
            <w:gridSpan w:val="2"/>
            <w:tcBorders>
              <w:top w:val="nil"/>
              <w:left w:val="nil"/>
              <w:bottom w:val="single" w:sz="8" w:space="0" w:color="auto"/>
              <w:right w:val="single" w:sz="8" w:space="0" w:color="auto"/>
            </w:tcBorders>
            <w:shd w:val="clear" w:color="auto" w:fill="auto"/>
            <w:noWrap/>
            <w:vAlign w:val="center"/>
            <w:hideMark/>
          </w:tcPr>
          <w:p w14:paraId="24ACDF53"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250</w:t>
            </w:r>
          </w:p>
        </w:tc>
        <w:tc>
          <w:tcPr>
            <w:tcW w:w="472" w:type="dxa"/>
            <w:gridSpan w:val="2"/>
            <w:tcBorders>
              <w:top w:val="nil"/>
              <w:left w:val="nil"/>
              <w:bottom w:val="single" w:sz="8" w:space="0" w:color="auto"/>
              <w:right w:val="single" w:sz="8" w:space="0" w:color="auto"/>
            </w:tcBorders>
            <w:shd w:val="clear" w:color="auto" w:fill="auto"/>
            <w:noWrap/>
            <w:vAlign w:val="center"/>
            <w:hideMark/>
          </w:tcPr>
          <w:p w14:paraId="17002A4D"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56</w:t>
            </w:r>
          </w:p>
        </w:tc>
        <w:tc>
          <w:tcPr>
            <w:tcW w:w="565" w:type="dxa"/>
            <w:tcBorders>
              <w:top w:val="nil"/>
              <w:left w:val="nil"/>
              <w:bottom w:val="single" w:sz="8" w:space="0" w:color="auto"/>
              <w:right w:val="single" w:sz="8" w:space="0" w:color="auto"/>
            </w:tcBorders>
            <w:shd w:val="clear" w:color="auto" w:fill="auto"/>
            <w:noWrap/>
            <w:vAlign w:val="center"/>
            <w:hideMark/>
          </w:tcPr>
          <w:p w14:paraId="7C6399D2"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111</w:t>
            </w:r>
          </w:p>
        </w:tc>
        <w:tc>
          <w:tcPr>
            <w:tcW w:w="567" w:type="dxa"/>
            <w:tcBorders>
              <w:top w:val="nil"/>
              <w:left w:val="nil"/>
              <w:bottom w:val="single" w:sz="8" w:space="0" w:color="auto"/>
              <w:right w:val="single" w:sz="8" w:space="0" w:color="auto"/>
            </w:tcBorders>
            <w:shd w:val="clear" w:color="auto" w:fill="auto"/>
            <w:noWrap/>
            <w:vAlign w:val="center"/>
            <w:hideMark/>
          </w:tcPr>
          <w:p w14:paraId="141102EE"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83</w:t>
            </w:r>
          </w:p>
        </w:tc>
        <w:tc>
          <w:tcPr>
            <w:tcW w:w="567" w:type="dxa"/>
            <w:tcBorders>
              <w:top w:val="nil"/>
              <w:left w:val="nil"/>
              <w:bottom w:val="single" w:sz="8" w:space="0" w:color="auto"/>
              <w:right w:val="single" w:sz="8" w:space="0" w:color="auto"/>
            </w:tcBorders>
            <w:shd w:val="clear" w:color="auto" w:fill="auto"/>
            <w:noWrap/>
            <w:vAlign w:val="center"/>
            <w:hideMark/>
          </w:tcPr>
          <w:p w14:paraId="6BAA1ED4"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58</w:t>
            </w:r>
          </w:p>
        </w:tc>
        <w:tc>
          <w:tcPr>
            <w:tcW w:w="567" w:type="dxa"/>
            <w:tcBorders>
              <w:top w:val="nil"/>
              <w:left w:val="nil"/>
              <w:bottom w:val="single" w:sz="8" w:space="0" w:color="auto"/>
              <w:right w:val="single" w:sz="8" w:space="0" w:color="auto"/>
            </w:tcBorders>
            <w:shd w:val="clear" w:color="auto" w:fill="auto"/>
            <w:noWrap/>
            <w:vAlign w:val="center"/>
            <w:hideMark/>
          </w:tcPr>
          <w:p w14:paraId="786D97F5"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113</w:t>
            </w:r>
          </w:p>
        </w:tc>
        <w:tc>
          <w:tcPr>
            <w:tcW w:w="709" w:type="dxa"/>
            <w:tcBorders>
              <w:top w:val="nil"/>
              <w:left w:val="nil"/>
              <w:bottom w:val="single" w:sz="8" w:space="0" w:color="auto"/>
              <w:right w:val="single" w:sz="8" w:space="0" w:color="auto"/>
            </w:tcBorders>
            <w:shd w:val="clear" w:color="auto" w:fill="auto"/>
            <w:noWrap/>
            <w:vAlign w:val="center"/>
            <w:hideMark/>
          </w:tcPr>
          <w:p w14:paraId="1F6B9668"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79</w:t>
            </w:r>
          </w:p>
        </w:tc>
        <w:tc>
          <w:tcPr>
            <w:tcW w:w="567" w:type="dxa"/>
            <w:gridSpan w:val="3"/>
            <w:tcBorders>
              <w:top w:val="nil"/>
              <w:left w:val="nil"/>
              <w:bottom w:val="single" w:sz="8" w:space="0" w:color="auto"/>
              <w:right w:val="single" w:sz="8" w:space="0" w:color="auto"/>
            </w:tcBorders>
            <w:shd w:val="clear" w:color="auto" w:fill="auto"/>
            <w:noWrap/>
            <w:vAlign w:val="center"/>
            <w:hideMark/>
          </w:tcPr>
          <w:p w14:paraId="7D75C5C1"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55</w:t>
            </w:r>
          </w:p>
        </w:tc>
        <w:tc>
          <w:tcPr>
            <w:tcW w:w="567" w:type="dxa"/>
            <w:tcBorders>
              <w:top w:val="nil"/>
              <w:left w:val="nil"/>
              <w:bottom w:val="single" w:sz="8" w:space="0" w:color="auto"/>
              <w:right w:val="single" w:sz="8" w:space="0" w:color="auto"/>
            </w:tcBorders>
            <w:shd w:val="clear" w:color="auto" w:fill="auto"/>
            <w:noWrap/>
            <w:vAlign w:val="center"/>
            <w:hideMark/>
          </w:tcPr>
          <w:p w14:paraId="2A30833D"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113</w:t>
            </w:r>
          </w:p>
        </w:tc>
        <w:tc>
          <w:tcPr>
            <w:tcW w:w="722" w:type="dxa"/>
            <w:tcBorders>
              <w:top w:val="nil"/>
              <w:left w:val="nil"/>
              <w:bottom w:val="single" w:sz="8" w:space="0" w:color="auto"/>
              <w:right w:val="single" w:sz="8" w:space="0" w:color="auto"/>
            </w:tcBorders>
            <w:shd w:val="clear" w:color="auto" w:fill="auto"/>
            <w:noWrap/>
            <w:vAlign w:val="center"/>
            <w:hideMark/>
          </w:tcPr>
          <w:p w14:paraId="22277408"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82</w:t>
            </w:r>
          </w:p>
        </w:tc>
        <w:tc>
          <w:tcPr>
            <w:tcW w:w="851" w:type="dxa"/>
            <w:tcBorders>
              <w:top w:val="nil"/>
              <w:left w:val="nil"/>
              <w:bottom w:val="single" w:sz="8" w:space="0" w:color="auto"/>
              <w:right w:val="single" w:sz="8" w:space="0" w:color="auto"/>
            </w:tcBorders>
            <w:shd w:val="clear" w:color="auto" w:fill="auto"/>
            <w:noWrap/>
            <w:vAlign w:val="center"/>
            <w:hideMark/>
          </w:tcPr>
          <w:p w14:paraId="5E9B2B93"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54</w:t>
            </w:r>
          </w:p>
        </w:tc>
        <w:tc>
          <w:tcPr>
            <w:tcW w:w="709" w:type="dxa"/>
            <w:tcBorders>
              <w:top w:val="nil"/>
              <w:left w:val="nil"/>
              <w:bottom w:val="single" w:sz="8" w:space="0" w:color="auto"/>
              <w:right w:val="single" w:sz="8" w:space="0" w:color="auto"/>
            </w:tcBorders>
            <w:shd w:val="clear" w:color="auto" w:fill="auto"/>
            <w:noWrap/>
            <w:vAlign w:val="center"/>
            <w:hideMark/>
          </w:tcPr>
          <w:p w14:paraId="01E389FC"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110</w:t>
            </w:r>
          </w:p>
        </w:tc>
        <w:tc>
          <w:tcPr>
            <w:tcW w:w="711" w:type="dxa"/>
            <w:tcBorders>
              <w:top w:val="single" w:sz="8" w:space="0" w:color="auto"/>
              <w:left w:val="nil"/>
              <w:bottom w:val="single" w:sz="8" w:space="0" w:color="auto"/>
              <w:right w:val="single" w:sz="8" w:space="0" w:color="000000"/>
            </w:tcBorders>
            <w:shd w:val="clear" w:color="auto" w:fill="auto"/>
            <w:noWrap/>
            <w:vAlign w:val="center"/>
            <w:hideMark/>
          </w:tcPr>
          <w:p w14:paraId="11314B63"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86</w:t>
            </w:r>
          </w:p>
        </w:tc>
        <w:tc>
          <w:tcPr>
            <w:tcW w:w="706" w:type="dxa"/>
            <w:tcBorders>
              <w:top w:val="single" w:sz="8" w:space="0" w:color="auto"/>
              <w:left w:val="nil"/>
              <w:bottom w:val="single" w:sz="8" w:space="0" w:color="auto"/>
              <w:right w:val="single" w:sz="8" w:space="0" w:color="000000"/>
            </w:tcBorders>
            <w:shd w:val="clear" w:color="auto" w:fill="auto"/>
            <w:noWrap/>
            <w:vAlign w:val="center"/>
            <w:hideMark/>
          </w:tcPr>
          <w:p w14:paraId="2B25C958"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63</w:t>
            </w:r>
          </w:p>
        </w:tc>
        <w:tc>
          <w:tcPr>
            <w:tcW w:w="709" w:type="dxa"/>
            <w:tcBorders>
              <w:top w:val="single" w:sz="8" w:space="0" w:color="auto"/>
              <w:left w:val="nil"/>
              <w:bottom w:val="single" w:sz="8" w:space="0" w:color="auto"/>
              <w:right w:val="single" w:sz="8" w:space="0" w:color="000000"/>
            </w:tcBorders>
            <w:shd w:val="clear" w:color="auto" w:fill="auto"/>
            <w:noWrap/>
            <w:vAlign w:val="center"/>
            <w:hideMark/>
          </w:tcPr>
          <w:p w14:paraId="63A9FE2C"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103</w:t>
            </w:r>
          </w:p>
        </w:tc>
        <w:tc>
          <w:tcPr>
            <w:tcW w:w="707" w:type="dxa"/>
            <w:tcBorders>
              <w:top w:val="nil"/>
              <w:left w:val="nil"/>
              <w:bottom w:val="single" w:sz="8" w:space="0" w:color="auto"/>
              <w:right w:val="single" w:sz="8" w:space="0" w:color="auto"/>
            </w:tcBorders>
            <w:shd w:val="clear" w:color="auto" w:fill="auto"/>
            <w:noWrap/>
            <w:vAlign w:val="center"/>
            <w:hideMark/>
          </w:tcPr>
          <w:p w14:paraId="0B88C996"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84</w:t>
            </w:r>
          </w:p>
        </w:tc>
      </w:tr>
      <w:tr w:rsidR="00C74551" w:rsidRPr="00C74551" w14:paraId="4083F648" w14:textId="77777777" w:rsidTr="00C74551">
        <w:trPr>
          <w:trHeight w:val="315"/>
        </w:trPr>
        <w:tc>
          <w:tcPr>
            <w:tcW w:w="1028" w:type="dxa"/>
            <w:gridSpan w:val="3"/>
            <w:tcBorders>
              <w:top w:val="nil"/>
              <w:left w:val="single" w:sz="8" w:space="0" w:color="auto"/>
              <w:bottom w:val="single" w:sz="8" w:space="0" w:color="auto"/>
              <w:right w:val="nil"/>
            </w:tcBorders>
            <w:shd w:val="clear" w:color="auto" w:fill="auto"/>
            <w:vAlign w:val="center"/>
            <w:hideMark/>
          </w:tcPr>
          <w:p w14:paraId="3080B0A1" w14:textId="77777777" w:rsidR="00C74551" w:rsidRPr="00C74551" w:rsidRDefault="00C74551" w:rsidP="00C74551">
            <w:pPr>
              <w:spacing w:after="0" w:line="240" w:lineRule="auto"/>
              <w:jc w:val="right"/>
              <w:rPr>
                <w:rFonts w:ascii="Times New Roman" w:eastAsia="Times New Roman" w:hAnsi="Times New Roman" w:cs="Times New Roman"/>
                <w:b/>
                <w:bCs/>
                <w:color w:val="000000"/>
                <w:sz w:val="16"/>
                <w:szCs w:val="16"/>
                <w:lang w:val="kk-KZ" w:eastAsia="kk-KZ"/>
              </w:rPr>
            </w:pPr>
            <w:r w:rsidRPr="00C74551">
              <w:rPr>
                <w:rFonts w:ascii="Times New Roman" w:eastAsia="Times New Roman" w:hAnsi="Times New Roman" w:cs="Times New Roman"/>
                <w:b/>
                <w:bCs/>
                <w:color w:val="000000"/>
                <w:sz w:val="16"/>
                <w:szCs w:val="16"/>
                <w:lang w:eastAsia="kk-KZ"/>
              </w:rPr>
              <w:t>69%</w:t>
            </w:r>
          </w:p>
        </w:tc>
        <w:tc>
          <w:tcPr>
            <w:tcW w:w="757" w:type="dxa"/>
            <w:gridSpan w:val="2"/>
            <w:tcBorders>
              <w:top w:val="nil"/>
              <w:left w:val="single" w:sz="8" w:space="0" w:color="auto"/>
              <w:bottom w:val="single" w:sz="8" w:space="0" w:color="auto"/>
              <w:right w:val="single" w:sz="8" w:space="0" w:color="auto"/>
            </w:tcBorders>
            <w:shd w:val="clear" w:color="auto" w:fill="auto"/>
            <w:vAlign w:val="center"/>
            <w:hideMark/>
          </w:tcPr>
          <w:p w14:paraId="5404EAC7" w14:textId="77777777" w:rsidR="00C74551" w:rsidRPr="00C74551" w:rsidRDefault="00C74551" w:rsidP="00C74551">
            <w:pPr>
              <w:spacing w:after="0" w:line="240" w:lineRule="auto"/>
              <w:jc w:val="right"/>
              <w:rPr>
                <w:rFonts w:ascii="Times New Roman" w:eastAsia="Times New Roman" w:hAnsi="Times New Roman" w:cs="Times New Roman"/>
                <w:b/>
                <w:bCs/>
                <w:color w:val="000000"/>
                <w:sz w:val="20"/>
                <w:szCs w:val="20"/>
                <w:lang w:val="kk-KZ" w:eastAsia="kk-KZ"/>
              </w:rPr>
            </w:pPr>
            <w:r w:rsidRPr="00C74551">
              <w:rPr>
                <w:rFonts w:ascii="Times New Roman" w:eastAsia="Times New Roman" w:hAnsi="Times New Roman" w:cs="Times New Roman"/>
                <w:b/>
                <w:bCs/>
                <w:color w:val="000000"/>
                <w:sz w:val="20"/>
                <w:szCs w:val="20"/>
                <w:lang w:eastAsia="kk-KZ"/>
              </w:rPr>
              <w:t>100</w:t>
            </w:r>
          </w:p>
        </w:tc>
        <w:tc>
          <w:tcPr>
            <w:tcW w:w="472" w:type="dxa"/>
            <w:gridSpan w:val="2"/>
            <w:tcBorders>
              <w:top w:val="nil"/>
              <w:left w:val="nil"/>
              <w:bottom w:val="single" w:sz="8" w:space="0" w:color="auto"/>
              <w:right w:val="single" w:sz="8" w:space="0" w:color="auto"/>
            </w:tcBorders>
            <w:shd w:val="clear" w:color="auto" w:fill="auto"/>
            <w:noWrap/>
            <w:vAlign w:val="center"/>
            <w:hideMark/>
          </w:tcPr>
          <w:p w14:paraId="5BAFA969"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23</w:t>
            </w:r>
          </w:p>
        </w:tc>
        <w:tc>
          <w:tcPr>
            <w:tcW w:w="565" w:type="dxa"/>
            <w:tcBorders>
              <w:top w:val="nil"/>
              <w:left w:val="nil"/>
              <w:bottom w:val="single" w:sz="8" w:space="0" w:color="auto"/>
              <w:right w:val="single" w:sz="8" w:space="0" w:color="auto"/>
            </w:tcBorders>
            <w:shd w:val="clear" w:color="auto" w:fill="auto"/>
            <w:noWrap/>
            <w:vAlign w:val="center"/>
            <w:hideMark/>
          </w:tcPr>
          <w:p w14:paraId="7D03082B"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44</w:t>
            </w:r>
          </w:p>
        </w:tc>
        <w:tc>
          <w:tcPr>
            <w:tcW w:w="567" w:type="dxa"/>
            <w:tcBorders>
              <w:top w:val="nil"/>
              <w:left w:val="nil"/>
              <w:bottom w:val="single" w:sz="8" w:space="0" w:color="auto"/>
              <w:right w:val="single" w:sz="8" w:space="0" w:color="auto"/>
            </w:tcBorders>
            <w:shd w:val="clear" w:color="auto" w:fill="auto"/>
            <w:noWrap/>
            <w:vAlign w:val="center"/>
            <w:hideMark/>
          </w:tcPr>
          <w:p w14:paraId="785D5074"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33</w:t>
            </w:r>
          </w:p>
        </w:tc>
        <w:tc>
          <w:tcPr>
            <w:tcW w:w="567" w:type="dxa"/>
            <w:tcBorders>
              <w:top w:val="nil"/>
              <w:left w:val="nil"/>
              <w:bottom w:val="single" w:sz="8" w:space="0" w:color="auto"/>
              <w:right w:val="single" w:sz="8" w:space="0" w:color="auto"/>
            </w:tcBorders>
            <w:shd w:val="clear" w:color="auto" w:fill="auto"/>
            <w:noWrap/>
            <w:vAlign w:val="center"/>
            <w:hideMark/>
          </w:tcPr>
          <w:p w14:paraId="2EE475A4"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24</w:t>
            </w:r>
          </w:p>
        </w:tc>
        <w:tc>
          <w:tcPr>
            <w:tcW w:w="567" w:type="dxa"/>
            <w:tcBorders>
              <w:top w:val="nil"/>
              <w:left w:val="nil"/>
              <w:bottom w:val="single" w:sz="8" w:space="0" w:color="auto"/>
              <w:right w:val="single" w:sz="8" w:space="0" w:color="auto"/>
            </w:tcBorders>
            <w:shd w:val="clear" w:color="auto" w:fill="auto"/>
            <w:noWrap/>
            <w:vAlign w:val="center"/>
            <w:hideMark/>
          </w:tcPr>
          <w:p w14:paraId="0D81E607"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45</w:t>
            </w:r>
          </w:p>
        </w:tc>
        <w:tc>
          <w:tcPr>
            <w:tcW w:w="709" w:type="dxa"/>
            <w:tcBorders>
              <w:top w:val="nil"/>
              <w:left w:val="nil"/>
              <w:bottom w:val="single" w:sz="8" w:space="0" w:color="auto"/>
              <w:right w:val="single" w:sz="8" w:space="0" w:color="auto"/>
            </w:tcBorders>
            <w:shd w:val="clear" w:color="auto" w:fill="auto"/>
            <w:noWrap/>
            <w:vAlign w:val="center"/>
            <w:hideMark/>
          </w:tcPr>
          <w:p w14:paraId="4B625F07"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31</w:t>
            </w:r>
          </w:p>
        </w:tc>
        <w:tc>
          <w:tcPr>
            <w:tcW w:w="567" w:type="dxa"/>
            <w:gridSpan w:val="3"/>
            <w:tcBorders>
              <w:top w:val="nil"/>
              <w:left w:val="nil"/>
              <w:bottom w:val="single" w:sz="8" w:space="0" w:color="auto"/>
              <w:right w:val="single" w:sz="8" w:space="0" w:color="auto"/>
            </w:tcBorders>
            <w:shd w:val="clear" w:color="auto" w:fill="auto"/>
            <w:noWrap/>
            <w:vAlign w:val="center"/>
            <w:hideMark/>
          </w:tcPr>
          <w:p w14:paraId="17E46A22"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22</w:t>
            </w:r>
          </w:p>
        </w:tc>
        <w:tc>
          <w:tcPr>
            <w:tcW w:w="567" w:type="dxa"/>
            <w:tcBorders>
              <w:top w:val="nil"/>
              <w:left w:val="nil"/>
              <w:bottom w:val="single" w:sz="8" w:space="0" w:color="auto"/>
              <w:right w:val="single" w:sz="8" w:space="0" w:color="auto"/>
            </w:tcBorders>
            <w:shd w:val="clear" w:color="auto" w:fill="auto"/>
            <w:noWrap/>
            <w:vAlign w:val="center"/>
            <w:hideMark/>
          </w:tcPr>
          <w:p w14:paraId="30C864FB"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45</w:t>
            </w:r>
          </w:p>
        </w:tc>
        <w:tc>
          <w:tcPr>
            <w:tcW w:w="722" w:type="dxa"/>
            <w:tcBorders>
              <w:top w:val="nil"/>
              <w:left w:val="nil"/>
              <w:bottom w:val="single" w:sz="8" w:space="0" w:color="auto"/>
              <w:right w:val="single" w:sz="8" w:space="0" w:color="auto"/>
            </w:tcBorders>
            <w:shd w:val="clear" w:color="auto" w:fill="auto"/>
            <w:noWrap/>
            <w:vAlign w:val="center"/>
            <w:hideMark/>
          </w:tcPr>
          <w:p w14:paraId="12D6C7BB"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33</w:t>
            </w:r>
          </w:p>
        </w:tc>
        <w:tc>
          <w:tcPr>
            <w:tcW w:w="851" w:type="dxa"/>
            <w:tcBorders>
              <w:top w:val="nil"/>
              <w:left w:val="nil"/>
              <w:bottom w:val="single" w:sz="8" w:space="0" w:color="auto"/>
              <w:right w:val="single" w:sz="8" w:space="0" w:color="auto"/>
            </w:tcBorders>
            <w:shd w:val="clear" w:color="auto" w:fill="auto"/>
            <w:noWrap/>
            <w:vAlign w:val="center"/>
            <w:hideMark/>
          </w:tcPr>
          <w:p w14:paraId="54B8FC8A"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22</w:t>
            </w:r>
          </w:p>
        </w:tc>
        <w:tc>
          <w:tcPr>
            <w:tcW w:w="709" w:type="dxa"/>
            <w:tcBorders>
              <w:top w:val="nil"/>
              <w:left w:val="nil"/>
              <w:bottom w:val="single" w:sz="8" w:space="0" w:color="auto"/>
              <w:right w:val="single" w:sz="8" w:space="0" w:color="auto"/>
            </w:tcBorders>
            <w:shd w:val="clear" w:color="auto" w:fill="auto"/>
            <w:noWrap/>
            <w:vAlign w:val="center"/>
            <w:hideMark/>
          </w:tcPr>
          <w:p w14:paraId="57BD2F65"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44</w:t>
            </w:r>
          </w:p>
        </w:tc>
        <w:tc>
          <w:tcPr>
            <w:tcW w:w="711" w:type="dxa"/>
            <w:tcBorders>
              <w:top w:val="single" w:sz="8" w:space="0" w:color="auto"/>
              <w:left w:val="nil"/>
              <w:bottom w:val="single" w:sz="8" w:space="0" w:color="auto"/>
              <w:right w:val="single" w:sz="8" w:space="0" w:color="000000"/>
            </w:tcBorders>
            <w:shd w:val="clear" w:color="auto" w:fill="auto"/>
            <w:noWrap/>
            <w:vAlign w:val="center"/>
            <w:hideMark/>
          </w:tcPr>
          <w:p w14:paraId="0FD019CD"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34</w:t>
            </w:r>
          </w:p>
        </w:tc>
        <w:tc>
          <w:tcPr>
            <w:tcW w:w="706" w:type="dxa"/>
            <w:tcBorders>
              <w:top w:val="single" w:sz="8" w:space="0" w:color="auto"/>
              <w:left w:val="nil"/>
              <w:bottom w:val="single" w:sz="8" w:space="0" w:color="auto"/>
              <w:right w:val="single" w:sz="8" w:space="0" w:color="000000"/>
            </w:tcBorders>
            <w:shd w:val="clear" w:color="auto" w:fill="auto"/>
            <w:noWrap/>
            <w:vAlign w:val="center"/>
            <w:hideMark/>
          </w:tcPr>
          <w:p w14:paraId="3D7A745C"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25</w:t>
            </w:r>
          </w:p>
        </w:tc>
        <w:tc>
          <w:tcPr>
            <w:tcW w:w="709" w:type="dxa"/>
            <w:tcBorders>
              <w:top w:val="single" w:sz="8" w:space="0" w:color="auto"/>
              <w:left w:val="nil"/>
              <w:bottom w:val="single" w:sz="8" w:space="0" w:color="auto"/>
              <w:right w:val="single" w:sz="8" w:space="0" w:color="000000"/>
            </w:tcBorders>
            <w:shd w:val="clear" w:color="auto" w:fill="auto"/>
            <w:noWrap/>
            <w:vAlign w:val="center"/>
            <w:hideMark/>
          </w:tcPr>
          <w:p w14:paraId="1DCED1AE"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41</w:t>
            </w:r>
          </w:p>
        </w:tc>
        <w:tc>
          <w:tcPr>
            <w:tcW w:w="707" w:type="dxa"/>
            <w:tcBorders>
              <w:top w:val="nil"/>
              <w:left w:val="nil"/>
              <w:bottom w:val="single" w:sz="8" w:space="0" w:color="auto"/>
              <w:right w:val="single" w:sz="8" w:space="0" w:color="auto"/>
            </w:tcBorders>
            <w:shd w:val="clear" w:color="auto" w:fill="auto"/>
            <w:noWrap/>
            <w:vAlign w:val="center"/>
            <w:hideMark/>
          </w:tcPr>
          <w:p w14:paraId="224EB50A" w14:textId="77777777" w:rsidR="00C74551" w:rsidRPr="00C74551" w:rsidRDefault="00C74551" w:rsidP="00C74551">
            <w:pPr>
              <w:spacing w:after="0" w:line="240" w:lineRule="auto"/>
              <w:jc w:val="center"/>
              <w:rPr>
                <w:rFonts w:ascii="Times New Roman" w:eastAsia="Times New Roman" w:hAnsi="Times New Roman" w:cs="Times New Roman"/>
                <w:color w:val="000000"/>
                <w:sz w:val="20"/>
                <w:szCs w:val="20"/>
                <w:lang w:val="kk-KZ" w:eastAsia="kk-KZ"/>
              </w:rPr>
            </w:pPr>
            <w:r w:rsidRPr="00C74551">
              <w:rPr>
                <w:rFonts w:ascii="Times New Roman" w:eastAsia="Times New Roman" w:hAnsi="Times New Roman" w:cs="Times New Roman"/>
                <w:color w:val="000000"/>
                <w:sz w:val="20"/>
                <w:szCs w:val="20"/>
                <w:lang w:eastAsia="kk-KZ"/>
              </w:rPr>
              <w:t>34</w:t>
            </w:r>
          </w:p>
        </w:tc>
      </w:tr>
      <w:tr w:rsidR="00C74551" w:rsidRPr="00C74551" w14:paraId="70913F4B" w14:textId="77777777" w:rsidTr="00C74551">
        <w:trPr>
          <w:gridBefore w:val="13"/>
          <w:gridAfter w:val="9"/>
          <w:wBefore w:w="5242" w:type="dxa"/>
          <w:wAfter w:w="5999" w:type="dxa"/>
          <w:trHeight w:val="330"/>
        </w:trPr>
        <w:tc>
          <w:tcPr>
            <w:tcW w:w="240" w:type="dxa"/>
            <w:tcBorders>
              <w:top w:val="nil"/>
              <w:left w:val="nil"/>
              <w:bottom w:val="nil"/>
              <w:right w:val="nil"/>
            </w:tcBorders>
            <w:shd w:val="clear" w:color="auto" w:fill="auto"/>
            <w:noWrap/>
            <w:vAlign w:val="bottom"/>
            <w:hideMark/>
          </w:tcPr>
          <w:p w14:paraId="4BA28596" w14:textId="77777777" w:rsidR="00C74551" w:rsidRPr="00C74551" w:rsidRDefault="00C74551" w:rsidP="00C74551">
            <w:pPr>
              <w:spacing w:after="0" w:line="240" w:lineRule="auto"/>
              <w:rPr>
                <w:rFonts w:ascii="Calibri" w:eastAsia="Times New Roman" w:hAnsi="Calibri" w:cs="Calibri"/>
                <w:color w:val="000000"/>
                <w:lang w:val="kk-KZ" w:eastAsia="kk-KZ"/>
              </w:rPr>
            </w:pPr>
            <w:r w:rsidRPr="00C74551">
              <w:rPr>
                <w:rFonts w:ascii="Calibri" w:eastAsia="Times New Roman" w:hAnsi="Calibri" w:cs="Calibri"/>
                <w:color w:val="000000"/>
                <w:lang w:val="kk-KZ" w:eastAsia="kk-KZ"/>
              </w:rPr>
              <w:t> </w:t>
            </w:r>
          </w:p>
        </w:tc>
      </w:tr>
      <w:tr w:rsidR="00C74551" w:rsidRPr="00C74551" w14:paraId="50B99698" w14:textId="77777777" w:rsidTr="00C74551">
        <w:trPr>
          <w:gridAfter w:val="17"/>
          <w:wAfter w:w="9447" w:type="dxa"/>
          <w:trHeight w:val="330"/>
        </w:trPr>
        <w:tc>
          <w:tcPr>
            <w:tcW w:w="240" w:type="dxa"/>
            <w:tcBorders>
              <w:top w:val="nil"/>
              <w:left w:val="nil"/>
              <w:bottom w:val="nil"/>
              <w:right w:val="nil"/>
            </w:tcBorders>
            <w:shd w:val="clear" w:color="auto" w:fill="auto"/>
            <w:noWrap/>
            <w:vAlign w:val="bottom"/>
            <w:hideMark/>
          </w:tcPr>
          <w:p w14:paraId="24F23BAB" w14:textId="77777777" w:rsidR="00C74551" w:rsidRPr="00C74551" w:rsidRDefault="00C74551" w:rsidP="00C74551">
            <w:pPr>
              <w:spacing w:after="0" w:line="240" w:lineRule="auto"/>
              <w:rPr>
                <w:rFonts w:ascii="Calibri" w:eastAsia="Times New Roman" w:hAnsi="Calibri" w:cs="Calibri"/>
                <w:color w:val="000000"/>
                <w:lang w:val="kk-KZ" w:eastAsia="kk-KZ"/>
              </w:rPr>
            </w:pPr>
            <w:r w:rsidRPr="00C74551">
              <w:rPr>
                <w:rFonts w:ascii="Calibri" w:eastAsia="Times New Roman" w:hAnsi="Calibri" w:cs="Calibri"/>
                <w:color w:val="000000"/>
                <w:lang w:val="kk-KZ" w:eastAsia="kk-KZ"/>
              </w:rPr>
              <w:t> </w:t>
            </w:r>
          </w:p>
        </w:tc>
        <w:tc>
          <w:tcPr>
            <w:tcW w:w="580" w:type="dxa"/>
            <w:tcBorders>
              <w:top w:val="nil"/>
              <w:left w:val="nil"/>
              <w:bottom w:val="nil"/>
              <w:right w:val="nil"/>
            </w:tcBorders>
            <w:shd w:val="clear" w:color="auto" w:fill="auto"/>
            <w:noWrap/>
            <w:vAlign w:val="bottom"/>
            <w:hideMark/>
          </w:tcPr>
          <w:p w14:paraId="7BE7CBE2" w14:textId="77777777" w:rsidR="00C74551" w:rsidRPr="00C74551" w:rsidRDefault="00C74551" w:rsidP="00C74551">
            <w:pPr>
              <w:spacing w:after="0" w:line="240" w:lineRule="auto"/>
              <w:rPr>
                <w:rFonts w:ascii="Calibri" w:eastAsia="Times New Roman" w:hAnsi="Calibri" w:cs="Calibri"/>
                <w:color w:val="000000"/>
                <w:lang w:val="kk-KZ" w:eastAsia="kk-KZ"/>
              </w:rPr>
            </w:pPr>
          </w:p>
        </w:tc>
        <w:tc>
          <w:tcPr>
            <w:tcW w:w="1214" w:type="dxa"/>
            <w:gridSpan w:val="4"/>
            <w:tcBorders>
              <w:top w:val="nil"/>
              <w:left w:val="nil"/>
              <w:bottom w:val="nil"/>
              <w:right w:val="nil"/>
            </w:tcBorders>
            <w:shd w:val="clear" w:color="auto" w:fill="auto"/>
            <w:vAlign w:val="center"/>
            <w:hideMark/>
          </w:tcPr>
          <w:p w14:paraId="0685A939"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r>
      <w:tr w:rsidR="00C74551" w:rsidRPr="00C74551" w14:paraId="0C4081DC" w14:textId="77777777" w:rsidTr="00C74551">
        <w:trPr>
          <w:gridAfter w:val="17"/>
          <w:wAfter w:w="9447" w:type="dxa"/>
          <w:trHeight w:val="330"/>
        </w:trPr>
        <w:tc>
          <w:tcPr>
            <w:tcW w:w="240" w:type="dxa"/>
            <w:tcBorders>
              <w:top w:val="nil"/>
              <w:left w:val="nil"/>
              <w:bottom w:val="nil"/>
              <w:right w:val="nil"/>
            </w:tcBorders>
            <w:shd w:val="clear" w:color="auto" w:fill="auto"/>
            <w:noWrap/>
            <w:vAlign w:val="bottom"/>
            <w:hideMark/>
          </w:tcPr>
          <w:p w14:paraId="312B0D20" w14:textId="77777777" w:rsidR="00C74551" w:rsidRPr="00C74551" w:rsidRDefault="00C74551" w:rsidP="00C74551">
            <w:pPr>
              <w:spacing w:after="0" w:line="240" w:lineRule="auto"/>
              <w:rPr>
                <w:rFonts w:ascii="Calibri" w:eastAsia="Times New Roman" w:hAnsi="Calibri" w:cs="Calibri"/>
                <w:color w:val="000000"/>
                <w:lang w:val="kk-KZ" w:eastAsia="kk-KZ"/>
              </w:rPr>
            </w:pPr>
            <w:r w:rsidRPr="00C74551">
              <w:rPr>
                <w:rFonts w:ascii="Calibri" w:eastAsia="Times New Roman" w:hAnsi="Calibri" w:cs="Calibri"/>
                <w:color w:val="000000"/>
                <w:lang w:val="kk-KZ" w:eastAsia="kk-KZ"/>
              </w:rPr>
              <w:t> </w:t>
            </w:r>
          </w:p>
        </w:tc>
        <w:tc>
          <w:tcPr>
            <w:tcW w:w="580" w:type="dxa"/>
            <w:tcBorders>
              <w:top w:val="nil"/>
              <w:left w:val="nil"/>
              <w:bottom w:val="nil"/>
              <w:right w:val="nil"/>
            </w:tcBorders>
            <w:shd w:val="clear" w:color="auto" w:fill="auto"/>
            <w:noWrap/>
            <w:vAlign w:val="bottom"/>
            <w:hideMark/>
          </w:tcPr>
          <w:p w14:paraId="5BA35E17" w14:textId="77777777" w:rsidR="00C74551" w:rsidRPr="00C74551" w:rsidRDefault="00C74551" w:rsidP="00C74551">
            <w:pPr>
              <w:spacing w:after="0" w:line="240" w:lineRule="auto"/>
              <w:rPr>
                <w:rFonts w:ascii="Calibri" w:eastAsia="Times New Roman" w:hAnsi="Calibri" w:cs="Calibri"/>
                <w:color w:val="000000"/>
                <w:lang w:val="kk-KZ" w:eastAsia="kk-KZ"/>
              </w:rPr>
            </w:pPr>
          </w:p>
        </w:tc>
        <w:tc>
          <w:tcPr>
            <w:tcW w:w="1214" w:type="dxa"/>
            <w:gridSpan w:val="4"/>
            <w:tcBorders>
              <w:top w:val="nil"/>
              <w:left w:val="nil"/>
              <w:bottom w:val="nil"/>
              <w:right w:val="nil"/>
            </w:tcBorders>
            <w:shd w:val="clear" w:color="auto" w:fill="auto"/>
            <w:vAlign w:val="center"/>
            <w:hideMark/>
          </w:tcPr>
          <w:p w14:paraId="255D6D8D"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r>
      <w:tr w:rsidR="00C74551" w:rsidRPr="00C74551" w14:paraId="210C1E68" w14:textId="77777777" w:rsidTr="00C74551">
        <w:trPr>
          <w:gridAfter w:val="17"/>
          <w:wAfter w:w="9447" w:type="dxa"/>
          <w:trHeight w:val="330"/>
        </w:trPr>
        <w:tc>
          <w:tcPr>
            <w:tcW w:w="240" w:type="dxa"/>
            <w:tcBorders>
              <w:top w:val="nil"/>
              <w:left w:val="nil"/>
              <w:bottom w:val="nil"/>
              <w:right w:val="nil"/>
            </w:tcBorders>
            <w:shd w:val="clear" w:color="auto" w:fill="auto"/>
            <w:noWrap/>
            <w:vAlign w:val="bottom"/>
            <w:hideMark/>
          </w:tcPr>
          <w:p w14:paraId="1BAF458E" w14:textId="77777777" w:rsidR="00C74551" w:rsidRPr="00C74551" w:rsidRDefault="00C74551" w:rsidP="00C74551">
            <w:pPr>
              <w:spacing w:after="0" w:line="240" w:lineRule="auto"/>
              <w:jc w:val="center"/>
              <w:rPr>
                <w:rFonts w:ascii="Times New Roman" w:eastAsia="Times New Roman" w:hAnsi="Times New Roman" w:cs="Times New Roman"/>
                <w:color w:val="000000"/>
                <w:sz w:val="24"/>
                <w:szCs w:val="24"/>
                <w:lang w:val="kk-KZ" w:eastAsia="kk-KZ"/>
              </w:rPr>
            </w:pPr>
          </w:p>
        </w:tc>
        <w:tc>
          <w:tcPr>
            <w:tcW w:w="1794" w:type="dxa"/>
            <w:gridSpan w:val="5"/>
            <w:tcBorders>
              <w:top w:val="nil"/>
              <w:left w:val="nil"/>
              <w:bottom w:val="nil"/>
              <w:right w:val="nil"/>
            </w:tcBorders>
            <w:shd w:val="clear" w:color="auto" w:fill="auto"/>
            <w:vAlign w:val="center"/>
            <w:hideMark/>
          </w:tcPr>
          <w:p w14:paraId="2E0C1847"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r>
      <w:tr w:rsidR="00C74551" w:rsidRPr="00C74551" w14:paraId="540E98B8" w14:textId="77777777" w:rsidTr="00C74551">
        <w:trPr>
          <w:gridAfter w:val="17"/>
          <w:wAfter w:w="9447" w:type="dxa"/>
          <w:trHeight w:val="330"/>
        </w:trPr>
        <w:tc>
          <w:tcPr>
            <w:tcW w:w="240" w:type="dxa"/>
            <w:tcBorders>
              <w:top w:val="nil"/>
              <w:left w:val="nil"/>
              <w:bottom w:val="nil"/>
              <w:right w:val="nil"/>
            </w:tcBorders>
            <w:shd w:val="clear" w:color="auto" w:fill="auto"/>
            <w:noWrap/>
            <w:vAlign w:val="bottom"/>
            <w:hideMark/>
          </w:tcPr>
          <w:p w14:paraId="57594EBA" w14:textId="77777777" w:rsidR="00C74551" w:rsidRPr="00C74551" w:rsidRDefault="00C74551" w:rsidP="00C74551">
            <w:pPr>
              <w:spacing w:after="0" w:line="240" w:lineRule="auto"/>
              <w:rPr>
                <w:rFonts w:ascii="Calibri" w:eastAsia="Times New Roman" w:hAnsi="Calibri" w:cs="Calibri"/>
                <w:color w:val="000000"/>
                <w:lang w:val="kk-KZ" w:eastAsia="kk-KZ"/>
              </w:rPr>
            </w:pPr>
            <w:r w:rsidRPr="00C74551">
              <w:rPr>
                <w:rFonts w:ascii="Calibri" w:eastAsia="Times New Roman" w:hAnsi="Calibri" w:cs="Calibri"/>
                <w:color w:val="000000"/>
                <w:lang w:val="kk-KZ" w:eastAsia="kk-KZ"/>
              </w:rPr>
              <w:t> </w:t>
            </w:r>
          </w:p>
        </w:tc>
        <w:tc>
          <w:tcPr>
            <w:tcW w:w="580" w:type="dxa"/>
            <w:tcBorders>
              <w:top w:val="nil"/>
              <w:left w:val="nil"/>
              <w:bottom w:val="nil"/>
              <w:right w:val="nil"/>
            </w:tcBorders>
            <w:shd w:val="clear" w:color="auto" w:fill="auto"/>
            <w:noWrap/>
            <w:vAlign w:val="bottom"/>
            <w:hideMark/>
          </w:tcPr>
          <w:p w14:paraId="182E08F8" w14:textId="77777777" w:rsidR="00C74551" w:rsidRPr="00C74551" w:rsidRDefault="00C74551" w:rsidP="00C74551">
            <w:pPr>
              <w:spacing w:after="0" w:line="240" w:lineRule="auto"/>
              <w:rPr>
                <w:rFonts w:ascii="Calibri" w:eastAsia="Times New Roman" w:hAnsi="Calibri" w:cs="Calibri"/>
                <w:color w:val="000000"/>
                <w:lang w:val="kk-KZ" w:eastAsia="kk-KZ"/>
              </w:rPr>
            </w:pPr>
          </w:p>
        </w:tc>
        <w:tc>
          <w:tcPr>
            <w:tcW w:w="1214" w:type="dxa"/>
            <w:gridSpan w:val="4"/>
            <w:tcBorders>
              <w:top w:val="nil"/>
              <w:left w:val="nil"/>
              <w:bottom w:val="nil"/>
              <w:right w:val="nil"/>
            </w:tcBorders>
            <w:shd w:val="clear" w:color="auto" w:fill="auto"/>
            <w:vAlign w:val="center"/>
            <w:hideMark/>
          </w:tcPr>
          <w:p w14:paraId="391ACBF0"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r>
      <w:tr w:rsidR="00C74551" w:rsidRPr="00C74551" w14:paraId="634EDAD8" w14:textId="77777777" w:rsidTr="00C74551">
        <w:trPr>
          <w:gridAfter w:val="17"/>
          <w:wAfter w:w="9447" w:type="dxa"/>
          <w:trHeight w:val="315"/>
        </w:trPr>
        <w:tc>
          <w:tcPr>
            <w:tcW w:w="240" w:type="dxa"/>
            <w:tcBorders>
              <w:top w:val="nil"/>
              <w:left w:val="nil"/>
              <w:bottom w:val="nil"/>
              <w:right w:val="nil"/>
            </w:tcBorders>
            <w:shd w:val="clear" w:color="auto" w:fill="auto"/>
            <w:noWrap/>
            <w:vAlign w:val="bottom"/>
            <w:hideMark/>
          </w:tcPr>
          <w:p w14:paraId="25B9C8B0" w14:textId="77777777" w:rsidR="00C74551" w:rsidRPr="00C74551" w:rsidRDefault="00C74551" w:rsidP="00C74551">
            <w:pPr>
              <w:spacing w:after="0" w:line="240" w:lineRule="auto"/>
              <w:rPr>
                <w:rFonts w:ascii="Calibri" w:eastAsia="Times New Roman" w:hAnsi="Calibri" w:cs="Calibri"/>
                <w:color w:val="000000"/>
                <w:lang w:val="kk-KZ" w:eastAsia="kk-KZ"/>
              </w:rPr>
            </w:pPr>
            <w:r w:rsidRPr="00C74551">
              <w:rPr>
                <w:rFonts w:ascii="Calibri" w:eastAsia="Times New Roman" w:hAnsi="Calibri" w:cs="Calibri"/>
                <w:color w:val="000000"/>
                <w:lang w:val="kk-KZ" w:eastAsia="kk-KZ"/>
              </w:rPr>
              <w:t> </w:t>
            </w:r>
          </w:p>
        </w:tc>
        <w:tc>
          <w:tcPr>
            <w:tcW w:w="580" w:type="dxa"/>
            <w:tcBorders>
              <w:top w:val="nil"/>
              <w:left w:val="nil"/>
              <w:bottom w:val="nil"/>
              <w:right w:val="nil"/>
            </w:tcBorders>
            <w:shd w:val="clear" w:color="auto" w:fill="auto"/>
            <w:noWrap/>
            <w:vAlign w:val="bottom"/>
            <w:hideMark/>
          </w:tcPr>
          <w:p w14:paraId="6354DB42" w14:textId="77777777" w:rsidR="00C74551" w:rsidRPr="00C74551" w:rsidRDefault="00C74551" w:rsidP="00C74551">
            <w:pPr>
              <w:spacing w:after="0" w:line="240" w:lineRule="auto"/>
              <w:rPr>
                <w:rFonts w:ascii="Calibri" w:eastAsia="Times New Roman" w:hAnsi="Calibri" w:cs="Calibri"/>
                <w:color w:val="000000"/>
                <w:lang w:val="kk-KZ" w:eastAsia="kk-KZ"/>
              </w:rPr>
            </w:pPr>
          </w:p>
        </w:tc>
        <w:tc>
          <w:tcPr>
            <w:tcW w:w="435" w:type="dxa"/>
            <w:gridSpan w:val="2"/>
            <w:tcBorders>
              <w:top w:val="nil"/>
              <w:left w:val="nil"/>
              <w:bottom w:val="nil"/>
              <w:right w:val="nil"/>
            </w:tcBorders>
            <w:shd w:val="clear" w:color="auto" w:fill="auto"/>
            <w:noWrap/>
            <w:vAlign w:val="bottom"/>
            <w:hideMark/>
          </w:tcPr>
          <w:p w14:paraId="496C4C37"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c>
          <w:tcPr>
            <w:tcW w:w="779" w:type="dxa"/>
            <w:gridSpan w:val="2"/>
            <w:tcBorders>
              <w:top w:val="nil"/>
              <w:left w:val="nil"/>
              <w:bottom w:val="nil"/>
              <w:right w:val="nil"/>
            </w:tcBorders>
            <w:shd w:val="clear" w:color="auto" w:fill="auto"/>
            <w:vAlign w:val="center"/>
            <w:hideMark/>
          </w:tcPr>
          <w:p w14:paraId="5AB4C0A2"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r>
      <w:tr w:rsidR="00C74551" w:rsidRPr="00C74551" w14:paraId="296DD605" w14:textId="77777777" w:rsidTr="00C74551">
        <w:trPr>
          <w:gridAfter w:val="17"/>
          <w:wAfter w:w="9447" w:type="dxa"/>
          <w:trHeight w:val="330"/>
        </w:trPr>
        <w:tc>
          <w:tcPr>
            <w:tcW w:w="240" w:type="dxa"/>
            <w:tcBorders>
              <w:top w:val="nil"/>
              <w:left w:val="nil"/>
              <w:bottom w:val="nil"/>
              <w:right w:val="nil"/>
            </w:tcBorders>
            <w:shd w:val="clear" w:color="auto" w:fill="auto"/>
            <w:noWrap/>
            <w:vAlign w:val="bottom"/>
            <w:hideMark/>
          </w:tcPr>
          <w:p w14:paraId="5489922A" w14:textId="77777777" w:rsidR="00C74551" w:rsidRPr="00C74551" w:rsidRDefault="00C74551" w:rsidP="00C74551">
            <w:pPr>
              <w:spacing w:after="0" w:line="240" w:lineRule="auto"/>
              <w:rPr>
                <w:rFonts w:ascii="Calibri" w:eastAsia="Times New Roman" w:hAnsi="Calibri" w:cs="Calibri"/>
                <w:color w:val="000000"/>
                <w:lang w:val="kk-KZ" w:eastAsia="kk-KZ"/>
              </w:rPr>
            </w:pPr>
            <w:r w:rsidRPr="00C74551">
              <w:rPr>
                <w:rFonts w:ascii="Calibri" w:eastAsia="Times New Roman" w:hAnsi="Calibri" w:cs="Calibri"/>
                <w:color w:val="000000"/>
                <w:lang w:val="kk-KZ" w:eastAsia="kk-KZ"/>
              </w:rPr>
              <w:t> </w:t>
            </w:r>
          </w:p>
        </w:tc>
        <w:tc>
          <w:tcPr>
            <w:tcW w:w="580" w:type="dxa"/>
            <w:tcBorders>
              <w:top w:val="nil"/>
              <w:left w:val="nil"/>
              <w:bottom w:val="nil"/>
              <w:right w:val="nil"/>
            </w:tcBorders>
            <w:shd w:val="clear" w:color="auto" w:fill="auto"/>
            <w:noWrap/>
            <w:vAlign w:val="bottom"/>
            <w:hideMark/>
          </w:tcPr>
          <w:p w14:paraId="3CB93D7C" w14:textId="77777777" w:rsidR="00C74551" w:rsidRPr="00C74551" w:rsidRDefault="00C74551" w:rsidP="00C74551">
            <w:pPr>
              <w:spacing w:after="0" w:line="240" w:lineRule="auto"/>
              <w:rPr>
                <w:rFonts w:ascii="Calibri" w:eastAsia="Times New Roman" w:hAnsi="Calibri" w:cs="Calibri"/>
                <w:color w:val="000000"/>
                <w:lang w:val="kk-KZ" w:eastAsia="kk-KZ"/>
              </w:rPr>
            </w:pPr>
          </w:p>
        </w:tc>
        <w:tc>
          <w:tcPr>
            <w:tcW w:w="435" w:type="dxa"/>
            <w:gridSpan w:val="2"/>
            <w:tcBorders>
              <w:top w:val="nil"/>
              <w:left w:val="nil"/>
              <w:bottom w:val="nil"/>
              <w:right w:val="nil"/>
            </w:tcBorders>
            <w:shd w:val="clear" w:color="auto" w:fill="auto"/>
            <w:noWrap/>
            <w:vAlign w:val="bottom"/>
            <w:hideMark/>
          </w:tcPr>
          <w:p w14:paraId="29788AED"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c>
          <w:tcPr>
            <w:tcW w:w="779" w:type="dxa"/>
            <w:gridSpan w:val="2"/>
            <w:tcBorders>
              <w:top w:val="nil"/>
              <w:left w:val="nil"/>
              <w:bottom w:val="nil"/>
              <w:right w:val="nil"/>
            </w:tcBorders>
            <w:shd w:val="clear" w:color="auto" w:fill="auto"/>
            <w:noWrap/>
            <w:vAlign w:val="bottom"/>
            <w:hideMark/>
          </w:tcPr>
          <w:p w14:paraId="10766783"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r>
      <w:tr w:rsidR="00C74551" w:rsidRPr="00C74551" w14:paraId="1DC62792" w14:textId="77777777" w:rsidTr="00C74551">
        <w:trPr>
          <w:gridAfter w:val="17"/>
          <w:wAfter w:w="9447" w:type="dxa"/>
          <w:trHeight w:val="315"/>
        </w:trPr>
        <w:tc>
          <w:tcPr>
            <w:tcW w:w="240" w:type="dxa"/>
            <w:tcBorders>
              <w:top w:val="nil"/>
              <w:left w:val="nil"/>
              <w:bottom w:val="nil"/>
              <w:right w:val="nil"/>
            </w:tcBorders>
            <w:shd w:val="clear" w:color="auto" w:fill="auto"/>
            <w:noWrap/>
            <w:vAlign w:val="bottom"/>
            <w:hideMark/>
          </w:tcPr>
          <w:p w14:paraId="3C131930" w14:textId="77777777" w:rsidR="00C74551" w:rsidRPr="00C74551" w:rsidRDefault="00C74551" w:rsidP="00C74551">
            <w:pPr>
              <w:spacing w:after="0" w:line="240" w:lineRule="auto"/>
              <w:rPr>
                <w:rFonts w:ascii="Calibri" w:eastAsia="Times New Roman" w:hAnsi="Calibri" w:cs="Calibri"/>
                <w:color w:val="000000"/>
                <w:lang w:val="kk-KZ" w:eastAsia="kk-KZ"/>
              </w:rPr>
            </w:pPr>
            <w:r w:rsidRPr="00C74551">
              <w:rPr>
                <w:rFonts w:ascii="Calibri" w:eastAsia="Times New Roman" w:hAnsi="Calibri" w:cs="Calibri"/>
                <w:color w:val="000000"/>
                <w:lang w:val="kk-KZ" w:eastAsia="kk-KZ"/>
              </w:rPr>
              <w:t> </w:t>
            </w:r>
          </w:p>
        </w:tc>
        <w:tc>
          <w:tcPr>
            <w:tcW w:w="580" w:type="dxa"/>
            <w:tcBorders>
              <w:top w:val="nil"/>
              <w:left w:val="nil"/>
              <w:bottom w:val="nil"/>
              <w:right w:val="nil"/>
            </w:tcBorders>
            <w:shd w:val="clear" w:color="auto" w:fill="auto"/>
            <w:noWrap/>
            <w:vAlign w:val="bottom"/>
            <w:hideMark/>
          </w:tcPr>
          <w:p w14:paraId="43BA0F7E" w14:textId="77777777" w:rsidR="00C74551" w:rsidRPr="00C74551" w:rsidRDefault="00C74551" w:rsidP="00C74551">
            <w:pPr>
              <w:spacing w:after="0" w:line="240" w:lineRule="auto"/>
              <w:rPr>
                <w:rFonts w:ascii="Calibri" w:eastAsia="Times New Roman" w:hAnsi="Calibri" w:cs="Calibri"/>
                <w:color w:val="000000"/>
                <w:lang w:val="kk-KZ" w:eastAsia="kk-KZ"/>
              </w:rPr>
            </w:pPr>
          </w:p>
        </w:tc>
        <w:tc>
          <w:tcPr>
            <w:tcW w:w="435" w:type="dxa"/>
            <w:gridSpan w:val="2"/>
            <w:tcBorders>
              <w:top w:val="nil"/>
              <w:left w:val="nil"/>
              <w:bottom w:val="nil"/>
              <w:right w:val="nil"/>
            </w:tcBorders>
            <w:shd w:val="clear" w:color="auto" w:fill="auto"/>
            <w:noWrap/>
            <w:vAlign w:val="bottom"/>
            <w:hideMark/>
          </w:tcPr>
          <w:p w14:paraId="53F1326F"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c>
          <w:tcPr>
            <w:tcW w:w="779" w:type="dxa"/>
            <w:gridSpan w:val="2"/>
            <w:tcBorders>
              <w:top w:val="nil"/>
              <w:left w:val="nil"/>
              <w:bottom w:val="nil"/>
              <w:right w:val="nil"/>
            </w:tcBorders>
            <w:shd w:val="clear" w:color="auto" w:fill="auto"/>
            <w:noWrap/>
            <w:vAlign w:val="bottom"/>
            <w:hideMark/>
          </w:tcPr>
          <w:p w14:paraId="6728A81C"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r>
      <w:tr w:rsidR="00C74551" w:rsidRPr="00C74551" w14:paraId="6ED80B94" w14:textId="77777777" w:rsidTr="00C74551">
        <w:trPr>
          <w:gridAfter w:val="17"/>
          <w:wAfter w:w="9447" w:type="dxa"/>
          <w:trHeight w:val="330"/>
        </w:trPr>
        <w:tc>
          <w:tcPr>
            <w:tcW w:w="240" w:type="dxa"/>
            <w:tcBorders>
              <w:top w:val="nil"/>
              <w:left w:val="nil"/>
              <w:bottom w:val="nil"/>
              <w:right w:val="nil"/>
            </w:tcBorders>
            <w:shd w:val="clear" w:color="auto" w:fill="auto"/>
            <w:noWrap/>
            <w:vAlign w:val="bottom"/>
            <w:hideMark/>
          </w:tcPr>
          <w:p w14:paraId="29F4BC95" w14:textId="77777777" w:rsidR="00C74551" w:rsidRPr="00C74551" w:rsidRDefault="00C74551" w:rsidP="00C74551">
            <w:pPr>
              <w:spacing w:after="0" w:line="240" w:lineRule="auto"/>
              <w:rPr>
                <w:rFonts w:ascii="Calibri" w:eastAsia="Times New Roman" w:hAnsi="Calibri" w:cs="Calibri"/>
                <w:color w:val="000000"/>
                <w:lang w:val="kk-KZ" w:eastAsia="kk-KZ"/>
              </w:rPr>
            </w:pPr>
            <w:r w:rsidRPr="00C74551">
              <w:rPr>
                <w:rFonts w:ascii="Calibri" w:eastAsia="Times New Roman" w:hAnsi="Calibri" w:cs="Calibri"/>
                <w:color w:val="000000"/>
                <w:lang w:val="kk-KZ" w:eastAsia="kk-KZ"/>
              </w:rPr>
              <w:t> </w:t>
            </w:r>
          </w:p>
        </w:tc>
        <w:tc>
          <w:tcPr>
            <w:tcW w:w="580" w:type="dxa"/>
            <w:tcBorders>
              <w:top w:val="nil"/>
              <w:left w:val="nil"/>
              <w:bottom w:val="nil"/>
              <w:right w:val="nil"/>
            </w:tcBorders>
            <w:shd w:val="clear" w:color="auto" w:fill="auto"/>
            <w:noWrap/>
            <w:vAlign w:val="bottom"/>
            <w:hideMark/>
          </w:tcPr>
          <w:p w14:paraId="2CF36D75" w14:textId="77777777" w:rsidR="00C74551" w:rsidRPr="00C74551" w:rsidRDefault="00C74551" w:rsidP="00C74551">
            <w:pPr>
              <w:spacing w:after="0" w:line="240" w:lineRule="auto"/>
              <w:rPr>
                <w:rFonts w:ascii="Calibri" w:eastAsia="Times New Roman" w:hAnsi="Calibri" w:cs="Calibri"/>
                <w:color w:val="000000"/>
                <w:lang w:val="kk-KZ" w:eastAsia="kk-KZ"/>
              </w:rPr>
            </w:pPr>
          </w:p>
        </w:tc>
        <w:tc>
          <w:tcPr>
            <w:tcW w:w="435" w:type="dxa"/>
            <w:gridSpan w:val="2"/>
            <w:tcBorders>
              <w:top w:val="nil"/>
              <w:left w:val="nil"/>
              <w:bottom w:val="nil"/>
              <w:right w:val="nil"/>
            </w:tcBorders>
            <w:shd w:val="clear" w:color="auto" w:fill="auto"/>
            <w:noWrap/>
            <w:vAlign w:val="bottom"/>
            <w:hideMark/>
          </w:tcPr>
          <w:p w14:paraId="11BAE65E"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c>
          <w:tcPr>
            <w:tcW w:w="779" w:type="dxa"/>
            <w:gridSpan w:val="2"/>
            <w:tcBorders>
              <w:top w:val="nil"/>
              <w:left w:val="nil"/>
              <w:bottom w:val="nil"/>
              <w:right w:val="nil"/>
            </w:tcBorders>
            <w:shd w:val="clear" w:color="auto" w:fill="auto"/>
            <w:noWrap/>
            <w:vAlign w:val="bottom"/>
            <w:hideMark/>
          </w:tcPr>
          <w:p w14:paraId="4A2454DA" w14:textId="77777777" w:rsidR="00C74551" w:rsidRPr="00C74551" w:rsidRDefault="00C74551" w:rsidP="00C74551">
            <w:pPr>
              <w:spacing w:after="0" w:line="240" w:lineRule="auto"/>
              <w:rPr>
                <w:rFonts w:ascii="Times New Roman" w:eastAsia="Times New Roman" w:hAnsi="Times New Roman" w:cs="Times New Roman"/>
                <w:sz w:val="20"/>
                <w:szCs w:val="20"/>
                <w:lang w:val="kk-KZ" w:eastAsia="kk-KZ"/>
              </w:rPr>
            </w:pPr>
          </w:p>
        </w:tc>
      </w:tr>
    </w:tbl>
    <w:p w14:paraId="113C74F1" w14:textId="77777777" w:rsidR="00C74551" w:rsidRDefault="00C74551" w:rsidP="00C5186E">
      <w:pPr>
        <w:spacing w:after="0" w:line="240" w:lineRule="auto"/>
        <w:jc w:val="both"/>
        <w:rPr>
          <w:rFonts w:ascii="Times New Roman" w:hAnsi="Times New Roman" w:cs="Times New Roman"/>
          <w:b/>
          <w:sz w:val="28"/>
          <w:szCs w:val="28"/>
          <w:lang w:val="kk-KZ"/>
        </w:rPr>
      </w:pPr>
    </w:p>
    <w:tbl>
      <w:tblPr>
        <w:tblW w:w="11625" w:type="dxa"/>
        <w:tblInd w:w="-885" w:type="dxa"/>
        <w:tblLayout w:type="fixed"/>
        <w:tblLook w:val="04A0" w:firstRow="1" w:lastRow="0" w:firstColumn="1" w:lastColumn="0" w:noHBand="0" w:noVBand="1"/>
      </w:tblPr>
      <w:tblGrid>
        <w:gridCol w:w="1124"/>
        <w:gridCol w:w="761"/>
        <w:gridCol w:w="668"/>
        <w:gridCol w:w="708"/>
        <w:gridCol w:w="709"/>
        <w:gridCol w:w="709"/>
        <w:gridCol w:w="567"/>
        <w:gridCol w:w="567"/>
        <w:gridCol w:w="567"/>
        <w:gridCol w:w="567"/>
        <w:gridCol w:w="850"/>
        <w:gridCol w:w="709"/>
        <w:gridCol w:w="567"/>
        <w:gridCol w:w="425"/>
        <w:gridCol w:w="142"/>
        <w:gridCol w:w="567"/>
        <w:gridCol w:w="142"/>
        <w:gridCol w:w="567"/>
        <w:gridCol w:w="142"/>
        <w:gridCol w:w="567"/>
      </w:tblGrid>
      <w:tr w:rsidR="00C74551" w:rsidRPr="00571DC6" w14:paraId="428A0B3D" w14:textId="77777777" w:rsidTr="00EE0F49">
        <w:trPr>
          <w:gridAfter w:val="2"/>
          <w:wAfter w:w="709" w:type="dxa"/>
          <w:trHeight w:val="300"/>
        </w:trPr>
        <w:tc>
          <w:tcPr>
            <w:tcW w:w="1124" w:type="dxa"/>
            <w:tcBorders>
              <w:top w:val="nil"/>
              <w:left w:val="nil"/>
              <w:bottom w:val="single" w:sz="4" w:space="0" w:color="auto"/>
              <w:right w:val="nil"/>
            </w:tcBorders>
            <w:shd w:val="clear" w:color="auto" w:fill="auto"/>
            <w:noWrap/>
            <w:vAlign w:val="bottom"/>
            <w:hideMark/>
          </w:tcPr>
          <w:p w14:paraId="7805ADD7" w14:textId="77777777" w:rsidR="00C74551" w:rsidRPr="00C74551" w:rsidRDefault="00C74551" w:rsidP="00C74551">
            <w:pPr>
              <w:spacing w:after="0" w:line="240" w:lineRule="auto"/>
              <w:rPr>
                <w:rFonts w:ascii="Times New Roman" w:eastAsia="Times New Roman" w:hAnsi="Times New Roman" w:cs="Times New Roman"/>
                <w:color w:val="000000"/>
                <w:sz w:val="16"/>
                <w:szCs w:val="16"/>
                <w:lang w:val="kk-KZ" w:eastAsia="ru-RU"/>
              </w:rPr>
            </w:pPr>
          </w:p>
        </w:tc>
        <w:tc>
          <w:tcPr>
            <w:tcW w:w="761" w:type="dxa"/>
            <w:tcBorders>
              <w:top w:val="nil"/>
              <w:left w:val="nil"/>
              <w:bottom w:val="single" w:sz="4" w:space="0" w:color="auto"/>
              <w:right w:val="nil"/>
            </w:tcBorders>
            <w:shd w:val="clear" w:color="auto" w:fill="auto"/>
            <w:noWrap/>
            <w:vAlign w:val="bottom"/>
            <w:hideMark/>
          </w:tcPr>
          <w:p w14:paraId="0CEAF942"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668" w:type="dxa"/>
            <w:tcBorders>
              <w:top w:val="nil"/>
              <w:left w:val="nil"/>
              <w:bottom w:val="single" w:sz="4" w:space="0" w:color="auto"/>
              <w:right w:val="nil"/>
            </w:tcBorders>
            <w:shd w:val="clear" w:color="auto" w:fill="auto"/>
            <w:noWrap/>
            <w:vAlign w:val="bottom"/>
            <w:hideMark/>
          </w:tcPr>
          <w:p w14:paraId="2D691F09"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8" w:type="dxa"/>
            <w:tcBorders>
              <w:top w:val="nil"/>
              <w:left w:val="nil"/>
              <w:bottom w:val="single" w:sz="4" w:space="0" w:color="auto"/>
              <w:right w:val="nil"/>
            </w:tcBorders>
            <w:shd w:val="clear" w:color="auto" w:fill="auto"/>
            <w:noWrap/>
            <w:vAlign w:val="bottom"/>
            <w:hideMark/>
          </w:tcPr>
          <w:p w14:paraId="34D86FBE"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tcBorders>
              <w:top w:val="nil"/>
              <w:left w:val="nil"/>
              <w:bottom w:val="single" w:sz="4" w:space="0" w:color="auto"/>
              <w:right w:val="nil"/>
            </w:tcBorders>
            <w:shd w:val="clear" w:color="auto" w:fill="auto"/>
            <w:noWrap/>
            <w:vAlign w:val="bottom"/>
            <w:hideMark/>
          </w:tcPr>
          <w:p w14:paraId="6E438CD5"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tcBorders>
              <w:top w:val="nil"/>
              <w:left w:val="nil"/>
              <w:bottom w:val="single" w:sz="4" w:space="0" w:color="auto"/>
              <w:right w:val="nil"/>
            </w:tcBorders>
            <w:shd w:val="clear" w:color="auto" w:fill="auto"/>
            <w:noWrap/>
            <w:vAlign w:val="bottom"/>
            <w:hideMark/>
          </w:tcPr>
          <w:p w14:paraId="307ECC27"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nil"/>
            </w:tcBorders>
            <w:shd w:val="clear" w:color="auto" w:fill="auto"/>
            <w:noWrap/>
            <w:vAlign w:val="bottom"/>
            <w:hideMark/>
          </w:tcPr>
          <w:p w14:paraId="0B6AC8EA"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nil"/>
            </w:tcBorders>
            <w:shd w:val="clear" w:color="auto" w:fill="auto"/>
            <w:noWrap/>
            <w:vAlign w:val="bottom"/>
            <w:hideMark/>
          </w:tcPr>
          <w:p w14:paraId="1AAA7D32"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nil"/>
            </w:tcBorders>
            <w:shd w:val="clear" w:color="auto" w:fill="auto"/>
            <w:noWrap/>
            <w:vAlign w:val="bottom"/>
            <w:hideMark/>
          </w:tcPr>
          <w:p w14:paraId="1991A5E2"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nil"/>
            </w:tcBorders>
            <w:shd w:val="clear" w:color="auto" w:fill="auto"/>
            <w:noWrap/>
            <w:vAlign w:val="bottom"/>
            <w:hideMark/>
          </w:tcPr>
          <w:p w14:paraId="039583DB"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850" w:type="dxa"/>
            <w:tcBorders>
              <w:top w:val="nil"/>
              <w:left w:val="nil"/>
              <w:bottom w:val="single" w:sz="4" w:space="0" w:color="auto"/>
              <w:right w:val="nil"/>
            </w:tcBorders>
            <w:shd w:val="clear" w:color="auto" w:fill="auto"/>
            <w:noWrap/>
            <w:vAlign w:val="bottom"/>
            <w:hideMark/>
          </w:tcPr>
          <w:p w14:paraId="19F0173E"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tcBorders>
              <w:top w:val="nil"/>
              <w:left w:val="nil"/>
              <w:bottom w:val="single" w:sz="4" w:space="0" w:color="auto"/>
              <w:right w:val="nil"/>
            </w:tcBorders>
            <w:shd w:val="clear" w:color="auto" w:fill="auto"/>
            <w:noWrap/>
            <w:vAlign w:val="bottom"/>
            <w:hideMark/>
          </w:tcPr>
          <w:p w14:paraId="2AB85F38"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nil"/>
            </w:tcBorders>
            <w:shd w:val="clear" w:color="auto" w:fill="auto"/>
            <w:noWrap/>
            <w:vAlign w:val="bottom"/>
            <w:hideMark/>
          </w:tcPr>
          <w:p w14:paraId="7E29BBEF"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gridSpan w:val="2"/>
            <w:tcBorders>
              <w:top w:val="nil"/>
              <w:left w:val="nil"/>
              <w:bottom w:val="nil"/>
              <w:right w:val="nil"/>
            </w:tcBorders>
            <w:shd w:val="clear" w:color="auto" w:fill="auto"/>
            <w:noWrap/>
            <w:vAlign w:val="bottom"/>
            <w:hideMark/>
          </w:tcPr>
          <w:p w14:paraId="221BC2CD"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bottom w:val="nil"/>
              <w:right w:val="nil"/>
            </w:tcBorders>
            <w:shd w:val="clear" w:color="auto" w:fill="auto"/>
            <w:noWrap/>
            <w:vAlign w:val="bottom"/>
            <w:hideMark/>
          </w:tcPr>
          <w:p w14:paraId="1E0CF96F"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bottom"/>
            <w:hideMark/>
          </w:tcPr>
          <w:p w14:paraId="72C9CB52"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r w:rsidR="00C74551" w:rsidRPr="00571DC6" w14:paraId="5BF45017" w14:textId="77777777" w:rsidTr="00A6765D">
        <w:trPr>
          <w:gridAfter w:val="4"/>
          <w:wAfter w:w="1418" w:type="dxa"/>
          <w:trHeight w:val="300"/>
        </w:trPr>
        <w:tc>
          <w:tcPr>
            <w:tcW w:w="5246" w:type="dxa"/>
            <w:gridSpan w:val="7"/>
            <w:vMerge w:val="restart"/>
            <w:tcBorders>
              <w:top w:val="single" w:sz="4" w:space="0" w:color="auto"/>
              <w:left w:val="single" w:sz="4" w:space="0" w:color="auto"/>
              <w:right w:val="single" w:sz="4" w:space="0" w:color="auto"/>
            </w:tcBorders>
            <w:shd w:val="clear" w:color="auto" w:fill="auto"/>
            <w:noWrap/>
            <w:vAlign w:val="bottom"/>
            <w:hideMark/>
          </w:tcPr>
          <w:p w14:paraId="44DE0624" w14:textId="77777777" w:rsidR="00C74551" w:rsidRPr="00571DC6" w:rsidRDefault="00C74551" w:rsidP="00C74551">
            <w:pPr>
              <w:spacing w:after="0" w:line="240" w:lineRule="auto"/>
              <w:rPr>
                <w:rFonts w:ascii="Times New Roman" w:eastAsia="Times New Roman" w:hAnsi="Times New Roman" w:cs="Times New Roman"/>
                <w:color w:val="000000"/>
                <w:sz w:val="24"/>
                <w:szCs w:val="24"/>
                <w:lang w:eastAsia="ru-RU"/>
              </w:rPr>
            </w:pPr>
            <w:proofErr w:type="spellStart"/>
            <w:r w:rsidRPr="00571DC6">
              <w:rPr>
                <w:rFonts w:ascii="Times New Roman" w:eastAsia="Times New Roman" w:hAnsi="Times New Roman" w:cs="Times New Roman"/>
                <w:color w:val="000000"/>
                <w:sz w:val="24"/>
                <w:szCs w:val="24"/>
                <w:lang w:eastAsia="ru-RU"/>
              </w:rPr>
              <w:t>Физикалық</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қасиеттерді</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дамыту</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E6AE6" w14:textId="77777777" w:rsidR="00C74551" w:rsidRPr="00571DC6" w:rsidRDefault="00C74551" w:rsidP="00C74551">
            <w:pPr>
              <w:spacing w:after="0" w:line="240" w:lineRule="auto"/>
              <w:jc w:val="center"/>
              <w:rPr>
                <w:rFonts w:ascii="Times New Roman" w:eastAsia="Times New Roman" w:hAnsi="Times New Roman" w:cs="Times New Roman"/>
                <w:color w:val="000000"/>
                <w:sz w:val="24"/>
                <w:szCs w:val="24"/>
                <w:lang w:eastAsia="ru-RU"/>
              </w:rPr>
            </w:pPr>
            <w:proofErr w:type="spellStart"/>
            <w:r w:rsidRPr="00571DC6">
              <w:rPr>
                <w:rFonts w:ascii="Times New Roman" w:eastAsia="Times New Roman" w:hAnsi="Times New Roman" w:cs="Times New Roman"/>
                <w:color w:val="000000"/>
                <w:sz w:val="24"/>
                <w:szCs w:val="24"/>
                <w:lang w:eastAsia="ru-RU"/>
              </w:rPr>
              <w:t>жоғ</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дең</w:t>
            </w:r>
            <w:proofErr w:type="spell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7A88A" w14:textId="77777777" w:rsidR="00C74551" w:rsidRPr="00571DC6" w:rsidRDefault="00C74551" w:rsidP="00C74551">
            <w:pPr>
              <w:spacing w:after="0" w:line="240" w:lineRule="auto"/>
              <w:jc w:val="center"/>
              <w:rPr>
                <w:rFonts w:ascii="Times New Roman" w:eastAsia="Times New Roman" w:hAnsi="Times New Roman" w:cs="Times New Roman"/>
                <w:color w:val="000000"/>
                <w:sz w:val="24"/>
                <w:szCs w:val="24"/>
                <w:lang w:eastAsia="ru-RU"/>
              </w:rPr>
            </w:pPr>
            <w:proofErr w:type="spellStart"/>
            <w:r w:rsidRPr="00571DC6">
              <w:rPr>
                <w:rFonts w:ascii="Times New Roman" w:eastAsia="Times New Roman" w:hAnsi="Times New Roman" w:cs="Times New Roman"/>
                <w:color w:val="000000"/>
                <w:sz w:val="24"/>
                <w:szCs w:val="24"/>
                <w:lang w:eastAsia="ru-RU"/>
              </w:rPr>
              <w:t>орташа</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дең</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6557" w14:textId="77777777" w:rsidR="00C74551" w:rsidRPr="00571DC6" w:rsidRDefault="00C74551" w:rsidP="00C74551">
            <w:pPr>
              <w:spacing w:after="0" w:line="240" w:lineRule="auto"/>
              <w:jc w:val="center"/>
              <w:rPr>
                <w:rFonts w:ascii="Times New Roman" w:eastAsia="Times New Roman" w:hAnsi="Times New Roman" w:cs="Times New Roman"/>
                <w:color w:val="000000"/>
                <w:sz w:val="24"/>
                <w:szCs w:val="24"/>
                <w:lang w:eastAsia="ru-RU"/>
              </w:rPr>
            </w:pPr>
            <w:proofErr w:type="spellStart"/>
            <w:r w:rsidRPr="00571DC6">
              <w:rPr>
                <w:rFonts w:ascii="Times New Roman" w:eastAsia="Times New Roman" w:hAnsi="Times New Roman" w:cs="Times New Roman"/>
                <w:color w:val="000000"/>
                <w:sz w:val="24"/>
                <w:szCs w:val="24"/>
                <w:lang w:eastAsia="ru-RU"/>
              </w:rPr>
              <w:t>төмен</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дең</w:t>
            </w:r>
            <w:proofErr w:type="spellEnd"/>
          </w:p>
        </w:tc>
        <w:tc>
          <w:tcPr>
            <w:tcW w:w="567" w:type="dxa"/>
            <w:gridSpan w:val="2"/>
            <w:tcBorders>
              <w:top w:val="nil"/>
              <w:left w:val="nil"/>
              <w:bottom w:val="nil"/>
              <w:right w:val="nil"/>
            </w:tcBorders>
            <w:shd w:val="clear" w:color="auto" w:fill="auto"/>
            <w:noWrap/>
            <w:vAlign w:val="bottom"/>
            <w:hideMark/>
          </w:tcPr>
          <w:p w14:paraId="73017EB6"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bottom"/>
            <w:hideMark/>
          </w:tcPr>
          <w:p w14:paraId="1B671098"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r w:rsidR="00C74551" w:rsidRPr="00571DC6" w14:paraId="3F6FDE79" w14:textId="77777777" w:rsidTr="00CB25B3">
        <w:trPr>
          <w:gridAfter w:val="4"/>
          <w:wAfter w:w="1418" w:type="dxa"/>
          <w:trHeight w:val="300"/>
        </w:trPr>
        <w:tc>
          <w:tcPr>
            <w:tcW w:w="5246" w:type="dxa"/>
            <w:gridSpan w:val="7"/>
            <w:vMerge/>
            <w:tcBorders>
              <w:left w:val="single" w:sz="4" w:space="0" w:color="auto"/>
              <w:bottom w:val="single" w:sz="4" w:space="0" w:color="auto"/>
              <w:right w:val="single" w:sz="4" w:space="0" w:color="auto"/>
            </w:tcBorders>
            <w:shd w:val="clear" w:color="auto" w:fill="auto"/>
            <w:noWrap/>
            <w:vAlign w:val="bottom"/>
            <w:hideMark/>
          </w:tcPr>
          <w:p w14:paraId="46B15706" w14:textId="77777777" w:rsidR="00C74551" w:rsidRPr="00571DC6" w:rsidRDefault="00C74551" w:rsidP="00C74551">
            <w:pPr>
              <w:spacing w:after="0" w:line="240" w:lineRule="auto"/>
              <w:rPr>
                <w:rFonts w:ascii="Times New Roman" w:eastAsia="Times New Roman" w:hAnsi="Times New Roman" w:cs="Times New Roman"/>
                <w:color w:val="000000"/>
                <w:sz w:val="24"/>
                <w:szCs w:val="24"/>
                <w:lang w:eastAsia="ru-RU"/>
              </w:rPr>
            </w:pPr>
          </w:p>
        </w:tc>
        <w:tc>
          <w:tcPr>
            <w:tcW w:w="11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6464C3" w14:textId="71056845"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23%</w:t>
            </w:r>
          </w:p>
        </w:tc>
        <w:tc>
          <w:tcPr>
            <w:tcW w:w="141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27A4FAD" w14:textId="38B57604"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44%</w:t>
            </w:r>
          </w:p>
        </w:tc>
        <w:tc>
          <w:tcPr>
            <w:tcW w:w="127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94F7A96" w14:textId="73C49D06"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33%</w:t>
            </w:r>
          </w:p>
        </w:tc>
        <w:tc>
          <w:tcPr>
            <w:tcW w:w="567" w:type="dxa"/>
            <w:gridSpan w:val="2"/>
            <w:tcBorders>
              <w:top w:val="nil"/>
              <w:left w:val="nil"/>
              <w:bottom w:val="nil"/>
              <w:right w:val="nil"/>
            </w:tcBorders>
            <w:shd w:val="clear" w:color="auto" w:fill="auto"/>
            <w:noWrap/>
            <w:vAlign w:val="bottom"/>
            <w:hideMark/>
          </w:tcPr>
          <w:p w14:paraId="391EA50F"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bottom"/>
            <w:hideMark/>
          </w:tcPr>
          <w:p w14:paraId="67AEFEBF"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r w:rsidR="00C74551" w:rsidRPr="00571DC6" w14:paraId="35A67019" w14:textId="77777777" w:rsidTr="00CB25B3">
        <w:trPr>
          <w:gridAfter w:val="4"/>
          <w:wAfter w:w="1418" w:type="dxa"/>
          <w:trHeight w:val="300"/>
        </w:trPr>
        <w:tc>
          <w:tcPr>
            <w:tcW w:w="52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68FD0" w14:textId="77777777" w:rsidR="00C74551" w:rsidRPr="00571DC6" w:rsidRDefault="00C74551" w:rsidP="00C74551">
            <w:pPr>
              <w:spacing w:after="0" w:line="240" w:lineRule="auto"/>
              <w:rPr>
                <w:rFonts w:ascii="Times New Roman" w:eastAsia="Times New Roman" w:hAnsi="Times New Roman" w:cs="Times New Roman"/>
                <w:color w:val="000000"/>
                <w:sz w:val="24"/>
                <w:szCs w:val="24"/>
                <w:lang w:eastAsia="ru-RU"/>
              </w:rPr>
            </w:pPr>
            <w:proofErr w:type="spellStart"/>
            <w:r w:rsidRPr="00571DC6">
              <w:rPr>
                <w:rFonts w:ascii="Times New Roman" w:eastAsia="Times New Roman" w:hAnsi="Times New Roman" w:cs="Times New Roman"/>
                <w:color w:val="000000"/>
                <w:sz w:val="24"/>
                <w:szCs w:val="24"/>
                <w:lang w:eastAsia="ru-RU"/>
              </w:rPr>
              <w:t>Коммуникативтік</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дағдыларды</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дамыту</w:t>
            </w:r>
            <w:proofErr w:type="spellEnd"/>
          </w:p>
        </w:tc>
        <w:tc>
          <w:tcPr>
            <w:tcW w:w="11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B7FFD3" w14:textId="2CA3363C"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24%</w:t>
            </w:r>
          </w:p>
        </w:tc>
        <w:tc>
          <w:tcPr>
            <w:tcW w:w="141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4DDEC4A" w14:textId="0110CD49"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45%</w:t>
            </w:r>
          </w:p>
        </w:tc>
        <w:tc>
          <w:tcPr>
            <w:tcW w:w="127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0BE93EC" w14:textId="23C1E89E"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31%</w:t>
            </w:r>
          </w:p>
        </w:tc>
        <w:tc>
          <w:tcPr>
            <w:tcW w:w="567" w:type="dxa"/>
            <w:gridSpan w:val="2"/>
            <w:tcBorders>
              <w:top w:val="nil"/>
              <w:left w:val="nil"/>
              <w:bottom w:val="nil"/>
              <w:right w:val="nil"/>
            </w:tcBorders>
            <w:shd w:val="clear" w:color="auto" w:fill="auto"/>
            <w:noWrap/>
            <w:vAlign w:val="bottom"/>
            <w:hideMark/>
          </w:tcPr>
          <w:p w14:paraId="4A3D91AF"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bottom"/>
            <w:hideMark/>
          </w:tcPr>
          <w:p w14:paraId="370AD552"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r w:rsidR="00C74551" w:rsidRPr="00571DC6" w14:paraId="6CD84916" w14:textId="77777777" w:rsidTr="00CB25B3">
        <w:trPr>
          <w:gridAfter w:val="4"/>
          <w:wAfter w:w="1418" w:type="dxa"/>
          <w:trHeight w:val="300"/>
        </w:trPr>
        <w:tc>
          <w:tcPr>
            <w:tcW w:w="52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4998" w14:textId="77777777" w:rsidR="00C74551" w:rsidRPr="00571DC6" w:rsidRDefault="00C74551" w:rsidP="00C74551">
            <w:pPr>
              <w:spacing w:after="0" w:line="240" w:lineRule="auto"/>
              <w:rPr>
                <w:rFonts w:ascii="Times New Roman" w:eastAsia="Times New Roman" w:hAnsi="Times New Roman" w:cs="Times New Roman"/>
                <w:color w:val="000000"/>
                <w:sz w:val="24"/>
                <w:szCs w:val="24"/>
                <w:lang w:eastAsia="ru-RU"/>
              </w:rPr>
            </w:pPr>
            <w:proofErr w:type="spellStart"/>
            <w:r w:rsidRPr="00571DC6">
              <w:rPr>
                <w:rFonts w:ascii="Times New Roman" w:eastAsia="Times New Roman" w:hAnsi="Times New Roman" w:cs="Times New Roman"/>
                <w:color w:val="000000"/>
                <w:sz w:val="24"/>
                <w:szCs w:val="24"/>
                <w:lang w:eastAsia="ru-RU"/>
              </w:rPr>
              <w:t>Танымдық</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және</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зияткерлік</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дағдыларды</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дамыту</w:t>
            </w:r>
            <w:proofErr w:type="spellEnd"/>
          </w:p>
        </w:tc>
        <w:tc>
          <w:tcPr>
            <w:tcW w:w="11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3F363D" w14:textId="321260B4"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22%</w:t>
            </w:r>
          </w:p>
        </w:tc>
        <w:tc>
          <w:tcPr>
            <w:tcW w:w="141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F10C330" w14:textId="5FB19832"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45%</w:t>
            </w:r>
          </w:p>
        </w:tc>
        <w:tc>
          <w:tcPr>
            <w:tcW w:w="127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11CDA2F" w14:textId="1FD2B4E6"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33%</w:t>
            </w:r>
          </w:p>
        </w:tc>
        <w:tc>
          <w:tcPr>
            <w:tcW w:w="567" w:type="dxa"/>
            <w:gridSpan w:val="2"/>
            <w:tcBorders>
              <w:top w:val="nil"/>
              <w:left w:val="nil"/>
              <w:bottom w:val="nil"/>
              <w:right w:val="nil"/>
            </w:tcBorders>
            <w:shd w:val="clear" w:color="auto" w:fill="auto"/>
            <w:noWrap/>
            <w:vAlign w:val="bottom"/>
            <w:hideMark/>
          </w:tcPr>
          <w:p w14:paraId="5AEB1D6E"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bottom"/>
            <w:hideMark/>
          </w:tcPr>
          <w:p w14:paraId="08D4F56F"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r w:rsidR="00C74551" w:rsidRPr="00571DC6" w14:paraId="6F536126" w14:textId="77777777" w:rsidTr="00CB25B3">
        <w:trPr>
          <w:gridAfter w:val="6"/>
          <w:wAfter w:w="2127" w:type="dxa"/>
          <w:trHeight w:val="300"/>
        </w:trPr>
        <w:tc>
          <w:tcPr>
            <w:tcW w:w="52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8BFD0" w14:textId="77777777" w:rsidR="00C74551" w:rsidRPr="00571DC6" w:rsidRDefault="00C74551" w:rsidP="00C74551">
            <w:pPr>
              <w:spacing w:after="0" w:line="240" w:lineRule="auto"/>
              <w:rPr>
                <w:rFonts w:ascii="Times New Roman" w:eastAsia="Times New Roman" w:hAnsi="Times New Roman" w:cs="Times New Roman"/>
                <w:color w:val="000000"/>
                <w:sz w:val="24"/>
                <w:szCs w:val="24"/>
                <w:lang w:eastAsia="ru-RU"/>
              </w:rPr>
            </w:pPr>
            <w:proofErr w:type="spellStart"/>
            <w:r w:rsidRPr="00571DC6">
              <w:rPr>
                <w:rFonts w:ascii="Times New Roman" w:eastAsia="Times New Roman" w:hAnsi="Times New Roman" w:cs="Times New Roman"/>
                <w:color w:val="000000"/>
                <w:sz w:val="24"/>
                <w:szCs w:val="24"/>
                <w:lang w:eastAsia="ru-RU"/>
              </w:rPr>
              <w:t>Балалардың</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шығармашылық</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дағдыларын</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зерттеу</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іс-әрекетін</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дамыту</w:t>
            </w:r>
            <w:proofErr w:type="spellEnd"/>
          </w:p>
        </w:tc>
        <w:tc>
          <w:tcPr>
            <w:tcW w:w="11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635AE9" w14:textId="536A31A1"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22%</w:t>
            </w:r>
          </w:p>
        </w:tc>
        <w:tc>
          <w:tcPr>
            <w:tcW w:w="141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5A3A05E" w14:textId="6876B015"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44%</w:t>
            </w:r>
          </w:p>
        </w:tc>
        <w:tc>
          <w:tcPr>
            <w:tcW w:w="127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14C1C94" w14:textId="4744451B"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34%</w:t>
            </w:r>
          </w:p>
        </w:tc>
        <w:tc>
          <w:tcPr>
            <w:tcW w:w="425" w:type="dxa"/>
            <w:tcBorders>
              <w:top w:val="nil"/>
              <w:left w:val="nil"/>
              <w:bottom w:val="nil"/>
              <w:right w:val="nil"/>
            </w:tcBorders>
            <w:shd w:val="clear" w:color="auto" w:fill="auto"/>
            <w:noWrap/>
            <w:vAlign w:val="bottom"/>
            <w:hideMark/>
          </w:tcPr>
          <w:p w14:paraId="4FF118DB"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r w:rsidR="00C74551" w:rsidRPr="00571DC6" w14:paraId="57CE161A" w14:textId="77777777" w:rsidTr="00CB25B3">
        <w:trPr>
          <w:gridAfter w:val="4"/>
          <w:wAfter w:w="1418" w:type="dxa"/>
          <w:trHeight w:val="300"/>
        </w:trPr>
        <w:tc>
          <w:tcPr>
            <w:tcW w:w="52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2D59B" w14:textId="77777777" w:rsidR="00C74551" w:rsidRPr="00571DC6" w:rsidRDefault="00C74551" w:rsidP="00C74551">
            <w:pPr>
              <w:spacing w:after="0" w:line="240" w:lineRule="auto"/>
              <w:rPr>
                <w:rFonts w:ascii="Times New Roman" w:eastAsia="Times New Roman" w:hAnsi="Times New Roman" w:cs="Times New Roman"/>
                <w:color w:val="000000"/>
                <w:sz w:val="24"/>
                <w:szCs w:val="24"/>
                <w:lang w:eastAsia="ru-RU"/>
              </w:rPr>
            </w:pPr>
            <w:proofErr w:type="spellStart"/>
            <w:r w:rsidRPr="00571DC6">
              <w:rPr>
                <w:rFonts w:ascii="Times New Roman" w:eastAsia="Times New Roman" w:hAnsi="Times New Roman" w:cs="Times New Roman"/>
                <w:color w:val="000000"/>
                <w:sz w:val="24"/>
                <w:szCs w:val="24"/>
                <w:lang w:eastAsia="ru-RU"/>
              </w:rPr>
              <w:t>Әлеуметтік-эмоционалды</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дағдыларды</w:t>
            </w:r>
            <w:proofErr w:type="spellEnd"/>
            <w:r w:rsidRPr="00571DC6">
              <w:rPr>
                <w:rFonts w:ascii="Times New Roman" w:eastAsia="Times New Roman" w:hAnsi="Times New Roman" w:cs="Times New Roman"/>
                <w:color w:val="000000"/>
                <w:sz w:val="24"/>
                <w:szCs w:val="24"/>
                <w:lang w:eastAsia="ru-RU"/>
              </w:rPr>
              <w:t xml:space="preserve"> </w:t>
            </w:r>
            <w:proofErr w:type="spellStart"/>
            <w:r w:rsidRPr="00571DC6">
              <w:rPr>
                <w:rFonts w:ascii="Times New Roman" w:eastAsia="Times New Roman" w:hAnsi="Times New Roman" w:cs="Times New Roman"/>
                <w:color w:val="000000"/>
                <w:sz w:val="24"/>
                <w:szCs w:val="24"/>
                <w:lang w:eastAsia="ru-RU"/>
              </w:rPr>
              <w:t>қалыптастыру</w:t>
            </w:r>
            <w:proofErr w:type="spellEnd"/>
          </w:p>
        </w:tc>
        <w:tc>
          <w:tcPr>
            <w:tcW w:w="11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897D3E" w14:textId="4B4A7386"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25%</w:t>
            </w:r>
          </w:p>
        </w:tc>
        <w:tc>
          <w:tcPr>
            <w:tcW w:w="141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A967695" w14:textId="3CD1A974"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41%</w:t>
            </w:r>
          </w:p>
        </w:tc>
        <w:tc>
          <w:tcPr>
            <w:tcW w:w="127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95021C5" w14:textId="1016CB1C" w:rsidR="00C74551" w:rsidRPr="00C74551" w:rsidRDefault="00C74551" w:rsidP="00C74551">
            <w:pPr>
              <w:spacing w:after="0" w:line="240" w:lineRule="auto"/>
              <w:jc w:val="center"/>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color w:val="000000"/>
              </w:rPr>
              <w:t>34%</w:t>
            </w:r>
          </w:p>
        </w:tc>
        <w:tc>
          <w:tcPr>
            <w:tcW w:w="567" w:type="dxa"/>
            <w:gridSpan w:val="2"/>
            <w:tcBorders>
              <w:top w:val="nil"/>
              <w:left w:val="nil"/>
              <w:bottom w:val="nil"/>
              <w:right w:val="nil"/>
            </w:tcBorders>
            <w:shd w:val="clear" w:color="auto" w:fill="auto"/>
            <w:noWrap/>
            <w:vAlign w:val="bottom"/>
            <w:hideMark/>
          </w:tcPr>
          <w:p w14:paraId="122C7549"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bottom"/>
            <w:hideMark/>
          </w:tcPr>
          <w:p w14:paraId="4E9C2897"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r w:rsidR="00C74551" w:rsidRPr="00571DC6" w14:paraId="3783BC6F" w14:textId="77777777" w:rsidTr="00A6765D">
        <w:trPr>
          <w:gridAfter w:val="2"/>
          <w:wAfter w:w="709" w:type="dxa"/>
          <w:trHeight w:val="300"/>
        </w:trPr>
        <w:tc>
          <w:tcPr>
            <w:tcW w:w="907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2B6D8" w14:textId="77777777" w:rsidR="00C74551" w:rsidRPr="00C74551" w:rsidRDefault="00C74551" w:rsidP="00C74551">
            <w:pPr>
              <w:spacing w:after="0" w:line="240" w:lineRule="auto"/>
              <w:rPr>
                <w:rFonts w:ascii="Times New Roman" w:eastAsia="Times New Roman" w:hAnsi="Times New Roman" w:cs="Times New Roman"/>
                <w:b/>
                <w:bCs/>
                <w:color w:val="000000"/>
                <w:sz w:val="24"/>
                <w:szCs w:val="24"/>
                <w:lang w:eastAsia="ru-RU"/>
              </w:rPr>
            </w:pPr>
          </w:p>
        </w:tc>
        <w:tc>
          <w:tcPr>
            <w:tcW w:w="567" w:type="dxa"/>
            <w:gridSpan w:val="2"/>
            <w:tcBorders>
              <w:top w:val="nil"/>
              <w:left w:val="single" w:sz="4" w:space="0" w:color="auto"/>
              <w:bottom w:val="nil"/>
              <w:right w:val="nil"/>
            </w:tcBorders>
            <w:shd w:val="clear" w:color="auto" w:fill="auto"/>
            <w:noWrap/>
            <w:vAlign w:val="bottom"/>
            <w:hideMark/>
          </w:tcPr>
          <w:p w14:paraId="6C9D3650"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bottom w:val="nil"/>
              <w:right w:val="nil"/>
            </w:tcBorders>
            <w:shd w:val="clear" w:color="auto" w:fill="auto"/>
            <w:noWrap/>
            <w:vAlign w:val="bottom"/>
            <w:hideMark/>
          </w:tcPr>
          <w:p w14:paraId="66397D97"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bottom"/>
            <w:hideMark/>
          </w:tcPr>
          <w:p w14:paraId="469404AA"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r w:rsidR="00C74551" w:rsidRPr="00571DC6" w14:paraId="48C4E274" w14:textId="77777777" w:rsidTr="00F20372">
        <w:trPr>
          <w:trHeight w:val="300"/>
        </w:trPr>
        <w:tc>
          <w:tcPr>
            <w:tcW w:w="524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0BD86" w14:textId="77777777" w:rsidR="00C74551" w:rsidRPr="00571DC6" w:rsidRDefault="00C74551" w:rsidP="00C74551">
            <w:pPr>
              <w:spacing w:after="0" w:line="240" w:lineRule="auto"/>
              <w:rPr>
                <w:rFonts w:ascii="Times New Roman" w:eastAsia="Times New Roman" w:hAnsi="Times New Roman" w:cs="Times New Roman"/>
                <w:color w:val="000000"/>
                <w:sz w:val="24"/>
                <w:szCs w:val="24"/>
                <w:lang w:eastAsia="ru-RU"/>
              </w:rPr>
            </w:pPr>
          </w:p>
        </w:tc>
        <w:tc>
          <w:tcPr>
            <w:tcW w:w="11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D3974B" w14:textId="6415C2F0" w:rsidR="00C74551" w:rsidRPr="00C74551" w:rsidRDefault="00C74551" w:rsidP="00C74551">
            <w:pPr>
              <w:spacing w:after="0" w:line="240" w:lineRule="auto"/>
              <w:rPr>
                <w:rFonts w:ascii="Times New Roman" w:eastAsia="Times New Roman" w:hAnsi="Times New Roman" w:cs="Times New Roman"/>
                <w:b/>
                <w:bCs/>
                <w:color w:val="FF0000"/>
                <w:sz w:val="24"/>
                <w:szCs w:val="24"/>
                <w:lang w:eastAsia="ru-RU"/>
              </w:rPr>
            </w:pPr>
            <w:r w:rsidRPr="00C74551">
              <w:rPr>
                <w:rFonts w:ascii="Times New Roman" w:hAnsi="Times New Roman" w:cs="Times New Roman"/>
                <w:b/>
                <w:bCs/>
              </w:rPr>
              <w:t>2</w:t>
            </w:r>
            <w:r w:rsidR="009D28F3">
              <w:rPr>
                <w:rFonts w:ascii="Times New Roman" w:hAnsi="Times New Roman" w:cs="Times New Roman"/>
                <w:b/>
                <w:bCs/>
              </w:rPr>
              <w:t>3</w:t>
            </w:r>
          </w:p>
        </w:tc>
        <w:tc>
          <w:tcPr>
            <w:tcW w:w="141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35FFB61" w14:textId="215DD7D8" w:rsidR="00C74551" w:rsidRPr="00C74551" w:rsidRDefault="00C74551" w:rsidP="00C74551">
            <w:pPr>
              <w:spacing w:after="0" w:line="240" w:lineRule="auto"/>
              <w:rPr>
                <w:rFonts w:ascii="Times New Roman" w:eastAsia="Times New Roman" w:hAnsi="Times New Roman" w:cs="Times New Roman"/>
                <w:b/>
                <w:bCs/>
                <w:color w:val="FF0000"/>
                <w:sz w:val="24"/>
                <w:szCs w:val="24"/>
                <w:lang w:eastAsia="ru-RU"/>
              </w:rPr>
            </w:pPr>
            <w:r w:rsidRPr="00C74551">
              <w:rPr>
                <w:rFonts w:ascii="Times New Roman" w:hAnsi="Times New Roman" w:cs="Times New Roman"/>
                <w:b/>
                <w:bCs/>
              </w:rPr>
              <w:t>4</w:t>
            </w:r>
            <w:r w:rsidR="009D28F3">
              <w:rPr>
                <w:rFonts w:ascii="Times New Roman" w:hAnsi="Times New Roman" w:cs="Times New Roman"/>
                <w:b/>
                <w:bCs/>
              </w:rPr>
              <w:t>4</w:t>
            </w:r>
          </w:p>
        </w:tc>
        <w:tc>
          <w:tcPr>
            <w:tcW w:w="127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43B77B4" w14:textId="0E2BB557" w:rsidR="00C74551" w:rsidRPr="00C74551" w:rsidRDefault="00C74551" w:rsidP="00C74551">
            <w:pPr>
              <w:spacing w:after="0" w:line="240" w:lineRule="auto"/>
              <w:rPr>
                <w:rFonts w:ascii="Times New Roman" w:eastAsia="Times New Roman" w:hAnsi="Times New Roman" w:cs="Times New Roman"/>
                <w:b/>
                <w:bCs/>
                <w:color w:val="000000"/>
                <w:sz w:val="24"/>
                <w:szCs w:val="24"/>
                <w:lang w:eastAsia="ru-RU"/>
              </w:rPr>
            </w:pPr>
            <w:r w:rsidRPr="00C74551">
              <w:rPr>
                <w:rFonts w:ascii="Times New Roman" w:hAnsi="Times New Roman" w:cs="Times New Roman"/>
                <w:b/>
                <w:bCs/>
              </w:rPr>
              <w:t>3</w:t>
            </w:r>
            <w:r w:rsidR="009D28F3">
              <w:rPr>
                <w:rFonts w:ascii="Times New Roman" w:hAnsi="Times New Roman" w:cs="Times New Roman"/>
                <w:b/>
                <w:bCs/>
              </w:rPr>
              <w:t>3</w:t>
            </w:r>
          </w:p>
        </w:tc>
        <w:tc>
          <w:tcPr>
            <w:tcW w:w="567" w:type="dxa"/>
            <w:gridSpan w:val="2"/>
            <w:tcBorders>
              <w:top w:val="nil"/>
              <w:left w:val="single" w:sz="4" w:space="0" w:color="auto"/>
              <w:bottom w:val="nil"/>
              <w:right w:val="nil"/>
            </w:tcBorders>
            <w:shd w:val="clear" w:color="auto" w:fill="auto"/>
            <w:noWrap/>
            <w:vAlign w:val="bottom"/>
            <w:hideMark/>
          </w:tcPr>
          <w:p w14:paraId="686C0875"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bottom w:val="nil"/>
              <w:right w:val="nil"/>
            </w:tcBorders>
            <w:shd w:val="clear" w:color="auto" w:fill="auto"/>
            <w:noWrap/>
            <w:vAlign w:val="bottom"/>
            <w:hideMark/>
          </w:tcPr>
          <w:p w14:paraId="138D6911"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bottom w:val="nil"/>
              <w:right w:val="nil"/>
            </w:tcBorders>
            <w:shd w:val="clear" w:color="auto" w:fill="auto"/>
            <w:noWrap/>
            <w:vAlign w:val="bottom"/>
            <w:hideMark/>
          </w:tcPr>
          <w:p w14:paraId="33046E9E"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bottom"/>
            <w:hideMark/>
          </w:tcPr>
          <w:p w14:paraId="4C147B24"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r w:rsidR="00C74551" w:rsidRPr="00571DC6" w14:paraId="180D5C91" w14:textId="77777777" w:rsidTr="00A6765D">
        <w:trPr>
          <w:trHeight w:val="300"/>
        </w:trPr>
        <w:tc>
          <w:tcPr>
            <w:tcW w:w="907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055D4" w14:textId="77777777" w:rsidR="00C74551" w:rsidRPr="00C74551" w:rsidRDefault="00C74551" w:rsidP="00C74551">
            <w:pPr>
              <w:spacing w:after="0" w:line="240" w:lineRule="auto"/>
              <w:rPr>
                <w:rFonts w:ascii="Times New Roman" w:eastAsia="Times New Roman" w:hAnsi="Times New Roman" w:cs="Times New Roman"/>
                <w:b/>
                <w:bCs/>
                <w:color w:val="000000"/>
                <w:sz w:val="24"/>
                <w:szCs w:val="24"/>
                <w:lang w:eastAsia="ru-RU"/>
              </w:rPr>
            </w:pPr>
          </w:p>
        </w:tc>
        <w:tc>
          <w:tcPr>
            <w:tcW w:w="567" w:type="dxa"/>
            <w:gridSpan w:val="2"/>
            <w:tcBorders>
              <w:top w:val="nil"/>
              <w:left w:val="single" w:sz="4" w:space="0" w:color="auto"/>
              <w:bottom w:val="nil"/>
              <w:right w:val="nil"/>
            </w:tcBorders>
            <w:shd w:val="clear" w:color="auto" w:fill="auto"/>
            <w:noWrap/>
            <w:vAlign w:val="bottom"/>
            <w:hideMark/>
          </w:tcPr>
          <w:p w14:paraId="0D59901E"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bottom w:val="nil"/>
              <w:right w:val="nil"/>
            </w:tcBorders>
            <w:shd w:val="clear" w:color="auto" w:fill="auto"/>
            <w:noWrap/>
            <w:vAlign w:val="bottom"/>
            <w:hideMark/>
          </w:tcPr>
          <w:p w14:paraId="3FFA8A2B"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bottom w:val="nil"/>
              <w:right w:val="nil"/>
            </w:tcBorders>
            <w:shd w:val="clear" w:color="auto" w:fill="auto"/>
            <w:noWrap/>
            <w:vAlign w:val="bottom"/>
            <w:hideMark/>
          </w:tcPr>
          <w:p w14:paraId="0993611A"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bottom"/>
            <w:hideMark/>
          </w:tcPr>
          <w:p w14:paraId="7600CEE0"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r w:rsidR="00C74551" w:rsidRPr="00571DC6" w14:paraId="5D4C5D0D" w14:textId="77777777" w:rsidTr="00A6765D">
        <w:trPr>
          <w:trHeight w:val="323"/>
        </w:trPr>
        <w:tc>
          <w:tcPr>
            <w:tcW w:w="7797" w:type="dxa"/>
            <w:gridSpan w:val="11"/>
            <w:tcBorders>
              <w:top w:val="single" w:sz="4" w:space="0" w:color="auto"/>
              <w:left w:val="single" w:sz="4" w:space="0" w:color="auto"/>
            </w:tcBorders>
            <w:shd w:val="clear" w:color="auto" w:fill="auto"/>
            <w:noWrap/>
            <w:vAlign w:val="bottom"/>
            <w:hideMark/>
          </w:tcPr>
          <w:p w14:paraId="53A4DD73" w14:textId="77777777" w:rsidR="00C74551" w:rsidRPr="00C74551" w:rsidRDefault="00C74551" w:rsidP="00C74551">
            <w:pPr>
              <w:spacing w:after="0" w:line="240" w:lineRule="auto"/>
              <w:rPr>
                <w:rFonts w:ascii="Times New Roman" w:eastAsia="Times New Roman" w:hAnsi="Times New Roman" w:cs="Times New Roman"/>
                <w:b/>
                <w:bCs/>
                <w:color w:val="000000"/>
                <w:sz w:val="24"/>
                <w:szCs w:val="24"/>
                <w:lang w:eastAsia="ru-RU"/>
              </w:rPr>
            </w:pPr>
            <w:r w:rsidRPr="00C74551">
              <w:rPr>
                <w:rFonts w:ascii="Times New Roman" w:eastAsia="Times New Roman" w:hAnsi="Times New Roman" w:cs="Times New Roman"/>
                <w:b/>
                <w:bCs/>
                <w:color w:val="000000"/>
                <w:sz w:val="24"/>
                <w:szCs w:val="24"/>
                <w:lang w:val="kk-KZ" w:eastAsia="ru-RU"/>
              </w:rPr>
              <w:t xml:space="preserve">                                                                                         </w:t>
            </w:r>
            <w:proofErr w:type="spellStart"/>
            <w:r w:rsidRPr="00C74551">
              <w:rPr>
                <w:rFonts w:ascii="Times New Roman" w:eastAsia="Times New Roman" w:hAnsi="Times New Roman" w:cs="Times New Roman"/>
                <w:b/>
                <w:bCs/>
                <w:color w:val="000000"/>
                <w:sz w:val="24"/>
                <w:szCs w:val="24"/>
                <w:lang w:eastAsia="ru-RU"/>
              </w:rPr>
              <w:t>орташа</w:t>
            </w:r>
            <w:proofErr w:type="spellEnd"/>
            <w:r w:rsidRPr="00C74551">
              <w:rPr>
                <w:rFonts w:ascii="Times New Roman" w:eastAsia="Times New Roman" w:hAnsi="Times New Roman" w:cs="Times New Roman"/>
                <w:b/>
                <w:bCs/>
                <w:color w:val="000000"/>
                <w:sz w:val="24"/>
                <w:szCs w:val="24"/>
                <w:lang w:eastAsia="ru-RU"/>
              </w:rPr>
              <w:t xml:space="preserve"> көрсеткіш</w:t>
            </w:r>
          </w:p>
        </w:tc>
        <w:tc>
          <w:tcPr>
            <w:tcW w:w="1276" w:type="dxa"/>
            <w:gridSpan w:val="2"/>
            <w:tcBorders>
              <w:top w:val="single" w:sz="4" w:space="0" w:color="auto"/>
              <w:left w:val="nil"/>
              <w:right w:val="single" w:sz="4" w:space="0" w:color="auto"/>
            </w:tcBorders>
            <w:shd w:val="clear" w:color="auto" w:fill="auto"/>
            <w:noWrap/>
            <w:vAlign w:val="bottom"/>
            <w:hideMark/>
          </w:tcPr>
          <w:p w14:paraId="76D05625" w14:textId="70DFE664" w:rsidR="00C74551" w:rsidRPr="00C74551" w:rsidRDefault="00C74551" w:rsidP="00C74551">
            <w:pPr>
              <w:spacing w:after="0" w:line="240" w:lineRule="auto"/>
              <w:rPr>
                <w:rFonts w:ascii="Times New Roman" w:eastAsia="Times New Roman" w:hAnsi="Times New Roman" w:cs="Times New Roman"/>
                <w:b/>
                <w:bCs/>
                <w:color w:val="000000"/>
                <w:sz w:val="24"/>
                <w:szCs w:val="24"/>
                <w:lang w:eastAsia="ru-RU"/>
              </w:rPr>
            </w:pPr>
            <w:r w:rsidRPr="00C74551">
              <w:rPr>
                <w:rFonts w:ascii="Times New Roman" w:eastAsia="Times New Roman" w:hAnsi="Times New Roman" w:cs="Times New Roman"/>
                <w:b/>
                <w:bCs/>
                <w:color w:val="000000"/>
                <w:sz w:val="24"/>
                <w:szCs w:val="24"/>
                <w:lang w:val="kk-KZ" w:eastAsia="ru-RU"/>
              </w:rPr>
              <w:t>6</w:t>
            </w:r>
            <w:r w:rsidRPr="00C74551">
              <w:rPr>
                <w:rFonts w:ascii="Times New Roman" w:eastAsia="Times New Roman" w:hAnsi="Times New Roman" w:cs="Times New Roman"/>
                <w:b/>
                <w:bCs/>
                <w:color w:val="000000"/>
                <w:sz w:val="24"/>
                <w:szCs w:val="24"/>
                <w:lang w:eastAsia="ru-RU"/>
              </w:rPr>
              <w:t>%</w:t>
            </w:r>
          </w:p>
        </w:tc>
        <w:tc>
          <w:tcPr>
            <w:tcW w:w="567" w:type="dxa"/>
            <w:gridSpan w:val="2"/>
            <w:tcBorders>
              <w:top w:val="nil"/>
              <w:left w:val="single" w:sz="4" w:space="0" w:color="auto"/>
              <w:right w:val="nil"/>
            </w:tcBorders>
            <w:shd w:val="clear" w:color="auto" w:fill="auto"/>
            <w:noWrap/>
            <w:vAlign w:val="bottom"/>
            <w:hideMark/>
          </w:tcPr>
          <w:p w14:paraId="3185D3AF"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right w:val="nil"/>
            </w:tcBorders>
            <w:shd w:val="clear" w:color="auto" w:fill="auto"/>
            <w:noWrap/>
            <w:vAlign w:val="bottom"/>
            <w:hideMark/>
          </w:tcPr>
          <w:p w14:paraId="7616BF5B"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right w:val="nil"/>
            </w:tcBorders>
            <w:shd w:val="clear" w:color="auto" w:fill="auto"/>
            <w:noWrap/>
            <w:vAlign w:val="bottom"/>
            <w:hideMark/>
          </w:tcPr>
          <w:p w14:paraId="61B7FDA4"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right w:val="nil"/>
            </w:tcBorders>
            <w:shd w:val="clear" w:color="auto" w:fill="auto"/>
            <w:noWrap/>
            <w:vAlign w:val="bottom"/>
            <w:hideMark/>
          </w:tcPr>
          <w:p w14:paraId="6A8A78E2"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r w:rsidR="00C74551" w:rsidRPr="00571DC6" w14:paraId="394E4B93" w14:textId="77777777" w:rsidTr="00EE0F49">
        <w:trPr>
          <w:trHeight w:val="300"/>
        </w:trPr>
        <w:tc>
          <w:tcPr>
            <w:tcW w:w="1124" w:type="dxa"/>
            <w:tcBorders>
              <w:top w:val="single" w:sz="4" w:space="0" w:color="auto"/>
              <w:left w:val="nil"/>
              <w:bottom w:val="nil"/>
              <w:right w:val="nil"/>
            </w:tcBorders>
            <w:shd w:val="clear" w:color="auto" w:fill="auto"/>
            <w:noWrap/>
            <w:vAlign w:val="bottom"/>
            <w:hideMark/>
          </w:tcPr>
          <w:p w14:paraId="559AAB97" w14:textId="77777777" w:rsidR="00C74551" w:rsidRPr="00571DC6" w:rsidRDefault="00C74551" w:rsidP="00C74551">
            <w:pPr>
              <w:spacing w:after="0" w:line="240" w:lineRule="auto"/>
              <w:jc w:val="center"/>
              <w:rPr>
                <w:rFonts w:ascii="Times New Roman" w:eastAsia="Times New Roman" w:hAnsi="Times New Roman" w:cs="Times New Roman"/>
                <w:b/>
                <w:bCs/>
                <w:color w:val="000000"/>
                <w:sz w:val="16"/>
                <w:szCs w:val="16"/>
                <w:lang w:eastAsia="ru-RU"/>
              </w:rPr>
            </w:pPr>
          </w:p>
        </w:tc>
        <w:tc>
          <w:tcPr>
            <w:tcW w:w="761" w:type="dxa"/>
            <w:tcBorders>
              <w:top w:val="single" w:sz="4" w:space="0" w:color="auto"/>
              <w:left w:val="nil"/>
              <w:bottom w:val="nil"/>
              <w:right w:val="nil"/>
            </w:tcBorders>
            <w:shd w:val="clear" w:color="auto" w:fill="auto"/>
            <w:noWrap/>
            <w:vAlign w:val="bottom"/>
            <w:hideMark/>
          </w:tcPr>
          <w:p w14:paraId="29B5A0F7"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668" w:type="dxa"/>
            <w:tcBorders>
              <w:top w:val="single" w:sz="4" w:space="0" w:color="auto"/>
              <w:left w:val="nil"/>
              <w:bottom w:val="nil"/>
              <w:right w:val="nil"/>
            </w:tcBorders>
            <w:shd w:val="clear" w:color="auto" w:fill="auto"/>
            <w:noWrap/>
            <w:vAlign w:val="bottom"/>
            <w:hideMark/>
          </w:tcPr>
          <w:p w14:paraId="37ECE6CB"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8" w:type="dxa"/>
            <w:tcBorders>
              <w:top w:val="single" w:sz="4" w:space="0" w:color="auto"/>
              <w:left w:val="nil"/>
              <w:bottom w:val="nil"/>
              <w:right w:val="nil"/>
            </w:tcBorders>
            <w:shd w:val="clear" w:color="auto" w:fill="auto"/>
            <w:noWrap/>
            <w:vAlign w:val="bottom"/>
            <w:hideMark/>
          </w:tcPr>
          <w:p w14:paraId="165EC307"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tcBorders>
              <w:top w:val="single" w:sz="4" w:space="0" w:color="auto"/>
              <w:left w:val="nil"/>
              <w:bottom w:val="nil"/>
              <w:right w:val="nil"/>
            </w:tcBorders>
            <w:shd w:val="clear" w:color="auto" w:fill="auto"/>
            <w:noWrap/>
            <w:vAlign w:val="bottom"/>
            <w:hideMark/>
          </w:tcPr>
          <w:p w14:paraId="4C6CAFBF"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tcBorders>
              <w:top w:val="single" w:sz="4" w:space="0" w:color="auto"/>
              <w:left w:val="nil"/>
              <w:bottom w:val="nil"/>
              <w:right w:val="nil"/>
            </w:tcBorders>
            <w:shd w:val="clear" w:color="auto" w:fill="auto"/>
            <w:noWrap/>
            <w:vAlign w:val="bottom"/>
            <w:hideMark/>
          </w:tcPr>
          <w:p w14:paraId="009F01D1"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single" w:sz="4" w:space="0" w:color="auto"/>
              <w:left w:val="nil"/>
              <w:bottom w:val="nil"/>
              <w:right w:val="nil"/>
            </w:tcBorders>
            <w:shd w:val="clear" w:color="auto" w:fill="auto"/>
            <w:noWrap/>
            <w:vAlign w:val="bottom"/>
            <w:hideMark/>
          </w:tcPr>
          <w:p w14:paraId="6F1550B7"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single" w:sz="4" w:space="0" w:color="auto"/>
              <w:left w:val="nil"/>
              <w:bottom w:val="nil"/>
              <w:right w:val="nil"/>
            </w:tcBorders>
            <w:shd w:val="clear" w:color="auto" w:fill="auto"/>
            <w:noWrap/>
            <w:vAlign w:val="bottom"/>
            <w:hideMark/>
          </w:tcPr>
          <w:p w14:paraId="1FC6799D"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single" w:sz="4" w:space="0" w:color="auto"/>
              <w:left w:val="nil"/>
              <w:bottom w:val="nil"/>
              <w:right w:val="nil"/>
            </w:tcBorders>
            <w:shd w:val="clear" w:color="auto" w:fill="auto"/>
            <w:noWrap/>
            <w:vAlign w:val="bottom"/>
            <w:hideMark/>
          </w:tcPr>
          <w:p w14:paraId="1C344817"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single" w:sz="4" w:space="0" w:color="auto"/>
              <w:left w:val="nil"/>
              <w:bottom w:val="nil"/>
              <w:right w:val="nil"/>
            </w:tcBorders>
            <w:shd w:val="clear" w:color="auto" w:fill="auto"/>
            <w:noWrap/>
            <w:vAlign w:val="bottom"/>
            <w:hideMark/>
          </w:tcPr>
          <w:p w14:paraId="1CBE5BD8"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850" w:type="dxa"/>
            <w:tcBorders>
              <w:top w:val="single" w:sz="4" w:space="0" w:color="auto"/>
              <w:left w:val="nil"/>
              <w:bottom w:val="nil"/>
              <w:right w:val="nil"/>
            </w:tcBorders>
            <w:shd w:val="clear" w:color="auto" w:fill="auto"/>
            <w:noWrap/>
            <w:vAlign w:val="bottom"/>
            <w:hideMark/>
          </w:tcPr>
          <w:p w14:paraId="4DD63DDE"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tcBorders>
              <w:top w:val="single" w:sz="4" w:space="0" w:color="auto"/>
              <w:left w:val="nil"/>
              <w:bottom w:val="nil"/>
              <w:right w:val="nil"/>
            </w:tcBorders>
            <w:shd w:val="clear" w:color="auto" w:fill="auto"/>
            <w:noWrap/>
            <w:vAlign w:val="bottom"/>
            <w:hideMark/>
          </w:tcPr>
          <w:p w14:paraId="2F1043AB"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single" w:sz="4" w:space="0" w:color="auto"/>
              <w:left w:val="nil"/>
              <w:bottom w:val="nil"/>
              <w:right w:val="nil"/>
            </w:tcBorders>
            <w:shd w:val="clear" w:color="auto" w:fill="auto"/>
            <w:noWrap/>
            <w:vAlign w:val="bottom"/>
            <w:hideMark/>
          </w:tcPr>
          <w:p w14:paraId="1E00BEAE"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gridSpan w:val="2"/>
            <w:tcBorders>
              <w:top w:val="nil"/>
              <w:left w:val="nil"/>
              <w:bottom w:val="nil"/>
              <w:right w:val="nil"/>
            </w:tcBorders>
            <w:shd w:val="clear" w:color="auto" w:fill="auto"/>
            <w:noWrap/>
            <w:vAlign w:val="bottom"/>
            <w:hideMark/>
          </w:tcPr>
          <w:p w14:paraId="1D9FDE99"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bottom w:val="nil"/>
              <w:right w:val="nil"/>
            </w:tcBorders>
            <w:shd w:val="clear" w:color="auto" w:fill="auto"/>
            <w:noWrap/>
            <w:vAlign w:val="bottom"/>
            <w:hideMark/>
          </w:tcPr>
          <w:p w14:paraId="192B4EB4"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709" w:type="dxa"/>
            <w:gridSpan w:val="2"/>
            <w:tcBorders>
              <w:top w:val="nil"/>
              <w:left w:val="nil"/>
              <w:bottom w:val="nil"/>
              <w:right w:val="nil"/>
            </w:tcBorders>
            <w:shd w:val="clear" w:color="auto" w:fill="auto"/>
            <w:noWrap/>
            <w:vAlign w:val="bottom"/>
            <w:hideMark/>
          </w:tcPr>
          <w:p w14:paraId="2D770EEE"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bottom"/>
            <w:hideMark/>
          </w:tcPr>
          <w:p w14:paraId="4B849B80" w14:textId="77777777" w:rsidR="00C74551" w:rsidRPr="00571DC6" w:rsidRDefault="00C74551" w:rsidP="00C74551">
            <w:pPr>
              <w:spacing w:after="0" w:line="240" w:lineRule="auto"/>
              <w:rPr>
                <w:rFonts w:ascii="Times New Roman" w:eastAsia="Times New Roman" w:hAnsi="Times New Roman" w:cs="Times New Roman"/>
                <w:color w:val="000000"/>
                <w:sz w:val="16"/>
                <w:szCs w:val="16"/>
                <w:lang w:eastAsia="ru-RU"/>
              </w:rPr>
            </w:pPr>
          </w:p>
        </w:tc>
      </w:tr>
    </w:tbl>
    <w:p w14:paraId="0BB62A96" w14:textId="77777777" w:rsidR="00A6765D" w:rsidRDefault="00A6765D" w:rsidP="00C5186E">
      <w:pPr>
        <w:spacing w:after="0" w:line="240" w:lineRule="auto"/>
        <w:jc w:val="both"/>
        <w:rPr>
          <w:rFonts w:ascii="Times New Roman" w:hAnsi="Times New Roman" w:cs="Times New Roman"/>
          <w:b/>
          <w:sz w:val="28"/>
          <w:szCs w:val="28"/>
          <w:highlight w:val="yellow"/>
          <w:lang w:val="kk-KZ"/>
        </w:rPr>
      </w:pPr>
    </w:p>
    <w:p w14:paraId="31D5FBC2" w14:textId="77777777" w:rsidR="0087704E" w:rsidRDefault="0087704E" w:rsidP="00495967">
      <w:pPr>
        <w:spacing w:after="0" w:line="240" w:lineRule="auto"/>
        <w:jc w:val="center"/>
        <w:rPr>
          <w:rFonts w:ascii="Times New Roman" w:hAnsi="Times New Roman" w:cs="Times New Roman"/>
          <w:b/>
          <w:sz w:val="28"/>
          <w:szCs w:val="28"/>
          <w:lang w:val="kk-KZ"/>
        </w:rPr>
      </w:pPr>
    </w:p>
    <w:p w14:paraId="0EB05203" w14:textId="77777777" w:rsidR="0087704E" w:rsidRDefault="0087704E" w:rsidP="00495967">
      <w:pPr>
        <w:spacing w:after="0" w:line="240" w:lineRule="auto"/>
        <w:jc w:val="center"/>
        <w:rPr>
          <w:rFonts w:ascii="Times New Roman" w:hAnsi="Times New Roman" w:cs="Times New Roman"/>
          <w:b/>
          <w:sz w:val="28"/>
          <w:szCs w:val="28"/>
          <w:lang w:val="kk-KZ"/>
        </w:rPr>
      </w:pPr>
    </w:p>
    <w:p w14:paraId="463FB412" w14:textId="77777777" w:rsidR="0087704E" w:rsidRDefault="0087704E" w:rsidP="00495967">
      <w:pPr>
        <w:spacing w:after="0" w:line="240" w:lineRule="auto"/>
        <w:jc w:val="center"/>
        <w:rPr>
          <w:rFonts w:ascii="Times New Roman" w:hAnsi="Times New Roman" w:cs="Times New Roman"/>
          <w:b/>
          <w:sz w:val="28"/>
          <w:szCs w:val="28"/>
          <w:lang w:val="kk-KZ"/>
        </w:rPr>
      </w:pPr>
    </w:p>
    <w:p w14:paraId="3B184369" w14:textId="77777777" w:rsidR="0087704E" w:rsidRDefault="0087704E" w:rsidP="00495967">
      <w:pPr>
        <w:spacing w:after="0" w:line="240" w:lineRule="auto"/>
        <w:jc w:val="center"/>
        <w:rPr>
          <w:rFonts w:ascii="Times New Roman" w:hAnsi="Times New Roman" w:cs="Times New Roman"/>
          <w:b/>
          <w:sz w:val="28"/>
          <w:szCs w:val="28"/>
          <w:lang w:val="kk-KZ"/>
        </w:rPr>
      </w:pPr>
    </w:p>
    <w:p w14:paraId="7440C1AA" w14:textId="77777777" w:rsidR="00DF6E33" w:rsidRDefault="00DF6E33" w:rsidP="0087704E">
      <w:pPr>
        <w:spacing w:after="0" w:line="240" w:lineRule="auto"/>
        <w:jc w:val="center"/>
        <w:rPr>
          <w:rFonts w:ascii="Times New Roman" w:hAnsi="Times New Roman" w:cs="Times New Roman"/>
          <w:b/>
          <w:sz w:val="28"/>
          <w:szCs w:val="28"/>
          <w:lang w:val="kk-KZ"/>
        </w:rPr>
      </w:pPr>
    </w:p>
    <w:p w14:paraId="439E3FDE" w14:textId="77777777" w:rsidR="00DF6E33" w:rsidRDefault="00DF6E33" w:rsidP="0087704E">
      <w:pPr>
        <w:spacing w:after="0" w:line="240" w:lineRule="auto"/>
        <w:jc w:val="center"/>
        <w:rPr>
          <w:rFonts w:ascii="Times New Roman" w:hAnsi="Times New Roman" w:cs="Times New Roman"/>
          <w:b/>
          <w:sz w:val="28"/>
          <w:szCs w:val="28"/>
          <w:lang w:val="kk-KZ"/>
        </w:rPr>
      </w:pPr>
    </w:p>
    <w:p w14:paraId="33D8B877" w14:textId="73529EAD" w:rsidR="00A6765D" w:rsidRDefault="00A6765D" w:rsidP="0087704E">
      <w:pPr>
        <w:spacing w:after="0" w:line="240" w:lineRule="auto"/>
        <w:jc w:val="center"/>
        <w:rPr>
          <w:rFonts w:ascii="Times New Roman" w:hAnsi="Times New Roman" w:cs="Times New Roman"/>
          <w:b/>
          <w:sz w:val="28"/>
          <w:szCs w:val="28"/>
          <w:lang w:val="kk-KZ"/>
        </w:rPr>
      </w:pPr>
      <w:r w:rsidRPr="0071714C">
        <w:rPr>
          <w:rFonts w:ascii="Times New Roman" w:hAnsi="Times New Roman" w:cs="Times New Roman"/>
          <w:b/>
          <w:sz w:val="28"/>
          <w:szCs w:val="28"/>
          <w:lang w:val="kk-KZ"/>
        </w:rPr>
        <w:lastRenderedPageBreak/>
        <w:t>202</w:t>
      </w:r>
      <w:r>
        <w:rPr>
          <w:rFonts w:ascii="Times New Roman" w:hAnsi="Times New Roman" w:cs="Times New Roman"/>
          <w:b/>
          <w:sz w:val="28"/>
          <w:szCs w:val="28"/>
          <w:lang w:val="kk-KZ"/>
        </w:rPr>
        <w:t>4</w:t>
      </w:r>
      <w:r w:rsidRPr="0071714C">
        <w:rPr>
          <w:rFonts w:ascii="Times New Roman" w:hAnsi="Times New Roman" w:cs="Times New Roman"/>
          <w:b/>
          <w:sz w:val="28"/>
          <w:szCs w:val="28"/>
          <w:lang w:val="kk-KZ"/>
        </w:rPr>
        <w:t>-202</w:t>
      </w:r>
      <w:r>
        <w:rPr>
          <w:rFonts w:ascii="Times New Roman" w:hAnsi="Times New Roman" w:cs="Times New Roman"/>
          <w:b/>
          <w:sz w:val="28"/>
          <w:szCs w:val="28"/>
          <w:lang w:val="kk-KZ"/>
        </w:rPr>
        <w:t>5</w:t>
      </w:r>
      <w:r w:rsidRPr="0071714C">
        <w:rPr>
          <w:rFonts w:ascii="Times New Roman" w:hAnsi="Times New Roman" w:cs="Times New Roman"/>
          <w:b/>
          <w:sz w:val="28"/>
          <w:szCs w:val="28"/>
          <w:lang w:val="kk-KZ"/>
        </w:rPr>
        <w:t xml:space="preserve"> оқу жылындағы тәрбиеленушілердің даму мониторингінің </w:t>
      </w:r>
      <w:r w:rsidRPr="001A1691">
        <w:rPr>
          <w:rFonts w:ascii="Times New Roman" w:hAnsi="Times New Roman" w:cs="Times New Roman"/>
          <w:b/>
          <w:sz w:val="28"/>
          <w:szCs w:val="28"/>
          <w:u w:val="single"/>
          <w:lang w:val="kk-KZ"/>
        </w:rPr>
        <w:t>бастапқы</w:t>
      </w:r>
      <w:r w:rsidRPr="0071714C">
        <w:rPr>
          <w:rFonts w:ascii="Times New Roman" w:hAnsi="Times New Roman" w:cs="Times New Roman"/>
          <w:b/>
          <w:sz w:val="28"/>
          <w:szCs w:val="28"/>
          <w:lang w:val="kk-KZ"/>
        </w:rPr>
        <w:t xml:space="preserve"> нәтижесі</w:t>
      </w:r>
    </w:p>
    <w:p w14:paraId="0E58ADA1" w14:textId="77777777" w:rsidR="009E20C5" w:rsidRDefault="009E20C5" w:rsidP="0087704E">
      <w:pPr>
        <w:spacing w:after="0" w:line="240" w:lineRule="auto"/>
        <w:jc w:val="center"/>
        <w:rPr>
          <w:rFonts w:ascii="Times New Roman" w:hAnsi="Times New Roman" w:cs="Times New Roman"/>
          <w:b/>
          <w:sz w:val="28"/>
          <w:szCs w:val="28"/>
          <w:lang w:val="kk-KZ"/>
        </w:rPr>
      </w:pPr>
    </w:p>
    <w:tbl>
      <w:tblPr>
        <w:tblW w:w="10595" w:type="dxa"/>
        <w:tblInd w:w="118" w:type="dxa"/>
        <w:tblLayout w:type="fixed"/>
        <w:tblLook w:val="04A0" w:firstRow="1" w:lastRow="0" w:firstColumn="1" w:lastColumn="0" w:noHBand="0" w:noVBand="1"/>
      </w:tblPr>
      <w:tblGrid>
        <w:gridCol w:w="841"/>
        <w:gridCol w:w="440"/>
        <w:gridCol w:w="456"/>
        <w:gridCol w:w="456"/>
        <w:gridCol w:w="456"/>
        <w:gridCol w:w="456"/>
        <w:gridCol w:w="456"/>
        <w:gridCol w:w="455"/>
        <w:gridCol w:w="455"/>
        <w:gridCol w:w="455"/>
        <w:gridCol w:w="455"/>
        <w:gridCol w:w="455"/>
        <w:gridCol w:w="455"/>
        <w:gridCol w:w="455"/>
        <w:gridCol w:w="455"/>
        <w:gridCol w:w="455"/>
        <w:gridCol w:w="455"/>
        <w:gridCol w:w="455"/>
        <w:gridCol w:w="299"/>
        <w:gridCol w:w="455"/>
        <w:gridCol w:w="301"/>
        <w:gridCol w:w="455"/>
        <w:gridCol w:w="283"/>
        <w:gridCol w:w="218"/>
        <w:gridCol w:w="18"/>
      </w:tblGrid>
      <w:tr w:rsidR="00BC35C2" w:rsidRPr="00BC35C2" w14:paraId="65A66C33" w14:textId="77777777" w:rsidTr="00BC35C2">
        <w:trPr>
          <w:gridAfter w:val="1"/>
          <w:wAfter w:w="18" w:type="dxa"/>
          <w:trHeight w:val="675"/>
        </w:trPr>
        <w:tc>
          <w:tcPr>
            <w:tcW w:w="8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C7E16E"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Жас</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ерекшелік</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топтары</w:t>
            </w:r>
            <w:proofErr w:type="spellEnd"/>
            <w:r w:rsidRPr="00BC35C2">
              <w:rPr>
                <w:rFonts w:ascii="Times New Roman" w:eastAsia="Times New Roman" w:hAnsi="Times New Roman" w:cs="Times New Roman"/>
                <w:color w:val="000000"/>
                <w:sz w:val="16"/>
                <w:szCs w:val="16"/>
                <w:lang w:eastAsia="kk-KZ"/>
              </w:rPr>
              <w:t xml:space="preserve"> </w:t>
            </w:r>
          </w:p>
        </w:tc>
        <w:tc>
          <w:tcPr>
            <w:tcW w:w="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202130"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Балалар</w:t>
            </w:r>
            <w:proofErr w:type="spellEnd"/>
            <w:r w:rsidRPr="00BC35C2">
              <w:rPr>
                <w:rFonts w:ascii="Times New Roman" w:eastAsia="Times New Roman" w:hAnsi="Times New Roman" w:cs="Times New Roman"/>
                <w:color w:val="000000"/>
                <w:sz w:val="16"/>
                <w:szCs w:val="16"/>
                <w:lang w:eastAsia="kk-KZ"/>
              </w:rPr>
              <w:t xml:space="preserve"> саны </w:t>
            </w:r>
          </w:p>
        </w:tc>
        <w:tc>
          <w:tcPr>
            <w:tcW w:w="1368" w:type="dxa"/>
            <w:gridSpan w:val="3"/>
            <w:tcBorders>
              <w:top w:val="single" w:sz="8" w:space="0" w:color="auto"/>
              <w:left w:val="nil"/>
              <w:bottom w:val="single" w:sz="8" w:space="0" w:color="auto"/>
              <w:right w:val="single" w:sz="8" w:space="0" w:color="000000"/>
            </w:tcBorders>
            <w:shd w:val="clear" w:color="auto" w:fill="auto"/>
            <w:vAlign w:val="center"/>
            <w:hideMark/>
          </w:tcPr>
          <w:p w14:paraId="67A5FB50"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Физикалық</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қасиеттерді</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дамыту</w:t>
            </w:r>
            <w:proofErr w:type="spellEnd"/>
          </w:p>
        </w:tc>
        <w:tc>
          <w:tcPr>
            <w:tcW w:w="1367" w:type="dxa"/>
            <w:gridSpan w:val="3"/>
            <w:tcBorders>
              <w:top w:val="single" w:sz="8" w:space="0" w:color="auto"/>
              <w:left w:val="nil"/>
              <w:bottom w:val="single" w:sz="8" w:space="0" w:color="auto"/>
              <w:right w:val="single" w:sz="8" w:space="0" w:color="000000"/>
            </w:tcBorders>
            <w:shd w:val="clear" w:color="auto" w:fill="auto"/>
            <w:vAlign w:val="center"/>
            <w:hideMark/>
          </w:tcPr>
          <w:p w14:paraId="65A713D6"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Коммуникативтік</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дағдыларды</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дамыту</w:t>
            </w:r>
            <w:proofErr w:type="spellEnd"/>
            <w:r w:rsidRPr="00BC35C2">
              <w:rPr>
                <w:rFonts w:ascii="Times New Roman" w:eastAsia="Times New Roman" w:hAnsi="Times New Roman" w:cs="Times New Roman"/>
                <w:color w:val="000000"/>
                <w:sz w:val="16"/>
                <w:szCs w:val="16"/>
                <w:lang w:eastAsia="kk-KZ"/>
              </w:rPr>
              <w:t xml:space="preserve"> </w:t>
            </w:r>
          </w:p>
        </w:tc>
        <w:tc>
          <w:tcPr>
            <w:tcW w:w="1365" w:type="dxa"/>
            <w:gridSpan w:val="3"/>
            <w:tcBorders>
              <w:top w:val="single" w:sz="8" w:space="0" w:color="auto"/>
              <w:left w:val="nil"/>
              <w:bottom w:val="single" w:sz="8" w:space="0" w:color="auto"/>
              <w:right w:val="single" w:sz="8" w:space="0" w:color="000000"/>
            </w:tcBorders>
            <w:shd w:val="clear" w:color="auto" w:fill="auto"/>
            <w:vAlign w:val="center"/>
            <w:hideMark/>
          </w:tcPr>
          <w:p w14:paraId="55B0E889"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val="kk-KZ" w:eastAsia="kk-KZ"/>
              </w:rPr>
              <w:t xml:space="preserve"> Танымдық және зияткерлік дағдыларды дамыту </w:t>
            </w:r>
          </w:p>
        </w:tc>
        <w:tc>
          <w:tcPr>
            <w:tcW w:w="1365" w:type="dxa"/>
            <w:gridSpan w:val="3"/>
            <w:tcBorders>
              <w:top w:val="single" w:sz="8" w:space="0" w:color="auto"/>
              <w:left w:val="nil"/>
              <w:bottom w:val="single" w:sz="8" w:space="0" w:color="auto"/>
              <w:right w:val="single" w:sz="8" w:space="0" w:color="000000"/>
            </w:tcBorders>
            <w:shd w:val="clear" w:color="000000" w:fill="FFFFFF"/>
            <w:vAlign w:val="center"/>
            <w:hideMark/>
          </w:tcPr>
          <w:p w14:paraId="7ED5A9E8"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val="kk-KZ" w:eastAsia="kk-KZ"/>
              </w:rPr>
              <w:t xml:space="preserve">Балалардың шығармашылық дағдыларын, зерттеу іс-әрекетін дамыту </w:t>
            </w:r>
          </w:p>
        </w:tc>
        <w:tc>
          <w:tcPr>
            <w:tcW w:w="1365" w:type="dxa"/>
            <w:gridSpan w:val="3"/>
            <w:tcBorders>
              <w:top w:val="single" w:sz="8" w:space="0" w:color="auto"/>
              <w:left w:val="nil"/>
              <w:bottom w:val="single" w:sz="8" w:space="0" w:color="auto"/>
              <w:right w:val="single" w:sz="8" w:space="0" w:color="000000"/>
            </w:tcBorders>
            <w:shd w:val="clear" w:color="auto" w:fill="auto"/>
            <w:vAlign w:val="center"/>
            <w:hideMark/>
          </w:tcPr>
          <w:p w14:paraId="65E416D3"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Әлеуметтік-эмоционалды</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дағдыларды</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қалыптастыру</w:t>
            </w:r>
            <w:proofErr w:type="spellEnd"/>
          </w:p>
        </w:tc>
        <w:tc>
          <w:tcPr>
            <w:tcW w:w="2466"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7A4C8C11"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БАРЛЫҒЫ</w:t>
            </w:r>
          </w:p>
        </w:tc>
      </w:tr>
      <w:tr w:rsidR="00BC35C2" w:rsidRPr="00BC35C2" w14:paraId="2FB662C4" w14:textId="77777777" w:rsidTr="00BC35C2">
        <w:trPr>
          <w:trHeight w:val="915"/>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3C91BC77" w14:textId="77777777" w:rsidR="00BC35C2" w:rsidRPr="00BC35C2" w:rsidRDefault="00BC35C2" w:rsidP="00BC35C2">
            <w:pPr>
              <w:spacing w:after="0" w:line="240" w:lineRule="auto"/>
              <w:rPr>
                <w:rFonts w:ascii="Times New Roman" w:eastAsia="Times New Roman" w:hAnsi="Times New Roman" w:cs="Times New Roman"/>
                <w:color w:val="000000"/>
                <w:sz w:val="16"/>
                <w:szCs w:val="16"/>
                <w:lang w:val="kk-KZ" w:eastAsia="kk-KZ"/>
              </w:rPr>
            </w:pPr>
          </w:p>
        </w:tc>
        <w:tc>
          <w:tcPr>
            <w:tcW w:w="440" w:type="dxa"/>
            <w:vMerge/>
            <w:tcBorders>
              <w:top w:val="single" w:sz="8" w:space="0" w:color="auto"/>
              <w:left w:val="single" w:sz="8" w:space="0" w:color="auto"/>
              <w:bottom w:val="single" w:sz="8" w:space="0" w:color="000000"/>
              <w:right w:val="single" w:sz="8" w:space="0" w:color="auto"/>
            </w:tcBorders>
            <w:vAlign w:val="center"/>
            <w:hideMark/>
          </w:tcPr>
          <w:p w14:paraId="3DF7F633" w14:textId="77777777" w:rsidR="00BC35C2" w:rsidRPr="00BC35C2" w:rsidRDefault="00BC35C2" w:rsidP="00BC35C2">
            <w:pPr>
              <w:spacing w:after="0" w:line="240" w:lineRule="auto"/>
              <w:rPr>
                <w:rFonts w:ascii="Times New Roman" w:eastAsia="Times New Roman" w:hAnsi="Times New Roman" w:cs="Times New Roman"/>
                <w:color w:val="000000"/>
                <w:sz w:val="16"/>
                <w:szCs w:val="16"/>
                <w:lang w:val="kk-KZ" w:eastAsia="kk-KZ"/>
              </w:rPr>
            </w:pPr>
          </w:p>
        </w:tc>
        <w:tc>
          <w:tcPr>
            <w:tcW w:w="456" w:type="dxa"/>
            <w:tcBorders>
              <w:top w:val="nil"/>
              <w:left w:val="nil"/>
              <w:bottom w:val="single" w:sz="8" w:space="0" w:color="auto"/>
              <w:right w:val="single" w:sz="8" w:space="0" w:color="auto"/>
            </w:tcBorders>
            <w:shd w:val="clear" w:color="auto" w:fill="auto"/>
            <w:vAlign w:val="center"/>
            <w:hideMark/>
          </w:tcPr>
          <w:p w14:paraId="6CACDB9D"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жоғары</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6" w:type="dxa"/>
            <w:tcBorders>
              <w:top w:val="nil"/>
              <w:left w:val="nil"/>
              <w:bottom w:val="single" w:sz="8" w:space="0" w:color="auto"/>
              <w:right w:val="single" w:sz="8" w:space="0" w:color="auto"/>
            </w:tcBorders>
            <w:shd w:val="clear" w:color="auto" w:fill="auto"/>
            <w:vAlign w:val="center"/>
            <w:hideMark/>
          </w:tcPr>
          <w:p w14:paraId="3E72151D"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орташа</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6" w:type="dxa"/>
            <w:tcBorders>
              <w:top w:val="nil"/>
              <w:left w:val="nil"/>
              <w:bottom w:val="single" w:sz="8" w:space="0" w:color="auto"/>
              <w:right w:val="single" w:sz="8" w:space="0" w:color="auto"/>
            </w:tcBorders>
            <w:shd w:val="clear" w:color="auto" w:fill="auto"/>
            <w:vAlign w:val="center"/>
            <w:hideMark/>
          </w:tcPr>
          <w:p w14:paraId="39A0D5C6"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төмен</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6" w:type="dxa"/>
            <w:tcBorders>
              <w:top w:val="nil"/>
              <w:left w:val="nil"/>
              <w:bottom w:val="single" w:sz="8" w:space="0" w:color="auto"/>
              <w:right w:val="single" w:sz="8" w:space="0" w:color="auto"/>
            </w:tcBorders>
            <w:shd w:val="clear" w:color="auto" w:fill="auto"/>
            <w:vAlign w:val="center"/>
            <w:hideMark/>
          </w:tcPr>
          <w:p w14:paraId="6A35D768"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жоғары</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6" w:type="dxa"/>
            <w:tcBorders>
              <w:top w:val="nil"/>
              <w:left w:val="nil"/>
              <w:bottom w:val="single" w:sz="8" w:space="0" w:color="auto"/>
              <w:right w:val="single" w:sz="8" w:space="0" w:color="auto"/>
            </w:tcBorders>
            <w:shd w:val="clear" w:color="auto" w:fill="auto"/>
            <w:vAlign w:val="center"/>
            <w:hideMark/>
          </w:tcPr>
          <w:p w14:paraId="2E959FC0"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орташа</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5" w:type="dxa"/>
            <w:tcBorders>
              <w:top w:val="nil"/>
              <w:left w:val="nil"/>
              <w:bottom w:val="single" w:sz="8" w:space="0" w:color="auto"/>
              <w:right w:val="single" w:sz="8" w:space="0" w:color="auto"/>
            </w:tcBorders>
            <w:shd w:val="clear" w:color="auto" w:fill="auto"/>
            <w:vAlign w:val="center"/>
            <w:hideMark/>
          </w:tcPr>
          <w:p w14:paraId="3D1E62F7"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төмен</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5" w:type="dxa"/>
            <w:tcBorders>
              <w:top w:val="nil"/>
              <w:left w:val="nil"/>
              <w:bottom w:val="single" w:sz="8" w:space="0" w:color="auto"/>
              <w:right w:val="single" w:sz="8" w:space="0" w:color="auto"/>
            </w:tcBorders>
            <w:shd w:val="clear" w:color="auto" w:fill="auto"/>
            <w:vAlign w:val="center"/>
            <w:hideMark/>
          </w:tcPr>
          <w:p w14:paraId="51C76BE1"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жоғары</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5" w:type="dxa"/>
            <w:tcBorders>
              <w:top w:val="nil"/>
              <w:left w:val="nil"/>
              <w:bottom w:val="single" w:sz="8" w:space="0" w:color="auto"/>
              <w:right w:val="single" w:sz="8" w:space="0" w:color="auto"/>
            </w:tcBorders>
            <w:shd w:val="clear" w:color="auto" w:fill="auto"/>
            <w:vAlign w:val="center"/>
            <w:hideMark/>
          </w:tcPr>
          <w:p w14:paraId="6A8281E2"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орташа</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5" w:type="dxa"/>
            <w:tcBorders>
              <w:top w:val="nil"/>
              <w:left w:val="nil"/>
              <w:bottom w:val="single" w:sz="8" w:space="0" w:color="auto"/>
              <w:right w:val="single" w:sz="8" w:space="0" w:color="auto"/>
            </w:tcBorders>
            <w:shd w:val="clear" w:color="auto" w:fill="auto"/>
            <w:vAlign w:val="center"/>
            <w:hideMark/>
          </w:tcPr>
          <w:p w14:paraId="2BBDB191"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төмен</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5" w:type="dxa"/>
            <w:tcBorders>
              <w:top w:val="nil"/>
              <w:left w:val="nil"/>
              <w:bottom w:val="single" w:sz="8" w:space="0" w:color="auto"/>
              <w:right w:val="single" w:sz="8" w:space="0" w:color="auto"/>
            </w:tcBorders>
            <w:shd w:val="clear" w:color="000000" w:fill="FFFFFF"/>
            <w:vAlign w:val="center"/>
            <w:hideMark/>
          </w:tcPr>
          <w:p w14:paraId="2751C1D2"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жоғары</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5" w:type="dxa"/>
            <w:tcBorders>
              <w:top w:val="nil"/>
              <w:left w:val="nil"/>
              <w:bottom w:val="single" w:sz="8" w:space="0" w:color="auto"/>
              <w:right w:val="single" w:sz="8" w:space="0" w:color="auto"/>
            </w:tcBorders>
            <w:shd w:val="clear" w:color="000000" w:fill="FFFFFF"/>
            <w:vAlign w:val="center"/>
            <w:hideMark/>
          </w:tcPr>
          <w:p w14:paraId="06856D55"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орташа</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5" w:type="dxa"/>
            <w:tcBorders>
              <w:top w:val="nil"/>
              <w:left w:val="nil"/>
              <w:bottom w:val="single" w:sz="8" w:space="0" w:color="auto"/>
              <w:right w:val="single" w:sz="8" w:space="0" w:color="auto"/>
            </w:tcBorders>
            <w:shd w:val="clear" w:color="000000" w:fill="FFFFFF"/>
            <w:vAlign w:val="center"/>
            <w:hideMark/>
          </w:tcPr>
          <w:p w14:paraId="47C019C4"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төмен</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5" w:type="dxa"/>
            <w:tcBorders>
              <w:top w:val="nil"/>
              <w:left w:val="nil"/>
              <w:bottom w:val="single" w:sz="8" w:space="0" w:color="auto"/>
              <w:right w:val="single" w:sz="8" w:space="0" w:color="auto"/>
            </w:tcBorders>
            <w:shd w:val="clear" w:color="auto" w:fill="auto"/>
            <w:vAlign w:val="center"/>
            <w:hideMark/>
          </w:tcPr>
          <w:p w14:paraId="2FA93D69"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жоғары</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5" w:type="dxa"/>
            <w:tcBorders>
              <w:top w:val="nil"/>
              <w:left w:val="nil"/>
              <w:bottom w:val="single" w:sz="8" w:space="0" w:color="auto"/>
              <w:right w:val="single" w:sz="8" w:space="0" w:color="auto"/>
            </w:tcBorders>
            <w:shd w:val="clear" w:color="auto" w:fill="auto"/>
            <w:vAlign w:val="center"/>
            <w:hideMark/>
          </w:tcPr>
          <w:p w14:paraId="0AA5AA62"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орташа</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5" w:type="dxa"/>
            <w:tcBorders>
              <w:top w:val="nil"/>
              <w:left w:val="nil"/>
              <w:bottom w:val="single" w:sz="8" w:space="0" w:color="auto"/>
              <w:right w:val="single" w:sz="8" w:space="0" w:color="auto"/>
            </w:tcBorders>
            <w:shd w:val="clear" w:color="auto" w:fill="auto"/>
            <w:vAlign w:val="center"/>
            <w:hideMark/>
          </w:tcPr>
          <w:p w14:paraId="10861EC9"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төмен</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455" w:type="dxa"/>
            <w:tcBorders>
              <w:top w:val="nil"/>
              <w:left w:val="nil"/>
              <w:bottom w:val="single" w:sz="8" w:space="0" w:color="auto"/>
              <w:right w:val="single" w:sz="8" w:space="0" w:color="auto"/>
            </w:tcBorders>
            <w:shd w:val="clear" w:color="auto" w:fill="auto"/>
            <w:vAlign w:val="center"/>
            <w:hideMark/>
          </w:tcPr>
          <w:p w14:paraId="0457CCCE"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жоғары</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299" w:type="dxa"/>
            <w:tcBorders>
              <w:top w:val="nil"/>
              <w:left w:val="nil"/>
              <w:bottom w:val="single" w:sz="8" w:space="0" w:color="auto"/>
              <w:right w:val="single" w:sz="8" w:space="0" w:color="auto"/>
            </w:tcBorders>
            <w:shd w:val="clear" w:color="auto" w:fill="auto"/>
            <w:vAlign w:val="center"/>
            <w:hideMark/>
          </w:tcPr>
          <w:p w14:paraId="3758AEC3"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w:t>
            </w:r>
          </w:p>
        </w:tc>
        <w:tc>
          <w:tcPr>
            <w:tcW w:w="455" w:type="dxa"/>
            <w:tcBorders>
              <w:top w:val="nil"/>
              <w:left w:val="nil"/>
              <w:bottom w:val="single" w:sz="8" w:space="0" w:color="auto"/>
              <w:right w:val="single" w:sz="8" w:space="0" w:color="auto"/>
            </w:tcBorders>
            <w:shd w:val="clear" w:color="auto" w:fill="auto"/>
            <w:vAlign w:val="center"/>
            <w:hideMark/>
          </w:tcPr>
          <w:p w14:paraId="603543F5"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орташа</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301" w:type="dxa"/>
            <w:tcBorders>
              <w:top w:val="nil"/>
              <w:left w:val="nil"/>
              <w:bottom w:val="single" w:sz="8" w:space="0" w:color="auto"/>
              <w:right w:val="single" w:sz="8" w:space="0" w:color="auto"/>
            </w:tcBorders>
            <w:shd w:val="clear" w:color="auto" w:fill="auto"/>
            <w:noWrap/>
            <w:vAlign w:val="center"/>
            <w:hideMark/>
          </w:tcPr>
          <w:p w14:paraId="767CF507"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w:t>
            </w:r>
          </w:p>
        </w:tc>
        <w:tc>
          <w:tcPr>
            <w:tcW w:w="455" w:type="dxa"/>
            <w:tcBorders>
              <w:top w:val="nil"/>
              <w:left w:val="nil"/>
              <w:bottom w:val="single" w:sz="8" w:space="0" w:color="auto"/>
              <w:right w:val="single" w:sz="8" w:space="0" w:color="auto"/>
            </w:tcBorders>
            <w:shd w:val="clear" w:color="auto" w:fill="auto"/>
            <w:vAlign w:val="center"/>
            <w:hideMark/>
          </w:tcPr>
          <w:p w14:paraId="32D10461"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олардың</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ішінде</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төмен</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деңгей</w:t>
            </w:r>
            <w:proofErr w:type="spellEnd"/>
          </w:p>
        </w:tc>
        <w:tc>
          <w:tcPr>
            <w:tcW w:w="283" w:type="dxa"/>
            <w:tcBorders>
              <w:top w:val="nil"/>
              <w:left w:val="nil"/>
              <w:bottom w:val="single" w:sz="8" w:space="0" w:color="auto"/>
              <w:right w:val="single" w:sz="8" w:space="0" w:color="auto"/>
            </w:tcBorders>
            <w:shd w:val="clear" w:color="auto" w:fill="auto"/>
            <w:vAlign w:val="center"/>
            <w:hideMark/>
          </w:tcPr>
          <w:p w14:paraId="17A1DA60"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w:t>
            </w:r>
          </w:p>
        </w:tc>
        <w:tc>
          <w:tcPr>
            <w:tcW w:w="236" w:type="dxa"/>
            <w:gridSpan w:val="2"/>
            <w:tcBorders>
              <w:top w:val="nil"/>
              <w:left w:val="nil"/>
              <w:bottom w:val="nil"/>
              <w:right w:val="nil"/>
            </w:tcBorders>
            <w:shd w:val="clear" w:color="auto" w:fill="auto"/>
            <w:vAlign w:val="center"/>
            <w:hideMark/>
          </w:tcPr>
          <w:p w14:paraId="3743663F"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
        </w:tc>
      </w:tr>
      <w:tr w:rsidR="00BC35C2" w:rsidRPr="00BC35C2" w14:paraId="2F281E70" w14:textId="77777777" w:rsidTr="00BC35C2">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2F7D7EB" w14:textId="77777777" w:rsidR="00BC35C2" w:rsidRPr="00BC35C2" w:rsidRDefault="00BC35C2" w:rsidP="00BC35C2">
            <w:pPr>
              <w:spacing w:after="0" w:line="240" w:lineRule="auto"/>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 xml:space="preserve">рте </w:t>
            </w:r>
            <w:proofErr w:type="spellStart"/>
            <w:r w:rsidRPr="00BC35C2">
              <w:rPr>
                <w:rFonts w:ascii="Times New Roman" w:eastAsia="Times New Roman" w:hAnsi="Times New Roman" w:cs="Times New Roman"/>
                <w:color w:val="000000"/>
                <w:sz w:val="16"/>
                <w:szCs w:val="16"/>
                <w:lang w:eastAsia="kk-KZ"/>
              </w:rPr>
              <w:t>жас</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тобы</w:t>
            </w:r>
            <w:proofErr w:type="spellEnd"/>
            <w:r w:rsidRPr="00BC35C2">
              <w:rPr>
                <w:rFonts w:ascii="Times New Roman" w:eastAsia="Times New Roman" w:hAnsi="Times New Roman" w:cs="Times New Roman"/>
                <w:color w:val="000000"/>
                <w:sz w:val="16"/>
                <w:szCs w:val="16"/>
                <w:lang w:eastAsia="kk-KZ"/>
              </w:rPr>
              <w:t xml:space="preserve"> </w:t>
            </w:r>
          </w:p>
        </w:tc>
        <w:tc>
          <w:tcPr>
            <w:tcW w:w="440" w:type="dxa"/>
            <w:tcBorders>
              <w:top w:val="nil"/>
              <w:left w:val="nil"/>
              <w:bottom w:val="single" w:sz="8" w:space="0" w:color="auto"/>
              <w:right w:val="single" w:sz="8" w:space="0" w:color="auto"/>
            </w:tcBorders>
            <w:shd w:val="clear" w:color="auto" w:fill="auto"/>
            <w:noWrap/>
            <w:vAlign w:val="center"/>
            <w:hideMark/>
          </w:tcPr>
          <w:p w14:paraId="7922F642"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val="kk-KZ" w:eastAsia="kk-KZ"/>
              </w:rPr>
              <w:t>0 </w:t>
            </w:r>
          </w:p>
        </w:tc>
        <w:tc>
          <w:tcPr>
            <w:tcW w:w="456" w:type="dxa"/>
            <w:tcBorders>
              <w:top w:val="nil"/>
              <w:left w:val="nil"/>
              <w:bottom w:val="single" w:sz="8" w:space="0" w:color="auto"/>
              <w:right w:val="single" w:sz="8" w:space="0" w:color="auto"/>
            </w:tcBorders>
            <w:shd w:val="clear" w:color="auto" w:fill="auto"/>
            <w:noWrap/>
            <w:vAlign w:val="center"/>
            <w:hideMark/>
          </w:tcPr>
          <w:p w14:paraId="4D4E4268"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6" w:type="dxa"/>
            <w:tcBorders>
              <w:top w:val="nil"/>
              <w:left w:val="nil"/>
              <w:bottom w:val="single" w:sz="8" w:space="0" w:color="auto"/>
              <w:right w:val="single" w:sz="8" w:space="0" w:color="auto"/>
            </w:tcBorders>
            <w:shd w:val="clear" w:color="auto" w:fill="auto"/>
            <w:noWrap/>
            <w:vAlign w:val="center"/>
            <w:hideMark/>
          </w:tcPr>
          <w:p w14:paraId="4E566712"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6" w:type="dxa"/>
            <w:tcBorders>
              <w:top w:val="nil"/>
              <w:left w:val="nil"/>
              <w:bottom w:val="single" w:sz="8" w:space="0" w:color="auto"/>
              <w:right w:val="single" w:sz="8" w:space="0" w:color="auto"/>
            </w:tcBorders>
            <w:shd w:val="clear" w:color="auto" w:fill="auto"/>
            <w:noWrap/>
            <w:vAlign w:val="center"/>
            <w:hideMark/>
          </w:tcPr>
          <w:p w14:paraId="63BD0ED4"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6" w:type="dxa"/>
            <w:tcBorders>
              <w:top w:val="nil"/>
              <w:left w:val="nil"/>
              <w:bottom w:val="single" w:sz="8" w:space="0" w:color="auto"/>
              <w:right w:val="single" w:sz="8" w:space="0" w:color="auto"/>
            </w:tcBorders>
            <w:shd w:val="clear" w:color="auto" w:fill="auto"/>
            <w:noWrap/>
            <w:vAlign w:val="center"/>
            <w:hideMark/>
          </w:tcPr>
          <w:p w14:paraId="66EECD6E"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456" w:type="dxa"/>
            <w:tcBorders>
              <w:top w:val="nil"/>
              <w:left w:val="nil"/>
              <w:bottom w:val="single" w:sz="8" w:space="0" w:color="auto"/>
              <w:right w:val="single" w:sz="8" w:space="0" w:color="auto"/>
            </w:tcBorders>
            <w:shd w:val="clear" w:color="auto" w:fill="auto"/>
            <w:noWrap/>
            <w:vAlign w:val="center"/>
            <w:hideMark/>
          </w:tcPr>
          <w:p w14:paraId="724BDCCF"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6362E7F5"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64699E75"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42F0E364"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2E505AF5"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000000" w:fill="FFFFFF"/>
            <w:noWrap/>
            <w:vAlign w:val="center"/>
            <w:hideMark/>
          </w:tcPr>
          <w:p w14:paraId="5BBE247F"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000000" w:fill="FFFFFF"/>
            <w:noWrap/>
            <w:vAlign w:val="center"/>
            <w:hideMark/>
          </w:tcPr>
          <w:p w14:paraId="288AFE85"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000000" w:fill="FFFFFF"/>
            <w:noWrap/>
            <w:vAlign w:val="center"/>
            <w:hideMark/>
          </w:tcPr>
          <w:p w14:paraId="7752FABF"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456A67B3"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1E1910AD"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42A17DBC"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48617AAD"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299" w:type="dxa"/>
            <w:tcBorders>
              <w:top w:val="nil"/>
              <w:left w:val="nil"/>
              <w:bottom w:val="single" w:sz="8" w:space="0" w:color="auto"/>
              <w:right w:val="single" w:sz="8" w:space="0" w:color="auto"/>
            </w:tcBorders>
            <w:shd w:val="clear" w:color="auto" w:fill="auto"/>
            <w:noWrap/>
            <w:vAlign w:val="center"/>
            <w:hideMark/>
          </w:tcPr>
          <w:p w14:paraId="5EAC0F78"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09DA5985"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301" w:type="dxa"/>
            <w:tcBorders>
              <w:top w:val="nil"/>
              <w:left w:val="nil"/>
              <w:bottom w:val="single" w:sz="8" w:space="0" w:color="auto"/>
              <w:right w:val="single" w:sz="8" w:space="0" w:color="auto"/>
            </w:tcBorders>
            <w:shd w:val="clear" w:color="auto" w:fill="auto"/>
            <w:noWrap/>
            <w:vAlign w:val="center"/>
            <w:hideMark/>
          </w:tcPr>
          <w:p w14:paraId="18A8FE83"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2638AE19"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283" w:type="dxa"/>
            <w:tcBorders>
              <w:top w:val="nil"/>
              <w:left w:val="nil"/>
              <w:bottom w:val="single" w:sz="8" w:space="0" w:color="auto"/>
              <w:right w:val="single" w:sz="8" w:space="0" w:color="auto"/>
            </w:tcBorders>
            <w:shd w:val="clear" w:color="auto" w:fill="auto"/>
            <w:noWrap/>
            <w:vAlign w:val="center"/>
            <w:hideMark/>
          </w:tcPr>
          <w:p w14:paraId="677BCBFF"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eastAsia="kk-KZ"/>
              </w:rPr>
              <w:t>0</w:t>
            </w:r>
          </w:p>
        </w:tc>
        <w:tc>
          <w:tcPr>
            <w:tcW w:w="236" w:type="dxa"/>
            <w:gridSpan w:val="2"/>
            <w:tcBorders>
              <w:top w:val="nil"/>
              <w:left w:val="nil"/>
              <w:bottom w:val="nil"/>
              <w:right w:val="nil"/>
            </w:tcBorders>
            <w:shd w:val="clear" w:color="auto" w:fill="auto"/>
            <w:vAlign w:val="center"/>
            <w:hideMark/>
          </w:tcPr>
          <w:p w14:paraId="134DEA74" w14:textId="77777777" w:rsidR="00BC35C2" w:rsidRPr="00BC35C2" w:rsidRDefault="00BC35C2" w:rsidP="00BC35C2">
            <w:pPr>
              <w:spacing w:after="0" w:line="240" w:lineRule="auto"/>
              <w:jc w:val="center"/>
              <w:rPr>
                <w:rFonts w:ascii="Times New Roman" w:eastAsia="Times New Roman" w:hAnsi="Times New Roman" w:cs="Times New Roman"/>
                <w:color w:val="000000"/>
                <w:sz w:val="16"/>
                <w:szCs w:val="16"/>
                <w:lang w:val="kk-KZ" w:eastAsia="kk-KZ"/>
              </w:rPr>
            </w:pPr>
          </w:p>
        </w:tc>
      </w:tr>
      <w:tr w:rsidR="00BC35C2" w:rsidRPr="00BC35C2" w14:paraId="54DB85CA" w14:textId="77777777" w:rsidTr="00BC35C2">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31246E4E" w14:textId="77777777" w:rsidR="00BC35C2" w:rsidRPr="00BC35C2" w:rsidRDefault="00BC35C2" w:rsidP="00BC35C2">
            <w:pPr>
              <w:spacing w:after="0" w:line="240" w:lineRule="auto"/>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Кіші</w:t>
            </w:r>
            <w:proofErr w:type="spellEnd"/>
            <w:r w:rsidRPr="00BC35C2">
              <w:rPr>
                <w:rFonts w:ascii="Times New Roman" w:eastAsia="Times New Roman" w:hAnsi="Times New Roman" w:cs="Times New Roman"/>
                <w:color w:val="000000"/>
                <w:sz w:val="16"/>
                <w:szCs w:val="16"/>
                <w:lang w:eastAsia="kk-KZ"/>
              </w:rPr>
              <w:t xml:space="preserve"> топ</w:t>
            </w:r>
          </w:p>
        </w:tc>
        <w:tc>
          <w:tcPr>
            <w:tcW w:w="440" w:type="dxa"/>
            <w:tcBorders>
              <w:top w:val="nil"/>
              <w:left w:val="nil"/>
              <w:bottom w:val="single" w:sz="8" w:space="0" w:color="auto"/>
              <w:right w:val="single" w:sz="8" w:space="0" w:color="auto"/>
            </w:tcBorders>
            <w:shd w:val="clear" w:color="auto" w:fill="auto"/>
            <w:noWrap/>
            <w:vAlign w:val="center"/>
            <w:hideMark/>
          </w:tcPr>
          <w:p w14:paraId="5DA861FA"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80</w:t>
            </w:r>
          </w:p>
        </w:tc>
        <w:tc>
          <w:tcPr>
            <w:tcW w:w="456" w:type="dxa"/>
            <w:tcBorders>
              <w:top w:val="nil"/>
              <w:left w:val="nil"/>
              <w:bottom w:val="single" w:sz="8" w:space="0" w:color="auto"/>
              <w:right w:val="single" w:sz="8" w:space="0" w:color="auto"/>
            </w:tcBorders>
            <w:shd w:val="clear" w:color="auto" w:fill="auto"/>
            <w:noWrap/>
            <w:vAlign w:val="center"/>
            <w:hideMark/>
          </w:tcPr>
          <w:p w14:paraId="1FC3A424"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10</w:t>
            </w:r>
          </w:p>
        </w:tc>
        <w:tc>
          <w:tcPr>
            <w:tcW w:w="456" w:type="dxa"/>
            <w:tcBorders>
              <w:top w:val="nil"/>
              <w:left w:val="nil"/>
              <w:bottom w:val="single" w:sz="8" w:space="0" w:color="auto"/>
              <w:right w:val="single" w:sz="8" w:space="0" w:color="auto"/>
            </w:tcBorders>
            <w:shd w:val="clear" w:color="auto" w:fill="auto"/>
            <w:noWrap/>
            <w:vAlign w:val="center"/>
            <w:hideMark/>
          </w:tcPr>
          <w:p w14:paraId="2F7CB74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40</w:t>
            </w:r>
          </w:p>
        </w:tc>
        <w:tc>
          <w:tcPr>
            <w:tcW w:w="456" w:type="dxa"/>
            <w:tcBorders>
              <w:top w:val="nil"/>
              <w:left w:val="nil"/>
              <w:bottom w:val="single" w:sz="8" w:space="0" w:color="auto"/>
              <w:right w:val="single" w:sz="8" w:space="0" w:color="auto"/>
            </w:tcBorders>
            <w:shd w:val="clear" w:color="auto" w:fill="auto"/>
            <w:noWrap/>
            <w:vAlign w:val="center"/>
            <w:hideMark/>
          </w:tcPr>
          <w:p w14:paraId="5E8FA2C3"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30</w:t>
            </w:r>
          </w:p>
        </w:tc>
        <w:tc>
          <w:tcPr>
            <w:tcW w:w="456" w:type="dxa"/>
            <w:tcBorders>
              <w:top w:val="nil"/>
              <w:left w:val="nil"/>
              <w:bottom w:val="single" w:sz="8" w:space="0" w:color="auto"/>
              <w:right w:val="single" w:sz="8" w:space="0" w:color="auto"/>
            </w:tcBorders>
            <w:shd w:val="clear" w:color="auto" w:fill="auto"/>
            <w:noWrap/>
            <w:vAlign w:val="center"/>
            <w:hideMark/>
          </w:tcPr>
          <w:p w14:paraId="476404BB"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11</w:t>
            </w:r>
          </w:p>
        </w:tc>
        <w:tc>
          <w:tcPr>
            <w:tcW w:w="456" w:type="dxa"/>
            <w:tcBorders>
              <w:top w:val="nil"/>
              <w:left w:val="nil"/>
              <w:bottom w:val="single" w:sz="8" w:space="0" w:color="auto"/>
              <w:right w:val="single" w:sz="8" w:space="0" w:color="auto"/>
            </w:tcBorders>
            <w:shd w:val="clear" w:color="auto" w:fill="auto"/>
            <w:noWrap/>
            <w:vAlign w:val="center"/>
            <w:hideMark/>
          </w:tcPr>
          <w:p w14:paraId="6316575E"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33</w:t>
            </w:r>
          </w:p>
        </w:tc>
        <w:tc>
          <w:tcPr>
            <w:tcW w:w="455" w:type="dxa"/>
            <w:tcBorders>
              <w:top w:val="nil"/>
              <w:left w:val="nil"/>
              <w:bottom w:val="single" w:sz="8" w:space="0" w:color="auto"/>
              <w:right w:val="single" w:sz="8" w:space="0" w:color="auto"/>
            </w:tcBorders>
            <w:shd w:val="clear" w:color="auto" w:fill="auto"/>
            <w:noWrap/>
            <w:vAlign w:val="center"/>
            <w:hideMark/>
          </w:tcPr>
          <w:p w14:paraId="6B229E64"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36</w:t>
            </w:r>
          </w:p>
        </w:tc>
        <w:tc>
          <w:tcPr>
            <w:tcW w:w="455" w:type="dxa"/>
            <w:tcBorders>
              <w:top w:val="nil"/>
              <w:left w:val="nil"/>
              <w:bottom w:val="single" w:sz="8" w:space="0" w:color="auto"/>
              <w:right w:val="single" w:sz="8" w:space="0" w:color="auto"/>
            </w:tcBorders>
            <w:shd w:val="clear" w:color="auto" w:fill="auto"/>
            <w:noWrap/>
            <w:vAlign w:val="center"/>
            <w:hideMark/>
          </w:tcPr>
          <w:p w14:paraId="2A235C17"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15</w:t>
            </w:r>
          </w:p>
        </w:tc>
        <w:tc>
          <w:tcPr>
            <w:tcW w:w="455" w:type="dxa"/>
            <w:tcBorders>
              <w:top w:val="nil"/>
              <w:left w:val="nil"/>
              <w:bottom w:val="single" w:sz="8" w:space="0" w:color="auto"/>
              <w:right w:val="single" w:sz="8" w:space="0" w:color="auto"/>
            </w:tcBorders>
            <w:shd w:val="clear" w:color="auto" w:fill="auto"/>
            <w:noWrap/>
            <w:vAlign w:val="center"/>
            <w:hideMark/>
          </w:tcPr>
          <w:p w14:paraId="29909847"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29</w:t>
            </w:r>
          </w:p>
        </w:tc>
        <w:tc>
          <w:tcPr>
            <w:tcW w:w="455" w:type="dxa"/>
            <w:tcBorders>
              <w:top w:val="nil"/>
              <w:left w:val="nil"/>
              <w:bottom w:val="single" w:sz="8" w:space="0" w:color="auto"/>
              <w:right w:val="single" w:sz="8" w:space="0" w:color="auto"/>
            </w:tcBorders>
            <w:shd w:val="clear" w:color="auto" w:fill="auto"/>
            <w:noWrap/>
            <w:vAlign w:val="center"/>
            <w:hideMark/>
          </w:tcPr>
          <w:p w14:paraId="2B2E9EEE"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36</w:t>
            </w:r>
          </w:p>
        </w:tc>
        <w:tc>
          <w:tcPr>
            <w:tcW w:w="455" w:type="dxa"/>
            <w:tcBorders>
              <w:top w:val="nil"/>
              <w:left w:val="nil"/>
              <w:bottom w:val="single" w:sz="8" w:space="0" w:color="auto"/>
              <w:right w:val="single" w:sz="8" w:space="0" w:color="auto"/>
            </w:tcBorders>
            <w:shd w:val="clear" w:color="000000" w:fill="FFFFFF"/>
            <w:noWrap/>
            <w:vAlign w:val="center"/>
            <w:hideMark/>
          </w:tcPr>
          <w:p w14:paraId="3693E0B6"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13</w:t>
            </w:r>
          </w:p>
        </w:tc>
        <w:tc>
          <w:tcPr>
            <w:tcW w:w="455" w:type="dxa"/>
            <w:tcBorders>
              <w:top w:val="nil"/>
              <w:left w:val="nil"/>
              <w:bottom w:val="single" w:sz="8" w:space="0" w:color="auto"/>
              <w:right w:val="single" w:sz="8" w:space="0" w:color="auto"/>
            </w:tcBorders>
            <w:shd w:val="clear" w:color="000000" w:fill="FFFFFF"/>
            <w:noWrap/>
            <w:vAlign w:val="center"/>
            <w:hideMark/>
          </w:tcPr>
          <w:p w14:paraId="62206E32"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37</w:t>
            </w:r>
          </w:p>
        </w:tc>
        <w:tc>
          <w:tcPr>
            <w:tcW w:w="455" w:type="dxa"/>
            <w:tcBorders>
              <w:top w:val="nil"/>
              <w:left w:val="nil"/>
              <w:bottom w:val="single" w:sz="8" w:space="0" w:color="auto"/>
              <w:right w:val="single" w:sz="8" w:space="0" w:color="auto"/>
            </w:tcBorders>
            <w:shd w:val="clear" w:color="000000" w:fill="FFFFFF"/>
            <w:noWrap/>
            <w:vAlign w:val="center"/>
            <w:hideMark/>
          </w:tcPr>
          <w:p w14:paraId="11306A54"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30</w:t>
            </w:r>
          </w:p>
        </w:tc>
        <w:tc>
          <w:tcPr>
            <w:tcW w:w="455" w:type="dxa"/>
            <w:tcBorders>
              <w:top w:val="nil"/>
              <w:left w:val="nil"/>
              <w:bottom w:val="single" w:sz="8" w:space="0" w:color="auto"/>
              <w:right w:val="single" w:sz="8" w:space="0" w:color="auto"/>
            </w:tcBorders>
            <w:shd w:val="clear" w:color="auto" w:fill="auto"/>
            <w:noWrap/>
            <w:vAlign w:val="center"/>
            <w:hideMark/>
          </w:tcPr>
          <w:p w14:paraId="096BDD27"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10</w:t>
            </w:r>
          </w:p>
        </w:tc>
        <w:tc>
          <w:tcPr>
            <w:tcW w:w="455" w:type="dxa"/>
            <w:tcBorders>
              <w:top w:val="nil"/>
              <w:left w:val="nil"/>
              <w:bottom w:val="single" w:sz="8" w:space="0" w:color="auto"/>
              <w:right w:val="single" w:sz="8" w:space="0" w:color="auto"/>
            </w:tcBorders>
            <w:shd w:val="clear" w:color="auto" w:fill="auto"/>
            <w:noWrap/>
            <w:vAlign w:val="center"/>
            <w:hideMark/>
          </w:tcPr>
          <w:p w14:paraId="0A0FE35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35</w:t>
            </w:r>
          </w:p>
        </w:tc>
        <w:tc>
          <w:tcPr>
            <w:tcW w:w="455" w:type="dxa"/>
            <w:tcBorders>
              <w:top w:val="nil"/>
              <w:left w:val="nil"/>
              <w:bottom w:val="single" w:sz="8" w:space="0" w:color="auto"/>
              <w:right w:val="single" w:sz="8" w:space="0" w:color="auto"/>
            </w:tcBorders>
            <w:shd w:val="clear" w:color="auto" w:fill="auto"/>
            <w:noWrap/>
            <w:vAlign w:val="center"/>
            <w:hideMark/>
          </w:tcPr>
          <w:p w14:paraId="1E90F64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35</w:t>
            </w:r>
          </w:p>
        </w:tc>
        <w:tc>
          <w:tcPr>
            <w:tcW w:w="455" w:type="dxa"/>
            <w:tcBorders>
              <w:top w:val="nil"/>
              <w:left w:val="nil"/>
              <w:bottom w:val="single" w:sz="8" w:space="0" w:color="auto"/>
              <w:right w:val="single" w:sz="8" w:space="0" w:color="auto"/>
            </w:tcBorders>
            <w:shd w:val="clear" w:color="auto" w:fill="auto"/>
            <w:noWrap/>
            <w:vAlign w:val="center"/>
            <w:hideMark/>
          </w:tcPr>
          <w:p w14:paraId="3A4465FF"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1,6</w:t>
            </w:r>
          </w:p>
        </w:tc>
        <w:tc>
          <w:tcPr>
            <w:tcW w:w="299" w:type="dxa"/>
            <w:tcBorders>
              <w:top w:val="nil"/>
              <w:left w:val="nil"/>
              <w:bottom w:val="single" w:sz="8" w:space="0" w:color="auto"/>
              <w:right w:val="single" w:sz="8" w:space="0" w:color="auto"/>
            </w:tcBorders>
            <w:shd w:val="clear" w:color="auto" w:fill="auto"/>
            <w:noWrap/>
            <w:vAlign w:val="center"/>
            <w:hideMark/>
          </w:tcPr>
          <w:p w14:paraId="6D09B290"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2,7</w:t>
            </w:r>
          </w:p>
        </w:tc>
        <w:tc>
          <w:tcPr>
            <w:tcW w:w="455" w:type="dxa"/>
            <w:tcBorders>
              <w:top w:val="nil"/>
              <w:left w:val="nil"/>
              <w:bottom w:val="single" w:sz="8" w:space="0" w:color="auto"/>
              <w:right w:val="single" w:sz="8" w:space="0" w:color="auto"/>
            </w:tcBorders>
            <w:shd w:val="clear" w:color="auto" w:fill="auto"/>
            <w:noWrap/>
            <w:vAlign w:val="center"/>
            <w:hideMark/>
          </w:tcPr>
          <w:p w14:paraId="281430BB"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26</w:t>
            </w:r>
          </w:p>
        </w:tc>
        <w:tc>
          <w:tcPr>
            <w:tcW w:w="301" w:type="dxa"/>
            <w:tcBorders>
              <w:top w:val="nil"/>
              <w:left w:val="nil"/>
              <w:bottom w:val="single" w:sz="8" w:space="0" w:color="auto"/>
              <w:right w:val="single" w:sz="8" w:space="0" w:color="auto"/>
            </w:tcBorders>
            <w:shd w:val="clear" w:color="auto" w:fill="auto"/>
            <w:noWrap/>
            <w:vAlign w:val="center"/>
            <w:hideMark/>
          </w:tcPr>
          <w:p w14:paraId="299E377F"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43</w:t>
            </w:r>
          </w:p>
        </w:tc>
        <w:tc>
          <w:tcPr>
            <w:tcW w:w="455" w:type="dxa"/>
            <w:tcBorders>
              <w:top w:val="nil"/>
              <w:left w:val="nil"/>
              <w:bottom w:val="single" w:sz="8" w:space="0" w:color="auto"/>
              <w:right w:val="single" w:sz="8" w:space="0" w:color="auto"/>
            </w:tcBorders>
            <w:shd w:val="clear" w:color="auto" w:fill="auto"/>
            <w:noWrap/>
            <w:vAlign w:val="center"/>
            <w:hideMark/>
          </w:tcPr>
          <w:p w14:paraId="35C3DA81"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33</w:t>
            </w:r>
          </w:p>
        </w:tc>
        <w:tc>
          <w:tcPr>
            <w:tcW w:w="283" w:type="dxa"/>
            <w:tcBorders>
              <w:top w:val="nil"/>
              <w:left w:val="nil"/>
              <w:bottom w:val="single" w:sz="8" w:space="0" w:color="auto"/>
              <w:right w:val="single" w:sz="8" w:space="0" w:color="auto"/>
            </w:tcBorders>
            <w:shd w:val="clear" w:color="auto" w:fill="auto"/>
            <w:noWrap/>
            <w:vAlign w:val="center"/>
            <w:hideMark/>
          </w:tcPr>
          <w:p w14:paraId="35A258C3"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55</w:t>
            </w:r>
          </w:p>
        </w:tc>
        <w:tc>
          <w:tcPr>
            <w:tcW w:w="236" w:type="dxa"/>
            <w:gridSpan w:val="2"/>
            <w:tcBorders>
              <w:top w:val="nil"/>
              <w:left w:val="nil"/>
              <w:bottom w:val="nil"/>
              <w:right w:val="nil"/>
            </w:tcBorders>
            <w:shd w:val="clear" w:color="auto" w:fill="auto"/>
            <w:vAlign w:val="center"/>
            <w:hideMark/>
          </w:tcPr>
          <w:p w14:paraId="3033F8C6"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p>
        </w:tc>
      </w:tr>
      <w:tr w:rsidR="00BC35C2" w:rsidRPr="00BC35C2" w14:paraId="5A55584E" w14:textId="77777777" w:rsidTr="00BC35C2">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04A889A0" w14:textId="77777777" w:rsidR="00BC35C2" w:rsidRPr="00BC35C2" w:rsidRDefault="00BC35C2" w:rsidP="00BC35C2">
            <w:pPr>
              <w:spacing w:after="0" w:line="240" w:lineRule="auto"/>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Ортаңғы</w:t>
            </w:r>
            <w:proofErr w:type="spellEnd"/>
            <w:r w:rsidRPr="00BC35C2">
              <w:rPr>
                <w:rFonts w:ascii="Times New Roman" w:eastAsia="Times New Roman" w:hAnsi="Times New Roman" w:cs="Times New Roman"/>
                <w:color w:val="000000"/>
                <w:sz w:val="16"/>
                <w:szCs w:val="16"/>
                <w:lang w:eastAsia="kk-KZ"/>
              </w:rPr>
              <w:t xml:space="preserve"> топ</w:t>
            </w:r>
          </w:p>
        </w:tc>
        <w:tc>
          <w:tcPr>
            <w:tcW w:w="440" w:type="dxa"/>
            <w:tcBorders>
              <w:top w:val="nil"/>
              <w:left w:val="nil"/>
              <w:bottom w:val="single" w:sz="8" w:space="0" w:color="auto"/>
              <w:right w:val="single" w:sz="8" w:space="0" w:color="auto"/>
            </w:tcBorders>
            <w:shd w:val="clear" w:color="auto" w:fill="auto"/>
            <w:noWrap/>
            <w:vAlign w:val="center"/>
            <w:hideMark/>
          </w:tcPr>
          <w:p w14:paraId="50B48089"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95</w:t>
            </w:r>
          </w:p>
        </w:tc>
        <w:tc>
          <w:tcPr>
            <w:tcW w:w="456" w:type="dxa"/>
            <w:tcBorders>
              <w:top w:val="nil"/>
              <w:left w:val="nil"/>
              <w:bottom w:val="single" w:sz="8" w:space="0" w:color="auto"/>
              <w:right w:val="single" w:sz="8" w:space="0" w:color="auto"/>
            </w:tcBorders>
            <w:shd w:val="clear" w:color="auto" w:fill="auto"/>
            <w:noWrap/>
            <w:vAlign w:val="center"/>
            <w:hideMark/>
          </w:tcPr>
          <w:p w14:paraId="37B3F79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24</w:t>
            </w:r>
          </w:p>
        </w:tc>
        <w:tc>
          <w:tcPr>
            <w:tcW w:w="456" w:type="dxa"/>
            <w:tcBorders>
              <w:top w:val="nil"/>
              <w:left w:val="nil"/>
              <w:bottom w:val="single" w:sz="8" w:space="0" w:color="auto"/>
              <w:right w:val="single" w:sz="8" w:space="0" w:color="auto"/>
            </w:tcBorders>
            <w:shd w:val="clear" w:color="auto" w:fill="auto"/>
            <w:noWrap/>
            <w:vAlign w:val="center"/>
            <w:hideMark/>
          </w:tcPr>
          <w:p w14:paraId="0E2D2974"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45</w:t>
            </w:r>
          </w:p>
        </w:tc>
        <w:tc>
          <w:tcPr>
            <w:tcW w:w="456" w:type="dxa"/>
            <w:tcBorders>
              <w:top w:val="nil"/>
              <w:left w:val="nil"/>
              <w:bottom w:val="single" w:sz="8" w:space="0" w:color="auto"/>
              <w:right w:val="single" w:sz="8" w:space="0" w:color="auto"/>
            </w:tcBorders>
            <w:shd w:val="clear" w:color="auto" w:fill="auto"/>
            <w:noWrap/>
            <w:vAlign w:val="center"/>
            <w:hideMark/>
          </w:tcPr>
          <w:p w14:paraId="759C0E52"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26</w:t>
            </w:r>
          </w:p>
        </w:tc>
        <w:tc>
          <w:tcPr>
            <w:tcW w:w="456" w:type="dxa"/>
            <w:tcBorders>
              <w:top w:val="nil"/>
              <w:left w:val="nil"/>
              <w:bottom w:val="single" w:sz="8" w:space="0" w:color="auto"/>
              <w:right w:val="single" w:sz="8" w:space="0" w:color="auto"/>
            </w:tcBorders>
            <w:shd w:val="clear" w:color="auto" w:fill="auto"/>
            <w:noWrap/>
            <w:vAlign w:val="center"/>
            <w:hideMark/>
          </w:tcPr>
          <w:p w14:paraId="7EDE4F0E"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21</w:t>
            </w:r>
          </w:p>
        </w:tc>
        <w:tc>
          <w:tcPr>
            <w:tcW w:w="456" w:type="dxa"/>
            <w:tcBorders>
              <w:top w:val="nil"/>
              <w:left w:val="nil"/>
              <w:bottom w:val="single" w:sz="8" w:space="0" w:color="auto"/>
              <w:right w:val="single" w:sz="8" w:space="0" w:color="auto"/>
            </w:tcBorders>
            <w:shd w:val="clear" w:color="auto" w:fill="auto"/>
            <w:noWrap/>
            <w:vAlign w:val="center"/>
            <w:hideMark/>
          </w:tcPr>
          <w:p w14:paraId="318BC24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46</w:t>
            </w:r>
          </w:p>
        </w:tc>
        <w:tc>
          <w:tcPr>
            <w:tcW w:w="455" w:type="dxa"/>
            <w:tcBorders>
              <w:top w:val="nil"/>
              <w:left w:val="nil"/>
              <w:bottom w:val="single" w:sz="8" w:space="0" w:color="auto"/>
              <w:right w:val="single" w:sz="8" w:space="0" w:color="auto"/>
            </w:tcBorders>
            <w:shd w:val="clear" w:color="auto" w:fill="auto"/>
            <w:noWrap/>
            <w:vAlign w:val="center"/>
            <w:hideMark/>
          </w:tcPr>
          <w:p w14:paraId="59A7D5F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28</w:t>
            </w:r>
          </w:p>
        </w:tc>
        <w:tc>
          <w:tcPr>
            <w:tcW w:w="455" w:type="dxa"/>
            <w:tcBorders>
              <w:top w:val="nil"/>
              <w:left w:val="nil"/>
              <w:bottom w:val="single" w:sz="8" w:space="0" w:color="auto"/>
              <w:right w:val="single" w:sz="8" w:space="0" w:color="auto"/>
            </w:tcBorders>
            <w:shd w:val="clear" w:color="auto" w:fill="auto"/>
            <w:noWrap/>
            <w:vAlign w:val="center"/>
            <w:hideMark/>
          </w:tcPr>
          <w:p w14:paraId="16C8078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19</w:t>
            </w:r>
          </w:p>
        </w:tc>
        <w:tc>
          <w:tcPr>
            <w:tcW w:w="455" w:type="dxa"/>
            <w:tcBorders>
              <w:top w:val="nil"/>
              <w:left w:val="nil"/>
              <w:bottom w:val="single" w:sz="8" w:space="0" w:color="auto"/>
              <w:right w:val="single" w:sz="8" w:space="0" w:color="auto"/>
            </w:tcBorders>
            <w:shd w:val="clear" w:color="auto" w:fill="auto"/>
            <w:noWrap/>
            <w:vAlign w:val="center"/>
            <w:hideMark/>
          </w:tcPr>
          <w:p w14:paraId="12D477C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46</w:t>
            </w:r>
          </w:p>
        </w:tc>
        <w:tc>
          <w:tcPr>
            <w:tcW w:w="455" w:type="dxa"/>
            <w:tcBorders>
              <w:top w:val="nil"/>
              <w:left w:val="nil"/>
              <w:bottom w:val="single" w:sz="8" w:space="0" w:color="auto"/>
              <w:right w:val="single" w:sz="8" w:space="0" w:color="auto"/>
            </w:tcBorders>
            <w:shd w:val="clear" w:color="auto" w:fill="auto"/>
            <w:noWrap/>
            <w:vAlign w:val="center"/>
            <w:hideMark/>
          </w:tcPr>
          <w:p w14:paraId="7C0371DE"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30</w:t>
            </w:r>
          </w:p>
        </w:tc>
        <w:tc>
          <w:tcPr>
            <w:tcW w:w="455" w:type="dxa"/>
            <w:tcBorders>
              <w:top w:val="nil"/>
              <w:left w:val="nil"/>
              <w:bottom w:val="single" w:sz="8" w:space="0" w:color="auto"/>
              <w:right w:val="single" w:sz="8" w:space="0" w:color="auto"/>
            </w:tcBorders>
            <w:shd w:val="clear" w:color="000000" w:fill="FFFFFF"/>
            <w:noWrap/>
            <w:vAlign w:val="center"/>
            <w:hideMark/>
          </w:tcPr>
          <w:p w14:paraId="2B343F6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21</w:t>
            </w:r>
          </w:p>
        </w:tc>
        <w:tc>
          <w:tcPr>
            <w:tcW w:w="455" w:type="dxa"/>
            <w:tcBorders>
              <w:top w:val="nil"/>
              <w:left w:val="nil"/>
              <w:bottom w:val="single" w:sz="8" w:space="0" w:color="auto"/>
              <w:right w:val="single" w:sz="8" w:space="0" w:color="auto"/>
            </w:tcBorders>
            <w:shd w:val="clear" w:color="000000" w:fill="FFFFFF"/>
            <w:noWrap/>
            <w:vAlign w:val="center"/>
            <w:hideMark/>
          </w:tcPr>
          <w:p w14:paraId="0E71C9C2"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49</w:t>
            </w:r>
          </w:p>
        </w:tc>
        <w:tc>
          <w:tcPr>
            <w:tcW w:w="455" w:type="dxa"/>
            <w:tcBorders>
              <w:top w:val="nil"/>
              <w:left w:val="nil"/>
              <w:bottom w:val="single" w:sz="8" w:space="0" w:color="auto"/>
              <w:right w:val="single" w:sz="8" w:space="0" w:color="auto"/>
            </w:tcBorders>
            <w:shd w:val="clear" w:color="000000" w:fill="FFFFFF"/>
            <w:noWrap/>
            <w:vAlign w:val="center"/>
            <w:hideMark/>
          </w:tcPr>
          <w:p w14:paraId="3E55E1CE"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25</w:t>
            </w:r>
          </w:p>
        </w:tc>
        <w:tc>
          <w:tcPr>
            <w:tcW w:w="455" w:type="dxa"/>
            <w:tcBorders>
              <w:top w:val="nil"/>
              <w:left w:val="nil"/>
              <w:bottom w:val="single" w:sz="8" w:space="0" w:color="auto"/>
              <w:right w:val="single" w:sz="8" w:space="0" w:color="auto"/>
            </w:tcBorders>
            <w:shd w:val="clear" w:color="auto" w:fill="auto"/>
            <w:noWrap/>
            <w:vAlign w:val="center"/>
            <w:hideMark/>
          </w:tcPr>
          <w:p w14:paraId="7FC47CDD"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23</w:t>
            </w:r>
          </w:p>
        </w:tc>
        <w:tc>
          <w:tcPr>
            <w:tcW w:w="455" w:type="dxa"/>
            <w:tcBorders>
              <w:top w:val="nil"/>
              <w:left w:val="nil"/>
              <w:bottom w:val="single" w:sz="8" w:space="0" w:color="auto"/>
              <w:right w:val="single" w:sz="8" w:space="0" w:color="auto"/>
            </w:tcBorders>
            <w:shd w:val="clear" w:color="auto" w:fill="auto"/>
            <w:noWrap/>
            <w:vAlign w:val="center"/>
            <w:hideMark/>
          </w:tcPr>
          <w:p w14:paraId="2FF7331B"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46</w:t>
            </w:r>
          </w:p>
        </w:tc>
        <w:tc>
          <w:tcPr>
            <w:tcW w:w="455" w:type="dxa"/>
            <w:tcBorders>
              <w:top w:val="nil"/>
              <w:left w:val="nil"/>
              <w:bottom w:val="single" w:sz="8" w:space="0" w:color="auto"/>
              <w:right w:val="single" w:sz="8" w:space="0" w:color="auto"/>
            </w:tcBorders>
            <w:shd w:val="clear" w:color="auto" w:fill="auto"/>
            <w:noWrap/>
            <w:vAlign w:val="center"/>
            <w:hideMark/>
          </w:tcPr>
          <w:p w14:paraId="3970605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26</w:t>
            </w:r>
          </w:p>
        </w:tc>
        <w:tc>
          <w:tcPr>
            <w:tcW w:w="455" w:type="dxa"/>
            <w:tcBorders>
              <w:top w:val="nil"/>
              <w:left w:val="nil"/>
              <w:bottom w:val="single" w:sz="8" w:space="0" w:color="auto"/>
              <w:right w:val="single" w:sz="8" w:space="0" w:color="auto"/>
            </w:tcBorders>
            <w:shd w:val="clear" w:color="auto" w:fill="auto"/>
            <w:noWrap/>
            <w:vAlign w:val="center"/>
            <w:hideMark/>
          </w:tcPr>
          <w:p w14:paraId="272D833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40</w:t>
            </w:r>
          </w:p>
        </w:tc>
        <w:tc>
          <w:tcPr>
            <w:tcW w:w="299" w:type="dxa"/>
            <w:tcBorders>
              <w:top w:val="nil"/>
              <w:left w:val="nil"/>
              <w:bottom w:val="single" w:sz="8" w:space="0" w:color="auto"/>
              <w:right w:val="single" w:sz="8" w:space="0" w:color="auto"/>
            </w:tcBorders>
            <w:shd w:val="clear" w:color="auto" w:fill="auto"/>
            <w:noWrap/>
            <w:vAlign w:val="center"/>
            <w:hideMark/>
          </w:tcPr>
          <w:p w14:paraId="180E9325"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33</w:t>
            </w:r>
          </w:p>
        </w:tc>
        <w:tc>
          <w:tcPr>
            <w:tcW w:w="455" w:type="dxa"/>
            <w:tcBorders>
              <w:top w:val="nil"/>
              <w:left w:val="nil"/>
              <w:bottom w:val="single" w:sz="8" w:space="0" w:color="auto"/>
              <w:right w:val="single" w:sz="8" w:space="0" w:color="auto"/>
            </w:tcBorders>
            <w:shd w:val="clear" w:color="auto" w:fill="auto"/>
            <w:noWrap/>
            <w:vAlign w:val="center"/>
            <w:hideMark/>
          </w:tcPr>
          <w:p w14:paraId="022FA998"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49</w:t>
            </w:r>
          </w:p>
        </w:tc>
        <w:tc>
          <w:tcPr>
            <w:tcW w:w="301" w:type="dxa"/>
            <w:tcBorders>
              <w:top w:val="nil"/>
              <w:left w:val="nil"/>
              <w:bottom w:val="single" w:sz="8" w:space="0" w:color="auto"/>
              <w:right w:val="single" w:sz="8" w:space="0" w:color="auto"/>
            </w:tcBorders>
            <w:shd w:val="clear" w:color="auto" w:fill="auto"/>
            <w:noWrap/>
            <w:vAlign w:val="center"/>
            <w:hideMark/>
          </w:tcPr>
          <w:p w14:paraId="7989D3B4"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41</w:t>
            </w:r>
          </w:p>
        </w:tc>
        <w:tc>
          <w:tcPr>
            <w:tcW w:w="455" w:type="dxa"/>
            <w:tcBorders>
              <w:top w:val="nil"/>
              <w:left w:val="nil"/>
              <w:bottom w:val="single" w:sz="8" w:space="0" w:color="auto"/>
              <w:right w:val="single" w:sz="8" w:space="0" w:color="auto"/>
            </w:tcBorders>
            <w:shd w:val="clear" w:color="auto" w:fill="auto"/>
            <w:noWrap/>
            <w:vAlign w:val="center"/>
            <w:hideMark/>
          </w:tcPr>
          <w:p w14:paraId="378B9608"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31</w:t>
            </w:r>
          </w:p>
        </w:tc>
        <w:tc>
          <w:tcPr>
            <w:tcW w:w="283" w:type="dxa"/>
            <w:tcBorders>
              <w:top w:val="nil"/>
              <w:left w:val="nil"/>
              <w:bottom w:val="single" w:sz="8" w:space="0" w:color="auto"/>
              <w:right w:val="single" w:sz="8" w:space="0" w:color="auto"/>
            </w:tcBorders>
            <w:shd w:val="clear" w:color="auto" w:fill="auto"/>
            <w:noWrap/>
            <w:vAlign w:val="center"/>
            <w:hideMark/>
          </w:tcPr>
          <w:p w14:paraId="01078235"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26</w:t>
            </w:r>
          </w:p>
        </w:tc>
        <w:tc>
          <w:tcPr>
            <w:tcW w:w="236" w:type="dxa"/>
            <w:gridSpan w:val="2"/>
            <w:tcBorders>
              <w:top w:val="nil"/>
              <w:left w:val="nil"/>
              <w:bottom w:val="nil"/>
              <w:right w:val="nil"/>
            </w:tcBorders>
            <w:shd w:val="clear" w:color="auto" w:fill="auto"/>
            <w:vAlign w:val="center"/>
            <w:hideMark/>
          </w:tcPr>
          <w:p w14:paraId="181AE1CE"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p>
        </w:tc>
      </w:tr>
      <w:tr w:rsidR="00BC35C2" w:rsidRPr="00BC35C2" w14:paraId="6266BA02" w14:textId="77777777" w:rsidTr="00BC35C2">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17297DB8" w14:textId="77777777" w:rsidR="00BC35C2" w:rsidRPr="00BC35C2" w:rsidRDefault="00BC35C2" w:rsidP="00BC35C2">
            <w:pPr>
              <w:spacing w:after="0" w:line="240" w:lineRule="auto"/>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Ересек</w:t>
            </w:r>
            <w:proofErr w:type="spellEnd"/>
            <w:r w:rsidRPr="00BC35C2">
              <w:rPr>
                <w:rFonts w:ascii="Times New Roman" w:eastAsia="Times New Roman" w:hAnsi="Times New Roman" w:cs="Times New Roman"/>
                <w:color w:val="000000"/>
                <w:sz w:val="16"/>
                <w:szCs w:val="16"/>
                <w:lang w:eastAsia="kk-KZ"/>
              </w:rPr>
              <w:t xml:space="preserve"> топ</w:t>
            </w:r>
          </w:p>
        </w:tc>
        <w:tc>
          <w:tcPr>
            <w:tcW w:w="440" w:type="dxa"/>
            <w:tcBorders>
              <w:top w:val="nil"/>
              <w:left w:val="nil"/>
              <w:bottom w:val="single" w:sz="8" w:space="0" w:color="auto"/>
              <w:right w:val="single" w:sz="8" w:space="0" w:color="auto"/>
            </w:tcBorders>
            <w:shd w:val="clear" w:color="auto" w:fill="auto"/>
            <w:noWrap/>
            <w:vAlign w:val="center"/>
            <w:hideMark/>
          </w:tcPr>
          <w:p w14:paraId="2DC8C1AE"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50</w:t>
            </w:r>
          </w:p>
        </w:tc>
        <w:tc>
          <w:tcPr>
            <w:tcW w:w="456" w:type="dxa"/>
            <w:tcBorders>
              <w:top w:val="nil"/>
              <w:left w:val="nil"/>
              <w:bottom w:val="single" w:sz="8" w:space="0" w:color="auto"/>
              <w:right w:val="single" w:sz="8" w:space="0" w:color="auto"/>
            </w:tcBorders>
            <w:shd w:val="clear" w:color="auto" w:fill="auto"/>
            <w:noWrap/>
            <w:vAlign w:val="center"/>
            <w:hideMark/>
          </w:tcPr>
          <w:p w14:paraId="09BAEEC8"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8</w:t>
            </w:r>
          </w:p>
        </w:tc>
        <w:tc>
          <w:tcPr>
            <w:tcW w:w="456" w:type="dxa"/>
            <w:tcBorders>
              <w:top w:val="nil"/>
              <w:left w:val="nil"/>
              <w:bottom w:val="single" w:sz="8" w:space="0" w:color="auto"/>
              <w:right w:val="single" w:sz="8" w:space="0" w:color="auto"/>
            </w:tcBorders>
            <w:shd w:val="clear" w:color="auto" w:fill="auto"/>
            <w:noWrap/>
            <w:vAlign w:val="center"/>
            <w:hideMark/>
          </w:tcPr>
          <w:p w14:paraId="63671578"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27</w:t>
            </w:r>
          </w:p>
        </w:tc>
        <w:tc>
          <w:tcPr>
            <w:tcW w:w="456" w:type="dxa"/>
            <w:tcBorders>
              <w:top w:val="nil"/>
              <w:left w:val="nil"/>
              <w:bottom w:val="single" w:sz="8" w:space="0" w:color="auto"/>
              <w:right w:val="single" w:sz="8" w:space="0" w:color="auto"/>
            </w:tcBorders>
            <w:shd w:val="clear" w:color="auto" w:fill="auto"/>
            <w:noWrap/>
            <w:vAlign w:val="center"/>
            <w:hideMark/>
          </w:tcPr>
          <w:p w14:paraId="04AF79E2"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15</w:t>
            </w:r>
          </w:p>
        </w:tc>
        <w:tc>
          <w:tcPr>
            <w:tcW w:w="456" w:type="dxa"/>
            <w:tcBorders>
              <w:top w:val="nil"/>
              <w:left w:val="nil"/>
              <w:bottom w:val="single" w:sz="8" w:space="0" w:color="auto"/>
              <w:right w:val="single" w:sz="8" w:space="0" w:color="auto"/>
            </w:tcBorders>
            <w:shd w:val="clear" w:color="auto" w:fill="auto"/>
            <w:noWrap/>
            <w:vAlign w:val="center"/>
            <w:hideMark/>
          </w:tcPr>
          <w:p w14:paraId="5AE38C0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9</w:t>
            </w:r>
          </w:p>
        </w:tc>
        <w:tc>
          <w:tcPr>
            <w:tcW w:w="456" w:type="dxa"/>
            <w:tcBorders>
              <w:top w:val="nil"/>
              <w:left w:val="nil"/>
              <w:bottom w:val="single" w:sz="8" w:space="0" w:color="auto"/>
              <w:right w:val="single" w:sz="8" w:space="0" w:color="auto"/>
            </w:tcBorders>
            <w:shd w:val="clear" w:color="auto" w:fill="auto"/>
            <w:noWrap/>
            <w:vAlign w:val="center"/>
            <w:hideMark/>
          </w:tcPr>
          <w:p w14:paraId="668083FF"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26</w:t>
            </w:r>
          </w:p>
        </w:tc>
        <w:tc>
          <w:tcPr>
            <w:tcW w:w="455" w:type="dxa"/>
            <w:tcBorders>
              <w:top w:val="nil"/>
              <w:left w:val="nil"/>
              <w:bottom w:val="single" w:sz="8" w:space="0" w:color="auto"/>
              <w:right w:val="single" w:sz="8" w:space="0" w:color="auto"/>
            </w:tcBorders>
            <w:shd w:val="clear" w:color="auto" w:fill="auto"/>
            <w:noWrap/>
            <w:vAlign w:val="center"/>
            <w:hideMark/>
          </w:tcPr>
          <w:p w14:paraId="6B54AD18"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15</w:t>
            </w:r>
          </w:p>
        </w:tc>
        <w:tc>
          <w:tcPr>
            <w:tcW w:w="455" w:type="dxa"/>
            <w:tcBorders>
              <w:top w:val="nil"/>
              <w:left w:val="nil"/>
              <w:bottom w:val="single" w:sz="8" w:space="0" w:color="auto"/>
              <w:right w:val="single" w:sz="8" w:space="0" w:color="auto"/>
            </w:tcBorders>
            <w:shd w:val="clear" w:color="auto" w:fill="auto"/>
            <w:noWrap/>
            <w:vAlign w:val="center"/>
            <w:hideMark/>
          </w:tcPr>
          <w:p w14:paraId="2A815B4B"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8</w:t>
            </w:r>
          </w:p>
        </w:tc>
        <w:tc>
          <w:tcPr>
            <w:tcW w:w="455" w:type="dxa"/>
            <w:tcBorders>
              <w:top w:val="nil"/>
              <w:left w:val="nil"/>
              <w:bottom w:val="single" w:sz="8" w:space="0" w:color="auto"/>
              <w:right w:val="single" w:sz="8" w:space="0" w:color="auto"/>
            </w:tcBorders>
            <w:shd w:val="clear" w:color="auto" w:fill="auto"/>
            <w:noWrap/>
            <w:vAlign w:val="center"/>
            <w:hideMark/>
          </w:tcPr>
          <w:p w14:paraId="3F98238A"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28</w:t>
            </w:r>
          </w:p>
        </w:tc>
        <w:tc>
          <w:tcPr>
            <w:tcW w:w="455" w:type="dxa"/>
            <w:tcBorders>
              <w:top w:val="nil"/>
              <w:left w:val="nil"/>
              <w:bottom w:val="single" w:sz="8" w:space="0" w:color="auto"/>
              <w:right w:val="single" w:sz="8" w:space="0" w:color="auto"/>
            </w:tcBorders>
            <w:shd w:val="clear" w:color="auto" w:fill="auto"/>
            <w:noWrap/>
            <w:vAlign w:val="center"/>
            <w:hideMark/>
          </w:tcPr>
          <w:p w14:paraId="4A98301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14</w:t>
            </w:r>
          </w:p>
        </w:tc>
        <w:tc>
          <w:tcPr>
            <w:tcW w:w="455" w:type="dxa"/>
            <w:tcBorders>
              <w:top w:val="nil"/>
              <w:left w:val="nil"/>
              <w:bottom w:val="single" w:sz="8" w:space="0" w:color="auto"/>
              <w:right w:val="single" w:sz="8" w:space="0" w:color="auto"/>
            </w:tcBorders>
            <w:shd w:val="clear" w:color="000000" w:fill="FFFFFF"/>
            <w:noWrap/>
            <w:vAlign w:val="center"/>
            <w:hideMark/>
          </w:tcPr>
          <w:p w14:paraId="4B78A1DD"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10</w:t>
            </w:r>
          </w:p>
        </w:tc>
        <w:tc>
          <w:tcPr>
            <w:tcW w:w="455" w:type="dxa"/>
            <w:tcBorders>
              <w:top w:val="nil"/>
              <w:left w:val="nil"/>
              <w:bottom w:val="single" w:sz="8" w:space="0" w:color="auto"/>
              <w:right w:val="single" w:sz="8" w:space="0" w:color="auto"/>
            </w:tcBorders>
            <w:shd w:val="clear" w:color="000000" w:fill="FFFFFF"/>
            <w:noWrap/>
            <w:vAlign w:val="center"/>
            <w:hideMark/>
          </w:tcPr>
          <w:p w14:paraId="6DE68322"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28</w:t>
            </w:r>
          </w:p>
        </w:tc>
        <w:tc>
          <w:tcPr>
            <w:tcW w:w="455" w:type="dxa"/>
            <w:tcBorders>
              <w:top w:val="nil"/>
              <w:left w:val="nil"/>
              <w:bottom w:val="single" w:sz="8" w:space="0" w:color="auto"/>
              <w:right w:val="single" w:sz="8" w:space="0" w:color="auto"/>
            </w:tcBorders>
            <w:shd w:val="clear" w:color="000000" w:fill="FFFFFF"/>
            <w:noWrap/>
            <w:vAlign w:val="center"/>
            <w:hideMark/>
          </w:tcPr>
          <w:p w14:paraId="3F41A61D"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12</w:t>
            </w:r>
          </w:p>
        </w:tc>
        <w:tc>
          <w:tcPr>
            <w:tcW w:w="455" w:type="dxa"/>
            <w:tcBorders>
              <w:top w:val="nil"/>
              <w:left w:val="nil"/>
              <w:bottom w:val="single" w:sz="8" w:space="0" w:color="auto"/>
              <w:right w:val="single" w:sz="8" w:space="0" w:color="auto"/>
            </w:tcBorders>
            <w:shd w:val="clear" w:color="auto" w:fill="auto"/>
            <w:noWrap/>
            <w:vAlign w:val="center"/>
            <w:hideMark/>
          </w:tcPr>
          <w:p w14:paraId="548E7CA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10</w:t>
            </w:r>
          </w:p>
        </w:tc>
        <w:tc>
          <w:tcPr>
            <w:tcW w:w="455" w:type="dxa"/>
            <w:tcBorders>
              <w:top w:val="nil"/>
              <w:left w:val="nil"/>
              <w:bottom w:val="single" w:sz="8" w:space="0" w:color="auto"/>
              <w:right w:val="single" w:sz="8" w:space="0" w:color="auto"/>
            </w:tcBorders>
            <w:shd w:val="clear" w:color="auto" w:fill="auto"/>
            <w:noWrap/>
            <w:vAlign w:val="center"/>
            <w:hideMark/>
          </w:tcPr>
          <w:p w14:paraId="794FFB03"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24</w:t>
            </w:r>
          </w:p>
        </w:tc>
        <w:tc>
          <w:tcPr>
            <w:tcW w:w="455" w:type="dxa"/>
            <w:tcBorders>
              <w:top w:val="nil"/>
              <w:left w:val="nil"/>
              <w:bottom w:val="single" w:sz="8" w:space="0" w:color="auto"/>
              <w:right w:val="single" w:sz="8" w:space="0" w:color="auto"/>
            </w:tcBorders>
            <w:shd w:val="clear" w:color="auto" w:fill="auto"/>
            <w:noWrap/>
            <w:vAlign w:val="center"/>
            <w:hideMark/>
          </w:tcPr>
          <w:p w14:paraId="0C5D89B8"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16</w:t>
            </w:r>
          </w:p>
        </w:tc>
        <w:tc>
          <w:tcPr>
            <w:tcW w:w="455" w:type="dxa"/>
            <w:tcBorders>
              <w:top w:val="nil"/>
              <w:left w:val="nil"/>
              <w:bottom w:val="single" w:sz="8" w:space="0" w:color="auto"/>
              <w:right w:val="single" w:sz="8" w:space="0" w:color="auto"/>
            </w:tcBorders>
            <w:shd w:val="clear" w:color="auto" w:fill="auto"/>
            <w:noWrap/>
            <w:vAlign w:val="center"/>
            <w:hideMark/>
          </w:tcPr>
          <w:p w14:paraId="7B791369"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30</w:t>
            </w:r>
          </w:p>
        </w:tc>
        <w:tc>
          <w:tcPr>
            <w:tcW w:w="299" w:type="dxa"/>
            <w:tcBorders>
              <w:top w:val="nil"/>
              <w:left w:val="nil"/>
              <w:bottom w:val="single" w:sz="8" w:space="0" w:color="auto"/>
              <w:right w:val="single" w:sz="8" w:space="0" w:color="auto"/>
            </w:tcBorders>
            <w:shd w:val="clear" w:color="auto" w:fill="auto"/>
            <w:noWrap/>
            <w:vAlign w:val="center"/>
            <w:hideMark/>
          </w:tcPr>
          <w:p w14:paraId="6EEA8C7E"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30</w:t>
            </w:r>
          </w:p>
        </w:tc>
        <w:tc>
          <w:tcPr>
            <w:tcW w:w="455" w:type="dxa"/>
            <w:tcBorders>
              <w:top w:val="nil"/>
              <w:left w:val="nil"/>
              <w:bottom w:val="single" w:sz="8" w:space="0" w:color="auto"/>
              <w:right w:val="single" w:sz="8" w:space="0" w:color="auto"/>
            </w:tcBorders>
            <w:shd w:val="clear" w:color="auto" w:fill="auto"/>
            <w:noWrap/>
            <w:vAlign w:val="center"/>
            <w:hideMark/>
          </w:tcPr>
          <w:p w14:paraId="371CA699"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36</w:t>
            </w:r>
          </w:p>
        </w:tc>
        <w:tc>
          <w:tcPr>
            <w:tcW w:w="301" w:type="dxa"/>
            <w:tcBorders>
              <w:top w:val="nil"/>
              <w:left w:val="nil"/>
              <w:bottom w:val="single" w:sz="8" w:space="0" w:color="auto"/>
              <w:right w:val="single" w:sz="8" w:space="0" w:color="auto"/>
            </w:tcBorders>
            <w:shd w:val="clear" w:color="auto" w:fill="auto"/>
            <w:noWrap/>
            <w:vAlign w:val="center"/>
            <w:hideMark/>
          </w:tcPr>
          <w:p w14:paraId="613019EA"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36</w:t>
            </w:r>
          </w:p>
        </w:tc>
        <w:tc>
          <w:tcPr>
            <w:tcW w:w="455" w:type="dxa"/>
            <w:tcBorders>
              <w:top w:val="nil"/>
              <w:left w:val="nil"/>
              <w:bottom w:val="single" w:sz="8" w:space="0" w:color="auto"/>
              <w:right w:val="single" w:sz="8" w:space="0" w:color="auto"/>
            </w:tcBorders>
            <w:shd w:val="clear" w:color="auto" w:fill="auto"/>
            <w:noWrap/>
            <w:vAlign w:val="center"/>
            <w:hideMark/>
          </w:tcPr>
          <w:p w14:paraId="0D5F1A26"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34</w:t>
            </w:r>
          </w:p>
        </w:tc>
        <w:tc>
          <w:tcPr>
            <w:tcW w:w="283" w:type="dxa"/>
            <w:tcBorders>
              <w:top w:val="nil"/>
              <w:left w:val="nil"/>
              <w:bottom w:val="single" w:sz="8" w:space="0" w:color="auto"/>
              <w:right w:val="single" w:sz="8" w:space="0" w:color="auto"/>
            </w:tcBorders>
            <w:shd w:val="clear" w:color="auto" w:fill="auto"/>
            <w:noWrap/>
            <w:vAlign w:val="center"/>
            <w:hideMark/>
          </w:tcPr>
          <w:p w14:paraId="147AEC1D"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34</w:t>
            </w:r>
          </w:p>
        </w:tc>
        <w:tc>
          <w:tcPr>
            <w:tcW w:w="236" w:type="dxa"/>
            <w:gridSpan w:val="2"/>
            <w:tcBorders>
              <w:top w:val="nil"/>
              <w:left w:val="nil"/>
              <w:bottom w:val="nil"/>
              <w:right w:val="nil"/>
            </w:tcBorders>
            <w:shd w:val="clear" w:color="auto" w:fill="auto"/>
            <w:vAlign w:val="center"/>
            <w:hideMark/>
          </w:tcPr>
          <w:p w14:paraId="4AC0D2E0" w14:textId="77777777" w:rsidR="00BC35C2" w:rsidRPr="00BC35C2" w:rsidRDefault="00BC35C2" w:rsidP="00BC35C2">
            <w:pPr>
              <w:spacing w:after="0" w:line="240" w:lineRule="auto"/>
              <w:jc w:val="right"/>
              <w:rPr>
                <w:rFonts w:ascii="Calibri" w:eastAsia="Times New Roman" w:hAnsi="Calibri" w:cs="Calibri"/>
                <w:color w:val="000000"/>
                <w:sz w:val="16"/>
                <w:szCs w:val="16"/>
                <w:lang w:val="kk-KZ" w:eastAsia="kk-KZ"/>
              </w:rPr>
            </w:pPr>
          </w:p>
        </w:tc>
      </w:tr>
      <w:tr w:rsidR="00BC35C2" w:rsidRPr="00BC35C2" w14:paraId="6E26175E" w14:textId="77777777" w:rsidTr="00BC35C2">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19FAC861" w14:textId="77777777" w:rsidR="00BC35C2" w:rsidRPr="00BC35C2" w:rsidRDefault="00BC35C2" w:rsidP="00BC35C2">
            <w:pPr>
              <w:spacing w:after="0" w:line="240" w:lineRule="auto"/>
              <w:rPr>
                <w:rFonts w:ascii="Times New Roman" w:eastAsia="Times New Roman" w:hAnsi="Times New Roman" w:cs="Times New Roman"/>
                <w:color w:val="000000"/>
                <w:sz w:val="16"/>
                <w:szCs w:val="16"/>
                <w:lang w:val="kk-KZ" w:eastAsia="kk-KZ"/>
              </w:rPr>
            </w:pPr>
            <w:proofErr w:type="spellStart"/>
            <w:r w:rsidRPr="00BC35C2">
              <w:rPr>
                <w:rFonts w:ascii="Times New Roman" w:eastAsia="Times New Roman" w:hAnsi="Times New Roman" w:cs="Times New Roman"/>
                <w:color w:val="000000"/>
                <w:sz w:val="16"/>
                <w:szCs w:val="16"/>
                <w:lang w:eastAsia="kk-KZ"/>
              </w:rPr>
              <w:t>Мектепалды</w:t>
            </w:r>
            <w:proofErr w:type="spellEnd"/>
            <w:r w:rsidRPr="00BC35C2">
              <w:rPr>
                <w:rFonts w:ascii="Times New Roman" w:eastAsia="Times New Roman" w:hAnsi="Times New Roman" w:cs="Times New Roman"/>
                <w:color w:val="000000"/>
                <w:sz w:val="16"/>
                <w:szCs w:val="16"/>
                <w:lang w:eastAsia="kk-KZ"/>
              </w:rPr>
              <w:t xml:space="preserve"> </w:t>
            </w:r>
            <w:proofErr w:type="spellStart"/>
            <w:r w:rsidRPr="00BC35C2">
              <w:rPr>
                <w:rFonts w:ascii="Times New Roman" w:eastAsia="Times New Roman" w:hAnsi="Times New Roman" w:cs="Times New Roman"/>
                <w:color w:val="000000"/>
                <w:sz w:val="16"/>
                <w:szCs w:val="16"/>
                <w:lang w:eastAsia="kk-KZ"/>
              </w:rPr>
              <w:t>тобы</w:t>
            </w:r>
            <w:proofErr w:type="spellEnd"/>
          </w:p>
        </w:tc>
        <w:tc>
          <w:tcPr>
            <w:tcW w:w="440" w:type="dxa"/>
            <w:tcBorders>
              <w:top w:val="nil"/>
              <w:left w:val="nil"/>
              <w:bottom w:val="single" w:sz="8" w:space="0" w:color="auto"/>
              <w:right w:val="single" w:sz="8" w:space="0" w:color="auto"/>
            </w:tcBorders>
            <w:shd w:val="clear" w:color="auto" w:fill="auto"/>
            <w:noWrap/>
            <w:vAlign w:val="center"/>
            <w:hideMark/>
          </w:tcPr>
          <w:p w14:paraId="44E5E90F"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25</w:t>
            </w:r>
          </w:p>
        </w:tc>
        <w:tc>
          <w:tcPr>
            <w:tcW w:w="456" w:type="dxa"/>
            <w:tcBorders>
              <w:top w:val="nil"/>
              <w:left w:val="nil"/>
              <w:bottom w:val="single" w:sz="8" w:space="0" w:color="auto"/>
              <w:right w:val="single" w:sz="8" w:space="0" w:color="auto"/>
            </w:tcBorders>
            <w:shd w:val="clear" w:color="auto" w:fill="auto"/>
            <w:noWrap/>
            <w:vAlign w:val="center"/>
            <w:hideMark/>
          </w:tcPr>
          <w:p w14:paraId="432ACAA7"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11</w:t>
            </w:r>
          </w:p>
        </w:tc>
        <w:tc>
          <w:tcPr>
            <w:tcW w:w="456" w:type="dxa"/>
            <w:tcBorders>
              <w:top w:val="nil"/>
              <w:left w:val="nil"/>
              <w:bottom w:val="single" w:sz="8" w:space="0" w:color="auto"/>
              <w:right w:val="single" w:sz="8" w:space="0" w:color="auto"/>
            </w:tcBorders>
            <w:shd w:val="clear" w:color="auto" w:fill="auto"/>
            <w:noWrap/>
            <w:vAlign w:val="center"/>
            <w:hideMark/>
          </w:tcPr>
          <w:p w14:paraId="5BAD3937"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12</w:t>
            </w:r>
          </w:p>
        </w:tc>
        <w:tc>
          <w:tcPr>
            <w:tcW w:w="456" w:type="dxa"/>
            <w:tcBorders>
              <w:top w:val="nil"/>
              <w:left w:val="nil"/>
              <w:bottom w:val="single" w:sz="8" w:space="0" w:color="auto"/>
              <w:right w:val="single" w:sz="8" w:space="0" w:color="auto"/>
            </w:tcBorders>
            <w:shd w:val="clear" w:color="auto" w:fill="auto"/>
            <w:noWrap/>
            <w:vAlign w:val="center"/>
            <w:hideMark/>
          </w:tcPr>
          <w:p w14:paraId="1F78D6F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2</w:t>
            </w:r>
          </w:p>
        </w:tc>
        <w:tc>
          <w:tcPr>
            <w:tcW w:w="456" w:type="dxa"/>
            <w:tcBorders>
              <w:top w:val="nil"/>
              <w:left w:val="nil"/>
              <w:bottom w:val="single" w:sz="8" w:space="0" w:color="auto"/>
              <w:right w:val="single" w:sz="8" w:space="0" w:color="auto"/>
            </w:tcBorders>
            <w:shd w:val="clear" w:color="auto" w:fill="auto"/>
            <w:noWrap/>
            <w:vAlign w:val="center"/>
            <w:hideMark/>
          </w:tcPr>
          <w:p w14:paraId="79DA748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9</w:t>
            </w:r>
          </w:p>
        </w:tc>
        <w:tc>
          <w:tcPr>
            <w:tcW w:w="456" w:type="dxa"/>
            <w:tcBorders>
              <w:top w:val="nil"/>
              <w:left w:val="nil"/>
              <w:bottom w:val="single" w:sz="8" w:space="0" w:color="auto"/>
              <w:right w:val="single" w:sz="8" w:space="0" w:color="auto"/>
            </w:tcBorders>
            <w:shd w:val="clear" w:color="auto" w:fill="auto"/>
            <w:noWrap/>
            <w:vAlign w:val="center"/>
            <w:hideMark/>
          </w:tcPr>
          <w:p w14:paraId="4CB43EFF"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13</w:t>
            </w:r>
          </w:p>
        </w:tc>
        <w:tc>
          <w:tcPr>
            <w:tcW w:w="455" w:type="dxa"/>
            <w:tcBorders>
              <w:top w:val="nil"/>
              <w:left w:val="nil"/>
              <w:bottom w:val="single" w:sz="8" w:space="0" w:color="auto"/>
              <w:right w:val="single" w:sz="8" w:space="0" w:color="auto"/>
            </w:tcBorders>
            <w:shd w:val="clear" w:color="auto" w:fill="auto"/>
            <w:noWrap/>
            <w:vAlign w:val="center"/>
            <w:hideMark/>
          </w:tcPr>
          <w:p w14:paraId="39E19713"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3</w:t>
            </w:r>
          </w:p>
        </w:tc>
        <w:tc>
          <w:tcPr>
            <w:tcW w:w="455" w:type="dxa"/>
            <w:tcBorders>
              <w:top w:val="nil"/>
              <w:left w:val="nil"/>
              <w:bottom w:val="single" w:sz="8" w:space="0" w:color="auto"/>
              <w:right w:val="single" w:sz="8" w:space="0" w:color="auto"/>
            </w:tcBorders>
            <w:shd w:val="clear" w:color="auto" w:fill="auto"/>
            <w:noWrap/>
            <w:vAlign w:val="center"/>
            <w:hideMark/>
          </w:tcPr>
          <w:p w14:paraId="1E6D96F6"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7</w:t>
            </w:r>
          </w:p>
        </w:tc>
        <w:tc>
          <w:tcPr>
            <w:tcW w:w="455" w:type="dxa"/>
            <w:tcBorders>
              <w:top w:val="nil"/>
              <w:left w:val="nil"/>
              <w:bottom w:val="single" w:sz="8" w:space="0" w:color="auto"/>
              <w:right w:val="single" w:sz="8" w:space="0" w:color="auto"/>
            </w:tcBorders>
            <w:shd w:val="clear" w:color="auto" w:fill="auto"/>
            <w:noWrap/>
            <w:vAlign w:val="center"/>
            <w:hideMark/>
          </w:tcPr>
          <w:p w14:paraId="6D4513C9"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14</w:t>
            </w:r>
          </w:p>
        </w:tc>
        <w:tc>
          <w:tcPr>
            <w:tcW w:w="455" w:type="dxa"/>
            <w:tcBorders>
              <w:top w:val="nil"/>
              <w:left w:val="nil"/>
              <w:bottom w:val="single" w:sz="8" w:space="0" w:color="auto"/>
              <w:right w:val="single" w:sz="8" w:space="0" w:color="auto"/>
            </w:tcBorders>
            <w:shd w:val="clear" w:color="auto" w:fill="auto"/>
            <w:noWrap/>
            <w:vAlign w:val="center"/>
            <w:hideMark/>
          </w:tcPr>
          <w:p w14:paraId="0E14FD9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4</w:t>
            </w:r>
          </w:p>
        </w:tc>
        <w:tc>
          <w:tcPr>
            <w:tcW w:w="455" w:type="dxa"/>
            <w:tcBorders>
              <w:top w:val="nil"/>
              <w:left w:val="nil"/>
              <w:bottom w:val="single" w:sz="8" w:space="0" w:color="auto"/>
              <w:right w:val="single" w:sz="8" w:space="0" w:color="auto"/>
            </w:tcBorders>
            <w:shd w:val="clear" w:color="000000" w:fill="FFFFFF"/>
            <w:noWrap/>
            <w:vAlign w:val="center"/>
            <w:hideMark/>
          </w:tcPr>
          <w:p w14:paraId="5651F94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11</w:t>
            </w:r>
          </w:p>
        </w:tc>
        <w:tc>
          <w:tcPr>
            <w:tcW w:w="455" w:type="dxa"/>
            <w:tcBorders>
              <w:top w:val="nil"/>
              <w:left w:val="nil"/>
              <w:bottom w:val="single" w:sz="8" w:space="0" w:color="auto"/>
              <w:right w:val="single" w:sz="8" w:space="0" w:color="auto"/>
            </w:tcBorders>
            <w:shd w:val="clear" w:color="000000" w:fill="FFFFFF"/>
            <w:noWrap/>
            <w:vAlign w:val="center"/>
            <w:hideMark/>
          </w:tcPr>
          <w:p w14:paraId="21D3F334"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12</w:t>
            </w:r>
          </w:p>
        </w:tc>
        <w:tc>
          <w:tcPr>
            <w:tcW w:w="455" w:type="dxa"/>
            <w:tcBorders>
              <w:top w:val="nil"/>
              <w:left w:val="nil"/>
              <w:bottom w:val="single" w:sz="8" w:space="0" w:color="auto"/>
              <w:right w:val="single" w:sz="8" w:space="0" w:color="auto"/>
            </w:tcBorders>
            <w:shd w:val="clear" w:color="000000" w:fill="FFFFFF"/>
            <w:noWrap/>
            <w:vAlign w:val="center"/>
            <w:hideMark/>
          </w:tcPr>
          <w:p w14:paraId="5B25DB6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2</w:t>
            </w:r>
          </w:p>
        </w:tc>
        <w:tc>
          <w:tcPr>
            <w:tcW w:w="455" w:type="dxa"/>
            <w:tcBorders>
              <w:top w:val="nil"/>
              <w:left w:val="nil"/>
              <w:bottom w:val="single" w:sz="8" w:space="0" w:color="auto"/>
              <w:right w:val="single" w:sz="8" w:space="0" w:color="auto"/>
            </w:tcBorders>
            <w:shd w:val="clear" w:color="auto" w:fill="auto"/>
            <w:noWrap/>
            <w:vAlign w:val="center"/>
            <w:hideMark/>
          </w:tcPr>
          <w:p w14:paraId="565E92C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10</w:t>
            </w:r>
          </w:p>
        </w:tc>
        <w:tc>
          <w:tcPr>
            <w:tcW w:w="455" w:type="dxa"/>
            <w:tcBorders>
              <w:top w:val="nil"/>
              <w:left w:val="nil"/>
              <w:bottom w:val="single" w:sz="8" w:space="0" w:color="auto"/>
              <w:right w:val="single" w:sz="8" w:space="0" w:color="auto"/>
            </w:tcBorders>
            <w:shd w:val="clear" w:color="auto" w:fill="auto"/>
            <w:noWrap/>
            <w:vAlign w:val="center"/>
            <w:hideMark/>
          </w:tcPr>
          <w:p w14:paraId="0532858A"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12</w:t>
            </w:r>
          </w:p>
        </w:tc>
        <w:tc>
          <w:tcPr>
            <w:tcW w:w="455" w:type="dxa"/>
            <w:tcBorders>
              <w:top w:val="nil"/>
              <w:left w:val="nil"/>
              <w:bottom w:val="single" w:sz="8" w:space="0" w:color="auto"/>
              <w:right w:val="single" w:sz="8" w:space="0" w:color="auto"/>
            </w:tcBorders>
            <w:shd w:val="clear" w:color="auto" w:fill="auto"/>
            <w:noWrap/>
            <w:vAlign w:val="center"/>
            <w:hideMark/>
          </w:tcPr>
          <w:p w14:paraId="7E39A20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3</w:t>
            </w:r>
          </w:p>
        </w:tc>
        <w:tc>
          <w:tcPr>
            <w:tcW w:w="455" w:type="dxa"/>
            <w:tcBorders>
              <w:top w:val="nil"/>
              <w:left w:val="nil"/>
              <w:bottom w:val="single" w:sz="8" w:space="0" w:color="auto"/>
              <w:right w:val="single" w:sz="8" w:space="0" w:color="auto"/>
            </w:tcBorders>
            <w:shd w:val="clear" w:color="auto" w:fill="auto"/>
            <w:noWrap/>
            <w:vAlign w:val="center"/>
            <w:hideMark/>
          </w:tcPr>
          <w:p w14:paraId="040A98EE"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299" w:type="dxa"/>
            <w:tcBorders>
              <w:top w:val="nil"/>
              <w:left w:val="nil"/>
              <w:bottom w:val="single" w:sz="8" w:space="0" w:color="auto"/>
              <w:right w:val="single" w:sz="8" w:space="0" w:color="auto"/>
            </w:tcBorders>
            <w:shd w:val="clear" w:color="auto" w:fill="auto"/>
            <w:noWrap/>
            <w:vAlign w:val="center"/>
            <w:hideMark/>
          </w:tcPr>
          <w:p w14:paraId="25998B99"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0E8D3BB6"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301" w:type="dxa"/>
            <w:tcBorders>
              <w:top w:val="nil"/>
              <w:left w:val="nil"/>
              <w:bottom w:val="single" w:sz="8" w:space="0" w:color="auto"/>
              <w:right w:val="single" w:sz="8" w:space="0" w:color="auto"/>
            </w:tcBorders>
            <w:shd w:val="clear" w:color="auto" w:fill="auto"/>
            <w:noWrap/>
            <w:vAlign w:val="center"/>
            <w:hideMark/>
          </w:tcPr>
          <w:p w14:paraId="5B386166"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1CFD6D4F"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283" w:type="dxa"/>
            <w:tcBorders>
              <w:top w:val="nil"/>
              <w:left w:val="nil"/>
              <w:bottom w:val="single" w:sz="8" w:space="0" w:color="auto"/>
              <w:right w:val="single" w:sz="8" w:space="0" w:color="auto"/>
            </w:tcBorders>
            <w:shd w:val="clear" w:color="auto" w:fill="auto"/>
            <w:noWrap/>
            <w:vAlign w:val="center"/>
            <w:hideMark/>
          </w:tcPr>
          <w:p w14:paraId="41572EB7"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236" w:type="dxa"/>
            <w:gridSpan w:val="2"/>
            <w:tcBorders>
              <w:top w:val="nil"/>
              <w:left w:val="nil"/>
              <w:bottom w:val="nil"/>
              <w:right w:val="nil"/>
            </w:tcBorders>
            <w:shd w:val="clear" w:color="auto" w:fill="auto"/>
            <w:vAlign w:val="center"/>
            <w:hideMark/>
          </w:tcPr>
          <w:p w14:paraId="48A7F31A"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p>
        </w:tc>
      </w:tr>
      <w:tr w:rsidR="00BC35C2" w:rsidRPr="00BC35C2" w14:paraId="518FF6A4" w14:textId="77777777" w:rsidTr="00BC35C2">
        <w:trPr>
          <w:trHeight w:val="735"/>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465B52B4" w14:textId="77777777" w:rsidR="00BC35C2" w:rsidRPr="00BC35C2" w:rsidRDefault="00BC35C2" w:rsidP="00BC35C2">
            <w:pPr>
              <w:spacing w:after="0" w:line="240" w:lineRule="auto"/>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val="kk-KZ" w:eastAsia="kk-KZ"/>
              </w:rPr>
              <w:t>Жас ерекшелігі әртүрлі топтар (1, 2 жастағы балалар)</w:t>
            </w:r>
          </w:p>
        </w:tc>
        <w:tc>
          <w:tcPr>
            <w:tcW w:w="440" w:type="dxa"/>
            <w:tcBorders>
              <w:top w:val="nil"/>
              <w:left w:val="nil"/>
              <w:bottom w:val="single" w:sz="8" w:space="0" w:color="auto"/>
              <w:right w:val="single" w:sz="8" w:space="0" w:color="auto"/>
            </w:tcBorders>
            <w:shd w:val="clear" w:color="auto" w:fill="auto"/>
            <w:noWrap/>
            <w:vAlign w:val="center"/>
            <w:hideMark/>
          </w:tcPr>
          <w:p w14:paraId="3880B069"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6" w:type="dxa"/>
            <w:tcBorders>
              <w:top w:val="nil"/>
              <w:left w:val="nil"/>
              <w:bottom w:val="single" w:sz="8" w:space="0" w:color="auto"/>
              <w:right w:val="single" w:sz="8" w:space="0" w:color="auto"/>
            </w:tcBorders>
            <w:shd w:val="clear" w:color="auto" w:fill="auto"/>
            <w:noWrap/>
            <w:vAlign w:val="center"/>
            <w:hideMark/>
          </w:tcPr>
          <w:p w14:paraId="3BFC910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6" w:type="dxa"/>
            <w:tcBorders>
              <w:top w:val="nil"/>
              <w:left w:val="nil"/>
              <w:bottom w:val="single" w:sz="8" w:space="0" w:color="auto"/>
              <w:right w:val="single" w:sz="8" w:space="0" w:color="auto"/>
            </w:tcBorders>
            <w:shd w:val="clear" w:color="auto" w:fill="auto"/>
            <w:noWrap/>
            <w:vAlign w:val="center"/>
            <w:hideMark/>
          </w:tcPr>
          <w:p w14:paraId="6353733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6" w:type="dxa"/>
            <w:tcBorders>
              <w:top w:val="nil"/>
              <w:left w:val="nil"/>
              <w:bottom w:val="single" w:sz="8" w:space="0" w:color="auto"/>
              <w:right w:val="single" w:sz="8" w:space="0" w:color="auto"/>
            </w:tcBorders>
            <w:shd w:val="clear" w:color="auto" w:fill="auto"/>
            <w:noWrap/>
            <w:vAlign w:val="center"/>
            <w:hideMark/>
          </w:tcPr>
          <w:p w14:paraId="137799AA"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6" w:type="dxa"/>
            <w:tcBorders>
              <w:top w:val="nil"/>
              <w:left w:val="nil"/>
              <w:bottom w:val="single" w:sz="8" w:space="0" w:color="auto"/>
              <w:right w:val="single" w:sz="8" w:space="0" w:color="auto"/>
            </w:tcBorders>
            <w:shd w:val="clear" w:color="auto" w:fill="auto"/>
            <w:noWrap/>
            <w:vAlign w:val="center"/>
            <w:hideMark/>
          </w:tcPr>
          <w:p w14:paraId="6E4EC754"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6" w:type="dxa"/>
            <w:tcBorders>
              <w:top w:val="nil"/>
              <w:left w:val="nil"/>
              <w:bottom w:val="single" w:sz="8" w:space="0" w:color="auto"/>
              <w:right w:val="single" w:sz="8" w:space="0" w:color="auto"/>
            </w:tcBorders>
            <w:shd w:val="clear" w:color="auto" w:fill="auto"/>
            <w:noWrap/>
            <w:vAlign w:val="center"/>
            <w:hideMark/>
          </w:tcPr>
          <w:p w14:paraId="5F41C0A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78897AB2"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4D34F44D"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038D0EB6"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5579FC56"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000000" w:fill="FFFFFF"/>
            <w:noWrap/>
            <w:vAlign w:val="center"/>
            <w:hideMark/>
          </w:tcPr>
          <w:p w14:paraId="43D24D21"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000000" w:fill="FFFFFF"/>
            <w:noWrap/>
            <w:vAlign w:val="center"/>
            <w:hideMark/>
          </w:tcPr>
          <w:p w14:paraId="75E5B55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000000" w:fill="FFFFFF"/>
            <w:noWrap/>
            <w:vAlign w:val="center"/>
            <w:hideMark/>
          </w:tcPr>
          <w:p w14:paraId="0869C576"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5CC8FC08"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2579B9A4"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49D39049"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545313D7"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299" w:type="dxa"/>
            <w:tcBorders>
              <w:top w:val="nil"/>
              <w:left w:val="nil"/>
              <w:bottom w:val="single" w:sz="8" w:space="0" w:color="auto"/>
              <w:right w:val="single" w:sz="8" w:space="0" w:color="auto"/>
            </w:tcBorders>
            <w:shd w:val="clear" w:color="auto" w:fill="auto"/>
            <w:noWrap/>
            <w:vAlign w:val="center"/>
            <w:hideMark/>
          </w:tcPr>
          <w:p w14:paraId="122CF859"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62402E9E"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301" w:type="dxa"/>
            <w:tcBorders>
              <w:top w:val="nil"/>
              <w:left w:val="nil"/>
              <w:bottom w:val="single" w:sz="8" w:space="0" w:color="auto"/>
              <w:right w:val="single" w:sz="8" w:space="0" w:color="auto"/>
            </w:tcBorders>
            <w:shd w:val="clear" w:color="auto" w:fill="auto"/>
            <w:noWrap/>
            <w:vAlign w:val="center"/>
            <w:hideMark/>
          </w:tcPr>
          <w:p w14:paraId="53495DC1"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409EA6B4"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283" w:type="dxa"/>
            <w:tcBorders>
              <w:top w:val="nil"/>
              <w:left w:val="nil"/>
              <w:bottom w:val="single" w:sz="8" w:space="0" w:color="auto"/>
              <w:right w:val="single" w:sz="8" w:space="0" w:color="auto"/>
            </w:tcBorders>
            <w:shd w:val="clear" w:color="auto" w:fill="auto"/>
            <w:noWrap/>
            <w:vAlign w:val="center"/>
            <w:hideMark/>
          </w:tcPr>
          <w:p w14:paraId="216E2F51"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236" w:type="dxa"/>
            <w:gridSpan w:val="2"/>
            <w:tcBorders>
              <w:top w:val="nil"/>
              <w:left w:val="nil"/>
              <w:bottom w:val="nil"/>
              <w:right w:val="nil"/>
            </w:tcBorders>
            <w:shd w:val="clear" w:color="auto" w:fill="auto"/>
            <w:vAlign w:val="center"/>
            <w:hideMark/>
          </w:tcPr>
          <w:p w14:paraId="1B1A0DCB"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p>
        </w:tc>
      </w:tr>
      <w:tr w:rsidR="00BC35C2" w:rsidRPr="00BC35C2" w14:paraId="120B3D36" w14:textId="77777777" w:rsidTr="00BC35C2">
        <w:trPr>
          <w:trHeight w:val="750"/>
        </w:trPr>
        <w:tc>
          <w:tcPr>
            <w:tcW w:w="841" w:type="dxa"/>
            <w:tcBorders>
              <w:top w:val="nil"/>
              <w:left w:val="single" w:sz="8" w:space="0" w:color="auto"/>
              <w:bottom w:val="single" w:sz="8" w:space="0" w:color="auto"/>
              <w:right w:val="single" w:sz="8" w:space="0" w:color="auto"/>
            </w:tcBorders>
            <w:shd w:val="clear" w:color="auto" w:fill="auto"/>
            <w:vAlign w:val="center"/>
            <w:hideMark/>
          </w:tcPr>
          <w:p w14:paraId="1AF5DFE0" w14:textId="77777777" w:rsidR="00BC35C2" w:rsidRPr="00BC35C2" w:rsidRDefault="00BC35C2" w:rsidP="00BC35C2">
            <w:pPr>
              <w:spacing w:after="0" w:line="240" w:lineRule="auto"/>
              <w:rPr>
                <w:rFonts w:ascii="Times New Roman" w:eastAsia="Times New Roman" w:hAnsi="Times New Roman" w:cs="Times New Roman"/>
                <w:color w:val="000000"/>
                <w:sz w:val="16"/>
                <w:szCs w:val="16"/>
                <w:lang w:val="kk-KZ" w:eastAsia="kk-KZ"/>
              </w:rPr>
            </w:pPr>
            <w:r w:rsidRPr="00BC35C2">
              <w:rPr>
                <w:rFonts w:ascii="Times New Roman" w:eastAsia="Times New Roman" w:hAnsi="Times New Roman" w:cs="Times New Roman"/>
                <w:color w:val="000000"/>
                <w:sz w:val="16"/>
                <w:szCs w:val="16"/>
                <w:lang w:val="kk-KZ" w:eastAsia="kk-KZ"/>
              </w:rPr>
              <w:t>Жас ерекшелігі әртүрлі топтар (3,4,5 жастағы балалар)</w:t>
            </w:r>
          </w:p>
        </w:tc>
        <w:tc>
          <w:tcPr>
            <w:tcW w:w="440" w:type="dxa"/>
            <w:tcBorders>
              <w:top w:val="nil"/>
              <w:left w:val="nil"/>
              <w:bottom w:val="single" w:sz="8" w:space="0" w:color="auto"/>
              <w:right w:val="single" w:sz="8" w:space="0" w:color="auto"/>
            </w:tcBorders>
            <w:shd w:val="clear" w:color="auto" w:fill="auto"/>
            <w:noWrap/>
            <w:vAlign w:val="center"/>
            <w:hideMark/>
          </w:tcPr>
          <w:p w14:paraId="659A563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6" w:type="dxa"/>
            <w:tcBorders>
              <w:top w:val="nil"/>
              <w:left w:val="nil"/>
              <w:bottom w:val="single" w:sz="8" w:space="0" w:color="auto"/>
              <w:right w:val="single" w:sz="8" w:space="0" w:color="auto"/>
            </w:tcBorders>
            <w:shd w:val="clear" w:color="auto" w:fill="auto"/>
            <w:noWrap/>
            <w:vAlign w:val="center"/>
            <w:hideMark/>
          </w:tcPr>
          <w:p w14:paraId="6CEB2F09"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6" w:type="dxa"/>
            <w:tcBorders>
              <w:top w:val="nil"/>
              <w:left w:val="nil"/>
              <w:bottom w:val="single" w:sz="8" w:space="0" w:color="auto"/>
              <w:right w:val="single" w:sz="8" w:space="0" w:color="auto"/>
            </w:tcBorders>
            <w:shd w:val="clear" w:color="auto" w:fill="auto"/>
            <w:noWrap/>
            <w:vAlign w:val="center"/>
            <w:hideMark/>
          </w:tcPr>
          <w:p w14:paraId="1578540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6" w:type="dxa"/>
            <w:tcBorders>
              <w:top w:val="nil"/>
              <w:left w:val="nil"/>
              <w:bottom w:val="single" w:sz="8" w:space="0" w:color="auto"/>
              <w:right w:val="single" w:sz="8" w:space="0" w:color="auto"/>
            </w:tcBorders>
            <w:shd w:val="clear" w:color="auto" w:fill="auto"/>
            <w:noWrap/>
            <w:vAlign w:val="center"/>
            <w:hideMark/>
          </w:tcPr>
          <w:p w14:paraId="443D19DD"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6" w:type="dxa"/>
            <w:tcBorders>
              <w:top w:val="nil"/>
              <w:left w:val="nil"/>
              <w:bottom w:val="single" w:sz="8" w:space="0" w:color="auto"/>
              <w:right w:val="single" w:sz="8" w:space="0" w:color="auto"/>
            </w:tcBorders>
            <w:shd w:val="clear" w:color="auto" w:fill="auto"/>
            <w:noWrap/>
            <w:vAlign w:val="center"/>
            <w:hideMark/>
          </w:tcPr>
          <w:p w14:paraId="77161464"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6" w:type="dxa"/>
            <w:tcBorders>
              <w:top w:val="nil"/>
              <w:left w:val="nil"/>
              <w:bottom w:val="single" w:sz="8" w:space="0" w:color="auto"/>
              <w:right w:val="single" w:sz="8" w:space="0" w:color="auto"/>
            </w:tcBorders>
            <w:shd w:val="clear" w:color="auto" w:fill="auto"/>
            <w:noWrap/>
            <w:vAlign w:val="center"/>
            <w:hideMark/>
          </w:tcPr>
          <w:p w14:paraId="251929C1"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51639A78"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7529C0C3"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5DD4EA81"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4C3545D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000000" w:fill="FFFFFF"/>
            <w:noWrap/>
            <w:vAlign w:val="center"/>
            <w:hideMark/>
          </w:tcPr>
          <w:p w14:paraId="32C4D698"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000000" w:fill="FFFFFF"/>
            <w:noWrap/>
            <w:vAlign w:val="center"/>
            <w:hideMark/>
          </w:tcPr>
          <w:p w14:paraId="4469535E"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000000" w:fill="FFFFFF"/>
            <w:noWrap/>
            <w:vAlign w:val="center"/>
            <w:hideMark/>
          </w:tcPr>
          <w:p w14:paraId="17B0284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5C06BBB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095BEF44"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26F6B562"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6199347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299" w:type="dxa"/>
            <w:tcBorders>
              <w:top w:val="nil"/>
              <w:left w:val="nil"/>
              <w:bottom w:val="single" w:sz="8" w:space="0" w:color="auto"/>
              <w:right w:val="single" w:sz="8" w:space="0" w:color="auto"/>
            </w:tcBorders>
            <w:shd w:val="clear" w:color="auto" w:fill="auto"/>
            <w:noWrap/>
            <w:vAlign w:val="center"/>
            <w:hideMark/>
          </w:tcPr>
          <w:p w14:paraId="4D7F689D"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2BDD3AA2"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301" w:type="dxa"/>
            <w:tcBorders>
              <w:top w:val="nil"/>
              <w:left w:val="nil"/>
              <w:bottom w:val="single" w:sz="8" w:space="0" w:color="auto"/>
              <w:right w:val="single" w:sz="8" w:space="0" w:color="auto"/>
            </w:tcBorders>
            <w:shd w:val="clear" w:color="auto" w:fill="auto"/>
            <w:noWrap/>
            <w:vAlign w:val="center"/>
            <w:hideMark/>
          </w:tcPr>
          <w:p w14:paraId="611F2C6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455" w:type="dxa"/>
            <w:tcBorders>
              <w:top w:val="nil"/>
              <w:left w:val="nil"/>
              <w:bottom w:val="single" w:sz="8" w:space="0" w:color="auto"/>
              <w:right w:val="single" w:sz="8" w:space="0" w:color="auto"/>
            </w:tcBorders>
            <w:shd w:val="clear" w:color="auto" w:fill="auto"/>
            <w:noWrap/>
            <w:vAlign w:val="center"/>
            <w:hideMark/>
          </w:tcPr>
          <w:p w14:paraId="03F70CD7"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283" w:type="dxa"/>
            <w:tcBorders>
              <w:top w:val="nil"/>
              <w:left w:val="nil"/>
              <w:bottom w:val="single" w:sz="8" w:space="0" w:color="auto"/>
              <w:right w:val="single" w:sz="8" w:space="0" w:color="auto"/>
            </w:tcBorders>
            <w:shd w:val="clear" w:color="auto" w:fill="auto"/>
            <w:noWrap/>
            <w:vAlign w:val="center"/>
            <w:hideMark/>
          </w:tcPr>
          <w:p w14:paraId="37B44808"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0</w:t>
            </w:r>
          </w:p>
        </w:tc>
        <w:tc>
          <w:tcPr>
            <w:tcW w:w="236" w:type="dxa"/>
            <w:gridSpan w:val="2"/>
            <w:tcBorders>
              <w:top w:val="nil"/>
              <w:left w:val="nil"/>
              <w:bottom w:val="nil"/>
              <w:right w:val="nil"/>
            </w:tcBorders>
            <w:shd w:val="clear" w:color="auto" w:fill="auto"/>
            <w:vAlign w:val="center"/>
            <w:hideMark/>
          </w:tcPr>
          <w:p w14:paraId="1A3C3007"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p>
        </w:tc>
      </w:tr>
      <w:tr w:rsidR="00BC35C2" w:rsidRPr="00BC35C2" w14:paraId="5D4EB475" w14:textId="77777777" w:rsidTr="00BC35C2">
        <w:trPr>
          <w:trHeight w:val="315"/>
        </w:trPr>
        <w:tc>
          <w:tcPr>
            <w:tcW w:w="841" w:type="dxa"/>
            <w:tcBorders>
              <w:top w:val="nil"/>
              <w:left w:val="single" w:sz="8" w:space="0" w:color="auto"/>
              <w:bottom w:val="single" w:sz="8" w:space="0" w:color="auto"/>
              <w:right w:val="single" w:sz="8" w:space="0" w:color="auto"/>
            </w:tcBorders>
            <w:shd w:val="clear" w:color="auto" w:fill="auto"/>
            <w:noWrap/>
            <w:vAlign w:val="center"/>
            <w:hideMark/>
          </w:tcPr>
          <w:p w14:paraId="5437EABA" w14:textId="77777777" w:rsidR="00BC35C2" w:rsidRPr="00BC35C2" w:rsidRDefault="00BC35C2" w:rsidP="00BC35C2">
            <w:pPr>
              <w:spacing w:after="0" w:line="240" w:lineRule="auto"/>
              <w:jc w:val="center"/>
              <w:rPr>
                <w:rFonts w:ascii="Times New Roman" w:eastAsia="Times New Roman" w:hAnsi="Times New Roman" w:cs="Times New Roman"/>
                <w:b/>
                <w:bCs/>
                <w:color w:val="000000"/>
                <w:sz w:val="16"/>
                <w:szCs w:val="16"/>
                <w:lang w:val="kk-KZ" w:eastAsia="kk-KZ"/>
              </w:rPr>
            </w:pPr>
            <w:proofErr w:type="spellStart"/>
            <w:r w:rsidRPr="00BC35C2">
              <w:rPr>
                <w:rFonts w:ascii="Times New Roman" w:eastAsia="Times New Roman" w:hAnsi="Times New Roman" w:cs="Times New Roman"/>
                <w:b/>
                <w:bCs/>
                <w:color w:val="000000"/>
                <w:sz w:val="16"/>
                <w:szCs w:val="16"/>
                <w:lang w:eastAsia="kk-KZ"/>
              </w:rPr>
              <w:t>Барлығы</w:t>
            </w:r>
            <w:proofErr w:type="spellEnd"/>
          </w:p>
        </w:tc>
        <w:tc>
          <w:tcPr>
            <w:tcW w:w="440" w:type="dxa"/>
            <w:tcBorders>
              <w:top w:val="nil"/>
              <w:left w:val="nil"/>
              <w:bottom w:val="single" w:sz="8" w:space="0" w:color="auto"/>
              <w:right w:val="single" w:sz="8" w:space="0" w:color="auto"/>
            </w:tcBorders>
            <w:shd w:val="clear" w:color="auto" w:fill="auto"/>
            <w:noWrap/>
            <w:vAlign w:val="center"/>
            <w:hideMark/>
          </w:tcPr>
          <w:p w14:paraId="0034BE8F"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250</w:t>
            </w:r>
          </w:p>
        </w:tc>
        <w:tc>
          <w:tcPr>
            <w:tcW w:w="456" w:type="dxa"/>
            <w:tcBorders>
              <w:top w:val="nil"/>
              <w:left w:val="nil"/>
              <w:bottom w:val="single" w:sz="8" w:space="0" w:color="auto"/>
              <w:right w:val="single" w:sz="8" w:space="0" w:color="auto"/>
            </w:tcBorders>
            <w:shd w:val="clear" w:color="auto" w:fill="auto"/>
            <w:noWrap/>
            <w:vAlign w:val="center"/>
            <w:hideMark/>
          </w:tcPr>
          <w:p w14:paraId="027F3764"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53</w:t>
            </w:r>
          </w:p>
        </w:tc>
        <w:tc>
          <w:tcPr>
            <w:tcW w:w="456" w:type="dxa"/>
            <w:tcBorders>
              <w:top w:val="nil"/>
              <w:left w:val="nil"/>
              <w:bottom w:val="single" w:sz="8" w:space="0" w:color="auto"/>
              <w:right w:val="single" w:sz="8" w:space="0" w:color="auto"/>
            </w:tcBorders>
            <w:shd w:val="clear" w:color="auto" w:fill="auto"/>
            <w:noWrap/>
            <w:vAlign w:val="center"/>
            <w:hideMark/>
          </w:tcPr>
          <w:p w14:paraId="657C96B9"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124</w:t>
            </w:r>
          </w:p>
        </w:tc>
        <w:tc>
          <w:tcPr>
            <w:tcW w:w="456" w:type="dxa"/>
            <w:tcBorders>
              <w:top w:val="nil"/>
              <w:left w:val="nil"/>
              <w:bottom w:val="single" w:sz="8" w:space="0" w:color="auto"/>
              <w:right w:val="single" w:sz="8" w:space="0" w:color="auto"/>
            </w:tcBorders>
            <w:shd w:val="clear" w:color="auto" w:fill="auto"/>
            <w:noWrap/>
            <w:vAlign w:val="center"/>
            <w:hideMark/>
          </w:tcPr>
          <w:p w14:paraId="77AF238A"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73</w:t>
            </w:r>
          </w:p>
        </w:tc>
        <w:tc>
          <w:tcPr>
            <w:tcW w:w="456" w:type="dxa"/>
            <w:tcBorders>
              <w:top w:val="nil"/>
              <w:left w:val="nil"/>
              <w:bottom w:val="single" w:sz="8" w:space="0" w:color="auto"/>
              <w:right w:val="single" w:sz="8" w:space="0" w:color="auto"/>
            </w:tcBorders>
            <w:shd w:val="clear" w:color="auto" w:fill="auto"/>
            <w:noWrap/>
            <w:vAlign w:val="center"/>
            <w:hideMark/>
          </w:tcPr>
          <w:p w14:paraId="14F35813"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50</w:t>
            </w:r>
          </w:p>
        </w:tc>
        <w:tc>
          <w:tcPr>
            <w:tcW w:w="456" w:type="dxa"/>
            <w:tcBorders>
              <w:top w:val="nil"/>
              <w:left w:val="nil"/>
              <w:bottom w:val="single" w:sz="8" w:space="0" w:color="auto"/>
              <w:right w:val="single" w:sz="8" w:space="0" w:color="auto"/>
            </w:tcBorders>
            <w:shd w:val="clear" w:color="auto" w:fill="auto"/>
            <w:noWrap/>
            <w:vAlign w:val="center"/>
            <w:hideMark/>
          </w:tcPr>
          <w:p w14:paraId="56869CF4"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118</w:t>
            </w:r>
          </w:p>
        </w:tc>
        <w:tc>
          <w:tcPr>
            <w:tcW w:w="455" w:type="dxa"/>
            <w:tcBorders>
              <w:top w:val="nil"/>
              <w:left w:val="nil"/>
              <w:bottom w:val="single" w:sz="8" w:space="0" w:color="auto"/>
              <w:right w:val="single" w:sz="8" w:space="0" w:color="auto"/>
            </w:tcBorders>
            <w:shd w:val="clear" w:color="auto" w:fill="auto"/>
            <w:noWrap/>
            <w:vAlign w:val="center"/>
            <w:hideMark/>
          </w:tcPr>
          <w:p w14:paraId="0540247F"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82</w:t>
            </w:r>
          </w:p>
        </w:tc>
        <w:tc>
          <w:tcPr>
            <w:tcW w:w="455" w:type="dxa"/>
            <w:tcBorders>
              <w:top w:val="nil"/>
              <w:left w:val="nil"/>
              <w:bottom w:val="single" w:sz="8" w:space="0" w:color="auto"/>
              <w:right w:val="single" w:sz="8" w:space="0" w:color="auto"/>
            </w:tcBorders>
            <w:shd w:val="clear" w:color="auto" w:fill="auto"/>
            <w:noWrap/>
            <w:vAlign w:val="center"/>
            <w:hideMark/>
          </w:tcPr>
          <w:p w14:paraId="08C4C62D"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49</w:t>
            </w:r>
          </w:p>
        </w:tc>
        <w:tc>
          <w:tcPr>
            <w:tcW w:w="455" w:type="dxa"/>
            <w:tcBorders>
              <w:top w:val="nil"/>
              <w:left w:val="nil"/>
              <w:bottom w:val="single" w:sz="8" w:space="0" w:color="auto"/>
              <w:right w:val="single" w:sz="8" w:space="0" w:color="auto"/>
            </w:tcBorders>
            <w:shd w:val="clear" w:color="auto" w:fill="auto"/>
            <w:noWrap/>
            <w:vAlign w:val="center"/>
            <w:hideMark/>
          </w:tcPr>
          <w:p w14:paraId="7FF35C00"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117</w:t>
            </w:r>
          </w:p>
        </w:tc>
        <w:tc>
          <w:tcPr>
            <w:tcW w:w="455" w:type="dxa"/>
            <w:tcBorders>
              <w:top w:val="nil"/>
              <w:left w:val="nil"/>
              <w:bottom w:val="single" w:sz="8" w:space="0" w:color="auto"/>
              <w:right w:val="single" w:sz="8" w:space="0" w:color="auto"/>
            </w:tcBorders>
            <w:shd w:val="clear" w:color="auto" w:fill="auto"/>
            <w:noWrap/>
            <w:vAlign w:val="center"/>
            <w:hideMark/>
          </w:tcPr>
          <w:p w14:paraId="361D59EC"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84</w:t>
            </w:r>
          </w:p>
        </w:tc>
        <w:tc>
          <w:tcPr>
            <w:tcW w:w="455" w:type="dxa"/>
            <w:tcBorders>
              <w:top w:val="nil"/>
              <w:left w:val="nil"/>
              <w:bottom w:val="single" w:sz="8" w:space="0" w:color="auto"/>
              <w:right w:val="single" w:sz="8" w:space="0" w:color="auto"/>
            </w:tcBorders>
            <w:shd w:val="clear" w:color="000000" w:fill="FFFFFF"/>
            <w:noWrap/>
            <w:vAlign w:val="center"/>
            <w:hideMark/>
          </w:tcPr>
          <w:p w14:paraId="1F0F7832"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55</w:t>
            </w:r>
          </w:p>
        </w:tc>
        <w:tc>
          <w:tcPr>
            <w:tcW w:w="455" w:type="dxa"/>
            <w:tcBorders>
              <w:top w:val="nil"/>
              <w:left w:val="nil"/>
              <w:bottom w:val="single" w:sz="8" w:space="0" w:color="auto"/>
              <w:right w:val="single" w:sz="8" w:space="0" w:color="auto"/>
            </w:tcBorders>
            <w:shd w:val="clear" w:color="000000" w:fill="FFFFFF"/>
            <w:noWrap/>
            <w:vAlign w:val="center"/>
            <w:hideMark/>
          </w:tcPr>
          <w:p w14:paraId="2F82D841"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126</w:t>
            </w:r>
          </w:p>
        </w:tc>
        <w:tc>
          <w:tcPr>
            <w:tcW w:w="455" w:type="dxa"/>
            <w:tcBorders>
              <w:top w:val="nil"/>
              <w:left w:val="nil"/>
              <w:bottom w:val="single" w:sz="8" w:space="0" w:color="auto"/>
              <w:right w:val="single" w:sz="8" w:space="0" w:color="auto"/>
            </w:tcBorders>
            <w:shd w:val="clear" w:color="000000" w:fill="FFFFFF"/>
            <w:noWrap/>
            <w:vAlign w:val="center"/>
            <w:hideMark/>
          </w:tcPr>
          <w:p w14:paraId="49AEF108"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69</w:t>
            </w:r>
          </w:p>
        </w:tc>
        <w:tc>
          <w:tcPr>
            <w:tcW w:w="455" w:type="dxa"/>
            <w:tcBorders>
              <w:top w:val="nil"/>
              <w:left w:val="nil"/>
              <w:bottom w:val="single" w:sz="8" w:space="0" w:color="auto"/>
              <w:right w:val="single" w:sz="8" w:space="0" w:color="auto"/>
            </w:tcBorders>
            <w:shd w:val="clear" w:color="auto" w:fill="auto"/>
            <w:noWrap/>
            <w:vAlign w:val="center"/>
            <w:hideMark/>
          </w:tcPr>
          <w:p w14:paraId="57619B51"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53</w:t>
            </w:r>
          </w:p>
        </w:tc>
        <w:tc>
          <w:tcPr>
            <w:tcW w:w="455" w:type="dxa"/>
            <w:tcBorders>
              <w:top w:val="nil"/>
              <w:left w:val="nil"/>
              <w:bottom w:val="single" w:sz="8" w:space="0" w:color="auto"/>
              <w:right w:val="single" w:sz="8" w:space="0" w:color="auto"/>
            </w:tcBorders>
            <w:shd w:val="clear" w:color="auto" w:fill="auto"/>
            <w:noWrap/>
            <w:vAlign w:val="center"/>
            <w:hideMark/>
          </w:tcPr>
          <w:p w14:paraId="56906357"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117</w:t>
            </w:r>
          </w:p>
        </w:tc>
        <w:tc>
          <w:tcPr>
            <w:tcW w:w="455" w:type="dxa"/>
            <w:tcBorders>
              <w:top w:val="nil"/>
              <w:left w:val="nil"/>
              <w:bottom w:val="single" w:sz="8" w:space="0" w:color="auto"/>
              <w:right w:val="single" w:sz="8" w:space="0" w:color="auto"/>
            </w:tcBorders>
            <w:shd w:val="clear" w:color="auto" w:fill="auto"/>
            <w:noWrap/>
            <w:vAlign w:val="center"/>
            <w:hideMark/>
          </w:tcPr>
          <w:p w14:paraId="7C3FF68A"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80</w:t>
            </w:r>
          </w:p>
        </w:tc>
        <w:tc>
          <w:tcPr>
            <w:tcW w:w="455" w:type="dxa"/>
            <w:tcBorders>
              <w:top w:val="nil"/>
              <w:left w:val="nil"/>
              <w:bottom w:val="single" w:sz="8" w:space="0" w:color="auto"/>
              <w:right w:val="single" w:sz="8" w:space="0" w:color="auto"/>
            </w:tcBorders>
            <w:shd w:val="clear" w:color="auto" w:fill="auto"/>
            <w:noWrap/>
            <w:vAlign w:val="center"/>
            <w:hideMark/>
          </w:tcPr>
          <w:p w14:paraId="3CE20897"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299" w:type="dxa"/>
            <w:tcBorders>
              <w:top w:val="nil"/>
              <w:left w:val="nil"/>
              <w:bottom w:val="single" w:sz="8" w:space="0" w:color="auto"/>
              <w:right w:val="single" w:sz="8" w:space="0" w:color="auto"/>
            </w:tcBorders>
            <w:shd w:val="clear" w:color="auto" w:fill="auto"/>
            <w:noWrap/>
            <w:vAlign w:val="center"/>
            <w:hideMark/>
          </w:tcPr>
          <w:p w14:paraId="46705775" w14:textId="77777777" w:rsidR="00BC35C2" w:rsidRPr="00BC35C2" w:rsidRDefault="00BC35C2" w:rsidP="00BC35C2">
            <w:pPr>
              <w:spacing w:after="0" w:line="240" w:lineRule="auto"/>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5ED7EBB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301" w:type="dxa"/>
            <w:tcBorders>
              <w:top w:val="nil"/>
              <w:left w:val="nil"/>
              <w:bottom w:val="single" w:sz="8" w:space="0" w:color="auto"/>
              <w:right w:val="single" w:sz="8" w:space="0" w:color="auto"/>
            </w:tcBorders>
            <w:shd w:val="clear" w:color="auto" w:fill="auto"/>
            <w:noWrap/>
            <w:vAlign w:val="center"/>
            <w:hideMark/>
          </w:tcPr>
          <w:p w14:paraId="1C7B6909" w14:textId="77777777" w:rsidR="00BC35C2" w:rsidRPr="00BC35C2" w:rsidRDefault="00BC35C2" w:rsidP="00BC35C2">
            <w:pPr>
              <w:spacing w:after="0" w:line="240" w:lineRule="auto"/>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45793AA9"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283" w:type="dxa"/>
            <w:tcBorders>
              <w:top w:val="nil"/>
              <w:left w:val="nil"/>
              <w:bottom w:val="single" w:sz="8" w:space="0" w:color="auto"/>
              <w:right w:val="single" w:sz="8" w:space="0" w:color="auto"/>
            </w:tcBorders>
            <w:shd w:val="clear" w:color="auto" w:fill="auto"/>
            <w:noWrap/>
            <w:vAlign w:val="center"/>
            <w:hideMark/>
          </w:tcPr>
          <w:p w14:paraId="56CC4EAB" w14:textId="77777777" w:rsidR="00BC35C2" w:rsidRPr="00BC35C2" w:rsidRDefault="00BC35C2" w:rsidP="00BC35C2">
            <w:pPr>
              <w:spacing w:after="0" w:line="240" w:lineRule="auto"/>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236" w:type="dxa"/>
            <w:gridSpan w:val="2"/>
            <w:tcBorders>
              <w:top w:val="nil"/>
              <w:left w:val="nil"/>
              <w:bottom w:val="nil"/>
              <w:right w:val="nil"/>
            </w:tcBorders>
            <w:shd w:val="clear" w:color="auto" w:fill="auto"/>
            <w:vAlign w:val="center"/>
            <w:hideMark/>
          </w:tcPr>
          <w:p w14:paraId="76F2D7D3" w14:textId="77777777" w:rsidR="00BC35C2" w:rsidRPr="00BC35C2" w:rsidRDefault="00BC35C2" w:rsidP="00BC35C2">
            <w:pPr>
              <w:spacing w:after="0" w:line="240" w:lineRule="auto"/>
              <w:rPr>
                <w:rFonts w:ascii="Calibri" w:eastAsia="Times New Roman" w:hAnsi="Calibri" w:cs="Calibri"/>
                <w:color w:val="000000"/>
                <w:sz w:val="16"/>
                <w:szCs w:val="16"/>
                <w:lang w:val="kk-KZ" w:eastAsia="kk-KZ"/>
              </w:rPr>
            </w:pPr>
          </w:p>
        </w:tc>
      </w:tr>
      <w:tr w:rsidR="00BC35C2" w:rsidRPr="00BC35C2" w14:paraId="54A63164" w14:textId="77777777" w:rsidTr="00BC35C2">
        <w:trPr>
          <w:trHeight w:val="315"/>
        </w:trPr>
        <w:tc>
          <w:tcPr>
            <w:tcW w:w="841" w:type="dxa"/>
            <w:tcBorders>
              <w:top w:val="nil"/>
              <w:left w:val="single" w:sz="8" w:space="0" w:color="auto"/>
              <w:bottom w:val="single" w:sz="8" w:space="0" w:color="auto"/>
              <w:right w:val="nil"/>
            </w:tcBorders>
            <w:shd w:val="clear" w:color="auto" w:fill="auto"/>
            <w:vAlign w:val="center"/>
            <w:hideMark/>
          </w:tcPr>
          <w:p w14:paraId="2F6DE19E" w14:textId="77777777" w:rsidR="00BC35C2" w:rsidRPr="00BC35C2" w:rsidRDefault="00BC35C2" w:rsidP="00BC35C2">
            <w:pPr>
              <w:spacing w:after="0" w:line="240" w:lineRule="auto"/>
              <w:jc w:val="center"/>
              <w:rPr>
                <w:rFonts w:ascii="Times New Roman" w:eastAsia="Times New Roman" w:hAnsi="Times New Roman" w:cs="Times New Roman"/>
                <w:b/>
                <w:bCs/>
                <w:color w:val="000000"/>
                <w:sz w:val="16"/>
                <w:szCs w:val="16"/>
                <w:lang w:val="kk-KZ" w:eastAsia="kk-KZ"/>
              </w:rPr>
            </w:pPr>
            <w:r w:rsidRPr="00BC35C2">
              <w:rPr>
                <w:rFonts w:ascii="Times New Roman" w:eastAsia="Times New Roman" w:hAnsi="Times New Roman" w:cs="Times New Roman"/>
                <w:b/>
                <w:bCs/>
                <w:color w:val="000000"/>
                <w:sz w:val="16"/>
                <w:szCs w:val="16"/>
                <w:lang w:val="kk-KZ" w:eastAsia="kk-KZ"/>
              </w:rPr>
              <w:t>69%</w:t>
            </w:r>
          </w:p>
        </w:tc>
        <w:tc>
          <w:tcPr>
            <w:tcW w:w="440" w:type="dxa"/>
            <w:tcBorders>
              <w:top w:val="nil"/>
              <w:left w:val="single" w:sz="8" w:space="0" w:color="auto"/>
              <w:bottom w:val="single" w:sz="8" w:space="0" w:color="auto"/>
              <w:right w:val="single" w:sz="8" w:space="0" w:color="auto"/>
            </w:tcBorders>
            <w:shd w:val="clear" w:color="auto" w:fill="auto"/>
            <w:vAlign w:val="center"/>
            <w:hideMark/>
          </w:tcPr>
          <w:p w14:paraId="25754091" w14:textId="77777777" w:rsidR="00BC35C2" w:rsidRPr="00BC35C2" w:rsidRDefault="00BC35C2" w:rsidP="00BC35C2">
            <w:pPr>
              <w:spacing w:after="0" w:line="240" w:lineRule="auto"/>
              <w:jc w:val="center"/>
              <w:rPr>
                <w:rFonts w:ascii="Calibri" w:eastAsia="Times New Roman" w:hAnsi="Calibri" w:cs="Calibri"/>
                <w:b/>
                <w:bCs/>
                <w:color w:val="000000"/>
                <w:sz w:val="16"/>
                <w:szCs w:val="16"/>
                <w:lang w:val="kk-KZ" w:eastAsia="kk-KZ"/>
              </w:rPr>
            </w:pPr>
            <w:r w:rsidRPr="00BC35C2">
              <w:rPr>
                <w:rFonts w:ascii="Calibri" w:eastAsia="Times New Roman" w:hAnsi="Calibri" w:cs="Calibri"/>
                <w:b/>
                <w:bCs/>
                <w:color w:val="000000"/>
                <w:sz w:val="16"/>
                <w:szCs w:val="16"/>
                <w:lang w:eastAsia="kk-KZ"/>
              </w:rPr>
              <w:t>100</w:t>
            </w:r>
          </w:p>
        </w:tc>
        <w:tc>
          <w:tcPr>
            <w:tcW w:w="456" w:type="dxa"/>
            <w:tcBorders>
              <w:top w:val="nil"/>
              <w:left w:val="nil"/>
              <w:bottom w:val="single" w:sz="8" w:space="0" w:color="auto"/>
              <w:right w:val="single" w:sz="8" w:space="0" w:color="auto"/>
            </w:tcBorders>
            <w:shd w:val="clear" w:color="auto" w:fill="auto"/>
            <w:noWrap/>
            <w:vAlign w:val="center"/>
            <w:hideMark/>
          </w:tcPr>
          <w:p w14:paraId="1E3AD02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21</w:t>
            </w:r>
          </w:p>
        </w:tc>
        <w:tc>
          <w:tcPr>
            <w:tcW w:w="456" w:type="dxa"/>
            <w:tcBorders>
              <w:top w:val="nil"/>
              <w:left w:val="nil"/>
              <w:bottom w:val="single" w:sz="8" w:space="0" w:color="auto"/>
              <w:right w:val="single" w:sz="8" w:space="0" w:color="auto"/>
            </w:tcBorders>
            <w:shd w:val="clear" w:color="auto" w:fill="auto"/>
            <w:noWrap/>
            <w:vAlign w:val="center"/>
            <w:hideMark/>
          </w:tcPr>
          <w:p w14:paraId="5150E52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50</w:t>
            </w:r>
          </w:p>
        </w:tc>
        <w:tc>
          <w:tcPr>
            <w:tcW w:w="456" w:type="dxa"/>
            <w:tcBorders>
              <w:top w:val="nil"/>
              <w:left w:val="nil"/>
              <w:bottom w:val="single" w:sz="8" w:space="0" w:color="auto"/>
              <w:right w:val="single" w:sz="8" w:space="0" w:color="auto"/>
            </w:tcBorders>
            <w:shd w:val="clear" w:color="auto" w:fill="auto"/>
            <w:noWrap/>
            <w:vAlign w:val="center"/>
            <w:hideMark/>
          </w:tcPr>
          <w:p w14:paraId="2772DEDC"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val="kk-KZ" w:eastAsia="kk-KZ"/>
              </w:rPr>
              <w:t>29</w:t>
            </w:r>
          </w:p>
        </w:tc>
        <w:tc>
          <w:tcPr>
            <w:tcW w:w="456" w:type="dxa"/>
            <w:tcBorders>
              <w:top w:val="nil"/>
              <w:left w:val="nil"/>
              <w:bottom w:val="single" w:sz="8" w:space="0" w:color="auto"/>
              <w:right w:val="single" w:sz="8" w:space="0" w:color="auto"/>
            </w:tcBorders>
            <w:shd w:val="clear" w:color="000000" w:fill="FFFFFF"/>
            <w:noWrap/>
            <w:vAlign w:val="center"/>
            <w:hideMark/>
          </w:tcPr>
          <w:p w14:paraId="7CDC566A"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20</w:t>
            </w:r>
          </w:p>
        </w:tc>
        <w:tc>
          <w:tcPr>
            <w:tcW w:w="456" w:type="dxa"/>
            <w:tcBorders>
              <w:top w:val="nil"/>
              <w:left w:val="nil"/>
              <w:bottom w:val="single" w:sz="8" w:space="0" w:color="auto"/>
              <w:right w:val="single" w:sz="8" w:space="0" w:color="auto"/>
            </w:tcBorders>
            <w:shd w:val="clear" w:color="000000" w:fill="FFFFFF"/>
            <w:noWrap/>
            <w:vAlign w:val="center"/>
            <w:hideMark/>
          </w:tcPr>
          <w:p w14:paraId="2BEC1F10"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47</w:t>
            </w:r>
          </w:p>
        </w:tc>
        <w:tc>
          <w:tcPr>
            <w:tcW w:w="455" w:type="dxa"/>
            <w:tcBorders>
              <w:top w:val="nil"/>
              <w:left w:val="nil"/>
              <w:bottom w:val="single" w:sz="8" w:space="0" w:color="auto"/>
              <w:right w:val="single" w:sz="8" w:space="0" w:color="auto"/>
            </w:tcBorders>
            <w:shd w:val="clear" w:color="000000" w:fill="FFFFFF"/>
            <w:noWrap/>
            <w:vAlign w:val="center"/>
            <w:hideMark/>
          </w:tcPr>
          <w:p w14:paraId="1C707AB6"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33</w:t>
            </w:r>
          </w:p>
        </w:tc>
        <w:tc>
          <w:tcPr>
            <w:tcW w:w="455" w:type="dxa"/>
            <w:tcBorders>
              <w:top w:val="nil"/>
              <w:left w:val="nil"/>
              <w:bottom w:val="single" w:sz="8" w:space="0" w:color="auto"/>
              <w:right w:val="single" w:sz="8" w:space="0" w:color="auto"/>
            </w:tcBorders>
            <w:shd w:val="clear" w:color="000000" w:fill="FFFFFF"/>
            <w:noWrap/>
            <w:vAlign w:val="center"/>
            <w:hideMark/>
          </w:tcPr>
          <w:p w14:paraId="2220600D"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20</w:t>
            </w:r>
          </w:p>
        </w:tc>
        <w:tc>
          <w:tcPr>
            <w:tcW w:w="455" w:type="dxa"/>
            <w:tcBorders>
              <w:top w:val="nil"/>
              <w:left w:val="nil"/>
              <w:bottom w:val="single" w:sz="8" w:space="0" w:color="auto"/>
              <w:right w:val="single" w:sz="8" w:space="0" w:color="auto"/>
            </w:tcBorders>
            <w:shd w:val="clear" w:color="000000" w:fill="FFFFFF"/>
            <w:noWrap/>
            <w:vAlign w:val="center"/>
            <w:hideMark/>
          </w:tcPr>
          <w:p w14:paraId="4F119496"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47</w:t>
            </w:r>
          </w:p>
        </w:tc>
        <w:tc>
          <w:tcPr>
            <w:tcW w:w="455" w:type="dxa"/>
            <w:tcBorders>
              <w:top w:val="nil"/>
              <w:left w:val="nil"/>
              <w:bottom w:val="single" w:sz="8" w:space="0" w:color="auto"/>
              <w:right w:val="single" w:sz="8" w:space="0" w:color="auto"/>
            </w:tcBorders>
            <w:shd w:val="clear" w:color="000000" w:fill="FFFFFF"/>
            <w:noWrap/>
            <w:vAlign w:val="center"/>
            <w:hideMark/>
          </w:tcPr>
          <w:p w14:paraId="707E0B5E"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34</w:t>
            </w:r>
          </w:p>
        </w:tc>
        <w:tc>
          <w:tcPr>
            <w:tcW w:w="455" w:type="dxa"/>
            <w:tcBorders>
              <w:top w:val="nil"/>
              <w:left w:val="nil"/>
              <w:bottom w:val="single" w:sz="8" w:space="0" w:color="auto"/>
              <w:right w:val="single" w:sz="8" w:space="0" w:color="auto"/>
            </w:tcBorders>
            <w:shd w:val="clear" w:color="000000" w:fill="FFFFFF"/>
            <w:noWrap/>
            <w:vAlign w:val="center"/>
            <w:hideMark/>
          </w:tcPr>
          <w:p w14:paraId="2E86FCED"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22</w:t>
            </w:r>
          </w:p>
        </w:tc>
        <w:tc>
          <w:tcPr>
            <w:tcW w:w="455" w:type="dxa"/>
            <w:tcBorders>
              <w:top w:val="nil"/>
              <w:left w:val="nil"/>
              <w:bottom w:val="single" w:sz="8" w:space="0" w:color="auto"/>
              <w:right w:val="single" w:sz="8" w:space="0" w:color="auto"/>
            </w:tcBorders>
            <w:shd w:val="clear" w:color="000000" w:fill="FFFFFF"/>
            <w:noWrap/>
            <w:vAlign w:val="center"/>
            <w:hideMark/>
          </w:tcPr>
          <w:p w14:paraId="0BA1D99B"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50</w:t>
            </w:r>
          </w:p>
        </w:tc>
        <w:tc>
          <w:tcPr>
            <w:tcW w:w="455" w:type="dxa"/>
            <w:tcBorders>
              <w:top w:val="nil"/>
              <w:left w:val="nil"/>
              <w:bottom w:val="single" w:sz="8" w:space="0" w:color="auto"/>
              <w:right w:val="single" w:sz="8" w:space="0" w:color="auto"/>
            </w:tcBorders>
            <w:shd w:val="clear" w:color="000000" w:fill="FFFFFF"/>
            <w:noWrap/>
            <w:vAlign w:val="center"/>
            <w:hideMark/>
          </w:tcPr>
          <w:p w14:paraId="5B25CA0D"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28</w:t>
            </w:r>
          </w:p>
        </w:tc>
        <w:tc>
          <w:tcPr>
            <w:tcW w:w="455" w:type="dxa"/>
            <w:tcBorders>
              <w:top w:val="nil"/>
              <w:left w:val="nil"/>
              <w:bottom w:val="single" w:sz="8" w:space="0" w:color="auto"/>
              <w:right w:val="single" w:sz="8" w:space="0" w:color="auto"/>
            </w:tcBorders>
            <w:shd w:val="clear" w:color="auto" w:fill="auto"/>
            <w:noWrap/>
            <w:vAlign w:val="center"/>
            <w:hideMark/>
          </w:tcPr>
          <w:p w14:paraId="53C53E2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17</w:t>
            </w:r>
          </w:p>
        </w:tc>
        <w:tc>
          <w:tcPr>
            <w:tcW w:w="455" w:type="dxa"/>
            <w:tcBorders>
              <w:top w:val="nil"/>
              <w:left w:val="nil"/>
              <w:bottom w:val="single" w:sz="8" w:space="0" w:color="auto"/>
              <w:right w:val="single" w:sz="8" w:space="0" w:color="auto"/>
            </w:tcBorders>
            <w:shd w:val="clear" w:color="auto" w:fill="auto"/>
            <w:noWrap/>
            <w:vAlign w:val="center"/>
            <w:hideMark/>
          </w:tcPr>
          <w:p w14:paraId="50EE0115"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47</w:t>
            </w:r>
          </w:p>
        </w:tc>
        <w:tc>
          <w:tcPr>
            <w:tcW w:w="455" w:type="dxa"/>
            <w:tcBorders>
              <w:top w:val="nil"/>
              <w:left w:val="nil"/>
              <w:bottom w:val="single" w:sz="8" w:space="0" w:color="auto"/>
              <w:right w:val="single" w:sz="8" w:space="0" w:color="auto"/>
            </w:tcBorders>
            <w:shd w:val="clear" w:color="auto" w:fill="auto"/>
            <w:noWrap/>
            <w:vAlign w:val="center"/>
            <w:hideMark/>
          </w:tcPr>
          <w:p w14:paraId="55AC7531" w14:textId="77777777" w:rsidR="00BC35C2" w:rsidRPr="00BC35C2" w:rsidRDefault="00BC35C2" w:rsidP="00BC35C2">
            <w:pPr>
              <w:spacing w:after="0" w:line="240" w:lineRule="auto"/>
              <w:jc w:val="center"/>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32</w:t>
            </w:r>
          </w:p>
        </w:tc>
        <w:tc>
          <w:tcPr>
            <w:tcW w:w="455" w:type="dxa"/>
            <w:tcBorders>
              <w:top w:val="nil"/>
              <w:left w:val="nil"/>
              <w:bottom w:val="single" w:sz="8" w:space="0" w:color="auto"/>
              <w:right w:val="single" w:sz="8" w:space="0" w:color="auto"/>
            </w:tcBorders>
            <w:shd w:val="clear" w:color="auto" w:fill="auto"/>
            <w:noWrap/>
            <w:vAlign w:val="center"/>
            <w:hideMark/>
          </w:tcPr>
          <w:p w14:paraId="5418CE96" w14:textId="77777777" w:rsidR="00BC35C2" w:rsidRPr="00BC35C2" w:rsidRDefault="00BC35C2" w:rsidP="00BC35C2">
            <w:pPr>
              <w:spacing w:after="0" w:line="240" w:lineRule="auto"/>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299" w:type="dxa"/>
            <w:tcBorders>
              <w:top w:val="nil"/>
              <w:left w:val="nil"/>
              <w:bottom w:val="single" w:sz="8" w:space="0" w:color="auto"/>
              <w:right w:val="single" w:sz="8" w:space="0" w:color="auto"/>
            </w:tcBorders>
            <w:shd w:val="clear" w:color="auto" w:fill="auto"/>
            <w:noWrap/>
            <w:vAlign w:val="center"/>
            <w:hideMark/>
          </w:tcPr>
          <w:p w14:paraId="56BA3F03" w14:textId="77777777" w:rsidR="00BC35C2" w:rsidRPr="00BC35C2" w:rsidRDefault="00BC35C2" w:rsidP="00BC35C2">
            <w:pPr>
              <w:spacing w:after="0" w:line="240" w:lineRule="auto"/>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42102CDB" w14:textId="77777777" w:rsidR="00BC35C2" w:rsidRPr="00BC35C2" w:rsidRDefault="00BC35C2" w:rsidP="00BC35C2">
            <w:pPr>
              <w:spacing w:after="0" w:line="240" w:lineRule="auto"/>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301" w:type="dxa"/>
            <w:tcBorders>
              <w:top w:val="nil"/>
              <w:left w:val="nil"/>
              <w:bottom w:val="single" w:sz="8" w:space="0" w:color="auto"/>
              <w:right w:val="single" w:sz="8" w:space="0" w:color="auto"/>
            </w:tcBorders>
            <w:shd w:val="clear" w:color="auto" w:fill="auto"/>
            <w:noWrap/>
            <w:vAlign w:val="center"/>
            <w:hideMark/>
          </w:tcPr>
          <w:p w14:paraId="0195B470" w14:textId="77777777" w:rsidR="00BC35C2" w:rsidRPr="00BC35C2" w:rsidRDefault="00BC35C2" w:rsidP="00BC35C2">
            <w:pPr>
              <w:spacing w:after="0" w:line="240" w:lineRule="auto"/>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455" w:type="dxa"/>
            <w:tcBorders>
              <w:top w:val="nil"/>
              <w:left w:val="nil"/>
              <w:bottom w:val="single" w:sz="8" w:space="0" w:color="auto"/>
              <w:right w:val="single" w:sz="8" w:space="0" w:color="auto"/>
            </w:tcBorders>
            <w:shd w:val="clear" w:color="auto" w:fill="auto"/>
            <w:noWrap/>
            <w:vAlign w:val="center"/>
            <w:hideMark/>
          </w:tcPr>
          <w:p w14:paraId="6737EF39" w14:textId="77777777" w:rsidR="00BC35C2" w:rsidRPr="00BC35C2" w:rsidRDefault="00BC35C2" w:rsidP="00BC35C2">
            <w:pPr>
              <w:spacing w:after="0" w:line="240" w:lineRule="auto"/>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283" w:type="dxa"/>
            <w:tcBorders>
              <w:top w:val="nil"/>
              <w:left w:val="nil"/>
              <w:bottom w:val="single" w:sz="8" w:space="0" w:color="auto"/>
              <w:right w:val="single" w:sz="8" w:space="0" w:color="auto"/>
            </w:tcBorders>
            <w:shd w:val="clear" w:color="auto" w:fill="auto"/>
            <w:noWrap/>
            <w:vAlign w:val="center"/>
            <w:hideMark/>
          </w:tcPr>
          <w:p w14:paraId="67E142EF" w14:textId="77777777" w:rsidR="00BC35C2" w:rsidRPr="00BC35C2" w:rsidRDefault="00BC35C2" w:rsidP="00BC35C2">
            <w:pPr>
              <w:spacing w:after="0" w:line="240" w:lineRule="auto"/>
              <w:rPr>
                <w:rFonts w:ascii="Calibri" w:eastAsia="Times New Roman" w:hAnsi="Calibri" w:cs="Calibri"/>
                <w:color w:val="000000"/>
                <w:sz w:val="16"/>
                <w:szCs w:val="16"/>
                <w:lang w:val="kk-KZ" w:eastAsia="kk-KZ"/>
              </w:rPr>
            </w:pPr>
            <w:r w:rsidRPr="00BC35C2">
              <w:rPr>
                <w:rFonts w:ascii="Calibri" w:eastAsia="Times New Roman" w:hAnsi="Calibri" w:cs="Calibri"/>
                <w:color w:val="000000"/>
                <w:sz w:val="16"/>
                <w:szCs w:val="16"/>
                <w:lang w:eastAsia="kk-KZ"/>
              </w:rPr>
              <w:t> </w:t>
            </w:r>
          </w:p>
        </w:tc>
        <w:tc>
          <w:tcPr>
            <w:tcW w:w="236" w:type="dxa"/>
            <w:gridSpan w:val="2"/>
            <w:tcBorders>
              <w:top w:val="nil"/>
              <w:left w:val="nil"/>
              <w:bottom w:val="nil"/>
              <w:right w:val="nil"/>
            </w:tcBorders>
            <w:shd w:val="clear" w:color="auto" w:fill="auto"/>
            <w:vAlign w:val="center"/>
            <w:hideMark/>
          </w:tcPr>
          <w:p w14:paraId="47D1BF56" w14:textId="77777777" w:rsidR="00BC35C2" w:rsidRPr="00BC35C2" w:rsidRDefault="00BC35C2" w:rsidP="00BC35C2">
            <w:pPr>
              <w:spacing w:after="0" w:line="240" w:lineRule="auto"/>
              <w:rPr>
                <w:rFonts w:ascii="Calibri" w:eastAsia="Times New Roman" w:hAnsi="Calibri" w:cs="Calibri"/>
                <w:color w:val="000000"/>
                <w:sz w:val="16"/>
                <w:szCs w:val="16"/>
                <w:lang w:val="kk-KZ" w:eastAsia="kk-KZ"/>
              </w:rPr>
            </w:pPr>
          </w:p>
        </w:tc>
      </w:tr>
    </w:tbl>
    <w:p w14:paraId="21AA7DF0" w14:textId="1A095703" w:rsidR="00BC35C2" w:rsidRPr="00BC35C2" w:rsidRDefault="00BC35C2" w:rsidP="00BC35C2">
      <w:pPr>
        <w:spacing w:after="0" w:line="240" w:lineRule="auto"/>
        <w:rPr>
          <w:lang w:val="kk-KZ"/>
        </w:rPr>
      </w:pPr>
    </w:p>
    <w:p w14:paraId="1B54B79B" w14:textId="7D057AB5" w:rsidR="009E20C5" w:rsidRPr="00BC35C2" w:rsidRDefault="009E20C5" w:rsidP="00BC35C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fldChar w:fldCharType="begin"/>
      </w:r>
      <w:r>
        <w:rPr>
          <w:rFonts w:ascii="Times New Roman" w:hAnsi="Times New Roman" w:cs="Times New Roman"/>
          <w:b/>
          <w:sz w:val="28"/>
          <w:szCs w:val="28"/>
          <w:lang w:val="kk-KZ"/>
        </w:rPr>
        <w:instrText xml:space="preserve"> LINK Excel.Sheet.12 "Кітап1" "Парақ4!R3C2:R13C25" \a \f 5 \h  \* MERGEFORMAT </w:instrText>
      </w:r>
      <w:r>
        <w:rPr>
          <w:rFonts w:ascii="Times New Roman" w:hAnsi="Times New Roman" w:cs="Times New Roman"/>
          <w:b/>
          <w:sz w:val="28"/>
          <w:szCs w:val="28"/>
          <w:lang w:val="kk-KZ"/>
        </w:rPr>
        <w:fldChar w:fldCharType="separate"/>
      </w:r>
    </w:p>
    <w:p w14:paraId="74629897" w14:textId="735BC41C" w:rsidR="009E20C5" w:rsidRPr="0071714C" w:rsidRDefault="009E20C5" w:rsidP="00BC35C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fldChar w:fldCharType="end"/>
      </w:r>
    </w:p>
    <w:p w14:paraId="5E0FF84D" w14:textId="77777777" w:rsidR="00A6765D" w:rsidRDefault="00A6765D" w:rsidP="00C5186E">
      <w:pPr>
        <w:spacing w:after="0" w:line="240" w:lineRule="auto"/>
        <w:jc w:val="both"/>
        <w:rPr>
          <w:rFonts w:ascii="Times New Roman" w:hAnsi="Times New Roman" w:cs="Times New Roman"/>
          <w:b/>
          <w:sz w:val="28"/>
          <w:szCs w:val="28"/>
          <w:highlight w:val="yellow"/>
          <w:lang w:val="kk-KZ"/>
        </w:rPr>
      </w:pPr>
    </w:p>
    <w:tbl>
      <w:tblPr>
        <w:tblW w:w="9629" w:type="dxa"/>
        <w:tblInd w:w="118" w:type="dxa"/>
        <w:tblLook w:val="04A0" w:firstRow="1" w:lastRow="0" w:firstColumn="1" w:lastColumn="0" w:noHBand="0" w:noVBand="1"/>
      </w:tblPr>
      <w:tblGrid>
        <w:gridCol w:w="5802"/>
        <w:gridCol w:w="1418"/>
        <w:gridCol w:w="1268"/>
        <w:gridCol w:w="1141"/>
      </w:tblGrid>
      <w:tr w:rsidR="00495967" w:rsidRPr="00495967" w14:paraId="47ACEF57" w14:textId="77777777" w:rsidTr="00495967">
        <w:trPr>
          <w:trHeight w:val="330"/>
        </w:trPr>
        <w:tc>
          <w:tcPr>
            <w:tcW w:w="580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B4C061" w14:textId="77777777" w:rsidR="00495967" w:rsidRPr="00495967" w:rsidRDefault="00495967" w:rsidP="00495967">
            <w:pPr>
              <w:spacing w:after="0" w:line="240" w:lineRule="auto"/>
              <w:rPr>
                <w:rFonts w:ascii="Calibri" w:eastAsia="Times New Roman" w:hAnsi="Calibri" w:cs="Calibri"/>
                <w:color w:val="000000"/>
                <w:lang w:val="kk-KZ" w:eastAsia="kk-KZ"/>
              </w:rPr>
            </w:pPr>
            <w:r w:rsidRPr="00495967">
              <w:rPr>
                <w:rFonts w:ascii="Calibri" w:eastAsia="Times New Roman" w:hAnsi="Calibri" w:cs="Calibri"/>
                <w:color w:val="000000"/>
                <w:lang w:val="kk-KZ" w:eastAsia="kk-KZ"/>
              </w:rPr>
              <w:t> </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2E450136" w14:textId="77777777" w:rsidR="00495967" w:rsidRPr="00495967" w:rsidRDefault="00495967" w:rsidP="00495967">
            <w:pPr>
              <w:spacing w:after="0" w:line="240" w:lineRule="auto"/>
              <w:rPr>
                <w:rFonts w:ascii="Times New Roman" w:eastAsia="Times New Roman" w:hAnsi="Times New Roman" w:cs="Times New Roman"/>
                <w:color w:val="000000"/>
                <w:sz w:val="24"/>
                <w:szCs w:val="24"/>
                <w:lang w:val="kk-KZ" w:eastAsia="kk-KZ"/>
              </w:rPr>
            </w:pPr>
            <w:proofErr w:type="spellStart"/>
            <w:r w:rsidRPr="00495967">
              <w:rPr>
                <w:rFonts w:ascii="Times New Roman" w:eastAsia="Times New Roman" w:hAnsi="Times New Roman" w:cs="Times New Roman"/>
                <w:color w:val="000000"/>
                <w:sz w:val="24"/>
                <w:szCs w:val="24"/>
                <w:lang w:eastAsia="kk-KZ"/>
              </w:rPr>
              <w:t>жоғ</w:t>
            </w:r>
            <w:proofErr w:type="spellEnd"/>
            <w:r w:rsidRPr="00495967">
              <w:rPr>
                <w:rFonts w:ascii="Times New Roman" w:eastAsia="Times New Roman" w:hAnsi="Times New Roman" w:cs="Times New Roman"/>
                <w:color w:val="000000"/>
                <w:sz w:val="24"/>
                <w:szCs w:val="24"/>
                <w:lang w:eastAsia="kk-KZ"/>
              </w:rPr>
              <w:t xml:space="preserve"> </w:t>
            </w:r>
            <w:proofErr w:type="spellStart"/>
            <w:r w:rsidRPr="00495967">
              <w:rPr>
                <w:rFonts w:ascii="Times New Roman" w:eastAsia="Times New Roman" w:hAnsi="Times New Roman" w:cs="Times New Roman"/>
                <w:color w:val="000000"/>
                <w:sz w:val="24"/>
                <w:szCs w:val="24"/>
                <w:lang w:eastAsia="kk-KZ"/>
              </w:rPr>
              <w:t>дең</w:t>
            </w:r>
            <w:proofErr w:type="spellEnd"/>
          </w:p>
        </w:tc>
        <w:tc>
          <w:tcPr>
            <w:tcW w:w="1268" w:type="dxa"/>
            <w:tcBorders>
              <w:top w:val="single" w:sz="8" w:space="0" w:color="auto"/>
              <w:left w:val="nil"/>
              <w:bottom w:val="single" w:sz="8" w:space="0" w:color="auto"/>
              <w:right w:val="single" w:sz="8" w:space="0" w:color="auto"/>
            </w:tcBorders>
            <w:shd w:val="clear" w:color="auto" w:fill="auto"/>
            <w:noWrap/>
            <w:vAlign w:val="center"/>
            <w:hideMark/>
          </w:tcPr>
          <w:p w14:paraId="284C4265" w14:textId="77777777" w:rsidR="00495967" w:rsidRPr="00495967" w:rsidRDefault="00495967" w:rsidP="00495967">
            <w:pPr>
              <w:spacing w:after="0" w:line="240" w:lineRule="auto"/>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 xml:space="preserve">орт </w:t>
            </w:r>
            <w:proofErr w:type="spellStart"/>
            <w:r w:rsidRPr="00495967">
              <w:rPr>
                <w:rFonts w:ascii="Times New Roman" w:eastAsia="Times New Roman" w:hAnsi="Times New Roman" w:cs="Times New Roman"/>
                <w:color w:val="000000"/>
                <w:sz w:val="24"/>
                <w:szCs w:val="24"/>
                <w:lang w:eastAsia="kk-KZ"/>
              </w:rPr>
              <w:t>дең</w:t>
            </w:r>
            <w:proofErr w:type="spellEnd"/>
          </w:p>
        </w:tc>
        <w:tc>
          <w:tcPr>
            <w:tcW w:w="1141" w:type="dxa"/>
            <w:tcBorders>
              <w:top w:val="single" w:sz="8" w:space="0" w:color="auto"/>
              <w:left w:val="nil"/>
              <w:bottom w:val="single" w:sz="8" w:space="0" w:color="auto"/>
              <w:right w:val="single" w:sz="8" w:space="0" w:color="auto"/>
            </w:tcBorders>
            <w:shd w:val="clear" w:color="auto" w:fill="auto"/>
            <w:noWrap/>
            <w:vAlign w:val="center"/>
            <w:hideMark/>
          </w:tcPr>
          <w:p w14:paraId="109BE500" w14:textId="77777777" w:rsidR="00495967" w:rsidRPr="00495967" w:rsidRDefault="00495967" w:rsidP="00495967">
            <w:pPr>
              <w:spacing w:after="0" w:line="240" w:lineRule="auto"/>
              <w:rPr>
                <w:rFonts w:ascii="Times New Roman" w:eastAsia="Times New Roman" w:hAnsi="Times New Roman" w:cs="Times New Roman"/>
                <w:color w:val="000000"/>
                <w:sz w:val="24"/>
                <w:szCs w:val="24"/>
                <w:lang w:val="kk-KZ" w:eastAsia="kk-KZ"/>
              </w:rPr>
            </w:pPr>
            <w:proofErr w:type="spellStart"/>
            <w:r w:rsidRPr="00495967">
              <w:rPr>
                <w:rFonts w:ascii="Times New Roman" w:eastAsia="Times New Roman" w:hAnsi="Times New Roman" w:cs="Times New Roman"/>
                <w:color w:val="000000"/>
                <w:sz w:val="24"/>
                <w:szCs w:val="24"/>
                <w:lang w:eastAsia="kk-KZ"/>
              </w:rPr>
              <w:t>төмен</w:t>
            </w:r>
            <w:proofErr w:type="spellEnd"/>
            <w:r w:rsidRPr="00495967">
              <w:rPr>
                <w:rFonts w:ascii="Times New Roman" w:eastAsia="Times New Roman" w:hAnsi="Times New Roman" w:cs="Times New Roman"/>
                <w:color w:val="000000"/>
                <w:sz w:val="24"/>
                <w:szCs w:val="24"/>
                <w:lang w:eastAsia="kk-KZ"/>
              </w:rPr>
              <w:t xml:space="preserve"> </w:t>
            </w:r>
            <w:proofErr w:type="spellStart"/>
            <w:r w:rsidRPr="00495967">
              <w:rPr>
                <w:rFonts w:ascii="Times New Roman" w:eastAsia="Times New Roman" w:hAnsi="Times New Roman" w:cs="Times New Roman"/>
                <w:color w:val="000000"/>
                <w:sz w:val="24"/>
                <w:szCs w:val="24"/>
                <w:lang w:eastAsia="kk-KZ"/>
              </w:rPr>
              <w:t>дең</w:t>
            </w:r>
            <w:proofErr w:type="spellEnd"/>
          </w:p>
        </w:tc>
      </w:tr>
      <w:tr w:rsidR="00495967" w:rsidRPr="00495967" w14:paraId="770CF761" w14:textId="77777777" w:rsidTr="00495967">
        <w:trPr>
          <w:trHeight w:val="330"/>
        </w:trPr>
        <w:tc>
          <w:tcPr>
            <w:tcW w:w="5802" w:type="dxa"/>
            <w:tcBorders>
              <w:top w:val="nil"/>
              <w:left w:val="single" w:sz="8" w:space="0" w:color="auto"/>
              <w:bottom w:val="single" w:sz="8" w:space="0" w:color="auto"/>
              <w:right w:val="single" w:sz="8" w:space="0" w:color="auto"/>
            </w:tcBorders>
            <w:shd w:val="clear" w:color="auto" w:fill="auto"/>
            <w:noWrap/>
            <w:vAlign w:val="center"/>
            <w:hideMark/>
          </w:tcPr>
          <w:p w14:paraId="5066BB3D" w14:textId="77777777" w:rsidR="00495967" w:rsidRPr="00495967" w:rsidRDefault="00495967" w:rsidP="00495967">
            <w:pPr>
              <w:spacing w:after="0" w:line="240" w:lineRule="auto"/>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 xml:space="preserve"> </w:t>
            </w:r>
            <w:proofErr w:type="spellStart"/>
            <w:r w:rsidRPr="00495967">
              <w:rPr>
                <w:rFonts w:ascii="Times New Roman" w:eastAsia="Times New Roman" w:hAnsi="Times New Roman" w:cs="Times New Roman"/>
                <w:color w:val="000000"/>
                <w:sz w:val="24"/>
                <w:szCs w:val="24"/>
                <w:lang w:eastAsia="kk-KZ"/>
              </w:rPr>
              <w:t>Физикалық</w:t>
            </w:r>
            <w:proofErr w:type="spellEnd"/>
            <w:r w:rsidRPr="00495967">
              <w:rPr>
                <w:rFonts w:ascii="Times New Roman" w:eastAsia="Times New Roman" w:hAnsi="Times New Roman" w:cs="Times New Roman"/>
                <w:color w:val="000000"/>
                <w:sz w:val="24"/>
                <w:szCs w:val="24"/>
                <w:lang w:eastAsia="kk-KZ"/>
              </w:rPr>
              <w:t xml:space="preserve"> </w:t>
            </w:r>
            <w:proofErr w:type="spellStart"/>
            <w:r w:rsidRPr="00495967">
              <w:rPr>
                <w:rFonts w:ascii="Times New Roman" w:eastAsia="Times New Roman" w:hAnsi="Times New Roman" w:cs="Times New Roman"/>
                <w:color w:val="000000"/>
                <w:sz w:val="24"/>
                <w:szCs w:val="24"/>
                <w:lang w:eastAsia="kk-KZ"/>
              </w:rPr>
              <w:t>қасиеттерді</w:t>
            </w:r>
            <w:proofErr w:type="spellEnd"/>
            <w:r w:rsidRPr="00495967">
              <w:rPr>
                <w:rFonts w:ascii="Times New Roman" w:eastAsia="Times New Roman" w:hAnsi="Times New Roman" w:cs="Times New Roman"/>
                <w:color w:val="000000"/>
                <w:sz w:val="24"/>
                <w:szCs w:val="24"/>
                <w:lang w:eastAsia="kk-KZ"/>
              </w:rPr>
              <w:t xml:space="preserve"> </w:t>
            </w:r>
            <w:proofErr w:type="spellStart"/>
            <w:r w:rsidRPr="00495967">
              <w:rPr>
                <w:rFonts w:ascii="Times New Roman" w:eastAsia="Times New Roman" w:hAnsi="Times New Roman" w:cs="Times New Roman"/>
                <w:color w:val="000000"/>
                <w:sz w:val="24"/>
                <w:szCs w:val="24"/>
                <w:lang w:eastAsia="kk-KZ"/>
              </w:rPr>
              <w:t>дамыту</w:t>
            </w:r>
            <w:proofErr w:type="spellEnd"/>
          </w:p>
        </w:tc>
        <w:tc>
          <w:tcPr>
            <w:tcW w:w="1418" w:type="dxa"/>
            <w:tcBorders>
              <w:top w:val="nil"/>
              <w:left w:val="nil"/>
              <w:bottom w:val="single" w:sz="8" w:space="0" w:color="auto"/>
              <w:right w:val="single" w:sz="8" w:space="0" w:color="auto"/>
            </w:tcBorders>
            <w:shd w:val="clear" w:color="auto" w:fill="auto"/>
            <w:noWrap/>
            <w:vAlign w:val="center"/>
            <w:hideMark/>
          </w:tcPr>
          <w:p w14:paraId="1029FCD0" w14:textId="2DA23273" w:rsidR="00495967" w:rsidRPr="00495967" w:rsidRDefault="00DF6E33" w:rsidP="00495967">
            <w:pPr>
              <w:spacing w:after="0" w:line="240" w:lineRule="auto"/>
              <w:jc w:val="right"/>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22</w:t>
            </w:r>
            <w:r w:rsidR="00495967" w:rsidRPr="00495967">
              <w:rPr>
                <w:rFonts w:ascii="Times New Roman" w:eastAsia="Times New Roman" w:hAnsi="Times New Roman" w:cs="Times New Roman"/>
                <w:color w:val="000000"/>
                <w:sz w:val="24"/>
                <w:szCs w:val="24"/>
                <w:lang w:eastAsia="kk-KZ"/>
              </w:rPr>
              <w:t>%</w:t>
            </w:r>
          </w:p>
        </w:tc>
        <w:tc>
          <w:tcPr>
            <w:tcW w:w="1268" w:type="dxa"/>
            <w:tcBorders>
              <w:top w:val="nil"/>
              <w:left w:val="nil"/>
              <w:bottom w:val="single" w:sz="8" w:space="0" w:color="auto"/>
              <w:right w:val="single" w:sz="8" w:space="0" w:color="auto"/>
            </w:tcBorders>
            <w:shd w:val="clear" w:color="auto" w:fill="auto"/>
            <w:noWrap/>
            <w:vAlign w:val="center"/>
            <w:hideMark/>
          </w:tcPr>
          <w:p w14:paraId="35D46F63" w14:textId="77777777" w:rsidR="00495967" w:rsidRPr="00495967" w:rsidRDefault="00495967" w:rsidP="00495967">
            <w:pPr>
              <w:spacing w:after="0" w:line="240" w:lineRule="auto"/>
              <w:jc w:val="right"/>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46%</w:t>
            </w:r>
          </w:p>
        </w:tc>
        <w:tc>
          <w:tcPr>
            <w:tcW w:w="1141" w:type="dxa"/>
            <w:tcBorders>
              <w:top w:val="nil"/>
              <w:left w:val="nil"/>
              <w:bottom w:val="single" w:sz="8" w:space="0" w:color="auto"/>
              <w:right w:val="single" w:sz="8" w:space="0" w:color="auto"/>
            </w:tcBorders>
            <w:shd w:val="clear" w:color="auto" w:fill="auto"/>
            <w:noWrap/>
            <w:vAlign w:val="center"/>
            <w:hideMark/>
          </w:tcPr>
          <w:p w14:paraId="31C1E8CE" w14:textId="77777777" w:rsidR="00495967" w:rsidRPr="00495967" w:rsidRDefault="00495967" w:rsidP="00495967">
            <w:pPr>
              <w:spacing w:after="0" w:line="240" w:lineRule="auto"/>
              <w:jc w:val="right"/>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38%</w:t>
            </w:r>
          </w:p>
        </w:tc>
      </w:tr>
      <w:tr w:rsidR="00495967" w:rsidRPr="00495967" w14:paraId="788AD92B" w14:textId="77777777" w:rsidTr="00495967">
        <w:trPr>
          <w:trHeight w:val="330"/>
        </w:trPr>
        <w:tc>
          <w:tcPr>
            <w:tcW w:w="5802" w:type="dxa"/>
            <w:tcBorders>
              <w:top w:val="nil"/>
              <w:left w:val="single" w:sz="8" w:space="0" w:color="auto"/>
              <w:bottom w:val="single" w:sz="8" w:space="0" w:color="auto"/>
              <w:right w:val="single" w:sz="8" w:space="0" w:color="auto"/>
            </w:tcBorders>
            <w:shd w:val="clear" w:color="auto" w:fill="auto"/>
            <w:noWrap/>
            <w:vAlign w:val="center"/>
            <w:hideMark/>
          </w:tcPr>
          <w:p w14:paraId="477B4E8E" w14:textId="77777777" w:rsidR="00495967" w:rsidRPr="00495967" w:rsidRDefault="00495967" w:rsidP="00495967">
            <w:pPr>
              <w:spacing w:after="0" w:line="240" w:lineRule="auto"/>
              <w:rPr>
                <w:rFonts w:ascii="Times New Roman" w:eastAsia="Times New Roman" w:hAnsi="Times New Roman" w:cs="Times New Roman"/>
                <w:color w:val="000000"/>
                <w:sz w:val="24"/>
                <w:szCs w:val="24"/>
                <w:lang w:val="kk-KZ" w:eastAsia="kk-KZ"/>
              </w:rPr>
            </w:pPr>
            <w:proofErr w:type="spellStart"/>
            <w:r w:rsidRPr="00495967">
              <w:rPr>
                <w:rFonts w:ascii="Times New Roman" w:eastAsia="Times New Roman" w:hAnsi="Times New Roman" w:cs="Times New Roman"/>
                <w:color w:val="000000"/>
                <w:sz w:val="24"/>
                <w:szCs w:val="24"/>
                <w:lang w:eastAsia="kk-KZ"/>
              </w:rPr>
              <w:t>Коммуникативтік</w:t>
            </w:r>
            <w:proofErr w:type="spellEnd"/>
            <w:r w:rsidRPr="00495967">
              <w:rPr>
                <w:rFonts w:ascii="Times New Roman" w:eastAsia="Times New Roman" w:hAnsi="Times New Roman" w:cs="Times New Roman"/>
                <w:color w:val="000000"/>
                <w:sz w:val="24"/>
                <w:szCs w:val="24"/>
                <w:lang w:eastAsia="kk-KZ"/>
              </w:rPr>
              <w:t xml:space="preserve"> </w:t>
            </w:r>
            <w:proofErr w:type="spellStart"/>
            <w:r w:rsidRPr="00495967">
              <w:rPr>
                <w:rFonts w:ascii="Times New Roman" w:eastAsia="Times New Roman" w:hAnsi="Times New Roman" w:cs="Times New Roman"/>
                <w:color w:val="000000"/>
                <w:sz w:val="24"/>
                <w:szCs w:val="24"/>
                <w:lang w:eastAsia="kk-KZ"/>
              </w:rPr>
              <w:t>дағдыларды</w:t>
            </w:r>
            <w:proofErr w:type="spellEnd"/>
            <w:r w:rsidRPr="00495967">
              <w:rPr>
                <w:rFonts w:ascii="Times New Roman" w:eastAsia="Times New Roman" w:hAnsi="Times New Roman" w:cs="Times New Roman"/>
                <w:color w:val="000000"/>
                <w:sz w:val="24"/>
                <w:szCs w:val="24"/>
                <w:lang w:eastAsia="kk-KZ"/>
              </w:rPr>
              <w:t xml:space="preserve"> </w:t>
            </w:r>
            <w:proofErr w:type="spellStart"/>
            <w:r w:rsidRPr="00495967">
              <w:rPr>
                <w:rFonts w:ascii="Times New Roman" w:eastAsia="Times New Roman" w:hAnsi="Times New Roman" w:cs="Times New Roman"/>
                <w:color w:val="000000"/>
                <w:sz w:val="24"/>
                <w:szCs w:val="24"/>
                <w:lang w:eastAsia="kk-KZ"/>
              </w:rPr>
              <w:t>дамыту</w:t>
            </w:r>
            <w:proofErr w:type="spellEnd"/>
            <w:r w:rsidRPr="00495967">
              <w:rPr>
                <w:rFonts w:ascii="Times New Roman" w:eastAsia="Times New Roman" w:hAnsi="Times New Roman" w:cs="Times New Roman"/>
                <w:color w:val="000000"/>
                <w:sz w:val="24"/>
                <w:szCs w:val="24"/>
                <w:lang w:eastAsia="kk-KZ"/>
              </w:rPr>
              <w:t xml:space="preserve"> </w:t>
            </w:r>
          </w:p>
        </w:tc>
        <w:tc>
          <w:tcPr>
            <w:tcW w:w="1418" w:type="dxa"/>
            <w:tcBorders>
              <w:top w:val="nil"/>
              <w:left w:val="nil"/>
              <w:bottom w:val="single" w:sz="8" w:space="0" w:color="auto"/>
              <w:right w:val="single" w:sz="8" w:space="0" w:color="auto"/>
            </w:tcBorders>
            <w:shd w:val="clear" w:color="auto" w:fill="auto"/>
            <w:noWrap/>
            <w:vAlign w:val="center"/>
            <w:hideMark/>
          </w:tcPr>
          <w:p w14:paraId="60818369" w14:textId="5FC2A91B" w:rsidR="00495967" w:rsidRPr="00495967" w:rsidRDefault="00DF6E33" w:rsidP="00DF6E33">
            <w:pPr>
              <w:spacing w:after="0" w:line="240" w:lineRule="auto"/>
              <w:jc w:val="center"/>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23</w:t>
            </w:r>
            <w:r w:rsidR="00495967" w:rsidRPr="00495967">
              <w:rPr>
                <w:rFonts w:ascii="Times New Roman" w:eastAsia="Times New Roman" w:hAnsi="Times New Roman" w:cs="Times New Roman"/>
                <w:color w:val="000000"/>
                <w:sz w:val="24"/>
                <w:szCs w:val="24"/>
                <w:lang w:eastAsia="kk-KZ"/>
              </w:rPr>
              <w:t>%</w:t>
            </w:r>
          </w:p>
        </w:tc>
        <w:tc>
          <w:tcPr>
            <w:tcW w:w="1268" w:type="dxa"/>
            <w:tcBorders>
              <w:top w:val="nil"/>
              <w:left w:val="nil"/>
              <w:bottom w:val="single" w:sz="8" w:space="0" w:color="auto"/>
              <w:right w:val="single" w:sz="8" w:space="0" w:color="auto"/>
            </w:tcBorders>
            <w:shd w:val="clear" w:color="auto" w:fill="auto"/>
            <w:noWrap/>
            <w:vAlign w:val="center"/>
            <w:hideMark/>
          </w:tcPr>
          <w:p w14:paraId="639B4D93" w14:textId="77777777" w:rsidR="00495967" w:rsidRPr="00495967" w:rsidRDefault="00495967" w:rsidP="00495967">
            <w:pPr>
              <w:spacing w:after="0" w:line="240" w:lineRule="auto"/>
              <w:jc w:val="right"/>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46%</w:t>
            </w:r>
          </w:p>
        </w:tc>
        <w:tc>
          <w:tcPr>
            <w:tcW w:w="1141" w:type="dxa"/>
            <w:tcBorders>
              <w:top w:val="nil"/>
              <w:left w:val="nil"/>
              <w:bottom w:val="single" w:sz="8" w:space="0" w:color="auto"/>
              <w:right w:val="single" w:sz="8" w:space="0" w:color="auto"/>
            </w:tcBorders>
            <w:shd w:val="clear" w:color="auto" w:fill="auto"/>
            <w:noWrap/>
            <w:vAlign w:val="center"/>
            <w:hideMark/>
          </w:tcPr>
          <w:p w14:paraId="57FBF8F6" w14:textId="77777777" w:rsidR="00495967" w:rsidRPr="00495967" w:rsidRDefault="00495967" w:rsidP="00495967">
            <w:pPr>
              <w:spacing w:after="0" w:line="240" w:lineRule="auto"/>
              <w:jc w:val="right"/>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37%</w:t>
            </w:r>
          </w:p>
        </w:tc>
      </w:tr>
      <w:tr w:rsidR="00495967" w:rsidRPr="00495967" w14:paraId="54EE4020" w14:textId="77777777" w:rsidTr="00495967">
        <w:trPr>
          <w:trHeight w:val="330"/>
        </w:trPr>
        <w:tc>
          <w:tcPr>
            <w:tcW w:w="5802" w:type="dxa"/>
            <w:tcBorders>
              <w:top w:val="nil"/>
              <w:left w:val="single" w:sz="8" w:space="0" w:color="auto"/>
              <w:bottom w:val="single" w:sz="8" w:space="0" w:color="auto"/>
              <w:right w:val="single" w:sz="8" w:space="0" w:color="auto"/>
            </w:tcBorders>
            <w:shd w:val="clear" w:color="auto" w:fill="auto"/>
            <w:noWrap/>
            <w:vAlign w:val="center"/>
            <w:hideMark/>
          </w:tcPr>
          <w:p w14:paraId="01BA44BB" w14:textId="77777777" w:rsidR="00495967" w:rsidRPr="00495967" w:rsidRDefault="00495967" w:rsidP="00495967">
            <w:pPr>
              <w:spacing w:after="0" w:line="240" w:lineRule="auto"/>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val="kk-KZ" w:eastAsia="kk-KZ"/>
              </w:rPr>
              <w:t xml:space="preserve"> Танымдық және зияткерлік дағдыларды дамыту </w:t>
            </w:r>
          </w:p>
        </w:tc>
        <w:tc>
          <w:tcPr>
            <w:tcW w:w="1418" w:type="dxa"/>
            <w:tcBorders>
              <w:top w:val="nil"/>
              <w:left w:val="nil"/>
              <w:bottom w:val="single" w:sz="8" w:space="0" w:color="auto"/>
              <w:right w:val="single" w:sz="8" w:space="0" w:color="auto"/>
            </w:tcBorders>
            <w:shd w:val="clear" w:color="auto" w:fill="auto"/>
            <w:noWrap/>
            <w:vAlign w:val="center"/>
            <w:hideMark/>
          </w:tcPr>
          <w:p w14:paraId="61EB6205" w14:textId="3C1B0622" w:rsidR="00495967" w:rsidRPr="00495967" w:rsidRDefault="00DF6E33" w:rsidP="00495967">
            <w:pPr>
              <w:spacing w:after="0" w:line="240" w:lineRule="auto"/>
              <w:jc w:val="right"/>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22</w:t>
            </w:r>
            <w:r w:rsidR="00495967" w:rsidRPr="00495967">
              <w:rPr>
                <w:rFonts w:ascii="Times New Roman" w:eastAsia="Times New Roman" w:hAnsi="Times New Roman" w:cs="Times New Roman"/>
                <w:color w:val="000000"/>
                <w:sz w:val="24"/>
                <w:szCs w:val="24"/>
                <w:lang w:eastAsia="kk-KZ"/>
              </w:rPr>
              <w:t>%</w:t>
            </w:r>
          </w:p>
        </w:tc>
        <w:tc>
          <w:tcPr>
            <w:tcW w:w="1268" w:type="dxa"/>
            <w:tcBorders>
              <w:top w:val="nil"/>
              <w:left w:val="nil"/>
              <w:bottom w:val="single" w:sz="8" w:space="0" w:color="auto"/>
              <w:right w:val="single" w:sz="8" w:space="0" w:color="auto"/>
            </w:tcBorders>
            <w:shd w:val="clear" w:color="auto" w:fill="auto"/>
            <w:noWrap/>
            <w:vAlign w:val="center"/>
            <w:hideMark/>
          </w:tcPr>
          <w:p w14:paraId="1E1C3A7B" w14:textId="77777777" w:rsidR="00495967" w:rsidRPr="00495967" w:rsidRDefault="00495967" w:rsidP="00495967">
            <w:pPr>
              <w:spacing w:after="0" w:line="240" w:lineRule="auto"/>
              <w:jc w:val="right"/>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45%</w:t>
            </w:r>
          </w:p>
        </w:tc>
        <w:tc>
          <w:tcPr>
            <w:tcW w:w="1141" w:type="dxa"/>
            <w:tcBorders>
              <w:top w:val="nil"/>
              <w:left w:val="nil"/>
              <w:bottom w:val="single" w:sz="8" w:space="0" w:color="auto"/>
              <w:right w:val="single" w:sz="8" w:space="0" w:color="auto"/>
            </w:tcBorders>
            <w:shd w:val="clear" w:color="auto" w:fill="auto"/>
            <w:noWrap/>
            <w:vAlign w:val="center"/>
            <w:hideMark/>
          </w:tcPr>
          <w:p w14:paraId="3BFC30F0" w14:textId="77777777" w:rsidR="00495967" w:rsidRPr="00495967" w:rsidRDefault="00495967" w:rsidP="00495967">
            <w:pPr>
              <w:spacing w:after="0" w:line="240" w:lineRule="auto"/>
              <w:jc w:val="right"/>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37%</w:t>
            </w:r>
          </w:p>
        </w:tc>
      </w:tr>
      <w:tr w:rsidR="00495967" w:rsidRPr="00495967" w14:paraId="0AA6299D" w14:textId="77777777" w:rsidTr="00495967">
        <w:trPr>
          <w:trHeight w:val="330"/>
        </w:trPr>
        <w:tc>
          <w:tcPr>
            <w:tcW w:w="5802" w:type="dxa"/>
            <w:tcBorders>
              <w:top w:val="nil"/>
              <w:left w:val="single" w:sz="8" w:space="0" w:color="auto"/>
              <w:bottom w:val="single" w:sz="8" w:space="0" w:color="auto"/>
              <w:right w:val="single" w:sz="8" w:space="0" w:color="auto"/>
            </w:tcBorders>
            <w:shd w:val="clear" w:color="auto" w:fill="auto"/>
            <w:noWrap/>
            <w:vAlign w:val="center"/>
            <w:hideMark/>
          </w:tcPr>
          <w:p w14:paraId="531EFCC4" w14:textId="77777777" w:rsidR="00495967" w:rsidRPr="00495967" w:rsidRDefault="00495967" w:rsidP="00495967">
            <w:pPr>
              <w:spacing w:after="0" w:line="240" w:lineRule="auto"/>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val="kk-KZ" w:eastAsia="kk-KZ"/>
              </w:rPr>
              <w:t xml:space="preserve">Балалардың шығармашылық дағдыларын, зерттеу іс-әрекетін дамыту </w:t>
            </w:r>
          </w:p>
        </w:tc>
        <w:tc>
          <w:tcPr>
            <w:tcW w:w="1418" w:type="dxa"/>
            <w:tcBorders>
              <w:top w:val="nil"/>
              <w:left w:val="nil"/>
              <w:bottom w:val="single" w:sz="8" w:space="0" w:color="auto"/>
              <w:right w:val="single" w:sz="8" w:space="0" w:color="auto"/>
            </w:tcBorders>
            <w:shd w:val="clear" w:color="auto" w:fill="auto"/>
            <w:noWrap/>
            <w:vAlign w:val="center"/>
            <w:hideMark/>
          </w:tcPr>
          <w:p w14:paraId="66D3CFAE" w14:textId="7580A484" w:rsidR="00495967" w:rsidRPr="00495967" w:rsidRDefault="00DF6E33" w:rsidP="00495967">
            <w:pPr>
              <w:spacing w:after="0" w:line="240" w:lineRule="auto"/>
              <w:jc w:val="right"/>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23</w:t>
            </w:r>
            <w:r w:rsidR="00495967" w:rsidRPr="00495967">
              <w:rPr>
                <w:rFonts w:ascii="Times New Roman" w:eastAsia="Times New Roman" w:hAnsi="Times New Roman" w:cs="Times New Roman"/>
                <w:color w:val="000000"/>
                <w:sz w:val="24"/>
                <w:szCs w:val="24"/>
                <w:lang w:eastAsia="kk-KZ"/>
              </w:rPr>
              <w:t>%</w:t>
            </w:r>
          </w:p>
        </w:tc>
        <w:tc>
          <w:tcPr>
            <w:tcW w:w="1268" w:type="dxa"/>
            <w:tcBorders>
              <w:top w:val="nil"/>
              <w:left w:val="nil"/>
              <w:bottom w:val="single" w:sz="8" w:space="0" w:color="auto"/>
              <w:right w:val="single" w:sz="8" w:space="0" w:color="auto"/>
            </w:tcBorders>
            <w:shd w:val="clear" w:color="auto" w:fill="auto"/>
            <w:noWrap/>
            <w:vAlign w:val="center"/>
            <w:hideMark/>
          </w:tcPr>
          <w:p w14:paraId="66D3364D" w14:textId="77777777" w:rsidR="00495967" w:rsidRPr="00495967" w:rsidRDefault="00495967" w:rsidP="00495967">
            <w:pPr>
              <w:spacing w:after="0" w:line="240" w:lineRule="auto"/>
              <w:jc w:val="right"/>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48%</w:t>
            </w:r>
          </w:p>
        </w:tc>
        <w:tc>
          <w:tcPr>
            <w:tcW w:w="1141" w:type="dxa"/>
            <w:tcBorders>
              <w:top w:val="nil"/>
              <w:left w:val="nil"/>
              <w:bottom w:val="single" w:sz="8" w:space="0" w:color="auto"/>
              <w:right w:val="single" w:sz="8" w:space="0" w:color="auto"/>
            </w:tcBorders>
            <w:shd w:val="clear" w:color="auto" w:fill="auto"/>
            <w:noWrap/>
            <w:vAlign w:val="center"/>
            <w:hideMark/>
          </w:tcPr>
          <w:p w14:paraId="4FD71DFC" w14:textId="77777777" w:rsidR="00495967" w:rsidRPr="00495967" w:rsidRDefault="00495967" w:rsidP="00495967">
            <w:pPr>
              <w:spacing w:after="0" w:line="240" w:lineRule="auto"/>
              <w:jc w:val="right"/>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34%</w:t>
            </w:r>
          </w:p>
        </w:tc>
      </w:tr>
      <w:tr w:rsidR="00495967" w:rsidRPr="00495967" w14:paraId="20D84F82" w14:textId="77777777" w:rsidTr="00495967">
        <w:trPr>
          <w:trHeight w:val="330"/>
        </w:trPr>
        <w:tc>
          <w:tcPr>
            <w:tcW w:w="5802" w:type="dxa"/>
            <w:tcBorders>
              <w:top w:val="nil"/>
              <w:left w:val="single" w:sz="8" w:space="0" w:color="auto"/>
              <w:bottom w:val="single" w:sz="8" w:space="0" w:color="auto"/>
              <w:right w:val="single" w:sz="8" w:space="0" w:color="auto"/>
            </w:tcBorders>
            <w:shd w:val="clear" w:color="auto" w:fill="auto"/>
            <w:noWrap/>
            <w:vAlign w:val="center"/>
            <w:hideMark/>
          </w:tcPr>
          <w:p w14:paraId="23971014" w14:textId="77777777" w:rsidR="00495967" w:rsidRPr="00495967" w:rsidRDefault="00495967" w:rsidP="00495967">
            <w:pPr>
              <w:spacing w:after="0" w:line="240" w:lineRule="auto"/>
              <w:rPr>
                <w:rFonts w:ascii="Times New Roman" w:eastAsia="Times New Roman" w:hAnsi="Times New Roman" w:cs="Times New Roman"/>
                <w:color w:val="000000"/>
                <w:sz w:val="24"/>
                <w:szCs w:val="24"/>
                <w:lang w:val="kk-KZ" w:eastAsia="kk-KZ"/>
              </w:rPr>
            </w:pPr>
            <w:proofErr w:type="spellStart"/>
            <w:r w:rsidRPr="00495967">
              <w:rPr>
                <w:rFonts w:ascii="Times New Roman" w:eastAsia="Times New Roman" w:hAnsi="Times New Roman" w:cs="Times New Roman"/>
                <w:color w:val="000000"/>
                <w:sz w:val="24"/>
                <w:szCs w:val="24"/>
                <w:lang w:eastAsia="kk-KZ"/>
              </w:rPr>
              <w:t>Әлеуметтік-эмоционалды</w:t>
            </w:r>
            <w:proofErr w:type="spellEnd"/>
            <w:r w:rsidRPr="00495967">
              <w:rPr>
                <w:rFonts w:ascii="Times New Roman" w:eastAsia="Times New Roman" w:hAnsi="Times New Roman" w:cs="Times New Roman"/>
                <w:color w:val="000000"/>
                <w:sz w:val="24"/>
                <w:szCs w:val="24"/>
                <w:lang w:eastAsia="kk-KZ"/>
              </w:rPr>
              <w:t xml:space="preserve"> </w:t>
            </w:r>
            <w:proofErr w:type="spellStart"/>
            <w:r w:rsidRPr="00495967">
              <w:rPr>
                <w:rFonts w:ascii="Times New Roman" w:eastAsia="Times New Roman" w:hAnsi="Times New Roman" w:cs="Times New Roman"/>
                <w:color w:val="000000"/>
                <w:sz w:val="24"/>
                <w:szCs w:val="24"/>
                <w:lang w:eastAsia="kk-KZ"/>
              </w:rPr>
              <w:t>дағдыларды</w:t>
            </w:r>
            <w:proofErr w:type="spellEnd"/>
            <w:r w:rsidRPr="00495967">
              <w:rPr>
                <w:rFonts w:ascii="Times New Roman" w:eastAsia="Times New Roman" w:hAnsi="Times New Roman" w:cs="Times New Roman"/>
                <w:color w:val="000000"/>
                <w:sz w:val="24"/>
                <w:szCs w:val="24"/>
                <w:lang w:eastAsia="kk-KZ"/>
              </w:rPr>
              <w:t xml:space="preserve"> </w:t>
            </w:r>
            <w:proofErr w:type="spellStart"/>
            <w:r w:rsidRPr="00495967">
              <w:rPr>
                <w:rFonts w:ascii="Times New Roman" w:eastAsia="Times New Roman" w:hAnsi="Times New Roman" w:cs="Times New Roman"/>
                <w:color w:val="000000"/>
                <w:sz w:val="24"/>
                <w:szCs w:val="24"/>
                <w:lang w:eastAsia="kk-KZ"/>
              </w:rPr>
              <w:t>қалыптастыру</w:t>
            </w:r>
            <w:proofErr w:type="spellEnd"/>
          </w:p>
        </w:tc>
        <w:tc>
          <w:tcPr>
            <w:tcW w:w="1418" w:type="dxa"/>
            <w:tcBorders>
              <w:top w:val="nil"/>
              <w:left w:val="nil"/>
              <w:bottom w:val="single" w:sz="8" w:space="0" w:color="auto"/>
              <w:right w:val="single" w:sz="8" w:space="0" w:color="auto"/>
            </w:tcBorders>
            <w:shd w:val="clear" w:color="auto" w:fill="auto"/>
            <w:noWrap/>
            <w:vAlign w:val="center"/>
            <w:hideMark/>
          </w:tcPr>
          <w:p w14:paraId="755090E6" w14:textId="584EA077" w:rsidR="00495967" w:rsidRPr="00495967" w:rsidRDefault="00DF6E33" w:rsidP="00495967">
            <w:pPr>
              <w:spacing w:after="0" w:line="240" w:lineRule="auto"/>
              <w:jc w:val="right"/>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23</w:t>
            </w:r>
            <w:r w:rsidR="00495967" w:rsidRPr="00495967">
              <w:rPr>
                <w:rFonts w:ascii="Times New Roman" w:eastAsia="Times New Roman" w:hAnsi="Times New Roman" w:cs="Times New Roman"/>
                <w:color w:val="000000"/>
                <w:sz w:val="24"/>
                <w:szCs w:val="24"/>
                <w:lang w:eastAsia="kk-KZ"/>
              </w:rPr>
              <w:t>%</w:t>
            </w:r>
          </w:p>
        </w:tc>
        <w:tc>
          <w:tcPr>
            <w:tcW w:w="1268" w:type="dxa"/>
            <w:tcBorders>
              <w:top w:val="nil"/>
              <w:left w:val="nil"/>
              <w:bottom w:val="single" w:sz="8" w:space="0" w:color="auto"/>
              <w:right w:val="single" w:sz="8" w:space="0" w:color="auto"/>
            </w:tcBorders>
            <w:shd w:val="clear" w:color="auto" w:fill="auto"/>
            <w:noWrap/>
            <w:vAlign w:val="center"/>
            <w:hideMark/>
          </w:tcPr>
          <w:p w14:paraId="2ED3CC41" w14:textId="77777777" w:rsidR="00495967" w:rsidRPr="00495967" w:rsidRDefault="00495967" w:rsidP="00495967">
            <w:pPr>
              <w:spacing w:after="0" w:line="240" w:lineRule="auto"/>
              <w:jc w:val="right"/>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46%</w:t>
            </w:r>
          </w:p>
        </w:tc>
        <w:tc>
          <w:tcPr>
            <w:tcW w:w="1141" w:type="dxa"/>
            <w:tcBorders>
              <w:top w:val="nil"/>
              <w:left w:val="nil"/>
              <w:bottom w:val="single" w:sz="8" w:space="0" w:color="auto"/>
              <w:right w:val="single" w:sz="8" w:space="0" w:color="auto"/>
            </w:tcBorders>
            <w:shd w:val="clear" w:color="auto" w:fill="auto"/>
            <w:noWrap/>
            <w:vAlign w:val="center"/>
            <w:hideMark/>
          </w:tcPr>
          <w:p w14:paraId="0E4FA778" w14:textId="77777777" w:rsidR="00495967" w:rsidRPr="00495967" w:rsidRDefault="00495967" w:rsidP="00495967">
            <w:pPr>
              <w:spacing w:after="0" w:line="240" w:lineRule="auto"/>
              <w:jc w:val="right"/>
              <w:rPr>
                <w:rFonts w:ascii="Times New Roman" w:eastAsia="Times New Roman" w:hAnsi="Times New Roman" w:cs="Times New Roman"/>
                <w:color w:val="000000"/>
                <w:sz w:val="24"/>
                <w:szCs w:val="24"/>
                <w:lang w:val="kk-KZ" w:eastAsia="kk-KZ"/>
              </w:rPr>
            </w:pPr>
            <w:r w:rsidRPr="00495967">
              <w:rPr>
                <w:rFonts w:ascii="Times New Roman" w:eastAsia="Times New Roman" w:hAnsi="Times New Roman" w:cs="Times New Roman"/>
                <w:color w:val="000000"/>
                <w:sz w:val="24"/>
                <w:szCs w:val="24"/>
                <w:lang w:eastAsia="kk-KZ"/>
              </w:rPr>
              <w:t>37%</w:t>
            </w:r>
          </w:p>
        </w:tc>
      </w:tr>
      <w:tr w:rsidR="00495967" w:rsidRPr="00495967" w14:paraId="2AD83C6D" w14:textId="77777777" w:rsidTr="00495967">
        <w:trPr>
          <w:trHeight w:val="315"/>
        </w:trPr>
        <w:tc>
          <w:tcPr>
            <w:tcW w:w="962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56EE873" w14:textId="77777777" w:rsidR="00495967" w:rsidRPr="00495967" w:rsidRDefault="00495967" w:rsidP="00495967">
            <w:pPr>
              <w:spacing w:after="0" w:line="240" w:lineRule="auto"/>
              <w:rPr>
                <w:rFonts w:ascii="Calibri" w:eastAsia="Times New Roman" w:hAnsi="Calibri" w:cs="Calibri"/>
                <w:color w:val="000000"/>
                <w:lang w:val="kk-KZ" w:eastAsia="kk-KZ"/>
              </w:rPr>
            </w:pPr>
            <w:r w:rsidRPr="00495967">
              <w:rPr>
                <w:rFonts w:ascii="Calibri" w:eastAsia="Times New Roman" w:hAnsi="Calibri" w:cs="Calibri"/>
                <w:color w:val="000000"/>
                <w:lang w:val="kk-KZ" w:eastAsia="kk-KZ"/>
              </w:rPr>
              <w:t> </w:t>
            </w:r>
          </w:p>
        </w:tc>
      </w:tr>
      <w:tr w:rsidR="00495967" w:rsidRPr="00495967" w14:paraId="62D8E0B9" w14:textId="77777777" w:rsidTr="00495967">
        <w:trPr>
          <w:trHeight w:val="330"/>
        </w:trPr>
        <w:tc>
          <w:tcPr>
            <w:tcW w:w="5802" w:type="dxa"/>
            <w:tcBorders>
              <w:top w:val="nil"/>
              <w:left w:val="single" w:sz="8" w:space="0" w:color="auto"/>
              <w:bottom w:val="single" w:sz="8" w:space="0" w:color="auto"/>
              <w:right w:val="single" w:sz="8" w:space="0" w:color="auto"/>
            </w:tcBorders>
            <w:shd w:val="clear" w:color="auto" w:fill="auto"/>
            <w:noWrap/>
            <w:vAlign w:val="bottom"/>
            <w:hideMark/>
          </w:tcPr>
          <w:p w14:paraId="4492E15D" w14:textId="77777777" w:rsidR="00495967" w:rsidRPr="00495967" w:rsidRDefault="00495967" w:rsidP="00495967">
            <w:pPr>
              <w:spacing w:after="0" w:line="240" w:lineRule="auto"/>
              <w:rPr>
                <w:rFonts w:ascii="Calibri" w:eastAsia="Times New Roman" w:hAnsi="Calibri" w:cs="Calibri"/>
                <w:color w:val="000000"/>
                <w:lang w:val="kk-KZ" w:eastAsia="kk-KZ"/>
              </w:rPr>
            </w:pPr>
            <w:r w:rsidRPr="00495967">
              <w:rPr>
                <w:rFonts w:ascii="Calibri" w:eastAsia="Times New Roman" w:hAnsi="Calibri" w:cs="Calibri"/>
                <w:color w:val="000000"/>
                <w:lang w:val="kk-KZ" w:eastAsia="kk-KZ"/>
              </w:rPr>
              <w:t> </w:t>
            </w:r>
          </w:p>
        </w:tc>
        <w:tc>
          <w:tcPr>
            <w:tcW w:w="1418" w:type="dxa"/>
            <w:tcBorders>
              <w:top w:val="nil"/>
              <w:left w:val="nil"/>
              <w:bottom w:val="single" w:sz="8" w:space="0" w:color="auto"/>
              <w:right w:val="single" w:sz="8" w:space="0" w:color="auto"/>
            </w:tcBorders>
            <w:shd w:val="clear" w:color="auto" w:fill="auto"/>
            <w:noWrap/>
            <w:vAlign w:val="center"/>
            <w:hideMark/>
          </w:tcPr>
          <w:p w14:paraId="51DC765D" w14:textId="2D1B47A0" w:rsidR="00495967" w:rsidRPr="00495967" w:rsidRDefault="00BC35C2" w:rsidP="00495967">
            <w:pPr>
              <w:spacing w:after="0" w:line="240" w:lineRule="auto"/>
              <w:jc w:val="right"/>
              <w:rPr>
                <w:rFonts w:ascii="Times New Roman" w:eastAsia="Times New Roman" w:hAnsi="Times New Roman" w:cs="Times New Roman"/>
                <w:b/>
                <w:bCs/>
                <w:sz w:val="24"/>
                <w:szCs w:val="24"/>
                <w:lang w:val="kk-KZ" w:eastAsia="kk-KZ"/>
              </w:rPr>
            </w:pPr>
            <w:r>
              <w:rPr>
                <w:rFonts w:ascii="Times New Roman" w:eastAsia="Times New Roman" w:hAnsi="Times New Roman" w:cs="Times New Roman"/>
                <w:b/>
                <w:bCs/>
                <w:sz w:val="24"/>
                <w:szCs w:val="24"/>
                <w:lang w:val="kk-KZ" w:eastAsia="kk-KZ"/>
              </w:rPr>
              <w:t>23</w:t>
            </w:r>
            <w:r w:rsidR="00495967" w:rsidRPr="00495967">
              <w:rPr>
                <w:rFonts w:ascii="Times New Roman" w:eastAsia="Times New Roman" w:hAnsi="Times New Roman" w:cs="Times New Roman"/>
                <w:b/>
                <w:bCs/>
                <w:sz w:val="24"/>
                <w:szCs w:val="24"/>
                <w:lang w:eastAsia="kk-KZ"/>
              </w:rPr>
              <w:t>%</w:t>
            </w:r>
          </w:p>
        </w:tc>
        <w:tc>
          <w:tcPr>
            <w:tcW w:w="1268" w:type="dxa"/>
            <w:tcBorders>
              <w:top w:val="nil"/>
              <w:left w:val="nil"/>
              <w:bottom w:val="single" w:sz="8" w:space="0" w:color="auto"/>
              <w:right w:val="single" w:sz="8" w:space="0" w:color="auto"/>
            </w:tcBorders>
            <w:shd w:val="clear" w:color="auto" w:fill="auto"/>
            <w:noWrap/>
            <w:vAlign w:val="center"/>
            <w:hideMark/>
          </w:tcPr>
          <w:p w14:paraId="11B5B5DD" w14:textId="77777777" w:rsidR="00495967" w:rsidRPr="00495967" w:rsidRDefault="00495967" w:rsidP="00495967">
            <w:pPr>
              <w:spacing w:after="0" w:line="240" w:lineRule="auto"/>
              <w:jc w:val="right"/>
              <w:rPr>
                <w:rFonts w:ascii="Times New Roman" w:eastAsia="Times New Roman" w:hAnsi="Times New Roman" w:cs="Times New Roman"/>
                <w:b/>
                <w:bCs/>
                <w:sz w:val="24"/>
                <w:szCs w:val="24"/>
                <w:lang w:val="kk-KZ" w:eastAsia="kk-KZ"/>
              </w:rPr>
            </w:pPr>
            <w:r w:rsidRPr="00495967">
              <w:rPr>
                <w:rFonts w:ascii="Times New Roman" w:eastAsia="Times New Roman" w:hAnsi="Times New Roman" w:cs="Times New Roman"/>
                <w:b/>
                <w:bCs/>
                <w:sz w:val="24"/>
                <w:szCs w:val="24"/>
                <w:lang w:eastAsia="kk-KZ"/>
              </w:rPr>
              <w:t>46%</w:t>
            </w:r>
          </w:p>
        </w:tc>
        <w:tc>
          <w:tcPr>
            <w:tcW w:w="1141" w:type="dxa"/>
            <w:tcBorders>
              <w:top w:val="nil"/>
              <w:left w:val="nil"/>
              <w:bottom w:val="single" w:sz="8" w:space="0" w:color="auto"/>
              <w:right w:val="single" w:sz="8" w:space="0" w:color="auto"/>
            </w:tcBorders>
            <w:shd w:val="clear" w:color="auto" w:fill="auto"/>
            <w:noWrap/>
            <w:vAlign w:val="center"/>
            <w:hideMark/>
          </w:tcPr>
          <w:p w14:paraId="030E9E3B" w14:textId="350E0697" w:rsidR="00495967" w:rsidRPr="00495967" w:rsidRDefault="00495967" w:rsidP="00495967">
            <w:pPr>
              <w:spacing w:after="0" w:line="240" w:lineRule="auto"/>
              <w:jc w:val="right"/>
              <w:rPr>
                <w:rFonts w:ascii="Times New Roman" w:eastAsia="Times New Roman" w:hAnsi="Times New Roman" w:cs="Times New Roman"/>
                <w:b/>
                <w:bCs/>
                <w:sz w:val="24"/>
                <w:szCs w:val="24"/>
                <w:lang w:val="kk-KZ" w:eastAsia="kk-KZ"/>
              </w:rPr>
            </w:pPr>
            <w:r w:rsidRPr="00495967">
              <w:rPr>
                <w:rFonts w:ascii="Times New Roman" w:eastAsia="Times New Roman" w:hAnsi="Times New Roman" w:cs="Times New Roman"/>
                <w:b/>
                <w:bCs/>
                <w:sz w:val="24"/>
                <w:szCs w:val="24"/>
                <w:lang w:eastAsia="kk-KZ"/>
              </w:rPr>
              <w:t>3</w:t>
            </w:r>
            <w:r w:rsidR="009C286E">
              <w:rPr>
                <w:rFonts w:ascii="Times New Roman" w:eastAsia="Times New Roman" w:hAnsi="Times New Roman" w:cs="Times New Roman"/>
                <w:b/>
                <w:bCs/>
                <w:sz w:val="24"/>
                <w:szCs w:val="24"/>
                <w:lang w:eastAsia="kk-KZ"/>
              </w:rPr>
              <w:t>7</w:t>
            </w:r>
            <w:r w:rsidRPr="00495967">
              <w:rPr>
                <w:rFonts w:ascii="Times New Roman" w:eastAsia="Times New Roman" w:hAnsi="Times New Roman" w:cs="Times New Roman"/>
                <w:b/>
                <w:bCs/>
                <w:sz w:val="24"/>
                <w:szCs w:val="24"/>
                <w:lang w:eastAsia="kk-KZ"/>
              </w:rPr>
              <w:t>%</w:t>
            </w:r>
          </w:p>
        </w:tc>
      </w:tr>
      <w:tr w:rsidR="00495967" w:rsidRPr="00495967" w14:paraId="5B73776F" w14:textId="77777777" w:rsidTr="00495967">
        <w:trPr>
          <w:trHeight w:val="315"/>
        </w:trPr>
        <w:tc>
          <w:tcPr>
            <w:tcW w:w="962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20841" w14:textId="636CFFEB" w:rsidR="00495967" w:rsidRPr="00BC35C2" w:rsidRDefault="00495967" w:rsidP="00495967">
            <w:pPr>
              <w:spacing w:after="0" w:line="240" w:lineRule="auto"/>
              <w:rPr>
                <w:rFonts w:ascii="Calibri" w:eastAsia="Times New Roman" w:hAnsi="Calibri" w:cs="Calibri"/>
                <w:lang w:val="kk-KZ" w:eastAsia="kk-KZ"/>
              </w:rPr>
            </w:pPr>
            <w:r w:rsidRPr="00C74551">
              <w:rPr>
                <w:rFonts w:ascii="Times New Roman" w:eastAsia="Times New Roman" w:hAnsi="Times New Roman" w:cs="Times New Roman"/>
                <w:b/>
                <w:bCs/>
                <w:color w:val="000000"/>
                <w:sz w:val="24"/>
                <w:szCs w:val="24"/>
                <w:lang w:val="kk-KZ" w:eastAsia="ru-RU"/>
              </w:rPr>
              <w:t xml:space="preserve">                                                                                         </w:t>
            </w:r>
            <w:proofErr w:type="spellStart"/>
            <w:r w:rsidRPr="00BC35C2">
              <w:rPr>
                <w:rFonts w:ascii="Times New Roman" w:eastAsia="Times New Roman" w:hAnsi="Times New Roman" w:cs="Times New Roman"/>
                <w:b/>
                <w:bCs/>
                <w:sz w:val="24"/>
                <w:szCs w:val="24"/>
                <w:lang w:eastAsia="ru-RU"/>
              </w:rPr>
              <w:t>орташа</w:t>
            </w:r>
            <w:proofErr w:type="spellEnd"/>
            <w:r w:rsidRPr="00BC35C2">
              <w:rPr>
                <w:rFonts w:ascii="Times New Roman" w:eastAsia="Times New Roman" w:hAnsi="Times New Roman" w:cs="Times New Roman"/>
                <w:b/>
                <w:bCs/>
                <w:sz w:val="24"/>
                <w:szCs w:val="24"/>
                <w:lang w:eastAsia="ru-RU"/>
              </w:rPr>
              <w:t xml:space="preserve"> </w:t>
            </w:r>
            <w:proofErr w:type="spellStart"/>
            <w:r w:rsidRPr="00BC35C2">
              <w:rPr>
                <w:rFonts w:ascii="Times New Roman" w:eastAsia="Times New Roman" w:hAnsi="Times New Roman" w:cs="Times New Roman"/>
                <w:b/>
                <w:bCs/>
                <w:sz w:val="24"/>
                <w:szCs w:val="24"/>
                <w:lang w:eastAsia="ru-RU"/>
              </w:rPr>
              <w:t>көрсеткіш</w:t>
            </w:r>
            <w:proofErr w:type="spellEnd"/>
            <w:r w:rsidRPr="00BC35C2">
              <w:rPr>
                <w:rFonts w:ascii="Times New Roman" w:eastAsia="Times New Roman" w:hAnsi="Times New Roman" w:cs="Times New Roman"/>
                <w:b/>
                <w:bCs/>
                <w:sz w:val="24"/>
                <w:szCs w:val="24"/>
                <w:lang w:val="kk-KZ" w:eastAsia="ru-RU"/>
              </w:rPr>
              <w:t xml:space="preserve">  6</w:t>
            </w:r>
            <w:r w:rsidR="00BC35C2" w:rsidRPr="00BC35C2">
              <w:rPr>
                <w:rFonts w:ascii="Times New Roman" w:eastAsia="Times New Roman" w:hAnsi="Times New Roman" w:cs="Times New Roman"/>
                <w:b/>
                <w:bCs/>
                <w:sz w:val="24"/>
                <w:szCs w:val="24"/>
                <w:lang w:val="kk-KZ" w:eastAsia="ru-RU"/>
              </w:rPr>
              <w:t>9</w:t>
            </w:r>
            <w:r w:rsidRPr="00BC35C2">
              <w:rPr>
                <w:rFonts w:ascii="Times New Roman" w:eastAsia="Times New Roman" w:hAnsi="Times New Roman" w:cs="Times New Roman"/>
                <w:b/>
                <w:bCs/>
                <w:sz w:val="24"/>
                <w:szCs w:val="24"/>
                <w:lang w:eastAsia="kk-KZ"/>
              </w:rPr>
              <w:t>%</w:t>
            </w:r>
          </w:p>
        </w:tc>
      </w:tr>
    </w:tbl>
    <w:p w14:paraId="354705A8" w14:textId="77777777" w:rsidR="00A6765D" w:rsidRDefault="00A6765D" w:rsidP="00C5186E">
      <w:pPr>
        <w:spacing w:after="0" w:line="240" w:lineRule="auto"/>
        <w:jc w:val="both"/>
        <w:rPr>
          <w:rFonts w:ascii="Times New Roman" w:hAnsi="Times New Roman" w:cs="Times New Roman"/>
          <w:b/>
          <w:sz w:val="28"/>
          <w:szCs w:val="28"/>
          <w:highlight w:val="yellow"/>
          <w:lang w:val="kk-KZ"/>
        </w:rPr>
      </w:pPr>
    </w:p>
    <w:p w14:paraId="7B548CF8" w14:textId="29050C94" w:rsidR="0087704E" w:rsidRDefault="00A6765D" w:rsidP="00DF6E33">
      <w:pPr>
        <w:pStyle w:val="Default"/>
        <w:contextualSpacing/>
        <w:jc w:val="both"/>
        <w:rPr>
          <w:b/>
          <w:color w:val="auto"/>
          <w:sz w:val="28"/>
          <w:szCs w:val="28"/>
          <w:lang w:val="kk-KZ"/>
        </w:rPr>
      </w:pPr>
      <w:r w:rsidRPr="0071714C">
        <w:rPr>
          <w:b/>
          <w:color w:val="auto"/>
          <w:sz w:val="28"/>
          <w:szCs w:val="28"/>
          <w:lang w:val="kk-KZ"/>
        </w:rPr>
        <w:lastRenderedPageBreak/>
        <w:t xml:space="preserve">3) үлгілік оқу бағдарламасына қосымшаға сәйкес балалардың жасын ескере отырып, тәрбиеленушілердің жетістіктерін мониторингтеу нәтижелерінің болуы және талдауы (қорытынды): </w:t>
      </w:r>
    </w:p>
    <w:p w14:paraId="244B37C6" w14:textId="77777777" w:rsidR="0087704E" w:rsidRDefault="0087704E" w:rsidP="00C5186E">
      <w:pPr>
        <w:pStyle w:val="Default"/>
        <w:contextualSpacing/>
        <w:jc w:val="center"/>
        <w:rPr>
          <w:b/>
          <w:color w:val="auto"/>
          <w:sz w:val="28"/>
          <w:szCs w:val="28"/>
          <w:lang w:val="kk-KZ"/>
        </w:rPr>
      </w:pPr>
    </w:p>
    <w:p w14:paraId="48D434F6" w14:textId="75B10CF6" w:rsidR="00A6765D" w:rsidRPr="00B33C4D" w:rsidRDefault="00A6765D" w:rsidP="00C5186E">
      <w:pPr>
        <w:pStyle w:val="Default"/>
        <w:contextualSpacing/>
        <w:jc w:val="center"/>
        <w:rPr>
          <w:b/>
          <w:color w:val="auto"/>
          <w:sz w:val="28"/>
          <w:szCs w:val="28"/>
          <w:lang w:val="kk-KZ"/>
        </w:rPr>
      </w:pPr>
      <w:r w:rsidRPr="00B33C4D">
        <w:rPr>
          <w:b/>
          <w:color w:val="auto"/>
          <w:sz w:val="28"/>
          <w:szCs w:val="28"/>
          <w:lang w:val="kk-KZ"/>
        </w:rPr>
        <w:t xml:space="preserve">2022-2023 оқу жылы тәрбиеленушілердің даму мониторингінің </w:t>
      </w:r>
      <w:r w:rsidRPr="00B33C4D">
        <w:rPr>
          <w:b/>
          <w:color w:val="auto"/>
          <w:sz w:val="28"/>
          <w:szCs w:val="28"/>
          <w:u w:val="single"/>
          <w:lang w:val="kk-KZ"/>
        </w:rPr>
        <w:t>қор</w:t>
      </w:r>
      <w:r w:rsidR="00B43FDA">
        <w:rPr>
          <w:b/>
          <w:color w:val="auto"/>
          <w:sz w:val="28"/>
          <w:szCs w:val="28"/>
          <w:u w:val="single"/>
          <w:lang w:val="kk-KZ"/>
        </w:rPr>
        <w:t>ы</w:t>
      </w:r>
      <w:r w:rsidRPr="00B33C4D">
        <w:rPr>
          <w:b/>
          <w:color w:val="auto"/>
          <w:sz w:val="28"/>
          <w:szCs w:val="28"/>
          <w:u w:val="single"/>
          <w:lang w:val="kk-KZ"/>
        </w:rPr>
        <w:t xml:space="preserve">тынды </w:t>
      </w:r>
      <w:r w:rsidRPr="00B33C4D">
        <w:rPr>
          <w:b/>
          <w:color w:val="auto"/>
          <w:sz w:val="28"/>
          <w:szCs w:val="28"/>
          <w:lang w:val="kk-KZ"/>
        </w:rPr>
        <w:t>нәтижесі</w:t>
      </w:r>
    </w:p>
    <w:tbl>
      <w:tblPr>
        <w:tblW w:w="11058" w:type="dxa"/>
        <w:jc w:val="center"/>
        <w:tblLayout w:type="fixed"/>
        <w:tblLook w:val="04A0" w:firstRow="1" w:lastRow="0" w:firstColumn="1" w:lastColumn="0" w:noHBand="0" w:noVBand="1"/>
      </w:tblPr>
      <w:tblGrid>
        <w:gridCol w:w="1135"/>
        <w:gridCol w:w="567"/>
        <w:gridCol w:w="709"/>
        <w:gridCol w:w="709"/>
        <w:gridCol w:w="567"/>
        <w:gridCol w:w="708"/>
        <w:gridCol w:w="709"/>
        <w:gridCol w:w="567"/>
        <w:gridCol w:w="567"/>
        <w:gridCol w:w="567"/>
        <w:gridCol w:w="709"/>
        <w:gridCol w:w="567"/>
        <w:gridCol w:w="567"/>
        <w:gridCol w:w="567"/>
        <w:gridCol w:w="567"/>
        <w:gridCol w:w="567"/>
        <w:gridCol w:w="709"/>
      </w:tblGrid>
      <w:tr w:rsidR="00A6765D" w:rsidRPr="00A770C4" w14:paraId="4F02119A" w14:textId="77777777" w:rsidTr="00A6765D">
        <w:trPr>
          <w:trHeight w:val="945"/>
          <w:jc w:val="center"/>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000A97C" w14:textId="77777777" w:rsidR="00A6765D" w:rsidRPr="00A770C4"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A770C4">
              <w:rPr>
                <w:rFonts w:ascii="Times New Roman" w:eastAsia="Times New Roman" w:hAnsi="Times New Roman" w:cs="Times New Roman"/>
                <w:color w:val="000000"/>
                <w:sz w:val="16"/>
                <w:szCs w:val="16"/>
                <w:lang w:eastAsia="ru-RU"/>
              </w:rPr>
              <w:t>Жас</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топтары</w:t>
            </w:r>
            <w:proofErr w:type="spellEnd"/>
            <w:r w:rsidRPr="00A770C4">
              <w:rPr>
                <w:rFonts w:ascii="Times New Roman" w:eastAsia="Times New Roman" w:hAnsi="Times New Roman" w:cs="Times New Roman"/>
                <w:color w:val="000000"/>
                <w:sz w:val="16"/>
                <w:szCs w:val="16"/>
                <w:lang w:eastAsia="ru-RU"/>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472A941" w14:textId="77777777" w:rsidR="00A6765D" w:rsidRPr="00A770C4"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A770C4">
              <w:rPr>
                <w:rFonts w:ascii="Times New Roman" w:eastAsia="Times New Roman" w:hAnsi="Times New Roman" w:cs="Times New Roman"/>
                <w:color w:val="000000"/>
                <w:sz w:val="16"/>
                <w:szCs w:val="16"/>
                <w:lang w:eastAsia="ru-RU"/>
              </w:rPr>
              <w:t>Балалар</w:t>
            </w:r>
            <w:proofErr w:type="spellEnd"/>
            <w:r w:rsidRPr="00A770C4">
              <w:rPr>
                <w:rFonts w:ascii="Times New Roman" w:eastAsia="Times New Roman" w:hAnsi="Times New Roman" w:cs="Times New Roman"/>
                <w:color w:val="000000"/>
                <w:sz w:val="16"/>
                <w:szCs w:val="16"/>
                <w:lang w:eastAsia="ru-RU"/>
              </w:rPr>
              <w:t xml:space="preserve"> саны </w:t>
            </w:r>
          </w:p>
        </w:tc>
        <w:tc>
          <w:tcPr>
            <w:tcW w:w="1985" w:type="dxa"/>
            <w:gridSpan w:val="3"/>
            <w:tcBorders>
              <w:top w:val="single" w:sz="4" w:space="0" w:color="auto"/>
              <w:left w:val="nil"/>
              <w:bottom w:val="single" w:sz="4" w:space="0" w:color="auto"/>
              <w:right w:val="single" w:sz="4" w:space="0" w:color="auto"/>
            </w:tcBorders>
            <w:shd w:val="clear" w:color="auto" w:fill="auto"/>
            <w:vAlign w:val="bottom"/>
            <w:hideMark/>
          </w:tcPr>
          <w:p w14:paraId="3DD3E6B9" w14:textId="77777777" w:rsidR="00A6765D" w:rsidRPr="00A770C4" w:rsidRDefault="00A6765D" w:rsidP="00C5186E">
            <w:pPr>
              <w:spacing w:after="0" w:line="240" w:lineRule="auto"/>
              <w:jc w:val="center"/>
              <w:rPr>
                <w:rFonts w:ascii="Times New Roman" w:eastAsia="Times New Roman" w:hAnsi="Times New Roman" w:cs="Times New Roman"/>
                <w:color w:val="000000"/>
                <w:sz w:val="16"/>
                <w:szCs w:val="16"/>
                <w:lang w:eastAsia="ru-RU"/>
              </w:rPr>
            </w:pPr>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Физикалық</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қасиеттерді</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дамыту</w:t>
            </w:r>
            <w:proofErr w:type="spellEnd"/>
          </w:p>
        </w:tc>
        <w:tc>
          <w:tcPr>
            <w:tcW w:w="1984" w:type="dxa"/>
            <w:gridSpan w:val="3"/>
            <w:tcBorders>
              <w:top w:val="single" w:sz="4" w:space="0" w:color="auto"/>
              <w:left w:val="nil"/>
              <w:bottom w:val="single" w:sz="4" w:space="0" w:color="auto"/>
              <w:right w:val="single" w:sz="4" w:space="0" w:color="auto"/>
            </w:tcBorders>
            <w:shd w:val="clear" w:color="auto" w:fill="auto"/>
            <w:vAlign w:val="bottom"/>
            <w:hideMark/>
          </w:tcPr>
          <w:p w14:paraId="05472552" w14:textId="77777777" w:rsidR="00A6765D" w:rsidRPr="00A770C4"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A770C4">
              <w:rPr>
                <w:rFonts w:ascii="Times New Roman" w:eastAsia="Times New Roman" w:hAnsi="Times New Roman" w:cs="Times New Roman"/>
                <w:color w:val="000000"/>
                <w:sz w:val="16"/>
                <w:szCs w:val="16"/>
                <w:lang w:eastAsia="ru-RU"/>
              </w:rPr>
              <w:t>Коммуникативтік</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дағдыларды</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дамыту</w:t>
            </w:r>
            <w:proofErr w:type="spellEnd"/>
            <w:r w:rsidRPr="00A770C4">
              <w:rPr>
                <w:rFonts w:ascii="Times New Roman" w:eastAsia="Times New Roman" w:hAnsi="Times New Roman" w:cs="Times New Roman"/>
                <w:color w:val="000000"/>
                <w:sz w:val="16"/>
                <w:szCs w:val="16"/>
                <w:lang w:eastAsia="ru-RU"/>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14:paraId="156F73AA" w14:textId="77777777" w:rsidR="00A6765D" w:rsidRPr="00A770C4" w:rsidRDefault="00A6765D" w:rsidP="00C5186E">
            <w:pPr>
              <w:spacing w:after="0" w:line="240" w:lineRule="auto"/>
              <w:jc w:val="center"/>
              <w:rPr>
                <w:rFonts w:ascii="Times New Roman" w:eastAsia="Times New Roman" w:hAnsi="Times New Roman" w:cs="Times New Roman"/>
                <w:color w:val="000000"/>
                <w:sz w:val="16"/>
                <w:szCs w:val="16"/>
                <w:lang w:eastAsia="ru-RU"/>
              </w:rPr>
            </w:pPr>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Танымдық</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және</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зияткерлік</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дағдыларды</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дамыту</w:t>
            </w:r>
            <w:proofErr w:type="spellEnd"/>
            <w:r w:rsidRPr="00A770C4">
              <w:rPr>
                <w:rFonts w:ascii="Times New Roman" w:eastAsia="Times New Roman" w:hAnsi="Times New Roman" w:cs="Times New Roman"/>
                <w:color w:val="000000"/>
                <w:sz w:val="16"/>
                <w:szCs w:val="16"/>
                <w:lang w:eastAsia="ru-RU"/>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14:paraId="6FB4EF10" w14:textId="77777777" w:rsidR="00A6765D" w:rsidRPr="00A770C4"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A770C4">
              <w:rPr>
                <w:rFonts w:ascii="Times New Roman" w:eastAsia="Times New Roman" w:hAnsi="Times New Roman" w:cs="Times New Roman"/>
                <w:color w:val="000000"/>
                <w:sz w:val="16"/>
                <w:szCs w:val="16"/>
                <w:lang w:eastAsia="ru-RU"/>
              </w:rPr>
              <w:t>Балалардың</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шығармашылық</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дағдыларын</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зерттеу</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іс-әрекетін</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дамыту</w:t>
            </w:r>
            <w:proofErr w:type="spellEnd"/>
            <w:r w:rsidRPr="00A770C4">
              <w:rPr>
                <w:rFonts w:ascii="Times New Roman" w:eastAsia="Times New Roman" w:hAnsi="Times New Roman" w:cs="Times New Roman"/>
                <w:color w:val="000000"/>
                <w:sz w:val="16"/>
                <w:szCs w:val="16"/>
                <w:lang w:eastAsia="ru-RU"/>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14:paraId="0B441C65" w14:textId="77777777" w:rsidR="00A6765D" w:rsidRPr="00A770C4"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A770C4">
              <w:rPr>
                <w:rFonts w:ascii="Times New Roman" w:eastAsia="Times New Roman" w:hAnsi="Times New Roman" w:cs="Times New Roman"/>
                <w:color w:val="000000"/>
                <w:sz w:val="16"/>
                <w:szCs w:val="16"/>
                <w:lang w:eastAsia="ru-RU"/>
              </w:rPr>
              <w:t>Әлеуметтік-эмоционалды</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дағдыларды</w:t>
            </w:r>
            <w:proofErr w:type="spellEnd"/>
            <w:r w:rsidRPr="00A770C4">
              <w:rPr>
                <w:rFonts w:ascii="Times New Roman" w:eastAsia="Times New Roman" w:hAnsi="Times New Roman" w:cs="Times New Roman"/>
                <w:color w:val="000000"/>
                <w:sz w:val="16"/>
                <w:szCs w:val="16"/>
                <w:lang w:eastAsia="ru-RU"/>
              </w:rPr>
              <w:t xml:space="preserve"> </w:t>
            </w:r>
            <w:proofErr w:type="spellStart"/>
            <w:r w:rsidRPr="00A770C4">
              <w:rPr>
                <w:rFonts w:ascii="Times New Roman" w:eastAsia="Times New Roman" w:hAnsi="Times New Roman" w:cs="Times New Roman"/>
                <w:color w:val="000000"/>
                <w:sz w:val="16"/>
                <w:szCs w:val="16"/>
                <w:lang w:eastAsia="ru-RU"/>
              </w:rPr>
              <w:t>қалыптастыру</w:t>
            </w:r>
            <w:proofErr w:type="spellEnd"/>
          </w:p>
        </w:tc>
      </w:tr>
      <w:tr w:rsidR="00A6765D" w:rsidRPr="00CF3D89" w14:paraId="666E3974" w14:textId="77777777" w:rsidTr="00A6765D">
        <w:trPr>
          <w:trHeight w:val="1425"/>
          <w:jc w:val="center"/>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1D6A22A7" w14:textId="77777777" w:rsidR="00A6765D" w:rsidRPr="00A770C4" w:rsidRDefault="00A6765D" w:rsidP="00C5186E">
            <w:pPr>
              <w:spacing w:after="0" w:line="240" w:lineRule="auto"/>
              <w:rPr>
                <w:rFonts w:ascii="Times New Roman" w:eastAsia="Times New Roman" w:hAnsi="Times New Roman" w:cs="Times New Roman"/>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BC0351E" w14:textId="77777777" w:rsidR="00A6765D" w:rsidRPr="00A770C4" w:rsidRDefault="00A6765D" w:rsidP="00C5186E">
            <w:pPr>
              <w:spacing w:after="0" w:line="240" w:lineRule="auto"/>
              <w:rPr>
                <w:rFonts w:ascii="Times New Roman" w:eastAsia="Times New Roman" w:hAnsi="Times New Roman" w:cs="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bottom"/>
            <w:hideMark/>
          </w:tcPr>
          <w:p w14:paraId="67C26835"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жоғары</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2824AED1"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орташа</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2253618B"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төмен</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14:paraId="73D1CE43"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жоғары</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52E2C617"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орташа</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60D653F8"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төмен</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960355A"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жоғары</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AEB7286"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орташа</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55953454"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төмен</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58055674"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жоғары</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5FD2751C"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орташа</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27E38C43"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төмен</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5F88BF0E"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жоғары</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C165853"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орташа</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204732A2" w14:textId="77777777" w:rsidR="00A6765D" w:rsidRPr="00CF3D89" w:rsidRDefault="00A6765D" w:rsidP="00C5186E">
            <w:pPr>
              <w:spacing w:after="0" w:line="240" w:lineRule="auto"/>
              <w:rPr>
                <w:rFonts w:ascii="Times New Roman" w:eastAsia="Times New Roman" w:hAnsi="Times New Roman" w:cs="Times New Roman"/>
                <w:i/>
                <w:iCs/>
                <w:color w:val="000000"/>
                <w:sz w:val="16"/>
                <w:szCs w:val="16"/>
                <w:lang w:eastAsia="ru-RU"/>
              </w:rPr>
            </w:pPr>
            <w:proofErr w:type="spellStart"/>
            <w:r w:rsidRPr="00CF3D89">
              <w:rPr>
                <w:rFonts w:ascii="Times New Roman" w:eastAsia="Times New Roman" w:hAnsi="Times New Roman" w:cs="Times New Roman"/>
                <w:i/>
                <w:iCs/>
                <w:color w:val="000000"/>
                <w:sz w:val="16"/>
                <w:szCs w:val="16"/>
                <w:lang w:eastAsia="ru-RU"/>
              </w:rPr>
              <w:t>олардың</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ішінде</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төмен</w:t>
            </w:r>
            <w:proofErr w:type="spellEnd"/>
            <w:r w:rsidRPr="00CF3D89">
              <w:rPr>
                <w:rFonts w:ascii="Times New Roman" w:eastAsia="Times New Roman" w:hAnsi="Times New Roman" w:cs="Times New Roman"/>
                <w:i/>
                <w:iCs/>
                <w:color w:val="000000"/>
                <w:sz w:val="16"/>
                <w:szCs w:val="16"/>
                <w:lang w:eastAsia="ru-RU"/>
              </w:rPr>
              <w:t xml:space="preserve"> </w:t>
            </w:r>
            <w:proofErr w:type="spellStart"/>
            <w:r w:rsidRPr="00CF3D89">
              <w:rPr>
                <w:rFonts w:ascii="Times New Roman" w:eastAsia="Times New Roman" w:hAnsi="Times New Roman" w:cs="Times New Roman"/>
                <w:i/>
                <w:iCs/>
                <w:color w:val="000000"/>
                <w:sz w:val="16"/>
                <w:szCs w:val="16"/>
                <w:lang w:eastAsia="ru-RU"/>
              </w:rPr>
              <w:t>деңгей</w:t>
            </w:r>
            <w:proofErr w:type="spellEnd"/>
          </w:p>
        </w:tc>
      </w:tr>
      <w:tr w:rsidR="00A6765D" w:rsidRPr="00CF3D89" w14:paraId="52AC978D" w14:textId="77777777" w:rsidTr="00A6765D">
        <w:trPr>
          <w:trHeight w:val="37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D9F17B8" w14:textId="77777777" w:rsidR="00A6765D" w:rsidRPr="00CF3D89" w:rsidRDefault="00A6765D" w:rsidP="00C5186E">
            <w:pPr>
              <w:spacing w:after="0" w:line="240" w:lineRule="auto"/>
              <w:rPr>
                <w:rFonts w:ascii="Times New Roman" w:eastAsia="Times New Roman" w:hAnsi="Times New Roman" w:cs="Times New Roman"/>
                <w:color w:val="000000"/>
                <w:sz w:val="16"/>
                <w:szCs w:val="16"/>
                <w:lang w:eastAsia="ru-RU"/>
              </w:rPr>
            </w:pPr>
            <w:proofErr w:type="spellStart"/>
            <w:r w:rsidRPr="00CF3D89">
              <w:rPr>
                <w:rFonts w:ascii="Times New Roman" w:eastAsia="Times New Roman" w:hAnsi="Times New Roman" w:cs="Times New Roman"/>
                <w:color w:val="000000"/>
                <w:sz w:val="16"/>
                <w:szCs w:val="16"/>
                <w:lang w:eastAsia="ru-RU"/>
              </w:rPr>
              <w:t>ерте</w:t>
            </w:r>
            <w:proofErr w:type="spellEnd"/>
            <w:r w:rsidRPr="00CF3D89">
              <w:rPr>
                <w:rFonts w:ascii="Times New Roman" w:eastAsia="Times New Roman" w:hAnsi="Times New Roman" w:cs="Times New Roman"/>
                <w:color w:val="000000"/>
                <w:sz w:val="16"/>
                <w:szCs w:val="16"/>
                <w:lang w:eastAsia="ru-RU"/>
              </w:rPr>
              <w:t xml:space="preserve"> </w:t>
            </w:r>
            <w:proofErr w:type="spellStart"/>
            <w:r w:rsidRPr="00CF3D89">
              <w:rPr>
                <w:rFonts w:ascii="Times New Roman" w:eastAsia="Times New Roman" w:hAnsi="Times New Roman" w:cs="Times New Roman"/>
                <w:color w:val="000000"/>
                <w:sz w:val="16"/>
                <w:szCs w:val="16"/>
                <w:lang w:eastAsia="ru-RU"/>
              </w:rPr>
              <w:t>жас</w:t>
            </w:r>
            <w:proofErr w:type="spellEnd"/>
            <w:r w:rsidRPr="00CF3D89">
              <w:rPr>
                <w:rFonts w:ascii="Times New Roman" w:eastAsia="Times New Roman" w:hAnsi="Times New Roman" w:cs="Times New Roman"/>
                <w:color w:val="000000"/>
                <w:sz w:val="16"/>
                <w:szCs w:val="16"/>
                <w:lang w:eastAsia="ru-RU"/>
              </w:rPr>
              <w:t xml:space="preserve"> </w:t>
            </w:r>
            <w:proofErr w:type="spellStart"/>
            <w:r w:rsidRPr="00CF3D89">
              <w:rPr>
                <w:rFonts w:ascii="Times New Roman" w:eastAsia="Times New Roman" w:hAnsi="Times New Roman" w:cs="Times New Roman"/>
                <w:color w:val="000000"/>
                <w:sz w:val="16"/>
                <w:szCs w:val="16"/>
                <w:lang w:eastAsia="ru-RU"/>
              </w:rPr>
              <w:t>тобы</w:t>
            </w:r>
            <w:proofErr w:type="spellEnd"/>
            <w:r w:rsidRPr="00CF3D89">
              <w:rPr>
                <w:rFonts w:ascii="Times New Roman" w:eastAsia="Times New Roman" w:hAnsi="Times New Roman" w:cs="Times New Roman"/>
                <w:color w:val="000000"/>
                <w:sz w:val="16"/>
                <w:szCs w:val="16"/>
                <w:lang w:eastAsia="ru-RU"/>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B5DBBFE"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6601EA6B"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728B0154"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59BEFA63"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0E988002"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0B73909D"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6B7FA03D"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1A332FC3"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38BBF906"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1E4D22F7"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104311A9"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78092F26"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1362ABD6"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4B66DAED"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43E99A0D"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73C7CA66" w14:textId="77777777" w:rsidR="00A6765D" w:rsidRPr="00CF3D89" w:rsidRDefault="00A6765D" w:rsidP="00C5186E">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r>
      <w:tr w:rsidR="00CF3D89" w:rsidRPr="00CF3D89" w14:paraId="37088AD6" w14:textId="77777777" w:rsidTr="0092000F">
        <w:trPr>
          <w:trHeight w:val="37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23ED6A9" w14:textId="77777777" w:rsidR="00CF3D89" w:rsidRPr="00CF3D89" w:rsidRDefault="00CF3D89" w:rsidP="00CF3D89">
            <w:pPr>
              <w:spacing w:after="0" w:line="240" w:lineRule="auto"/>
              <w:rPr>
                <w:rFonts w:ascii="Times New Roman" w:eastAsia="Times New Roman" w:hAnsi="Times New Roman" w:cs="Times New Roman"/>
                <w:color w:val="000000"/>
                <w:sz w:val="16"/>
                <w:szCs w:val="16"/>
                <w:lang w:eastAsia="ru-RU"/>
              </w:rPr>
            </w:pPr>
            <w:proofErr w:type="spellStart"/>
            <w:r w:rsidRPr="00CF3D89">
              <w:rPr>
                <w:rFonts w:ascii="Times New Roman" w:eastAsia="Times New Roman" w:hAnsi="Times New Roman" w:cs="Times New Roman"/>
                <w:color w:val="000000"/>
                <w:sz w:val="16"/>
                <w:szCs w:val="16"/>
                <w:lang w:eastAsia="ru-RU"/>
              </w:rPr>
              <w:t>кіші</w:t>
            </w:r>
            <w:proofErr w:type="spellEnd"/>
            <w:r w:rsidRPr="00CF3D89">
              <w:rPr>
                <w:rFonts w:ascii="Times New Roman" w:eastAsia="Times New Roman" w:hAnsi="Times New Roman" w:cs="Times New Roman"/>
                <w:color w:val="000000"/>
                <w:sz w:val="16"/>
                <w:szCs w:val="16"/>
                <w:lang w:eastAsia="ru-RU"/>
              </w:rPr>
              <w:t xml:space="preserve"> топ</w:t>
            </w:r>
          </w:p>
        </w:tc>
        <w:tc>
          <w:tcPr>
            <w:tcW w:w="567" w:type="dxa"/>
            <w:tcBorders>
              <w:top w:val="nil"/>
              <w:left w:val="nil"/>
              <w:bottom w:val="single" w:sz="4" w:space="0" w:color="auto"/>
              <w:right w:val="single" w:sz="4" w:space="0" w:color="auto"/>
            </w:tcBorders>
            <w:shd w:val="clear" w:color="auto" w:fill="auto"/>
            <w:noWrap/>
            <w:vAlign w:val="center"/>
            <w:hideMark/>
          </w:tcPr>
          <w:p w14:paraId="7FBDF472" w14:textId="02AD5922" w:rsidR="00CF3D89" w:rsidRPr="00CF3D89" w:rsidRDefault="00CF3D89" w:rsidP="00CF3D89">
            <w:pPr>
              <w:spacing w:after="0" w:line="240" w:lineRule="auto"/>
              <w:jc w:val="center"/>
              <w:rPr>
                <w:rFonts w:ascii="Times New Roman" w:eastAsia="Times New Roman" w:hAnsi="Times New Roman" w:cs="Times New Roman"/>
                <w:color w:val="000000"/>
                <w:lang w:val="kk-KZ" w:eastAsia="ru-RU"/>
              </w:rPr>
            </w:pPr>
            <w:r w:rsidRPr="00CF3D89">
              <w:rPr>
                <w:rFonts w:ascii="Times New Roman" w:eastAsia="Times New Roman" w:hAnsi="Times New Roman" w:cs="Times New Roman"/>
                <w:color w:val="000000"/>
                <w:lang w:val="kk-KZ" w:eastAsia="ru-RU"/>
              </w:rPr>
              <w:t>75</w:t>
            </w:r>
          </w:p>
        </w:tc>
        <w:tc>
          <w:tcPr>
            <w:tcW w:w="709" w:type="dxa"/>
            <w:tcBorders>
              <w:top w:val="nil"/>
              <w:left w:val="nil"/>
              <w:bottom w:val="single" w:sz="8" w:space="0" w:color="auto"/>
              <w:right w:val="single" w:sz="8" w:space="0" w:color="auto"/>
            </w:tcBorders>
            <w:shd w:val="clear" w:color="auto" w:fill="auto"/>
            <w:noWrap/>
            <w:vAlign w:val="center"/>
            <w:hideMark/>
          </w:tcPr>
          <w:p w14:paraId="3557BE90" w14:textId="506FAB1C"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30</w:t>
            </w:r>
          </w:p>
        </w:tc>
        <w:tc>
          <w:tcPr>
            <w:tcW w:w="709" w:type="dxa"/>
            <w:tcBorders>
              <w:top w:val="nil"/>
              <w:left w:val="nil"/>
              <w:bottom w:val="single" w:sz="8" w:space="0" w:color="auto"/>
              <w:right w:val="single" w:sz="8" w:space="0" w:color="auto"/>
            </w:tcBorders>
            <w:shd w:val="clear" w:color="auto" w:fill="auto"/>
            <w:noWrap/>
            <w:vAlign w:val="center"/>
            <w:hideMark/>
          </w:tcPr>
          <w:p w14:paraId="02366B9D" w14:textId="284BA8BC"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32</w:t>
            </w:r>
          </w:p>
        </w:tc>
        <w:tc>
          <w:tcPr>
            <w:tcW w:w="567" w:type="dxa"/>
            <w:tcBorders>
              <w:top w:val="nil"/>
              <w:left w:val="nil"/>
              <w:bottom w:val="single" w:sz="8" w:space="0" w:color="auto"/>
              <w:right w:val="single" w:sz="8" w:space="0" w:color="auto"/>
            </w:tcBorders>
            <w:shd w:val="clear" w:color="auto" w:fill="auto"/>
            <w:noWrap/>
            <w:vAlign w:val="center"/>
            <w:hideMark/>
          </w:tcPr>
          <w:p w14:paraId="7CCB1C94" w14:textId="63A2E509"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13</w:t>
            </w:r>
          </w:p>
        </w:tc>
        <w:tc>
          <w:tcPr>
            <w:tcW w:w="708" w:type="dxa"/>
            <w:tcBorders>
              <w:top w:val="nil"/>
              <w:left w:val="nil"/>
              <w:bottom w:val="single" w:sz="8" w:space="0" w:color="auto"/>
              <w:right w:val="single" w:sz="8" w:space="0" w:color="auto"/>
            </w:tcBorders>
            <w:shd w:val="clear" w:color="auto" w:fill="auto"/>
            <w:noWrap/>
            <w:vAlign w:val="center"/>
            <w:hideMark/>
          </w:tcPr>
          <w:p w14:paraId="171462F7" w14:textId="66577A19"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29</w:t>
            </w:r>
          </w:p>
        </w:tc>
        <w:tc>
          <w:tcPr>
            <w:tcW w:w="709" w:type="dxa"/>
            <w:tcBorders>
              <w:top w:val="nil"/>
              <w:left w:val="nil"/>
              <w:bottom w:val="single" w:sz="8" w:space="0" w:color="auto"/>
              <w:right w:val="single" w:sz="8" w:space="0" w:color="auto"/>
            </w:tcBorders>
            <w:shd w:val="clear" w:color="auto" w:fill="auto"/>
            <w:noWrap/>
            <w:vAlign w:val="center"/>
            <w:hideMark/>
          </w:tcPr>
          <w:p w14:paraId="04255841" w14:textId="5E261EC8"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30</w:t>
            </w:r>
          </w:p>
        </w:tc>
        <w:tc>
          <w:tcPr>
            <w:tcW w:w="567" w:type="dxa"/>
            <w:tcBorders>
              <w:top w:val="nil"/>
              <w:left w:val="nil"/>
              <w:bottom w:val="single" w:sz="8" w:space="0" w:color="auto"/>
              <w:right w:val="single" w:sz="8" w:space="0" w:color="auto"/>
            </w:tcBorders>
            <w:shd w:val="clear" w:color="auto" w:fill="auto"/>
            <w:noWrap/>
            <w:vAlign w:val="center"/>
            <w:hideMark/>
          </w:tcPr>
          <w:p w14:paraId="27B763C5" w14:textId="49EA4F68"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16</w:t>
            </w:r>
          </w:p>
        </w:tc>
        <w:tc>
          <w:tcPr>
            <w:tcW w:w="567" w:type="dxa"/>
            <w:tcBorders>
              <w:top w:val="nil"/>
              <w:left w:val="nil"/>
              <w:bottom w:val="single" w:sz="8" w:space="0" w:color="auto"/>
              <w:right w:val="single" w:sz="8" w:space="0" w:color="auto"/>
            </w:tcBorders>
            <w:shd w:val="clear" w:color="auto" w:fill="auto"/>
            <w:noWrap/>
            <w:vAlign w:val="center"/>
            <w:hideMark/>
          </w:tcPr>
          <w:p w14:paraId="417B5236" w14:textId="259F6405"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32</w:t>
            </w:r>
          </w:p>
        </w:tc>
        <w:tc>
          <w:tcPr>
            <w:tcW w:w="567" w:type="dxa"/>
            <w:tcBorders>
              <w:top w:val="nil"/>
              <w:left w:val="nil"/>
              <w:bottom w:val="single" w:sz="8" w:space="0" w:color="auto"/>
              <w:right w:val="single" w:sz="8" w:space="0" w:color="auto"/>
            </w:tcBorders>
            <w:shd w:val="clear" w:color="auto" w:fill="auto"/>
            <w:noWrap/>
            <w:vAlign w:val="center"/>
            <w:hideMark/>
          </w:tcPr>
          <w:p w14:paraId="330DACB2" w14:textId="42428BB1"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33</w:t>
            </w:r>
          </w:p>
        </w:tc>
        <w:tc>
          <w:tcPr>
            <w:tcW w:w="709" w:type="dxa"/>
            <w:tcBorders>
              <w:top w:val="nil"/>
              <w:left w:val="nil"/>
              <w:bottom w:val="single" w:sz="8" w:space="0" w:color="auto"/>
              <w:right w:val="single" w:sz="8" w:space="0" w:color="auto"/>
            </w:tcBorders>
            <w:shd w:val="clear" w:color="auto" w:fill="auto"/>
            <w:noWrap/>
            <w:vAlign w:val="center"/>
            <w:hideMark/>
          </w:tcPr>
          <w:p w14:paraId="2EA702A8" w14:textId="2D7B2E5F"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10</w:t>
            </w:r>
          </w:p>
        </w:tc>
        <w:tc>
          <w:tcPr>
            <w:tcW w:w="567" w:type="dxa"/>
            <w:tcBorders>
              <w:top w:val="nil"/>
              <w:left w:val="nil"/>
              <w:bottom w:val="single" w:sz="8" w:space="0" w:color="auto"/>
              <w:right w:val="single" w:sz="8" w:space="0" w:color="auto"/>
            </w:tcBorders>
            <w:shd w:val="clear" w:color="auto" w:fill="auto"/>
            <w:noWrap/>
            <w:vAlign w:val="center"/>
            <w:hideMark/>
          </w:tcPr>
          <w:p w14:paraId="581DA046" w14:textId="6F364925"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32</w:t>
            </w:r>
          </w:p>
        </w:tc>
        <w:tc>
          <w:tcPr>
            <w:tcW w:w="567" w:type="dxa"/>
            <w:tcBorders>
              <w:top w:val="nil"/>
              <w:left w:val="nil"/>
              <w:bottom w:val="single" w:sz="8" w:space="0" w:color="auto"/>
              <w:right w:val="single" w:sz="8" w:space="0" w:color="auto"/>
            </w:tcBorders>
            <w:shd w:val="clear" w:color="auto" w:fill="auto"/>
            <w:noWrap/>
            <w:vAlign w:val="center"/>
            <w:hideMark/>
          </w:tcPr>
          <w:p w14:paraId="039A94F2" w14:textId="0B78F92E"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31</w:t>
            </w:r>
          </w:p>
        </w:tc>
        <w:tc>
          <w:tcPr>
            <w:tcW w:w="567" w:type="dxa"/>
            <w:tcBorders>
              <w:top w:val="nil"/>
              <w:left w:val="nil"/>
              <w:bottom w:val="single" w:sz="8" w:space="0" w:color="auto"/>
              <w:right w:val="single" w:sz="8" w:space="0" w:color="auto"/>
            </w:tcBorders>
            <w:shd w:val="clear" w:color="auto" w:fill="auto"/>
            <w:noWrap/>
            <w:vAlign w:val="center"/>
            <w:hideMark/>
          </w:tcPr>
          <w:p w14:paraId="5C50B086" w14:textId="70A1727B"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12</w:t>
            </w:r>
          </w:p>
        </w:tc>
        <w:tc>
          <w:tcPr>
            <w:tcW w:w="567" w:type="dxa"/>
            <w:tcBorders>
              <w:top w:val="nil"/>
              <w:left w:val="nil"/>
              <w:bottom w:val="single" w:sz="8" w:space="0" w:color="auto"/>
              <w:right w:val="single" w:sz="8" w:space="0" w:color="auto"/>
            </w:tcBorders>
            <w:shd w:val="clear" w:color="auto" w:fill="auto"/>
            <w:noWrap/>
            <w:vAlign w:val="center"/>
            <w:hideMark/>
          </w:tcPr>
          <w:p w14:paraId="1E90EFC1" w14:textId="4B64CA75"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32</w:t>
            </w:r>
          </w:p>
        </w:tc>
        <w:tc>
          <w:tcPr>
            <w:tcW w:w="567" w:type="dxa"/>
            <w:tcBorders>
              <w:top w:val="nil"/>
              <w:left w:val="nil"/>
              <w:bottom w:val="single" w:sz="8" w:space="0" w:color="auto"/>
              <w:right w:val="single" w:sz="8" w:space="0" w:color="auto"/>
            </w:tcBorders>
            <w:shd w:val="clear" w:color="auto" w:fill="auto"/>
            <w:noWrap/>
            <w:vAlign w:val="center"/>
            <w:hideMark/>
          </w:tcPr>
          <w:p w14:paraId="394A883E" w14:textId="4BEB1380"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30</w:t>
            </w:r>
          </w:p>
        </w:tc>
        <w:tc>
          <w:tcPr>
            <w:tcW w:w="709" w:type="dxa"/>
            <w:tcBorders>
              <w:top w:val="nil"/>
              <w:left w:val="nil"/>
              <w:bottom w:val="single" w:sz="8" w:space="0" w:color="auto"/>
              <w:right w:val="single" w:sz="8" w:space="0" w:color="auto"/>
            </w:tcBorders>
            <w:shd w:val="clear" w:color="auto" w:fill="auto"/>
            <w:noWrap/>
            <w:vAlign w:val="center"/>
            <w:hideMark/>
          </w:tcPr>
          <w:p w14:paraId="7B599726" w14:textId="0A694698"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13</w:t>
            </w:r>
          </w:p>
        </w:tc>
      </w:tr>
      <w:tr w:rsidR="00CF3D89" w:rsidRPr="00CF3D89" w14:paraId="78EFF4EB" w14:textId="77777777" w:rsidTr="0092000F">
        <w:trPr>
          <w:trHeight w:val="37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DC2FB4C" w14:textId="77777777" w:rsidR="00CF3D89" w:rsidRPr="00CF3D89" w:rsidRDefault="00CF3D89" w:rsidP="00CF3D89">
            <w:pPr>
              <w:spacing w:after="0" w:line="240" w:lineRule="auto"/>
              <w:rPr>
                <w:rFonts w:ascii="Times New Roman" w:eastAsia="Times New Roman" w:hAnsi="Times New Roman" w:cs="Times New Roman"/>
                <w:color w:val="000000"/>
                <w:sz w:val="16"/>
                <w:szCs w:val="16"/>
                <w:lang w:eastAsia="ru-RU"/>
              </w:rPr>
            </w:pPr>
            <w:proofErr w:type="spellStart"/>
            <w:r w:rsidRPr="00CF3D89">
              <w:rPr>
                <w:rFonts w:ascii="Times New Roman" w:eastAsia="Times New Roman" w:hAnsi="Times New Roman" w:cs="Times New Roman"/>
                <w:color w:val="000000"/>
                <w:sz w:val="16"/>
                <w:szCs w:val="16"/>
                <w:lang w:eastAsia="ru-RU"/>
              </w:rPr>
              <w:t>ортаңғы</w:t>
            </w:r>
            <w:proofErr w:type="spellEnd"/>
            <w:r w:rsidRPr="00CF3D89">
              <w:rPr>
                <w:rFonts w:ascii="Times New Roman" w:eastAsia="Times New Roman" w:hAnsi="Times New Roman" w:cs="Times New Roman"/>
                <w:color w:val="000000"/>
                <w:sz w:val="16"/>
                <w:szCs w:val="16"/>
                <w:lang w:eastAsia="ru-RU"/>
              </w:rPr>
              <w:t xml:space="preserve"> топ</w:t>
            </w:r>
          </w:p>
        </w:tc>
        <w:tc>
          <w:tcPr>
            <w:tcW w:w="567" w:type="dxa"/>
            <w:tcBorders>
              <w:top w:val="nil"/>
              <w:left w:val="nil"/>
              <w:bottom w:val="single" w:sz="4" w:space="0" w:color="auto"/>
              <w:right w:val="single" w:sz="4" w:space="0" w:color="auto"/>
            </w:tcBorders>
            <w:shd w:val="clear" w:color="auto" w:fill="auto"/>
            <w:noWrap/>
            <w:vAlign w:val="center"/>
            <w:hideMark/>
          </w:tcPr>
          <w:p w14:paraId="1C2F7E5C" w14:textId="272C7DBC" w:rsidR="00CF3D89" w:rsidRPr="00CF3D89" w:rsidRDefault="00CF3D89" w:rsidP="00CF3D89">
            <w:pPr>
              <w:spacing w:after="0" w:line="240" w:lineRule="auto"/>
              <w:jc w:val="center"/>
              <w:rPr>
                <w:rFonts w:ascii="Times New Roman" w:eastAsia="Times New Roman" w:hAnsi="Times New Roman" w:cs="Times New Roman"/>
                <w:color w:val="000000"/>
                <w:lang w:val="kk-KZ" w:eastAsia="ru-RU"/>
              </w:rPr>
            </w:pPr>
            <w:r w:rsidRPr="00CF3D89">
              <w:rPr>
                <w:rFonts w:ascii="Times New Roman" w:eastAsia="Times New Roman" w:hAnsi="Times New Roman" w:cs="Times New Roman"/>
                <w:color w:val="000000"/>
                <w:lang w:eastAsia="ru-RU"/>
              </w:rPr>
              <w:t>1</w:t>
            </w:r>
            <w:r w:rsidRPr="00CF3D89">
              <w:rPr>
                <w:rFonts w:ascii="Times New Roman" w:eastAsia="Times New Roman" w:hAnsi="Times New Roman" w:cs="Times New Roman"/>
                <w:color w:val="000000"/>
                <w:lang w:val="kk-KZ" w:eastAsia="ru-RU"/>
              </w:rPr>
              <w:t>00</w:t>
            </w:r>
          </w:p>
        </w:tc>
        <w:tc>
          <w:tcPr>
            <w:tcW w:w="709" w:type="dxa"/>
            <w:tcBorders>
              <w:top w:val="nil"/>
              <w:left w:val="nil"/>
              <w:bottom w:val="single" w:sz="8" w:space="0" w:color="auto"/>
              <w:right w:val="single" w:sz="8" w:space="0" w:color="auto"/>
            </w:tcBorders>
            <w:shd w:val="clear" w:color="auto" w:fill="auto"/>
            <w:noWrap/>
            <w:vAlign w:val="center"/>
            <w:hideMark/>
          </w:tcPr>
          <w:p w14:paraId="650F4A8A" w14:textId="5B8AFA2E"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45</w:t>
            </w:r>
          </w:p>
        </w:tc>
        <w:tc>
          <w:tcPr>
            <w:tcW w:w="709" w:type="dxa"/>
            <w:tcBorders>
              <w:top w:val="nil"/>
              <w:left w:val="nil"/>
              <w:bottom w:val="single" w:sz="8" w:space="0" w:color="auto"/>
              <w:right w:val="single" w:sz="8" w:space="0" w:color="auto"/>
            </w:tcBorders>
            <w:shd w:val="clear" w:color="auto" w:fill="auto"/>
            <w:noWrap/>
            <w:vAlign w:val="center"/>
            <w:hideMark/>
          </w:tcPr>
          <w:p w14:paraId="16AB760A" w14:textId="5F914A23"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40</w:t>
            </w:r>
          </w:p>
        </w:tc>
        <w:tc>
          <w:tcPr>
            <w:tcW w:w="567" w:type="dxa"/>
            <w:tcBorders>
              <w:top w:val="nil"/>
              <w:left w:val="nil"/>
              <w:bottom w:val="single" w:sz="8" w:space="0" w:color="auto"/>
              <w:right w:val="single" w:sz="8" w:space="0" w:color="auto"/>
            </w:tcBorders>
            <w:shd w:val="clear" w:color="auto" w:fill="auto"/>
            <w:noWrap/>
            <w:vAlign w:val="center"/>
            <w:hideMark/>
          </w:tcPr>
          <w:p w14:paraId="4ADC124F" w14:textId="23056ABE"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15</w:t>
            </w:r>
          </w:p>
        </w:tc>
        <w:tc>
          <w:tcPr>
            <w:tcW w:w="708" w:type="dxa"/>
            <w:tcBorders>
              <w:top w:val="nil"/>
              <w:left w:val="nil"/>
              <w:bottom w:val="single" w:sz="8" w:space="0" w:color="auto"/>
              <w:right w:val="single" w:sz="8" w:space="0" w:color="auto"/>
            </w:tcBorders>
            <w:shd w:val="clear" w:color="auto" w:fill="auto"/>
            <w:noWrap/>
            <w:vAlign w:val="center"/>
            <w:hideMark/>
          </w:tcPr>
          <w:p w14:paraId="77B72EC5" w14:textId="2D555130"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46</w:t>
            </w:r>
          </w:p>
        </w:tc>
        <w:tc>
          <w:tcPr>
            <w:tcW w:w="709" w:type="dxa"/>
            <w:tcBorders>
              <w:top w:val="nil"/>
              <w:left w:val="nil"/>
              <w:bottom w:val="single" w:sz="8" w:space="0" w:color="auto"/>
              <w:right w:val="single" w:sz="8" w:space="0" w:color="auto"/>
            </w:tcBorders>
            <w:shd w:val="clear" w:color="auto" w:fill="auto"/>
            <w:noWrap/>
            <w:vAlign w:val="center"/>
            <w:hideMark/>
          </w:tcPr>
          <w:p w14:paraId="498A461C" w14:textId="6A923E17"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42</w:t>
            </w:r>
          </w:p>
        </w:tc>
        <w:tc>
          <w:tcPr>
            <w:tcW w:w="567" w:type="dxa"/>
            <w:tcBorders>
              <w:top w:val="nil"/>
              <w:left w:val="nil"/>
              <w:bottom w:val="single" w:sz="8" w:space="0" w:color="auto"/>
              <w:right w:val="single" w:sz="8" w:space="0" w:color="auto"/>
            </w:tcBorders>
            <w:shd w:val="clear" w:color="auto" w:fill="auto"/>
            <w:noWrap/>
            <w:vAlign w:val="center"/>
            <w:hideMark/>
          </w:tcPr>
          <w:p w14:paraId="58B07477" w14:textId="440E40BF"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12</w:t>
            </w:r>
          </w:p>
        </w:tc>
        <w:tc>
          <w:tcPr>
            <w:tcW w:w="567" w:type="dxa"/>
            <w:tcBorders>
              <w:top w:val="nil"/>
              <w:left w:val="nil"/>
              <w:bottom w:val="single" w:sz="8" w:space="0" w:color="auto"/>
              <w:right w:val="single" w:sz="8" w:space="0" w:color="auto"/>
            </w:tcBorders>
            <w:shd w:val="clear" w:color="auto" w:fill="auto"/>
            <w:noWrap/>
            <w:vAlign w:val="center"/>
            <w:hideMark/>
          </w:tcPr>
          <w:p w14:paraId="0470E056" w14:textId="56672DEA"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41</w:t>
            </w:r>
          </w:p>
        </w:tc>
        <w:tc>
          <w:tcPr>
            <w:tcW w:w="567" w:type="dxa"/>
            <w:tcBorders>
              <w:top w:val="nil"/>
              <w:left w:val="nil"/>
              <w:bottom w:val="single" w:sz="8" w:space="0" w:color="auto"/>
              <w:right w:val="single" w:sz="8" w:space="0" w:color="auto"/>
            </w:tcBorders>
            <w:shd w:val="clear" w:color="auto" w:fill="auto"/>
            <w:noWrap/>
            <w:vAlign w:val="center"/>
            <w:hideMark/>
          </w:tcPr>
          <w:p w14:paraId="795AF451" w14:textId="2D8FB8E3"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48</w:t>
            </w:r>
          </w:p>
        </w:tc>
        <w:tc>
          <w:tcPr>
            <w:tcW w:w="709" w:type="dxa"/>
            <w:tcBorders>
              <w:top w:val="nil"/>
              <w:left w:val="nil"/>
              <w:bottom w:val="single" w:sz="8" w:space="0" w:color="auto"/>
              <w:right w:val="single" w:sz="8" w:space="0" w:color="auto"/>
            </w:tcBorders>
            <w:shd w:val="clear" w:color="auto" w:fill="auto"/>
            <w:noWrap/>
            <w:vAlign w:val="center"/>
            <w:hideMark/>
          </w:tcPr>
          <w:p w14:paraId="315BC6A8" w14:textId="158C84FF"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11</w:t>
            </w:r>
          </w:p>
        </w:tc>
        <w:tc>
          <w:tcPr>
            <w:tcW w:w="567" w:type="dxa"/>
            <w:tcBorders>
              <w:top w:val="nil"/>
              <w:left w:val="nil"/>
              <w:bottom w:val="single" w:sz="8" w:space="0" w:color="auto"/>
              <w:right w:val="single" w:sz="8" w:space="0" w:color="auto"/>
            </w:tcBorders>
            <w:shd w:val="clear" w:color="auto" w:fill="auto"/>
            <w:noWrap/>
            <w:vAlign w:val="center"/>
            <w:hideMark/>
          </w:tcPr>
          <w:p w14:paraId="28E0DEFE" w14:textId="342A2122"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42</w:t>
            </w:r>
          </w:p>
        </w:tc>
        <w:tc>
          <w:tcPr>
            <w:tcW w:w="567" w:type="dxa"/>
            <w:tcBorders>
              <w:top w:val="nil"/>
              <w:left w:val="nil"/>
              <w:bottom w:val="single" w:sz="8" w:space="0" w:color="auto"/>
              <w:right w:val="single" w:sz="8" w:space="0" w:color="auto"/>
            </w:tcBorders>
            <w:shd w:val="clear" w:color="auto" w:fill="auto"/>
            <w:noWrap/>
            <w:vAlign w:val="center"/>
            <w:hideMark/>
          </w:tcPr>
          <w:p w14:paraId="55D78672" w14:textId="484F43F9"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42</w:t>
            </w:r>
          </w:p>
        </w:tc>
        <w:tc>
          <w:tcPr>
            <w:tcW w:w="567" w:type="dxa"/>
            <w:tcBorders>
              <w:top w:val="nil"/>
              <w:left w:val="nil"/>
              <w:bottom w:val="single" w:sz="8" w:space="0" w:color="auto"/>
              <w:right w:val="single" w:sz="8" w:space="0" w:color="auto"/>
            </w:tcBorders>
            <w:shd w:val="clear" w:color="auto" w:fill="auto"/>
            <w:noWrap/>
            <w:vAlign w:val="center"/>
            <w:hideMark/>
          </w:tcPr>
          <w:p w14:paraId="484DAAE4" w14:textId="378203CC"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16</w:t>
            </w:r>
          </w:p>
        </w:tc>
        <w:tc>
          <w:tcPr>
            <w:tcW w:w="567" w:type="dxa"/>
            <w:tcBorders>
              <w:top w:val="nil"/>
              <w:left w:val="nil"/>
              <w:bottom w:val="single" w:sz="8" w:space="0" w:color="auto"/>
              <w:right w:val="single" w:sz="8" w:space="0" w:color="auto"/>
            </w:tcBorders>
            <w:shd w:val="clear" w:color="auto" w:fill="auto"/>
            <w:noWrap/>
            <w:vAlign w:val="center"/>
            <w:hideMark/>
          </w:tcPr>
          <w:p w14:paraId="66A1C0BF" w14:textId="39E538CC"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44</w:t>
            </w:r>
          </w:p>
        </w:tc>
        <w:tc>
          <w:tcPr>
            <w:tcW w:w="567" w:type="dxa"/>
            <w:tcBorders>
              <w:top w:val="nil"/>
              <w:left w:val="nil"/>
              <w:bottom w:val="single" w:sz="8" w:space="0" w:color="auto"/>
              <w:right w:val="single" w:sz="8" w:space="0" w:color="auto"/>
            </w:tcBorders>
            <w:shd w:val="clear" w:color="auto" w:fill="auto"/>
            <w:noWrap/>
            <w:vAlign w:val="center"/>
            <w:hideMark/>
          </w:tcPr>
          <w:p w14:paraId="666C4A02" w14:textId="5F6FBDE2"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43</w:t>
            </w:r>
          </w:p>
        </w:tc>
        <w:tc>
          <w:tcPr>
            <w:tcW w:w="709" w:type="dxa"/>
            <w:tcBorders>
              <w:top w:val="nil"/>
              <w:left w:val="nil"/>
              <w:bottom w:val="single" w:sz="8" w:space="0" w:color="auto"/>
              <w:right w:val="single" w:sz="8" w:space="0" w:color="auto"/>
            </w:tcBorders>
            <w:shd w:val="clear" w:color="auto" w:fill="auto"/>
            <w:noWrap/>
            <w:vAlign w:val="center"/>
            <w:hideMark/>
          </w:tcPr>
          <w:p w14:paraId="63601AC5" w14:textId="5E57E407"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13</w:t>
            </w:r>
          </w:p>
        </w:tc>
      </w:tr>
      <w:tr w:rsidR="00CF3D89" w:rsidRPr="00CF3D89" w14:paraId="219DD3C6" w14:textId="77777777" w:rsidTr="0092000F">
        <w:trPr>
          <w:trHeight w:val="37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893D728" w14:textId="77777777" w:rsidR="00CF3D89" w:rsidRPr="00CF3D89" w:rsidRDefault="00CF3D89" w:rsidP="00CF3D89">
            <w:pPr>
              <w:spacing w:after="0" w:line="240" w:lineRule="auto"/>
              <w:rPr>
                <w:rFonts w:ascii="Times New Roman" w:eastAsia="Times New Roman" w:hAnsi="Times New Roman" w:cs="Times New Roman"/>
                <w:color w:val="000000"/>
                <w:sz w:val="16"/>
                <w:szCs w:val="16"/>
                <w:lang w:eastAsia="ru-RU"/>
              </w:rPr>
            </w:pPr>
            <w:proofErr w:type="spellStart"/>
            <w:r w:rsidRPr="00CF3D89">
              <w:rPr>
                <w:rFonts w:ascii="Times New Roman" w:eastAsia="Times New Roman" w:hAnsi="Times New Roman" w:cs="Times New Roman"/>
                <w:color w:val="000000"/>
                <w:sz w:val="16"/>
                <w:szCs w:val="16"/>
                <w:lang w:eastAsia="ru-RU"/>
              </w:rPr>
              <w:t>ересек</w:t>
            </w:r>
            <w:proofErr w:type="spellEnd"/>
            <w:r w:rsidRPr="00CF3D89">
              <w:rPr>
                <w:rFonts w:ascii="Times New Roman" w:eastAsia="Times New Roman" w:hAnsi="Times New Roman" w:cs="Times New Roman"/>
                <w:color w:val="000000"/>
                <w:sz w:val="16"/>
                <w:szCs w:val="16"/>
                <w:lang w:eastAsia="ru-RU"/>
              </w:rPr>
              <w:t xml:space="preserve"> топ</w:t>
            </w:r>
          </w:p>
        </w:tc>
        <w:tc>
          <w:tcPr>
            <w:tcW w:w="567" w:type="dxa"/>
            <w:tcBorders>
              <w:top w:val="nil"/>
              <w:left w:val="nil"/>
              <w:bottom w:val="single" w:sz="4" w:space="0" w:color="auto"/>
              <w:right w:val="single" w:sz="4" w:space="0" w:color="auto"/>
            </w:tcBorders>
            <w:shd w:val="clear" w:color="auto" w:fill="auto"/>
            <w:noWrap/>
            <w:vAlign w:val="center"/>
            <w:hideMark/>
          </w:tcPr>
          <w:p w14:paraId="4AB1CFB4" w14:textId="1820A569" w:rsidR="00CF3D89" w:rsidRPr="00CF3D89" w:rsidRDefault="00CF3D89" w:rsidP="00CF3D89">
            <w:pPr>
              <w:spacing w:after="0" w:line="240" w:lineRule="auto"/>
              <w:jc w:val="center"/>
              <w:rPr>
                <w:rFonts w:ascii="Times New Roman" w:eastAsia="Times New Roman" w:hAnsi="Times New Roman" w:cs="Times New Roman"/>
                <w:color w:val="000000"/>
                <w:lang w:val="kk-KZ" w:eastAsia="ru-RU"/>
              </w:rPr>
            </w:pPr>
            <w:r w:rsidRPr="00CF3D89">
              <w:rPr>
                <w:rFonts w:ascii="Times New Roman" w:eastAsia="Times New Roman" w:hAnsi="Times New Roman" w:cs="Times New Roman"/>
                <w:color w:val="000000"/>
                <w:lang w:val="kk-KZ" w:eastAsia="ru-RU"/>
              </w:rPr>
              <w:t>100</w:t>
            </w:r>
          </w:p>
        </w:tc>
        <w:tc>
          <w:tcPr>
            <w:tcW w:w="709" w:type="dxa"/>
            <w:tcBorders>
              <w:top w:val="nil"/>
              <w:left w:val="nil"/>
              <w:bottom w:val="single" w:sz="8" w:space="0" w:color="auto"/>
              <w:right w:val="single" w:sz="8" w:space="0" w:color="auto"/>
            </w:tcBorders>
            <w:shd w:val="clear" w:color="auto" w:fill="auto"/>
            <w:noWrap/>
            <w:vAlign w:val="center"/>
            <w:hideMark/>
          </w:tcPr>
          <w:p w14:paraId="227A12BF" w14:textId="12430C09"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43</w:t>
            </w:r>
          </w:p>
        </w:tc>
        <w:tc>
          <w:tcPr>
            <w:tcW w:w="709" w:type="dxa"/>
            <w:tcBorders>
              <w:top w:val="nil"/>
              <w:left w:val="nil"/>
              <w:bottom w:val="single" w:sz="8" w:space="0" w:color="auto"/>
              <w:right w:val="single" w:sz="8" w:space="0" w:color="auto"/>
            </w:tcBorders>
            <w:shd w:val="clear" w:color="auto" w:fill="auto"/>
            <w:noWrap/>
            <w:vAlign w:val="center"/>
            <w:hideMark/>
          </w:tcPr>
          <w:p w14:paraId="402DE182" w14:textId="4F69BA9C"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43</w:t>
            </w:r>
          </w:p>
        </w:tc>
        <w:tc>
          <w:tcPr>
            <w:tcW w:w="567" w:type="dxa"/>
            <w:tcBorders>
              <w:top w:val="nil"/>
              <w:left w:val="nil"/>
              <w:bottom w:val="single" w:sz="8" w:space="0" w:color="auto"/>
              <w:right w:val="single" w:sz="8" w:space="0" w:color="auto"/>
            </w:tcBorders>
            <w:shd w:val="clear" w:color="auto" w:fill="auto"/>
            <w:noWrap/>
            <w:vAlign w:val="center"/>
            <w:hideMark/>
          </w:tcPr>
          <w:p w14:paraId="3B3113F0" w14:textId="07D2BCE7"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14</w:t>
            </w:r>
          </w:p>
        </w:tc>
        <w:tc>
          <w:tcPr>
            <w:tcW w:w="708" w:type="dxa"/>
            <w:tcBorders>
              <w:top w:val="nil"/>
              <w:left w:val="nil"/>
              <w:bottom w:val="single" w:sz="8" w:space="0" w:color="auto"/>
              <w:right w:val="single" w:sz="8" w:space="0" w:color="auto"/>
            </w:tcBorders>
            <w:shd w:val="clear" w:color="auto" w:fill="auto"/>
            <w:noWrap/>
            <w:vAlign w:val="center"/>
            <w:hideMark/>
          </w:tcPr>
          <w:p w14:paraId="64D6C49D" w14:textId="7D0D0EF3"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44</w:t>
            </w:r>
          </w:p>
        </w:tc>
        <w:tc>
          <w:tcPr>
            <w:tcW w:w="709" w:type="dxa"/>
            <w:tcBorders>
              <w:top w:val="nil"/>
              <w:left w:val="nil"/>
              <w:bottom w:val="single" w:sz="8" w:space="0" w:color="auto"/>
              <w:right w:val="single" w:sz="8" w:space="0" w:color="auto"/>
            </w:tcBorders>
            <w:shd w:val="clear" w:color="auto" w:fill="auto"/>
            <w:noWrap/>
            <w:vAlign w:val="center"/>
            <w:hideMark/>
          </w:tcPr>
          <w:p w14:paraId="1E41A07E" w14:textId="14149B13"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43</w:t>
            </w:r>
          </w:p>
        </w:tc>
        <w:tc>
          <w:tcPr>
            <w:tcW w:w="567" w:type="dxa"/>
            <w:tcBorders>
              <w:top w:val="nil"/>
              <w:left w:val="nil"/>
              <w:bottom w:val="single" w:sz="8" w:space="0" w:color="auto"/>
              <w:right w:val="single" w:sz="8" w:space="0" w:color="auto"/>
            </w:tcBorders>
            <w:shd w:val="clear" w:color="auto" w:fill="auto"/>
            <w:noWrap/>
            <w:vAlign w:val="center"/>
            <w:hideMark/>
          </w:tcPr>
          <w:p w14:paraId="56B6B300" w14:textId="5FE095FE"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13</w:t>
            </w:r>
          </w:p>
        </w:tc>
        <w:tc>
          <w:tcPr>
            <w:tcW w:w="567" w:type="dxa"/>
            <w:tcBorders>
              <w:top w:val="nil"/>
              <w:left w:val="nil"/>
              <w:bottom w:val="single" w:sz="8" w:space="0" w:color="auto"/>
              <w:right w:val="single" w:sz="8" w:space="0" w:color="auto"/>
            </w:tcBorders>
            <w:shd w:val="clear" w:color="auto" w:fill="auto"/>
            <w:noWrap/>
            <w:vAlign w:val="center"/>
            <w:hideMark/>
          </w:tcPr>
          <w:p w14:paraId="39FDEDCD" w14:textId="4E318BB8"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40</w:t>
            </w:r>
          </w:p>
        </w:tc>
        <w:tc>
          <w:tcPr>
            <w:tcW w:w="567" w:type="dxa"/>
            <w:tcBorders>
              <w:top w:val="nil"/>
              <w:left w:val="nil"/>
              <w:bottom w:val="single" w:sz="8" w:space="0" w:color="auto"/>
              <w:right w:val="single" w:sz="8" w:space="0" w:color="auto"/>
            </w:tcBorders>
            <w:shd w:val="clear" w:color="auto" w:fill="auto"/>
            <w:noWrap/>
            <w:vAlign w:val="center"/>
            <w:hideMark/>
          </w:tcPr>
          <w:p w14:paraId="5D98B367" w14:textId="293D8966"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45</w:t>
            </w:r>
          </w:p>
        </w:tc>
        <w:tc>
          <w:tcPr>
            <w:tcW w:w="709" w:type="dxa"/>
            <w:tcBorders>
              <w:top w:val="nil"/>
              <w:left w:val="nil"/>
              <w:bottom w:val="single" w:sz="8" w:space="0" w:color="auto"/>
              <w:right w:val="single" w:sz="8" w:space="0" w:color="auto"/>
            </w:tcBorders>
            <w:shd w:val="clear" w:color="auto" w:fill="auto"/>
            <w:noWrap/>
            <w:vAlign w:val="center"/>
            <w:hideMark/>
          </w:tcPr>
          <w:p w14:paraId="46275FC4" w14:textId="26342186"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15</w:t>
            </w:r>
          </w:p>
        </w:tc>
        <w:tc>
          <w:tcPr>
            <w:tcW w:w="567" w:type="dxa"/>
            <w:tcBorders>
              <w:top w:val="nil"/>
              <w:left w:val="nil"/>
              <w:bottom w:val="single" w:sz="8" w:space="0" w:color="auto"/>
              <w:right w:val="single" w:sz="8" w:space="0" w:color="auto"/>
            </w:tcBorders>
            <w:shd w:val="clear" w:color="auto" w:fill="auto"/>
            <w:noWrap/>
            <w:vAlign w:val="center"/>
            <w:hideMark/>
          </w:tcPr>
          <w:p w14:paraId="6F91CAE0" w14:textId="6FC80C40"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44</w:t>
            </w:r>
          </w:p>
        </w:tc>
        <w:tc>
          <w:tcPr>
            <w:tcW w:w="567" w:type="dxa"/>
            <w:tcBorders>
              <w:top w:val="nil"/>
              <w:left w:val="nil"/>
              <w:bottom w:val="single" w:sz="8" w:space="0" w:color="auto"/>
              <w:right w:val="single" w:sz="8" w:space="0" w:color="auto"/>
            </w:tcBorders>
            <w:shd w:val="clear" w:color="auto" w:fill="auto"/>
            <w:noWrap/>
            <w:vAlign w:val="center"/>
            <w:hideMark/>
          </w:tcPr>
          <w:p w14:paraId="4720EA10" w14:textId="3349164E"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43</w:t>
            </w:r>
          </w:p>
        </w:tc>
        <w:tc>
          <w:tcPr>
            <w:tcW w:w="567" w:type="dxa"/>
            <w:tcBorders>
              <w:top w:val="nil"/>
              <w:left w:val="nil"/>
              <w:bottom w:val="single" w:sz="8" w:space="0" w:color="auto"/>
              <w:right w:val="single" w:sz="8" w:space="0" w:color="auto"/>
            </w:tcBorders>
            <w:shd w:val="clear" w:color="auto" w:fill="auto"/>
            <w:noWrap/>
            <w:vAlign w:val="center"/>
            <w:hideMark/>
          </w:tcPr>
          <w:p w14:paraId="54C036DC" w14:textId="3AC69BC5"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13</w:t>
            </w:r>
          </w:p>
        </w:tc>
        <w:tc>
          <w:tcPr>
            <w:tcW w:w="567" w:type="dxa"/>
            <w:tcBorders>
              <w:top w:val="nil"/>
              <w:left w:val="nil"/>
              <w:bottom w:val="single" w:sz="8" w:space="0" w:color="auto"/>
              <w:right w:val="single" w:sz="8" w:space="0" w:color="auto"/>
            </w:tcBorders>
            <w:shd w:val="clear" w:color="auto" w:fill="auto"/>
            <w:noWrap/>
            <w:vAlign w:val="center"/>
            <w:hideMark/>
          </w:tcPr>
          <w:p w14:paraId="6D0587F6" w14:textId="2F91F69A"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44</w:t>
            </w:r>
          </w:p>
        </w:tc>
        <w:tc>
          <w:tcPr>
            <w:tcW w:w="567" w:type="dxa"/>
            <w:tcBorders>
              <w:top w:val="nil"/>
              <w:left w:val="nil"/>
              <w:bottom w:val="single" w:sz="8" w:space="0" w:color="auto"/>
              <w:right w:val="single" w:sz="8" w:space="0" w:color="auto"/>
            </w:tcBorders>
            <w:shd w:val="clear" w:color="auto" w:fill="auto"/>
            <w:noWrap/>
            <w:vAlign w:val="center"/>
            <w:hideMark/>
          </w:tcPr>
          <w:p w14:paraId="083DD3BE" w14:textId="6E935E3F"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42</w:t>
            </w:r>
          </w:p>
        </w:tc>
        <w:tc>
          <w:tcPr>
            <w:tcW w:w="709" w:type="dxa"/>
            <w:tcBorders>
              <w:top w:val="nil"/>
              <w:left w:val="nil"/>
              <w:bottom w:val="single" w:sz="8" w:space="0" w:color="auto"/>
              <w:right w:val="single" w:sz="8" w:space="0" w:color="auto"/>
            </w:tcBorders>
            <w:shd w:val="clear" w:color="auto" w:fill="auto"/>
            <w:noWrap/>
            <w:vAlign w:val="center"/>
            <w:hideMark/>
          </w:tcPr>
          <w:p w14:paraId="46F0DEBD" w14:textId="0523F59C"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14</w:t>
            </w:r>
          </w:p>
        </w:tc>
      </w:tr>
      <w:tr w:rsidR="00CF3D89" w:rsidRPr="00CF3D89" w14:paraId="340286EE" w14:textId="77777777" w:rsidTr="0092000F">
        <w:trPr>
          <w:trHeight w:val="37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ED227F9" w14:textId="77777777" w:rsidR="00CF3D89" w:rsidRPr="00CF3D89" w:rsidRDefault="00CF3D89" w:rsidP="00CF3D89">
            <w:pPr>
              <w:spacing w:after="0" w:line="240" w:lineRule="auto"/>
              <w:rPr>
                <w:rFonts w:ascii="Times New Roman" w:eastAsia="Times New Roman" w:hAnsi="Times New Roman" w:cs="Times New Roman"/>
                <w:color w:val="000000"/>
                <w:sz w:val="16"/>
                <w:szCs w:val="16"/>
                <w:lang w:eastAsia="ru-RU"/>
              </w:rPr>
            </w:pPr>
            <w:proofErr w:type="spellStart"/>
            <w:r w:rsidRPr="00CF3D89">
              <w:rPr>
                <w:rFonts w:ascii="Times New Roman" w:eastAsia="Times New Roman" w:hAnsi="Times New Roman" w:cs="Times New Roman"/>
                <w:color w:val="000000"/>
                <w:sz w:val="16"/>
                <w:szCs w:val="16"/>
                <w:lang w:eastAsia="ru-RU"/>
              </w:rPr>
              <w:t>мектепалды</w:t>
            </w:r>
            <w:proofErr w:type="spellEnd"/>
            <w:r w:rsidRPr="00CF3D89">
              <w:rPr>
                <w:rFonts w:ascii="Times New Roman" w:eastAsia="Times New Roman" w:hAnsi="Times New Roman" w:cs="Times New Roman"/>
                <w:color w:val="000000"/>
                <w:sz w:val="16"/>
                <w:szCs w:val="16"/>
                <w:lang w:eastAsia="ru-RU"/>
              </w:rPr>
              <w:t xml:space="preserve"> топ</w:t>
            </w:r>
          </w:p>
        </w:tc>
        <w:tc>
          <w:tcPr>
            <w:tcW w:w="567" w:type="dxa"/>
            <w:tcBorders>
              <w:top w:val="nil"/>
              <w:left w:val="nil"/>
              <w:bottom w:val="single" w:sz="4" w:space="0" w:color="auto"/>
              <w:right w:val="single" w:sz="4" w:space="0" w:color="auto"/>
            </w:tcBorders>
            <w:shd w:val="clear" w:color="auto" w:fill="auto"/>
            <w:noWrap/>
            <w:vAlign w:val="center"/>
            <w:hideMark/>
          </w:tcPr>
          <w:p w14:paraId="1F545B84" w14:textId="77777777"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eastAsia="Times New Roman" w:hAnsi="Times New Roman" w:cs="Times New Roman"/>
                <w:color w:val="000000"/>
                <w:lang w:eastAsia="ru-RU"/>
              </w:rPr>
              <w:t>0</w:t>
            </w:r>
          </w:p>
        </w:tc>
        <w:tc>
          <w:tcPr>
            <w:tcW w:w="709" w:type="dxa"/>
            <w:tcBorders>
              <w:top w:val="nil"/>
              <w:left w:val="nil"/>
              <w:bottom w:val="single" w:sz="8" w:space="0" w:color="auto"/>
              <w:right w:val="single" w:sz="8" w:space="0" w:color="auto"/>
            </w:tcBorders>
            <w:shd w:val="clear" w:color="auto" w:fill="auto"/>
            <w:noWrap/>
            <w:vAlign w:val="center"/>
            <w:hideMark/>
          </w:tcPr>
          <w:p w14:paraId="0247AB8D" w14:textId="31760DA9"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709" w:type="dxa"/>
            <w:tcBorders>
              <w:top w:val="nil"/>
              <w:left w:val="nil"/>
              <w:bottom w:val="single" w:sz="8" w:space="0" w:color="auto"/>
              <w:right w:val="single" w:sz="8" w:space="0" w:color="auto"/>
            </w:tcBorders>
            <w:shd w:val="clear" w:color="auto" w:fill="auto"/>
            <w:noWrap/>
            <w:vAlign w:val="center"/>
            <w:hideMark/>
          </w:tcPr>
          <w:p w14:paraId="128CF679" w14:textId="50B516F2"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shd w:val="clear" w:color="auto" w:fill="auto"/>
            <w:noWrap/>
            <w:vAlign w:val="center"/>
            <w:hideMark/>
          </w:tcPr>
          <w:p w14:paraId="44D846EB" w14:textId="4098E2D4"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708" w:type="dxa"/>
            <w:tcBorders>
              <w:top w:val="nil"/>
              <w:left w:val="nil"/>
              <w:bottom w:val="single" w:sz="8" w:space="0" w:color="auto"/>
              <w:right w:val="single" w:sz="8" w:space="0" w:color="auto"/>
            </w:tcBorders>
            <w:shd w:val="clear" w:color="auto" w:fill="auto"/>
            <w:noWrap/>
            <w:vAlign w:val="center"/>
            <w:hideMark/>
          </w:tcPr>
          <w:p w14:paraId="38257060" w14:textId="4D19ADFB"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709" w:type="dxa"/>
            <w:tcBorders>
              <w:top w:val="nil"/>
              <w:left w:val="nil"/>
              <w:bottom w:val="single" w:sz="8" w:space="0" w:color="auto"/>
              <w:right w:val="single" w:sz="8" w:space="0" w:color="auto"/>
            </w:tcBorders>
            <w:shd w:val="clear" w:color="auto" w:fill="auto"/>
            <w:noWrap/>
            <w:vAlign w:val="center"/>
            <w:hideMark/>
          </w:tcPr>
          <w:p w14:paraId="0F54E5E6" w14:textId="0E2D827B"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shd w:val="clear" w:color="auto" w:fill="auto"/>
            <w:noWrap/>
            <w:vAlign w:val="center"/>
            <w:hideMark/>
          </w:tcPr>
          <w:p w14:paraId="470465EC" w14:textId="4CD2E630"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shd w:val="clear" w:color="auto" w:fill="auto"/>
            <w:noWrap/>
            <w:vAlign w:val="center"/>
            <w:hideMark/>
          </w:tcPr>
          <w:p w14:paraId="0EC6DF83" w14:textId="0A6061BB"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shd w:val="clear" w:color="auto" w:fill="auto"/>
            <w:noWrap/>
            <w:vAlign w:val="center"/>
            <w:hideMark/>
          </w:tcPr>
          <w:p w14:paraId="7E7950B8" w14:textId="30760E04"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709" w:type="dxa"/>
            <w:tcBorders>
              <w:top w:val="nil"/>
              <w:left w:val="nil"/>
              <w:bottom w:val="single" w:sz="8" w:space="0" w:color="auto"/>
              <w:right w:val="single" w:sz="8" w:space="0" w:color="auto"/>
            </w:tcBorders>
            <w:shd w:val="clear" w:color="auto" w:fill="auto"/>
            <w:noWrap/>
            <w:vAlign w:val="center"/>
            <w:hideMark/>
          </w:tcPr>
          <w:p w14:paraId="0F1AA286" w14:textId="1402C035"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shd w:val="clear" w:color="auto" w:fill="auto"/>
            <w:noWrap/>
            <w:vAlign w:val="center"/>
            <w:hideMark/>
          </w:tcPr>
          <w:p w14:paraId="0BD9B5F1" w14:textId="0105BECE"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shd w:val="clear" w:color="auto" w:fill="auto"/>
            <w:noWrap/>
            <w:vAlign w:val="center"/>
            <w:hideMark/>
          </w:tcPr>
          <w:p w14:paraId="3A258810" w14:textId="40694F54"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shd w:val="clear" w:color="auto" w:fill="auto"/>
            <w:noWrap/>
            <w:vAlign w:val="center"/>
            <w:hideMark/>
          </w:tcPr>
          <w:p w14:paraId="4CE1996A" w14:textId="7C143613"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shd w:val="clear" w:color="auto" w:fill="auto"/>
            <w:noWrap/>
            <w:vAlign w:val="center"/>
            <w:hideMark/>
          </w:tcPr>
          <w:p w14:paraId="05C75BEA" w14:textId="695DF43B"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567" w:type="dxa"/>
            <w:tcBorders>
              <w:top w:val="nil"/>
              <w:left w:val="nil"/>
              <w:bottom w:val="single" w:sz="8" w:space="0" w:color="auto"/>
              <w:right w:val="single" w:sz="8" w:space="0" w:color="auto"/>
            </w:tcBorders>
            <w:shd w:val="clear" w:color="auto" w:fill="auto"/>
            <w:noWrap/>
            <w:vAlign w:val="center"/>
            <w:hideMark/>
          </w:tcPr>
          <w:p w14:paraId="4C1DE2C5" w14:textId="4F1005A0"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c>
          <w:tcPr>
            <w:tcW w:w="709" w:type="dxa"/>
            <w:tcBorders>
              <w:top w:val="nil"/>
              <w:left w:val="nil"/>
              <w:bottom w:val="single" w:sz="8" w:space="0" w:color="auto"/>
              <w:right w:val="single" w:sz="8" w:space="0" w:color="auto"/>
            </w:tcBorders>
            <w:shd w:val="clear" w:color="auto" w:fill="auto"/>
            <w:noWrap/>
            <w:vAlign w:val="center"/>
            <w:hideMark/>
          </w:tcPr>
          <w:p w14:paraId="31917356" w14:textId="12CFF665"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0</w:t>
            </w:r>
          </w:p>
        </w:tc>
      </w:tr>
      <w:tr w:rsidR="00CF3D89" w:rsidRPr="00CF3D89" w14:paraId="558A48AA" w14:textId="77777777" w:rsidTr="0092000F">
        <w:trPr>
          <w:trHeight w:val="375"/>
          <w:jc w:val="center"/>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FFF2662" w14:textId="77777777" w:rsidR="00CF3D89" w:rsidRPr="00CF3D89" w:rsidRDefault="00CF3D89" w:rsidP="00CF3D89">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CF3D89">
              <w:rPr>
                <w:rFonts w:ascii="Times New Roman" w:eastAsia="Times New Roman" w:hAnsi="Times New Roman" w:cs="Times New Roman"/>
                <w:b/>
                <w:bCs/>
                <w:color w:val="000000"/>
                <w:sz w:val="16"/>
                <w:szCs w:val="16"/>
                <w:lang w:eastAsia="ru-RU"/>
              </w:rPr>
              <w:t>Барлығы</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5A707A35" w14:textId="425241BB" w:rsidR="00CF3D89" w:rsidRPr="00CF3D89" w:rsidRDefault="00CF3D89" w:rsidP="00CF3D89">
            <w:pPr>
              <w:spacing w:after="0" w:line="240" w:lineRule="auto"/>
              <w:jc w:val="center"/>
              <w:rPr>
                <w:rFonts w:ascii="Times New Roman" w:eastAsia="Times New Roman" w:hAnsi="Times New Roman" w:cs="Times New Roman"/>
                <w:color w:val="000000"/>
                <w:lang w:val="kk-KZ" w:eastAsia="ru-RU"/>
              </w:rPr>
            </w:pPr>
            <w:r w:rsidRPr="00CF3D89">
              <w:rPr>
                <w:rFonts w:ascii="Times New Roman" w:eastAsia="Times New Roman" w:hAnsi="Times New Roman" w:cs="Times New Roman"/>
                <w:color w:val="000000"/>
                <w:lang w:eastAsia="ru-RU"/>
              </w:rPr>
              <w:t>2</w:t>
            </w:r>
            <w:r w:rsidRPr="00CF3D89">
              <w:rPr>
                <w:rFonts w:ascii="Times New Roman" w:eastAsia="Times New Roman" w:hAnsi="Times New Roman" w:cs="Times New Roman"/>
                <w:color w:val="000000"/>
                <w:lang w:val="kk-KZ" w:eastAsia="ru-RU"/>
              </w:rPr>
              <w:t>75</w:t>
            </w:r>
          </w:p>
        </w:tc>
        <w:tc>
          <w:tcPr>
            <w:tcW w:w="709" w:type="dxa"/>
            <w:tcBorders>
              <w:top w:val="nil"/>
              <w:left w:val="nil"/>
              <w:bottom w:val="single" w:sz="8" w:space="0" w:color="auto"/>
              <w:right w:val="single" w:sz="8" w:space="0" w:color="auto"/>
            </w:tcBorders>
            <w:shd w:val="clear" w:color="auto" w:fill="auto"/>
            <w:noWrap/>
            <w:vAlign w:val="center"/>
            <w:hideMark/>
          </w:tcPr>
          <w:p w14:paraId="280D1FB8" w14:textId="6EFC7A3A"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118</w:t>
            </w:r>
          </w:p>
        </w:tc>
        <w:tc>
          <w:tcPr>
            <w:tcW w:w="709" w:type="dxa"/>
            <w:tcBorders>
              <w:top w:val="nil"/>
              <w:left w:val="nil"/>
              <w:bottom w:val="single" w:sz="8" w:space="0" w:color="auto"/>
              <w:right w:val="single" w:sz="8" w:space="0" w:color="auto"/>
            </w:tcBorders>
            <w:shd w:val="clear" w:color="auto" w:fill="auto"/>
            <w:noWrap/>
            <w:vAlign w:val="center"/>
            <w:hideMark/>
          </w:tcPr>
          <w:p w14:paraId="1A868EDE" w14:textId="3B587D12"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115</w:t>
            </w:r>
          </w:p>
        </w:tc>
        <w:tc>
          <w:tcPr>
            <w:tcW w:w="567" w:type="dxa"/>
            <w:tcBorders>
              <w:top w:val="nil"/>
              <w:left w:val="nil"/>
              <w:bottom w:val="single" w:sz="8" w:space="0" w:color="auto"/>
              <w:right w:val="single" w:sz="8" w:space="0" w:color="auto"/>
            </w:tcBorders>
            <w:shd w:val="clear" w:color="auto" w:fill="auto"/>
            <w:noWrap/>
            <w:vAlign w:val="center"/>
            <w:hideMark/>
          </w:tcPr>
          <w:p w14:paraId="372396E4" w14:textId="6CB70E25"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42</w:t>
            </w:r>
          </w:p>
        </w:tc>
        <w:tc>
          <w:tcPr>
            <w:tcW w:w="708" w:type="dxa"/>
            <w:tcBorders>
              <w:top w:val="nil"/>
              <w:left w:val="nil"/>
              <w:bottom w:val="single" w:sz="8" w:space="0" w:color="auto"/>
              <w:right w:val="single" w:sz="8" w:space="0" w:color="auto"/>
            </w:tcBorders>
            <w:shd w:val="clear" w:color="auto" w:fill="auto"/>
            <w:noWrap/>
            <w:vAlign w:val="center"/>
            <w:hideMark/>
          </w:tcPr>
          <w:p w14:paraId="6B60842A" w14:textId="1F9AA1E8"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119</w:t>
            </w:r>
          </w:p>
        </w:tc>
        <w:tc>
          <w:tcPr>
            <w:tcW w:w="709" w:type="dxa"/>
            <w:tcBorders>
              <w:top w:val="nil"/>
              <w:left w:val="nil"/>
              <w:bottom w:val="single" w:sz="8" w:space="0" w:color="auto"/>
              <w:right w:val="single" w:sz="8" w:space="0" w:color="auto"/>
            </w:tcBorders>
            <w:shd w:val="clear" w:color="auto" w:fill="auto"/>
            <w:noWrap/>
            <w:vAlign w:val="center"/>
            <w:hideMark/>
          </w:tcPr>
          <w:p w14:paraId="70BB2934" w14:textId="22A78200"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115</w:t>
            </w:r>
          </w:p>
        </w:tc>
        <w:tc>
          <w:tcPr>
            <w:tcW w:w="567" w:type="dxa"/>
            <w:tcBorders>
              <w:top w:val="nil"/>
              <w:left w:val="nil"/>
              <w:bottom w:val="single" w:sz="8" w:space="0" w:color="auto"/>
              <w:right w:val="single" w:sz="8" w:space="0" w:color="auto"/>
            </w:tcBorders>
            <w:shd w:val="clear" w:color="auto" w:fill="auto"/>
            <w:noWrap/>
            <w:vAlign w:val="center"/>
            <w:hideMark/>
          </w:tcPr>
          <w:p w14:paraId="5728AA19" w14:textId="3184FF35"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41</w:t>
            </w:r>
          </w:p>
        </w:tc>
        <w:tc>
          <w:tcPr>
            <w:tcW w:w="567" w:type="dxa"/>
            <w:tcBorders>
              <w:top w:val="nil"/>
              <w:left w:val="nil"/>
              <w:bottom w:val="single" w:sz="8" w:space="0" w:color="auto"/>
              <w:right w:val="single" w:sz="8" w:space="0" w:color="auto"/>
            </w:tcBorders>
            <w:shd w:val="clear" w:color="auto" w:fill="auto"/>
            <w:noWrap/>
            <w:vAlign w:val="center"/>
            <w:hideMark/>
          </w:tcPr>
          <w:p w14:paraId="4E1264D0" w14:textId="57DD1E01"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113</w:t>
            </w:r>
          </w:p>
        </w:tc>
        <w:tc>
          <w:tcPr>
            <w:tcW w:w="567" w:type="dxa"/>
            <w:tcBorders>
              <w:top w:val="nil"/>
              <w:left w:val="nil"/>
              <w:bottom w:val="single" w:sz="8" w:space="0" w:color="auto"/>
              <w:right w:val="single" w:sz="8" w:space="0" w:color="auto"/>
            </w:tcBorders>
            <w:shd w:val="clear" w:color="auto" w:fill="auto"/>
            <w:noWrap/>
            <w:vAlign w:val="center"/>
            <w:hideMark/>
          </w:tcPr>
          <w:p w14:paraId="32B25056" w14:textId="7DF163A2"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126</w:t>
            </w:r>
          </w:p>
        </w:tc>
        <w:tc>
          <w:tcPr>
            <w:tcW w:w="709" w:type="dxa"/>
            <w:tcBorders>
              <w:top w:val="nil"/>
              <w:left w:val="nil"/>
              <w:bottom w:val="single" w:sz="8" w:space="0" w:color="auto"/>
              <w:right w:val="single" w:sz="8" w:space="0" w:color="auto"/>
            </w:tcBorders>
            <w:shd w:val="clear" w:color="auto" w:fill="auto"/>
            <w:noWrap/>
            <w:vAlign w:val="center"/>
            <w:hideMark/>
          </w:tcPr>
          <w:p w14:paraId="7DC0C5BC" w14:textId="73C4A7CC"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36</w:t>
            </w:r>
          </w:p>
        </w:tc>
        <w:tc>
          <w:tcPr>
            <w:tcW w:w="567" w:type="dxa"/>
            <w:tcBorders>
              <w:top w:val="nil"/>
              <w:left w:val="nil"/>
              <w:bottom w:val="single" w:sz="8" w:space="0" w:color="auto"/>
              <w:right w:val="single" w:sz="8" w:space="0" w:color="auto"/>
            </w:tcBorders>
            <w:shd w:val="clear" w:color="auto" w:fill="auto"/>
            <w:noWrap/>
            <w:vAlign w:val="center"/>
            <w:hideMark/>
          </w:tcPr>
          <w:p w14:paraId="676EBCF9" w14:textId="1BA4C1EB"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118</w:t>
            </w:r>
          </w:p>
        </w:tc>
        <w:tc>
          <w:tcPr>
            <w:tcW w:w="567" w:type="dxa"/>
            <w:tcBorders>
              <w:top w:val="nil"/>
              <w:left w:val="nil"/>
              <w:bottom w:val="single" w:sz="8" w:space="0" w:color="auto"/>
              <w:right w:val="single" w:sz="8" w:space="0" w:color="auto"/>
            </w:tcBorders>
            <w:shd w:val="clear" w:color="auto" w:fill="auto"/>
            <w:noWrap/>
            <w:vAlign w:val="center"/>
            <w:hideMark/>
          </w:tcPr>
          <w:p w14:paraId="1E548A14" w14:textId="6FADF00B"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116</w:t>
            </w:r>
          </w:p>
        </w:tc>
        <w:tc>
          <w:tcPr>
            <w:tcW w:w="567" w:type="dxa"/>
            <w:tcBorders>
              <w:top w:val="nil"/>
              <w:left w:val="nil"/>
              <w:bottom w:val="single" w:sz="8" w:space="0" w:color="auto"/>
              <w:right w:val="single" w:sz="8" w:space="0" w:color="auto"/>
            </w:tcBorders>
            <w:shd w:val="clear" w:color="auto" w:fill="auto"/>
            <w:noWrap/>
            <w:vAlign w:val="center"/>
            <w:hideMark/>
          </w:tcPr>
          <w:p w14:paraId="2C41F124" w14:textId="42D83636"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41</w:t>
            </w:r>
          </w:p>
        </w:tc>
        <w:tc>
          <w:tcPr>
            <w:tcW w:w="567" w:type="dxa"/>
            <w:tcBorders>
              <w:top w:val="nil"/>
              <w:left w:val="nil"/>
              <w:bottom w:val="single" w:sz="8" w:space="0" w:color="auto"/>
              <w:right w:val="single" w:sz="8" w:space="0" w:color="auto"/>
            </w:tcBorders>
            <w:shd w:val="clear" w:color="auto" w:fill="auto"/>
            <w:noWrap/>
            <w:vAlign w:val="center"/>
            <w:hideMark/>
          </w:tcPr>
          <w:p w14:paraId="78CCBDAD" w14:textId="7484BD23"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120</w:t>
            </w:r>
          </w:p>
        </w:tc>
        <w:tc>
          <w:tcPr>
            <w:tcW w:w="567" w:type="dxa"/>
            <w:tcBorders>
              <w:top w:val="nil"/>
              <w:left w:val="nil"/>
              <w:bottom w:val="single" w:sz="8" w:space="0" w:color="auto"/>
              <w:right w:val="single" w:sz="8" w:space="0" w:color="auto"/>
            </w:tcBorders>
            <w:shd w:val="clear" w:color="auto" w:fill="auto"/>
            <w:noWrap/>
            <w:vAlign w:val="center"/>
            <w:hideMark/>
          </w:tcPr>
          <w:p w14:paraId="6195A09D" w14:textId="22E309D9"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121</w:t>
            </w:r>
          </w:p>
        </w:tc>
        <w:tc>
          <w:tcPr>
            <w:tcW w:w="709" w:type="dxa"/>
            <w:tcBorders>
              <w:top w:val="nil"/>
              <w:left w:val="nil"/>
              <w:bottom w:val="single" w:sz="8" w:space="0" w:color="auto"/>
              <w:right w:val="single" w:sz="8" w:space="0" w:color="auto"/>
            </w:tcBorders>
            <w:shd w:val="clear" w:color="auto" w:fill="auto"/>
            <w:noWrap/>
            <w:vAlign w:val="center"/>
            <w:hideMark/>
          </w:tcPr>
          <w:p w14:paraId="443F9029" w14:textId="6AFC2303" w:rsidR="00CF3D89" w:rsidRPr="00CF3D89" w:rsidRDefault="00CF3D89" w:rsidP="00CF3D89">
            <w:pPr>
              <w:spacing w:after="0" w:line="240" w:lineRule="auto"/>
              <w:jc w:val="center"/>
              <w:rPr>
                <w:rFonts w:ascii="Times New Roman" w:eastAsia="Times New Roman" w:hAnsi="Times New Roman" w:cs="Times New Roman"/>
                <w:color w:val="000000"/>
                <w:lang w:eastAsia="ru-RU"/>
              </w:rPr>
            </w:pPr>
            <w:r w:rsidRPr="00CF3D89">
              <w:rPr>
                <w:rFonts w:ascii="Times New Roman" w:hAnsi="Times New Roman" w:cs="Times New Roman"/>
                <w:color w:val="000000"/>
              </w:rPr>
              <w:t>34</w:t>
            </w:r>
          </w:p>
        </w:tc>
      </w:tr>
      <w:tr w:rsidR="00CF3D89" w:rsidRPr="00CF3D89" w14:paraId="27111585" w14:textId="77777777" w:rsidTr="0092000F">
        <w:trPr>
          <w:trHeight w:val="345"/>
          <w:jc w:val="center"/>
        </w:trPr>
        <w:tc>
          <w:tcPr>
            <w:tcW w:w="1135" w:type="dxa"/>
            <w:tcBorders>
              <w:top w:val="nil"/>
              <w:left w:val="single" w:sz="4" w:space="0" w:color="auto"/>
              <w:bottom w:val="single" w:sz="4" w:space="0" w:color="auto"/>
              <w:right w:val="nil"/>
            </w:tcBorders>
            <w:shd w:val="clear" w:color="auto" w:fill="auto"/>
            <w:vAlign w:val="center"/>
            <w:hideMark/>
          </w:tcPr>
          <w:p w14:paraId="35127E72" w14:textId="600B08A8" w:rsidR="00CF3D89" w:rsidRPr="00CF3D89" w:rsidRDefault="00CF3D89" w:rsidP="00CF3D89">
            <w:pPr>
              <w:spacing w:after="0" w:line="240" w:lineRule="auto"/>
              <w:rPr>
                <w:rFonts w:ascii="Times New Roman" w:eastAsia="Times New Roman" w:hAnsi="Times New Roman" w:cs="Times New Roman"/>
                <w:b/>
                <w:bCs/>
                <w:color w:val="000000"/>
                <w:lang w:eastAsia="ru-RU"/>
              </w:rPr>
            </w:pPr>
            <w:r w:rsidRPr="00CF3D89">
              <w:rPr>
                <w:rFonts w:ascii="Times New Roman" w:eastAsia="Times New Roman" w:hAnsi="Times New Roman" w:cs="Times New Roman"/>
                <w:b/>
                <w:bCs/>
                <w:color w:val="000000"/>
                <w:sz w:val="16"/>
                <w:szCs w:val="16"/>
                <w:lang w:eastAsia="ru-RU"/>
              </w:rPr>
              <w:t xml:space="preserve"> </w:t>
            </w:r>
            <w:r w:rsidRPr="00CF3D89">
              <w:rPr>
                <w:rFonts w:ascii="Times New Roman" w:eastAsia="Times New Roman" w:hAnsi="Times New Roman" w:cs="Times New Roman"/>
                <w:b/>
                <w:bCs/>
                <w:color w:val="000000"/>
                <w:lang w:val="kk-KZ" w:eastAsia="ru-RU"/>
              </w:rPr>
              <w:t>93</w:t>
            </w:r>
            <w:r w:rsidRPr="00CF3D89">
              <w:rPr>
                <w:rFonts w:ascii="Times New Roman" w:eastAsia="Times New Roman" w:hAnsi="Times New Roman" w:cs="Times New Roman"/>
                <w:b/>
                <w:bCs/>
                <w:color w:val="000000"/>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2189A957" w14:textId="77777777" w:rsidR="00CF3D89" w:rsidRPr="00CF3D89" w:rsidRDefault="00CF3D89" w:rsidP="00CF3D89">
            <w:pPr>
              <w:spacing w:after="0" w:line="240" w:lineRule="auto"/>
              <w:jc w:val="right"/>
              <w:rPr>
                <w:rFonts w:ascii="Times New Roman" w:eastAsia="Times New Roman" w:hAnsi="Times New Roman" w:cs="Times New Roman"/>
                <w:b/>
                <w:bCs/>
                <w:color w:val="000000"/>
                <w:lang w:eastAsia="ru-RU"/>
              </w:rPr>
            </w:pPr>
            <w:r w:rsidRPr="00CF3D89">
              <w:rPr>
                <w:rFonts w:ascii="Times New Roman" w:eastAsia="Times New Roman" w:hAnsi="Times New Roman" w:cs="Times New Roman"/>
                <w:b/>
                <w:bCs/>
                <w:color w:val="000000"/>
                <w:lang w:eastAsia="ru-RU"/>
              </w:rPr>
              <w:t>100</w:t>
            </w:r>
          </w:p>
        </w:tc>
        <w:tc>
          <w:tcPr>
            <w:tcW w:w="709" w:type="dxa"/>
            <w:tcBorders>
              <w:top w:val="nil"/>
              <w:left w:val="nil"/>
              <w:bottom w:val="single" w:sz="8" w:space="0" w:color="auto"/>
              <w:right w:val="single" w:sz="8" w:space="0" w:color="auto"/>
            </w:tcBorders>
            <w:shd w:val="clear" w:color="auto" w:fill="auto"/>
            <w:noWrap/>
            <w:vAlign w:val="center"/>
            <w:hideMark/>
          </w:tcPr>
          <w:p w14:paraId="393244D9" w14:textId="313D0C99"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47</w:t>
            </w:r>
          </w:p>
        </w:tc>
        <w:tc>
          <w:tcPr>
            <w:tcW w:w="709" w:type="dxa"/>
            <w:tcBorders>
              <w:top w:val="nil"/>
              <w:left w:val="nil"/>
              <w:bottom w:val="single" w:sz="8" w:space="0" w:color="auto"/>
              <w:right w:val="single" w:sz="8" w:space="0" w:color="auto"/>
            </w:tcBorders>
            <w:shd w:val="clear" w:color="auto" w:fill="auto"/>
            <w:noWrap/>
            <w:vAlign w:val="center"/>
            <w:hideMark/>
          </w:tcPr>
          <w:p w14:paraId="5888154B" w14:textId="72AAB7D9"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46</w:t>
            </w:r>
          </w:p>
        </w:tc>
        <w:tc>
          <w:tcPr>
            <w:tcW w:w="567" w:type="dxa"/>
            <w:tcBorders>
              <w:top w:val="nil"/>
              <w:left w:val="nil"/>
              <w:bottom w:val="single" w:sz="8" w:space="0" w:color="auto"/>
              <w:right w:val="single" w:sz="8" w:space="0" w:color="auto"/>
            </w:tcBorders>
            <w:shd w:val="clear" w:color="auto" w:fill="auto"/>
            <w:noWrap/>
            <w:vAlign w:val="center"/>
            <w:hideMark/>
          </w:tcPr>
          <w:p w14:paraId="77A5BDA0" w14:textId="53B9EAC6"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7</w:t>
            </w:r>
          </w:p>
        </w:tc>
        <w:tc>
          <w:tcPr>
            <w:tcW w:w="708" w:type="dxa"/>
            <w:tcBorders>
              <w:top w:val="nil"/>
              <w:left w:val="nil"/>
              <w:bottom w:val="single" w:sz="8" w:space="0" w:color="auto"/>
              <w:right w:val="single" w:sz="8" w:space="0" w:color="auto"/>
            </w:tcBorders>
            <w:shd w:val="clear" w:color="auto" w:fill="auto"/>
            <w:noWrap/>
            <w:vAlign w:val="center"/>
            <w:hideMark/>
          </w:tcPr>
          <w:p w14:paraId="2C68AC18" w14:textId="61EF55E1"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47</w:t>
            </w:r>
          </w:p>
        </w:tc>
        <w:tc>
          <w:tcPr>
            <w:tcW w:w="709" w:type="dxa"/>
            <w:tcBorders>
              <w:top w:val="nil"/>
              <w:left w:val="nil"/>
              <w:bottom w:val="single" w:sz="8" w:space="0" w:color="auto"/>
              <w:right w:val="single" w:sz="8" w:space="0" w:color="auto"/>
            </w:tcBorders>
            <w:shd w:val="clear" w:color="auto" w:fill="auto"/>
            <w:noWrap/>
            <w:vAlign w:val="center"/>
            <w:hideMark/>
          </w:tcPr>
          <w:p w14:paraId="469EF00E" w14:textId="67103FFF"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46</w:t>
            </w:r>
          </w:p>
        </w:tc>
        <w:tc>
          <w:tcPr>
            <w:tcW w:w="567" w:type="dxa"/>
            <w:tcBorders>
              <w:top w:val="nil"/>
              <w:left w:val="nil"/>
              <w:bottom w:val="single" w:sz="8" w:space="0" w:color="auto"/>
              <w:right w:val="single" w:sz="8" w:space="0" w:color="auto"/>
            </w:tcBorders>
            <w:shd w:val="clear" w:color="auto" w:fill="auto"/>
            <w:noWrap/>
            <w:vAlign w:val="center"/>
            <w:hideMark/>
          </w:tcPr>
          <w:p w14:paraId="5A6C3309" w14:textId="7D27F74A"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7</w:t>
            </w:r>
          </w:p>
        </w:tc>
        <w:tc>
          <w:tcPr>
            <w:tcW w:w="567" w:type="dxa"/>
            <w:tcBorders>
              <w:top w:val="nil"/>
              <w:left w:val="nil"/>
              <w:bottom w:val="single" w:sz="8" w:space="0" w:color="auto"/>
              <w:right w:val="single" w:sz="8" w:space="0" w:color="auto"/>
            </w:tcBorders>
            <w:shd w:val="clear" w:color="auto" w:fill="auto"/>
            <w:noWrap/>
            <w:vAlign w:val="center"/>
            <w:hideMark/>
          </w:tcPr>
          <w:p w14:paraId="03EEB3F8" w14:textId="1494AC24"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45</w:t>
            </w:r>
          </w:p>
        </w:tc>
        <w:tc>
          <w:tcPr>
            <w:tcW w:w="567" w:type="dxa"/>
            <w:tcBorders>
              <w:top w:val="nil"/>
              <w:left w:val="nil"/>
              <w:bottom w:val="single" w:sz="8" w:space="0" w:color="auto"/>
              <w:right w:val="single" w:sz="8" w:space="0" w:color="auto"/>
            </w:tcBorders>
            <w:shd w:val="clear" w:color="auto" w:fill="auto"/>
            <w:noWrap/>
            <w:vAlign w:val="center"/>
            <w:hideMark/>
          </w:tcPr>
          <w:p w14:paraId="777AE072" w14:textId="5EF65487"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50</w:t>
            </w:r>
          </w:p>
        </w:tc>
        <w:tc>
          <w:tcPr>
            <w:tcW w:w="709" w:type="dxa"/>
            <w:tcBorders>
              <w:top w:val="nil"/>
              <w:left w:val="nil"/>
              <w:bottom w:val="single" w:sz="8" w:space="0" w:color="auto"/>
              <w:right w:val="single" w:sz="8" w:space="0" w:color="auto"/>
            </w:tcBorders>
            <w:shd w:val="clear" w:color="auto" w:fill="auto"/>
            <w:noWrap/>
            <w:vAlign w:val="center"/>
            <w:hideMark/>
          </w:tcPr>
          <w:p w14:paraId="40016DD3" w14:textId="776D0E19"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5</w:t>
            </w:r>
          </w:p>
        </w:tc>
        <w:tc>
          <w:tcPr>
            <w:tcW w:w="567" w:type="dxa"/>
            <w:tcBorders>
              <w:top w:val="nil"/>
              <w:left w:val="nil"/>
              <w:bottom w:val="single" w:sz="8" w:space="0" w:color="auto"/>
              <w:right w:val="single" w:sz="8" w:space="0" w:color="auto"/>
            </w:tcBorders>
            <w:shd w:val="clear" w:color="auto" w:fill="auto"/>
            <w:noWrap/>
            <w:vAlign w:val="center"/>
            <w:hideMark/>
          </w:tcPr>
          <w:p w14:paraId="11DF0D99" w14:textId="25E1EA40"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47</w:t>
            </w:r>
          </w:p>
        </w:tc>
        <w:tc>
          <w:tcPr>
            <w:tcW w:w="567" w:type="dxa"/>
            <w:tcBorders>
              <w:top w:val="nil"/>
              <w:left w:val="nil"/>
              <w:bottom w:val="single" w:sz="8" w:space="0" w:color="auto"/>
              <w:right w:val="single" w:sz="8" w:space="0" w:color="auto"/>
            </w:tcBorders>
            <w:shd w:val="clear" w:color="auto" w:fill="auto"/>
            <w:noWrap/>
            <w:vAlign w:val="center"/>
            <w:hideMark/>
          </w:tcPr>
          <w:p w14:paraId="3519672C" w14:textId="64F4ECF7"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46</w:t>
            </w:r>
          </w:p>
        </w:tc>
        <w:tc>
          <w:tcPr>
            <w:tcW w:w="567" w:type="dxa"/>
            <w:tcBorders>
              <w:top w:val="nil"/>
              <w:left w:val="nil"/>
              <w:bottom w:val="single" w:sz="8" w:space="0" w:color="auto"/>
              <w:right w:val="single" w:sz="8" w:space="0" w:color="auto"/>
            </w:tcBorders>
            <w:shd w:val="clear" w:color="auto" w:fill="auto"/>
            <w:noWrap/>
            <w:vAlign w:val="center"/>
            <w:hideMark/>
          </w:tcPr>
          <w:p w14:paraId="2A97CC7E" w14:textId="1109C003"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7</w:t>
            </w:r>
          </w:p>
        </w:tc>
        <w:tc>
          <w:tcPr>
            <w:tcW w:w="567" w:type="dxa"/>
            <w:tcBorders>
              <w:top w:val="nil"/>
              <w:left w:val="nil"/>
              <w:bottom w:val="single" w:sz="8" w:space="0" w:color="auto"/>
              <w:right w:val="single" w:sz="8" w:space="0" w:color="auto"/>
            </w:tcBorders>
            <w:shd w:val="clear" w:color="auto" w:fill="auto"/>
            <w:noWrap/>
            <w:vAlign w:val="center"/>
            <w:hideMark/>
          </w:tcPr>
          <w:p w14:paraId="1C8CB885" w14:textId="360379B4"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48</w:t>
            </w:r>
          </w:p>
        </w:tc>
        <w:tc>
          <w:tcPr>
            <w:tcW w:w="567" w:type="dxa"/>
            <w:tcBorders>
              <w:top w:val="nil"/>
              <w:left w:val="nil"/>
              <w:bottom w:val="single" w:sz="8" w:space="0" w:color="auto"/>
              <w:right w:val="single" w:sz="8" w:space="0" w:color="auto"/>
            </w:tcBorders>
            <w:shd w:val="clear" w:color="auto" w:fill="auto"/>
            <w:noWrap/>
            <w:vAlign w:val="center"/>
            <w:hideMark/>
          </w:tcPr>
          <w:p w14:paraId="5D8F8960" w14:textId="1EC69573"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48</w:t>
            </w:r>
          </w:p>
        </w:tc>
        <w:tc>
          <w:tcPr>
            <w:tcW w:w="709" w:type="dxa"/>
            <w:tcBorders>
              <w:top w:val="nil"/>
              <w:left w:val="nil"/>
              <w:bottom w:val="single" w:sz="8" w:space="0" w:color="auto"/>
              <w:right w:val="single" w:sz="8" w:space="0" w:color="auto"/>
            </w:tcBorders>
            <w:shd w:val="clear" w:color="auto" w:fill="auto"/>
            <w:noWrap/>
            <w:vAlign w:val="center"/>
            <w:hideMark/>
          </w:tcPr>
          <w:p w14:paraId="66961784" w14:textId="585C33C6" w:rsidR="00CF3D89" w:rsidRPr="00CF3D89" w:rsidRDefault="00CF3D89" w:rsidP="00CF3D89">
            <w:pPr>
              <w:spacing w:after="0" w:line="240" w:lineRule="auto"/>
              <w:jc w:val="center"/>
              <w:rPr>
                <w:rFonts w:ascii="Times New Roman" w:eastAsia="Times New Roman" w:hAnsi="Times New Roman" w:cs="Times New Roman"/>
                <w:b/>
                <w:bCs/>
                <w:color w:val="000000"/>
                <w:lang w:eastAsia="ru-RU"/>
              </w:rPr>
            </w:pPr>
            <w:r w:rsidRPr="00CF3D89">
              <w:rPr>
                <w:rFonts w:ascii="Times New Roman" w:hAnsi="Times New Roman" w:cs="Times New Roman"/>
                <w:b/>
                <w:bCs/>
                <w:color w:val="000000"/>
              </w:rPr>
              <w:t>4</w:t>
            </w:r>
          </w:p>
        </w:tc>
      </w:tr>
    </w:tbl>
    <w:p w14:paraId="55735EBD" w14:textId="77777777" w:rsidR="00A6765D" w:rsidRPr="00CF3D89" w:rsidRDefault="00A6765D" w:rsidP="00C5186E">
      <w:pPr>
        <w:pStyle w:val="Default"/>
        <w:contextualSpacing/>
        <w:jc w:val="both"/>
        <w:rPr>
          <w:color w:val="auto"/>
          <w:sz w:val="28"/>
          <w:szCs w:val="28"/>
          <w:lang w:val="kk-KZ"/>
        </w:rPr>
      </w:pPr>
    </w:p>
    <w:tbl>
      <w:tblPr>
        <w:tblW w:w="9323"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1274"/>
        <w:gridCol w:w="1134"/>
        <w:gridCol w:w="1134"/>
      </w:tblGrid>
      <w:tr w:rsidR="00A6765D" w:rsidRPr="00CF3D89" w14:paraId="0C1A3AFD" w14:textId="77777777" w:rsidTr="00A6765D">
        <w:trPr>
          <w:trHeight w:val="315"/>
        </w:trPr>
        <w:tc>
          <w:tcPr>
            <w:tcW w:w="5781" w:type="dxa"/>
            <w:shd w:val="clear" w:color="auto" w:fill="auto"/>
            <w:noWrap/>
            <w:vAlign w:val="bottom"/>
            <w:hideMark/>
          </w:tcPr>
          <w:p w14:paraId="4606672E" w14:textId="77777777" w:rsidR="00A6765D" w:rsidRPr="00CF3D89" w:rsidRDefault="00A6765D" w:rsidP="00C5186E">
            <w:pPr>
              <w:spacing w:after="0" w:line="240" w:lineRule="auto"/>
              <w:rPr>
                <w:rFonts w:ascii="Times New Roman" w:eastAsia="Times New Roman" w:hAnsi="Times New Roman" w:cs="Times New Roman"/>
                <w:color w:val="000000"/>
                <w:sz w:val="24"/>
                <w:szCs w:val="24"/>
                <w:lang w:eastAsia="ru-RU"/>
              </w:rPr>
            </w:pPr>
          </w:p>
        </w:tc>
        <w:tc>
          <w:tcPr>
            <w:tcW w:w="1274" w:type="dxa"/>
            <w:shd w:val="clear" w:color="auto" w:fill="auto"/>
            <w:noWrap/>
            <w:vAlign w:val="bottom"/>
            <w:hideMark/>
          </w:tcPr>
          <w:p w14:paraId="7EB12679" w14:textId="77777777" w:rsidR="00A6765D" w:rsidRPr="00CF3D89" w:rsidRDefault="00A6765D" w:rsidP="00C5186E">
            <w:pPr>
              <w:spacing w:after="0" w:line="240" w:lineRule="auto"/>
              <w:rPr>
                <w:rFonts w:ascii="Times New Roman" w:eastAsia="Times New Roman" w:hAnsi="Times New Roman" w:cs="Times New Roman"/>
                <w:color w:val="000000"/>
                <w:sz w:val="24"/>
                <w:szCs w:val="24"/>
                <w:lang w:eastAsia="ru-RU"/>
              </w:rPr>
            </w:pPr>
            <w:proofErr w:type="spellStart"/>
            <w:r w:rsidRPr="00CF3D89">
              <w:rPr>
                <w:rFonts w:ascii="Times New Roman" w:eastAsia="Times New Roman" w:hAnsi="Times New Roman" w:cs="Times New Roman"/>
                <w:color w:val="000000"/>
                <w:sz w:val="24"/>
                <w:szCs w:val="24"/>
                <w:lang w:eastAsia="ru-RU"/>
              </w:rPr>
              <w:t>жоғары</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дең</w:t>
            </w:r>
            <w:proofErr w:type="spellEnd"/>
          </w:p>
        </w:tc>
        <w:tc>
          <w:tcPr>
            <w:tcW w:w="1134" w:type="dxa"/>
            <w:shd w:val="clear" w:color="auto" w:fill="auto"/>
            <w:noWrap/>
            <w:vAlign w:val="bottom"/>
            <w:hideMark/>
          </w:tcPr>
          <w:p w14:paraId="6D1DFD32" w14:textId="77777777" w:rsidR="00A6765D" w:rsidRPr="00CF3D89" w:rsidRDefault="00A6765D" w:rsidP="00C5186E">
            <w:pPr>
              <w:spacing w:after="0" w:line="240" w:lineRule="auto"/>
              <w:rPr>
                <w:rFonts w:ascii="Times New Roman" w:eastAsia="Times New Roman" w:hAnsi="Times New Roman" w:cs="Times New Roman"/>
                <w:color w:val="000000"/>
                <w:sz w:val="24"/>
                <w:szCs w:val="24"/>
                <w:lang w:eastAsia="ru-RU"/>
              </w:rPr>
            </w:pPr>
            <w:proofErr w:type="spellStart"/>
            <w:r w:rsidRPr="00CF3D89">
              <w:rPr>
                <w:rFonts w:ascii="Times New Roman" w:eastAsia="Times New Roman" w:hAnsi="Times New Roman" w:cs="Times New Roman"/>
                <w:color w:val="000000"/>
                <w:sz w:val="24"/>
                <w:szCs w:val="24"/>
                <w:lang w:eastAsia="ru-RU"/>
              </w:rPr>
              <w:t>орташа</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дең</w:t>
            </w:r>
            <w:proofErr w:type="spellEnd"/>
          </w:p>
        </w:tc>
        <w:tc>
          <w:tcPr>
            <w:tcW w:w="1134" w:type="dxa"/>
            <w:shd w:val="clear" w:color="auto" w:fill="auto"/>
            <w:noWrap/>
            <w:vAlign w:val="bottom"/>
            <w:hideMark/>
          </w:tcPr>
          <w:p w14:paraId="32875024" w14:textId="77777777" w:rsidR="00A6765D" w:rsidRPr="00CF3D89" w:rsidRDefault="00A6765D" w:rsidP="00C5186E">
            <w:pPr>
              <w:spacing w:after="0" w:line="240" w:lineRule="auto"/>
              <w:rPr>
                <w:rFonts w:ascii="Times New Roman" w:eastAsia="Times New Roman" w:hAnsi="Times New Roman" w:cs="Times New Roman"/>
                <w:color w:val="000000"/>
                <w:sz w:val="24"/>
                <w:szCs w:val="24"/>
                <w:lang w:eastAsia="ru-RU"/>
              </w:rPr>
            </w:pPr>
            <w:proofErr w:type="spellStart"/>
            <w:r w:rsidRPr="00CF3D89">
              <w:rPr>
                <w:rFonts w:ascii="Times New Roman" w:eastAsia="Times New Roman" w:hAnsi="Times New Roman" w:cs="Times New Roman"/>
                <w:color w:val="000000"/>
                <w:sz w:val="24"/>
                <w:szCs w:val="24"/>
                <w:lang w:eastAsia="ru-RU"/>
              </w:rPr>
              <w:t>төмен</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дең</w:t>
            </w:r>
            <w:proofErr w:type="spellEnd"/>
          </w:p>
        </w:tc>
      </w:tr>
      <w:tr w:rsidR="00CF3D89" w:rsidRPr="00CF3D89" w14:paraId="78241372" w14:textId="77777777" w:rsidTr="003F6D1B">
        <w:trPr>
          <w:trHeight w:val="315"/>
        </w:trPr>
        <w:tc>
          <w:tcPr>
            <w:tcW w:w="5781" w:type="dxa"/>
            <w:shd w:val="clear" w:color="auto" w:fill="auto"/>
            <w:noWrap/>
            <w:vAlign w:val="bottom"/>
            <w:hideMark/>
          </w:tcPr>
          <w:p w14:paraId="6555C171" w14:textId="77777777" w:rsidR="00CF3D89" w:rsidRPr="00CF3D89" w:rsidRDefault="00CF3D89" w:rsidP="00CF3D89">
            <w:pPr>
              <w:spacing w:after="0" w:line="240" w:lineRule="auto"/>
              <w:rPr>
                <w:rFonts w:ascii="Times New Roman" w:eastAsia="Times New Roman" w:hAnsi="Times New Roman" w:cs="Times New Roman"/>
                <w:color w:val="000000"/>
                <w:sz w:val="24"/>
                <w:szCs w:val="24"/>
                <w:lang w:eastAsia="ru-RU"/>
              </w:rPr>
            </w:pPr>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Физикалық</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қасиеттерді</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дамыту</w:t>
            </w:r>
            <w:proofErr w:type="spellEnd"/>
          </w:p>
        </w:tc>
        <w:tc>
          <w:tcPr>
            <w:tcW w:w="1274" w:type="dxa"/>
            <w:tcBorders>
              <w:top w:val="nil"/>
              <w:left w:val="nil"/>
              <w:bottom w:val="single" w:sz="8" w:space="0" w:color="auto"/>
              <w:right w:val="single" w:sz="8" w:space="0" w:color="auto"/>
            </w:tcBorders>
            <w:shd w:val="clear" w:color="auto" w:fill="auto"/>
            <w:noWrap/>
            <w:vAlign w:val="center"/>
            <w:hideMark/>
          </w:tcPr>
          <w:p w14:paraId="25EAFB79" w14:textId="51AFAA9F"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47%</w:t>
            </w:r>
          </w:p>
        </w:tc>
        <w:tc>
          <w:tcPr>
            <w:tcW w:w="1134" w:type="dxa"/>
            <w:tcBorders>
              <w:top w:val="nil"/>
              <w:left w:val="nil"/>
              <w:bottom w:val="single" w:sz="8" w:space="0" w:color="auto"/>
              <w:right w:val="single" w:sz="8" w:space="0" w:color="auto"/>
            </w:tcBorders>
            <w:shd w:val="clear" w:color="auto" w:fill="auto"/>
            <w:noWrap/>
            <w:vAlign w:val="center"/>
            <w:hideMark/>
          </w:tcPr>
          <w:p w14:paraId="42BE0841" w14:textId="135F4F70"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46%</w:t>
            </w:r>
          </w:p>
        </w:tc>
        <w:tc>
          <w:tcPr>
            <w:tcW w:w="1134" w:type="dxa"/>
            <w:tcBorders>
              <w:top w:val="nil"/>
              <w:left w:val="nil"/>
              <w:bottom w:val="single" w:sz="8" w:space="0" w:color="auto"/>
              <w:right w:val="single" w:sz="8" w:space="0" w:color="auto"/>
            </w:tcBorders>
            <w:shd w:val="clear" w:color="auto" w:fill="auto"/>
            <w:noWrap/>
            <w:vAlign w:val="center"/>
            <w:hideMark/>
          </w:tcPr>
          <w:p w14:paraId="0F4F8167" w14:textId="5B6CF801"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7%</w:t>
            </w:r>
          </w:p>
        </w:tc>
      </w:tr>
      <w:tr w:rsidR="00CF3D89" w:rsidRPr="00CF3D89" w14:paraId="6CD08ECA" w14:textId="77777777" w:rsidTr="003F6D1B">
        <w:trPr>
          <w:trHeight w:val="315"/>
        </w:trPr>
        <w:tc>
          <w:tcPr>
            <w:tcW w:w="5781" w:type="dxa"/>
            <w:shd w:val="clear" w:color="auto" w:fill="auto"/>
            <w:noWrap/>
            <w:vAlign w:val="bottom"/>
            <w:hideMark/>
          </w:tcPr>
          <w:p w14:paraId="1B0B041D" w14:textId="77777777" w:rsidR="00CF3D89" w:rsidRPr="00CF3D89" w:rsidRDefault="00CF3D89" w:rsidP="00CF3D89">
            <w:pPr>
              <w:spacing w:after="0" w:line="240" w:lineRule="auto"/>
              <w:rPr>
                <w:rFonts w:ascii="Times New Roman" w:eastAsia="Times New Roman" w:hAnsi="Times New Roman" w:cs="Times New Roman"/>
                <w:color w:val="000000"/>
                <w:sz w:val="24"/>
                <w:szCs w:val="24"/>
                <w:lang w:eastAsia="ru-RU"/>
              </w:rPr>
            </w:pPr>
            <w:proofErr w:type="spellStart"/>
            <w:r w:rsidRPr="00CF3D89">
              <w:rPr>
                <w:rFonts w:ascii="Times New Roman" w:eastAsia="Times New Roman" w:hAnsi="Times New Roman" w:cs="Times New Roman"/>
                <w:color w:val="000000"/>
                <w:sz w:val="24"/>
                <w:szCs w:val="24"/>
                <w:lang w:eastAsia="ru-RU"/>
              </w:rPr>
              <w:t>Коммуникативтік</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дағдыларды</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дамыту</w:t>
            </w:r>
            <w:proofErr w:type="spellEnd"/>
            <w:r w:rsidRPr="00CF3D89">
              <w:rPr>
                <w:rFonts w:ascii="Times New Roman" w:eastAsia="Times New Roman" w:hAnsi="Times New Roman" w:cs="Times New Roman"/>
                <w:color w:val="000000"/>
                <w:sz w:val="24"/>
                <w:szCs w:val="24"/>
                <w:lang w:eastAsia="ru-RU"/>
              </w:rPr>
              <w:t xml:space="preserve"> </w:t>
            </w:r>
          </w:p>
        </w:tc>
        <w:tc>
          <w:tcPr>
            <w:tcW w:w="1274" w:type="dxa"/>
            <w:tcBorders>
              <w:top w:val="nil"/>
              <w:left w:val="nil"/>
              <w:bottom w:val="single" w:sz="8" w:space="0" w:color="auto"/>
              <w:right w:val="single" w:sz="8" w:space="0" w:color="auto"/>
            </w:tcBorders>
            <w:shd w:val="clear" w:color="auto" w:fill="auto"/>
            <w:noWrap/>
            <w:vAlign w:val="center"/>
            <w:hideMark/>
          </w:tcPr>
          <w:p w14:paraId="10A97E37" w14:textId="211DECEF"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47%</w:t>
            </w:r>
          </w:p>
        </w:tc>
        <w:tc>
          <w:tcPr>
            <w:tcW w:w="1134" w:type="dxa"/>
            <w:tcBorders>
              <w:top w:val="nil"/>
              <w:left w:val="nil"/>
              <w:bottom w:val="single" w:sz="8" w:space="0" w:color="auto"/>
              <w:right w:val="single" w:sz="8" w:space="0" w:color="auto"/>
            </w:tcBorders>
            <w:shd w:val="clear" w:color="auto" w:fill="auto"/>
            <w:noWrap/>
            <w:vAlign w:val="center"/>
            <w:hideMark/>
          </w:tcPr>
          <w:p w14:paraId="515BC7DD" w14:textId="5ECAB073"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46%</w:t>
            </w:r>
          </w:p>
        </w:tc>
        <w:tc>
          <w:tcPr>
            <w:tcW w:w="1134" w:type="dxa"/>
            <w:tcBorders>
              <w:top w:val="nil"/>
              <w:left w:val="nil"/>
              <w:bottom w:val="single" w:sz="8" w:space="0" w:color="auto"/>
              <w:right w:val="single" w:sz="8" w:space="0" w:color="auto"/>
            </w:tcBorders>
            <w:shd w:val="clear" w:color="auto" w:fill="auto"/>
            <w:noWrap/>
            <w:vAlign w:val="center"/>
            <w:hideMark/>
          </w:tcPr>
          <w:p w14:paraId="490F58DA" w14:textId="4DE548D4"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7%</w:t>
            </w:r>
          </w:p>
        </w:tc>
      </w:tr>
      <w:tr w:rsidR="00CF3D89" w:rsidRPr="00CF3D89" w14:paraId="0548935F" w14:textId="77777777" w:rsidTr="003F6D1B">
        <w:trPr>
          <w:trHeight w:val="315"/>
        </w:trPr>
        <w:tc>
          <w:tcPr>
            <w:tcW w:w="5781" w:type="dxa"/>
            <w:shd w:val="clear" w:color="auto" w:fill="auto"/>
            <w:noWrap/>
            <w:vAlign w:val="bottom"/>
            <w:hideMark/>
          </w:tcPr>
          <w:p w14:paraId="1802D54B" w14:textId="77777777" w:rsidR="00CF3D89" w:rsidRPr="00CF3D89" w:rsidRDefault="00CF3D89" w:rsidP="00CF3D89">
            <w:pPr>
              <w:spacing w:after="0" w:line="240" w:lineRule="auto"/>
              <w:rPr>
                <w:rFonts w:ascii="Times New Roman" w:eastAsia="Times New Roman" w:hAnsi="Times New Roman" w:cs="Times New Roman"/>
                <w:color w:val="000000"/>
                <w:sz w:val="24"/>
                <w:szCs w:val="24"/>
                <w:lang w:eastAsia="ru-RU"/>
              </w:rPr>
            </w:pPr>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Танымдық</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және</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зияткерлік</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дағдыларды</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дамыту</w:t>
            </w:r>
            <w:proofErr w:type="spellEnd"/>
            <w:r w:rsidRPr="00CF3D89">
              <w:rPr>
                <w:rFonts w:ascii="Times New Roman" w:eastAsia="Times New Roman" w:hAnsi="Times New Roman" w:cs="Times New Roman"/>
                <w:color w:val="000000"/>
                <w:sz w:val="24"/>
                <w:szCs w:val="24"/>
                <w:lang w:eastAsia="ru-RU"/>
              </w:rPr>
              <w:t xml:space="preserve"> </w:t>
            </w:r>
          </w:p>
        </w:tc>
        <w:tc>
          <w:tcPr>
            <w:tcW w:w="1274" w:type="dxa"/>
            <w:tcBorders>
              <w:top w:val="nil"/>
              <w:left w:val="nil"/>
              <w:bottom w:val="single" w:sz="8" w:space="0" w:color="auto"/>
              <w:right w:val="single" w:sz="8" w:space="0" w:color="auto"/>
            </w:tcBorders>
            <w:shd w:val="clear" w:color="auto" w:fill="auto"/>
            <w:noWrap/>
            <w:vAlign w:val="center"/>
            <w:hideMark/>
          </w:tcPr>
          <w:p w14:paraId="3FBD661A" w14:textId="40DC530B"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45%</w:t>
            </w:r>
          </w:p>
        </w:tc>
        <w:tc>
          <w:tcPr>
            <w:tcW w:w="1134" w:type="dxa"/>
            <w:tcBorders>
              <w:top w:val="nil"/>
              <w:left w:val="nil"/>
              <w:bottom w:val="single" w:sz="8" w:space="0" w:color="auto"/>
              <w:right w:val="single" w:sz="8" w:space="0" w:color="auto"/>
            </w:tcBorders>
            <w:shd w:val="clear" w:color="auto" w:fill="auto"/>
            <w:noWrap/>
            <w:vAlign w:val="center"/>
            <w:hideMark/>
          </w:tcPr>
          <w:p w14:paraId="6002D4B3" w14:textId="16A3D30B"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50%</w:t>
            </w:r>
          </w:p>
        </w:tc>
        <w:tc>
          <w:tcPr>
            <w:tcW w:w="1134" w:type="dxa"/>
            <w:tcBorders>
              <w:top w:val="nil"/>
              <w:left w:val="nil"/>
              <w:bottom w:val="single" w:sz="8" w:space="0" w:color="auto"/>
              <w:right w:val="single" w:sz="8" w:space="0" w:color="auto"/>
            </w:tcBorders>
            <w:shd w:val="clear" w:color="auto" w:fill="auto"/>
            <w:noWrap/>
            <w:vAlign w:val="center"/>
            <w:hideMark/>
          </w:tcPr>
          <w:p w14:paraId="67A6CE63" w14:textId="367A3910"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5%</w:t>
            </w:r>
          </w:p>
        </w:tc>
      </w:tr>
      <w:tr w:rsidR="00CF3D89" w:rsidRPr="00CF3D89" w14:paraId="74146AC7" w14:textId="77777777" w:rsidTr="003F6D1B">
        <w:trPr>
          <w:trHeight w:val="315"/>
        </w:trPr>
        <w:tc>
          <w:tcPr>
            <w:tcW w:w="5781" w:type="dxa"/>
            <w:shd w:val="clear" w:color="auto" w:fill="auto"/>
            <w:noWrap/>
            <w:vAlign w:val="bottom"/>
            <w:hideMark/>
          </w:tcPr>
          <w:p w14:paraId="4C4A4A19" w14:textId="77777777" w:rsidR="00CF3D89" w:rsidRPr="00CF3D89" w:rsidRDefault="00CF3D89" w:rsidP="00CF3D89">
            <w:pPr>
              <w:spacing w:after="0" w:line="240" w:lineRule="auto"/>
              <w:rPr>
                <w:rFonts w:ascii="Times New Roman" w:eastAsia="Times New Roman" w:hAnsi="Times New Roman" w:cs="Times New Roman"/>
                <w:color w:val="000000"/>
                <w:sz w:val="24"/>
                <w:szCs w:val="24"/>
                <w:lang w:eastAsia="ru-RU"/>
              </w:rPr>
            </w:pPr>
            <w:proofErr w:type="spellStart"/>
            <w:r w:rsidRPr="00CF3D89">
              <w:rPr>
                <w:rFonts w:ascii="Times New Roman" w:eastAsia="Times New Roman" w:hAnsi="Times New Roman" w:cs="Times New Roman"/>
                <w:color w:val="000000"/>
                <w:sz w:val="24"/>
                <w:szCs w:val="24"/>
                <w:lang w:eastAsia="ru-RU"/>
              </w:rPr>
              <w:t>Балалардың</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шығармашылық</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дағдыларын</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зерттеу</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іс-әрекетін</w:t>
            </w:r>
            <w:proofErr w:type="spellEnd"/>
            <w:r w:rsidRPr="00CF3D89">
              <w:rPr>
                <w:rFonts w:ascii="Times New Roman" w:eastAsia="Times New Roman" w:hAnsi="Times New Roman" w:cs="Times New Roman"/>
                <w:color w:val="000000"/>
                <w:sz w:val="24"/>
                <w:szCs w:val="24"/>
                <w:lang w:eastAsia="ru-RU"/>
              </w:rPr>
              <w:t xml:space="preserve"> </w:t>
            </w:r>
            <w:proofErr w:type="spellStart"/>
            <w:r w:rsidRPr="00CF3D89">
              <w:rPr>
                <w:rFonts w:ascii="Times New Roman" w:eastAsia="Times New Roman" w:hAnsi="Times New Roman" w:cs="Times New Roman"/>
                <w:color w:val="000000"/>
                <w:sz w:val="24"/>
                <w:szCs w:val="24"/>
                <w:lang w:eastAsia="ru-RU"/>
              </w:rPr>
              <w:t>дамыту</w:t>
            </w:r>
            <w:proofErr w:type="spellEnd"/>
            <w:r w:rsidRPr="00CF3D89">
              <w:rPr>
                <w:rFonts w:ascii="Times New Roman" w:eastAsia="Times New Roman" w:hAnsi="Times New Roman" w:cs="Times New Roman"/>
                <w:color w:val="000000"/>
                <w:sz w:val="24"/>
                <w:szCs w:val="24"/>
                <w:lang w:eastAsia="ru-RU"/>
              </w:rPr>
              <w:t xml:space="preserve"> </w:t>
            </w:r>
          </w:p>
        </w:tc>
        <w:tc>
          <w:tcPr>
            <w:tcW w:w="1274" w:type="dxa"/>
            <w:tcBorders>
              <w:top w:val="nil"/>
              <w:left w:val="nil"/>
              <w:bottom w:val="single" w:sz="8" w:space="0" w:color="auto"/>
              <w:right w:val="single" w:sz="8" w:space="0" w:color="auto"/>
            </w:tcBorders>
            <w:shd w:val="clear" w:color="auto" w:fill="auto"/>
            <w:noWrap/>
            <w:vAlign w:val="center"/>
            <w:hideMark/>
          </w:tcPr>
          <w:p w14:paraId="59098FD3" w14:textId="39359D73"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47%</w:t>
            </w:r>
          </w:p>
        </w:tc>
        <w:tc>
          <w:tcPr>
            <w:tcW w:w="1134" w:type="dxa"/>
            <w:tcBorders>
              <w:top w:val="nil"/>
              <w:left w:val="nil"/>
              <w:bottom w:val="single" w:sz="8" w:space="0" w:color="auto"/>
              <w:right w:val="single" w:sz="8" w:space="0" w:color="auto"/>
            </w:tcBorders>
            <w:shd w:val="clear" w:color="auto" w:fill="auto"/>
            <w:noWrap/>
            <w:vAlign w:val="center"/>
            <w:hideMark/>
          </w:tcPr>
          <w:p w14:paraId="5EDF7D53" w14:textId="0C4046F5"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46%</w:t>
            </w:r>
          </w:p>
        </w:tc>
        <w:tc>
          <w:tcPr>
            <w:tcW w:w="1134" w:type="dxa"/>
            <w:tcBorders>
              <w:top w:val="nil"/>
              <w:left w:val="nil"/>
              <w:bottom w:val="single" w:sz="8" w:space="0" w:color="auto"/>
              <w:right w:val="single" w:sz="8" w:space="0" w:color="auto"/>
            </w:tcBorders>
            <w:shd w:val="clear" w:color="auto" w:fill="auto"/>
            <w:noWrap/>
            <w:vAlign w:val="center"/>
            <w:hideMark/>
          </w:tcPr>
          <w:p w14:paraId="3ED7B3AB" w14:textId="1EB72F90"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7%</w:t>
            </w:r>
          </w:p>
        </w:tc>
      </w:tr>
      <w:tr w:rsidR="00CF3D89" w:rsidRPr="00CF3D89" w14:paraId="509B44D8" w14:textId="77777777" w:rsidTr="003F6D1B">
        <w:trPr>
          <w:trHeight w:val="315"/>
        </w:trPr>
        <w:tc>
          <w:tcPr>
            <w:tcW w:w="5781" w:type="dxa"/>
            <w:shd w:val="clear" w:color="auto" w:fill="auto"/>
            <w:noWrap/>
            <w:vAlign w:val="bottom"/>
            <w:hideMark/>
          </w:tcPr>
          <w:p w14:paraId="4E515552" w14:textId="77777777" w:rsidR="00CF3D89" w:rsidRPr="00CF3D89" w:rsidRDefault="00CF3D89" w:rsidP="00CF3D89">
            <w:pPr>
              <w:spacing w:after="0" w:line="240" w:lineRule="auto"/>
              <w:rPr>
                <w:rFonts w:ascii="Times New Roman" w:eastAsia="Times New Roman" w:hAnsi="Times New Roman" w:cs="Times New Roman"/>
                <w:color w:val="000000"/>
                <w:sz w:val="24"/>
                <w:szCs w:val="24"/>
                <w:lang w:eastAsia="ru-RU"/>
              </w:rPr>
            </w:pPr>
            <w:proofErr w:type="spellStart"/>
            <w:r w:rsidRPr="00CF3D89">
              <w:rPr>
                <w:rFonts w:ascii="Times New Roman" w:eastAsia="Times New Roman" w:hAnsi="Times New Roman" w:cs="Times New Roman"/>
                <w:color w:val="000000"/>
                <w:sz w:val="24"/>
                <w:szCs w:val="24"/>
                <w:lang w:eastAsia="ru-RU"/>
              </w:rPr>
              <w:t>Әлеуметтік-эмоционалды</w:t>
            </w:r>
            <w:proofErr w:type="spellEnd"/>
            <w:r w:rsidRPr="00CF3D89">
              <w:rPr>
                <w:rFonts w:ascii="Times New Roman" w:eastAsia="Times New Roman" w:hAnsi="Times New Roman" w:cs="Times New Roman"/>
                <w:color w:val="000000"/>
                <w:sz w:val="24"/>
                <w:szCs w:val="24"/>
                <w:lang w:eastAsia="ru-RU"/>
              </w:rPr>
              <w:t xml:space="preserve"> дағдыларды қалыптастыру</w:t>
            </w:r>
          </w:p>
        </w:tc>
        <w:tc>
          <w:tcPr>
            <w:tcW w:w="1274" w:type="dxa"/>
            <w:tcBorders>
              <w:top w:val="nil"/>
              <w:left w:val="nil"/>
              <w:bottom w:val="single" w:sz="8" w:space="0" w:color="auto"/>
              <w:right w:val="single" w:sz="8" w:space="0" w:color="auto"/>
            </w:tcBorders>
            <w:shd w:val="clear" w:color="auto" w:fill="auto"/>
            <w:noWrap/>
            <w:vAlign w:val="center"/>
            <w:hideMark/>
          </w:tcPr>
          <w:p w14:paraId="2142FC8A" w14:textId="7D9DDBCA"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48%</w:t>
            </w:r>
          </w:p>
        </w:tc>
        <w:tc>
          <w:tcPr>
            <w:tcW w:w="1134" w:type="dxa"/>
            <w:tcBorders>
              <w:top w:val="nil"/>
              <w:left w:val="nil"/>
              <w:bottom w:val="single" w:sz="8" w:space="0" w:color="auto"/>
              <w:right w:val="single" w:sz="8" w:space="0" w:color="auto"/>
            </w:tcBorders>
            <w:shd w:val="clear" w:color="auto" w:fill="auto"/>
            <w:noWrap/>
            <w:vAlign w:val="center"/>
            <w:hideMark/>
          </w:tcPr>
          <w:p w14:paraId="21DEF421" w14:textId="73387896"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48%</w:t>
            </w:r>
          </w:p>
        </w:tc>
        <w:tc>
          <w:tcPr>
            <w:tcW w:w="1134" w:type="dxa"/>
            <w:tcBorders>
              <w:top w:val="nil"/>
              <w:left w:val="nil"/>
              <w:bottom w:val="single" w:sz="8" w:space="0" w:color="auto"/>
              <w:right w:val="single" w:sz="8" w:space="0" w:color="auto"/>
            </w:tcBorders>
            <w:shd w:val="clear" w:color="auto" w:fill="auto"/>
            <w:noWrap/>
            <w:vAlign w:val="center"/>
            <w:hideMark/>
          </w:tcPr>
          <w:p w14:paraId="01486019" w14:textId="69463D4E" w:rsidR="00CF3D89" w:rsidRPr="00CF3D89" w:rsidRDefault="00CF3D89" w:rsidP="00CF3D89">
            <w:pPr>
              <w:spacing w:after="0" w:line="240" w:lineRule="auto"/>
              <w:rPr>
                <w:rFonts w:ascii="Times New Roman" w:eastAsia="Times New Roman" w:hAnsi="Times New Roman" w:cs="Times New Roman"/>
                <w:color w:val="000000"/>
                <w:sz w:val="28"/>
                <w:szCs w:val="28"/>
                <w:lang w:eastAsia="ru-RU"/>
              </w:rPr>
            </w:pPr>
            <w:r w:rsidRPr="00CF3D89">
              <w:rPr>
                <w:rFonts w:ascii="Times New Roman" w:hAnsi="Times New Roman" w:cs="Times New Roman"/>
                <w:color w:val="000000"/>
                <w:sz w:val="28"/>
                <w:szCs w:val="28"/>
              </w:rPr>
              <w:t>4%</w:t>
            </w:r>
          </w:p>
        </w:tc>
      </w:tr>
      <w:tr w:rsidR="00CF3D89" w:rsidRPr="00CF3D89" w14:paraId="5B174B9F" w14:textId="77777777" w:rsidTr="00A6765D">
        <w:trPr>
          <w:trHeight w:val="315"/>
        </w:trPr>
        <w:tc>
          <w:tcPr>
            <w:tcW w:w="9323" w:type="dxa"/>
            <w:gridSpan w:val="4"/>
            <w:shd w:val="clear" w:color="auto" w:fill="auto"/>
            <w:noWrap/>
            <w:vAlign w:val="bottom"/>
            <w:hideMark/>
          </w:tcPr>
          <w:p w14:paraId="6FAD0149" w14:textId="77777777" w:rsidR="00CF3D89" w:rsidRPr="00CF3D89" w:rsidRDefault="00CF3D89" w:rsidP="00CF3D89">
            <w:pPr>
              <w:spacing w:after="0" w:line="240" w:lineRule="auto"/>
              <w:rPr>
                <w:rFonts w:ascii="Times New Roman" w:eastAsia="Times New Roman" w:hAnsi="Times New Roman" w:cs="Times New Roman"/>
                <w:color w:val="000000"/>
                <w:sz w:val="24"/>
                <w:szCs w:val="24"/>
                <w:lang w:eastAsia="ru-RU"/>
              </w:rPr>
            </w:pPr>
          </w:p>
        </w:tc>
      </w:tr>
      <w:tr w:rsidR="00CF3D89" w:rsidRPr="00CF3D89" w14:paraId="37324B44" w14:textId="77777777" w:rsidTr="00AB2E6E">
        <w:trPr>
          <w:trHeight w:val="315"/>
        </w:trPr>
        <w:tc>
          <w:tcPr>
            <w:tcW w:w="5781" w:type="dxa"/>
            <w:shd w:val="clear" w:color="auto" w:fill="auto"/>
            <w:noWrap/>
            <w:vAlign w:val="bottom"/>
            <w:hideMark/>
          </w:tcPr>
          <w:p w14:paraId="27BD0794" w14:textId="77777777" w:rsidR="00CF3D89" w:rsidRPr="00CF3D89" w:rsidRDefault="00CF3D89" w:rsidP="00CF3D89">
            <w:pPr>
              <w:spacing w:after="0" w:line="240" w:lineRule="auto"/>
              <w:rPr>
                <w:rFonts w:ascii="Times New Roman" w:eastAsia="Times New Roman" w:hAnsi="Times New Roman" w:cs="Times New Roman"/>
                <w:color w:val="000000"/>
                <w:sz w:val="24"/>
                <w:szCs w:val="24"/>
                <w:lang w:eastAsia="ru-RU"/>
              </w:rPr>
            </w:pPr>
          </w:p>
        </w:tc>
        <w:tc>
          <w:tcPr>
            <w:tcW w:w="1274" w:type="dxa"/>
            <w:tcBorders>
              <w:top w:val="nil"/>
              <w:left w:val="nil"/>
              <w:bottom w:val="single" w:sz="8" w:space="0" w:color="auto"/>
              <w:right w:val="single" w:sz="8" w:space="0" w:color="auto"/>
            </w:tcBorders>
            <w:shd w:val="clear" w:color="auto" w:fill="auto"/>
            <w:noWrap/>
            <w:vAlign w:val="center"/>
            <w:hideMark/>
          </w:tcPr>
          <w:p w14:paraId="19D87310" w14:textId="378926FC" w:rsidR="00CF3D89" w:rsidRPr="00CF3D89" w:rsidRDefault="00CF3D89" w:rsidP="00CF3D89">
            <w:pPr>
              <w:spacing w:after="0" w:line="240" w:lineRule="auto"/>
              <w:rPr>
                <w:rFonts w:ascii="Times New Roman" w:eastAsia="Times New Roman" w:hAnsi="Times New Roman" w:cs="Times New Roman"/>
                <w:b/>
                <w:bCs/>
                <w:sz w:val="24"/>
                <w:szCs w:val="24"/>
                <w:lang w:eastAsia="ru-RU"/>
              </w:rPr>
            </w:pPr>
            <w:r w:rsidRPr="00CF3D89">
              <w:rPr>
                <w:rFonts w:ascii="Times New Roman" w:hAnsi="Times New Roman" w:cs="Times New Roman"/>
                <w:b/>
                <w:bCs/>
              </w:rPr>
              <w:t>4</w:t>
            </w:r>
            <w:r w:rsidR="009C286E">
              <w:rPr>
                <w:rFonts w:ascii="Times New Roman" w:hAnsi="Times New Roman" w:cs="Times New Roman"/>
                <w:b/>
                <w:bCs/>
              </w:rPr>
              <w:t>7</w:t>
            </w:r>
          </w:p>
        </w:tc>
        <w:tc>
          <w:tcPr>
            <w:tcW w:w="1134" w:type="dxa"/>
            <w:tcBorders>
              <w:top w:val="nil"/>
              <w:left w:val="nil"/>
              <w:bottom w:val="single" w:sz="8" w:space="0" w:color="auto"/>
              <w:right w:val="single" w:sz="8" w:space="0" w:color="auto"/>
            </w:tcBorders>
            <w:shd w:val="clear" w:color="auto" w:fill="auto"/>
            <w:noWrap/>
            <w:vAlign w:val="center"/>
            <w:hideMark/>
          </w:tcPr>
          <w:p w14:paraId="1FC2EC6E" w14:textId="7768A0C8" w:rsidR="00CF3D89" w:rsidRPr="00CF3D89" w:rsidRDefault="00CF3D89" w:rsidP="00CF3D89">
            <w:pPr>
              <w:spacing w:after="0" w:line="240" w:lineRule="auto"/>
              <w:rPr>
                <w:rFonts w:ascii="Times New Roman" w:eastAsia="Times New Roman" w:hAnsi="Times New Roman" w:cs="Times New Roman"/>
                <w:b/>
                <w:bCs/>
                <w:sz w:val="24"/>
                <w:szCs w:val="24"/>
                <w:lang w:eastAsia="ru-RU"/>
              </w:rPr>
            </w:pPr>
            <w:r w:rsidRPr="00CF3D89">
              <w:rPr>
                <w:rFonts w:ascii="Times New Roman" w:hAnsi="Times New Roman" w:cs="Times New Roman"/>
                <w:b/>
                <w:bCs/>
              </w:rPr>
              <w:t>47</w:t>
            </w:r>
          </w:p>
        </w:tc>
        <w:tc>
          <w:tcPr>
            <w:tcW w:w="1134" w:type="dxa"/>
            <w:tcBorders>
              <w:top w:val="nil"/>
              <w:left w:val="nil"/>
              <w:bottom w:val="single" w:sz="8" w:space="0" w:color="auto"/>
              <w:right w:val="single" w:sz="8" w:space="0" w:color="auto"/>
            </w:tcBorders>
            <w:shd w:val="clear" w:color="auto" w:fill="auto"/>
            <w:noWrap/>
            <w:vAlign w:val="center"/>
            <w:hideMark/>
          </w:tcPr>
          <w:p w14:paraId="13F4F39B" w14:textId="32D1E5EF" w:rsidR="00CF3D89" w:rsidRPr="00CF3D89" w:rsidRDefault="009C286E" w:rsidP="00CF3D8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r>
      <w:tr w:rsidR="00CF3D89" w:rsidRPr="00CF3D89" w14:paraId="46B37AE4" w14:textId="77777777" w:rsidTr="00A6765D">
        <w:trPr>
          <w:trHeight w:val="315"/>
        </w:trPr>
        <w:tc>
          <w:tcPr>
            <w:tcW w:w="9323" w:type="dxa"/>
            <w:gridSpan w:val="4"/>
            <w:shd w:val="clear" w:color="auto" w:fill="auto"/>
            <w:noWrap/>
            <w:vAlign w:val="bottom"/>
            <w:hideMark/>
          </w:tcPr>
          <w:p w14:paraId="1F7E2DE5" w14:textId="77777777" w:rsidR="00CF3D89" w:rsidRPr="00CF3D89" w:rsidRDefault="00CF3D89" w:rsidP="00CF3D89">
            <w:pPr>
              <w:spacing w:after="0" w:line="240" w:lineRule="auto"/>
              <w:rPr>
                <w:rFonts w:ascii="Times New Roman" w:eastAsia="Times New Roman" w:hAnsi="Times New Roman" w:cs="Times New Roman"/>
                <w:color w:val="000000"/>
                <w:sz w:val="24"/>
                <w:szCs w:val="24"/>
                <w:lang w:eastAsia="ru-RU"/>
              </w:rPr>
            </w:pPr>
          </w:p>
        </w:tc>
      </w:tr>
      <w:tr w:rsidR="00CF3D89" w:rsidRPr="002073EF" w14:paraId="7DAAA87E" w14:textId="77777777" w:rsidTr="00A6765D">
        <w:trPr>
          <w:trHeight w:val="315"/>
        </w:trPr>
        <w:tc>
          <w:tcPr>
            <w:tcW w:w="9323" w:type="dxa"/>
            <w:gridSpan w:val="4"/>
            <w:shd w:val="clear" w:color="auto" w:fill="auto"/>
            <w:noWrap/>
            <w:vAlign w:val="bottom"/>
            <w:hideMark/>
          </w:tcPr>
          <w:p w14:paraId="6E7E485A" w14:textId="6CD6DB76" w:rsidR="00CF3D89" w:rsidRPr="00B33C4D" w:rsidRDefault="00CF3D89" w:rsidP="00CF3D89">
            <w:pPr>
              <w:spacing w:after="0" w:line="240" w:lineRule="auto"/>
              <w:rPr>
                <w:rFonts w:ascii="Times New Roman" w:eastAsia="Times New Roman" w:hAnsi="Times New Roman" w:cs="Times New Roman"/>
                <w:color w:val="000000"/>
                <w:sz w:val="24"/>
                <w:szCs w:val="24"/>
                <w:lang w:eastAsia="ru-RU"/>
              </w:rPr>
            </w:pPr>
            <w:r w:rsidRPr="00CF3D89">
              <w:rPr>
                <w:rFonts w:ascii="Times New Roman" w:eastAsia="Times New Roman" w:hAnsi="Times New Roman" w:cs="Times New Roman"/>
                <w:color w:val="000000"/>
                <w:sz w:val="24"/>
                <w:szCs w:val="24"/>
                <w:lang w:val="kk-KZ" w:eastAsia="ru-RU"/>
              </w:rPr>
              <w:t xml:space="preserve">                                                                                            </w:t>
            </w:r>
            <w:proofErr w:type="spellStart"/>
            <w:r w:rsidRPr="00CF3D89">
              <w:rPr>
                <w:rFonts w:ascii="Times New Roman" w:eastAsia="Times New Roman" w:hAnsi="Times New Roman" w:cs="Times New Roman"/>
                <w:b/>
                <w:bCs/>
                <w:color w:val="000000"/>
                <w:sz w:val="24"/>
                <w:szCs w:val="24"/>
                <w:lang w:eastAsia="ru-RU"/>
              </w:rPr>
              <w:t>Орташа</w:t>
            </w:r>
            <w:proofErr w:type="spellEnd"/>
            <w:r w:rsidRPr="00CF3D89">
              <w:rPr>
                <w:rFonts w:ascii="Times New Roman" w:eastAsia="Times New Roman" w:hAnsi="Times New Roman" w:cs="Times New Roman"/>
                <w:b/>
                <w:bCs/>
                <w:color w:val="000000"/>
                <w:sz w:val="24"/>
                <w:szCs w:val="24"/>
                <w:lang w:eastAsia="ru-RU"/>
              </w:rPr>
              <w:t xml:space="preserve"> </w:t>
            </w:r>
            <w:proofErr w:type="spellStart"/>
            <w:r w:rsidRPr="00CF3D89">
              <w:rPr>
                <w:rFonts w:ascii="Times New Roman" w:eastAsia="Times New Roman" w:hAnsi="Times New Roman" w:cs="Times New Roman"/>
                <w:b/>
                <w:bCs/>
                <w:color w:val="000000"/>
                <w:sz w:val="24"/>
                <w:szCs w:val="24"/>
                <w:lang w:eastAsia="ru-RU"/>
              </w:rPr>
              <w:t>көрсеткіш</w:t>
            </w:r>
            <w:proofErr w:type="spellEnd"/>
            <w:r w:rsidRPr="00CF3D89">
              <w:rPr>
                <w:rFonts w:ascii="Times New Roman" w:eastAsia="Times New Roman" w:hAnsi="Times New Roman" w:cs="Times New Roman"/>
                <w:b/>
                <w:bCs/>
                <w:color w:val="000000"/>
                <w:sz w:val="24"/>
                <w:szCs w:val="24"/>
                <w:lang w:eastAsia="ru-RU"/>
              </w:rPr>
              <w:t xml:space="preserve">  </w:t>
            </w:r>
            <w:r w:rsidRPr="00CF3D89">
              <w:rPr>
                <w:rFonts w:ascii="Times New Roman" w:eastAsia="Times New Roman" w:hAnsi="Times New Roman" w:cs="Times New Roman"/>
                <w:b/>
                <w:bCs/>
                <w:color w:val="000000"/>
                <w:sz w:val="24"/>
                <w:szCs w:val="24"/>
                <w:lang w:val="kk-KZ" w:eastAsia="ru-RU"/>
              </w:rPr>
              <w:t xml:space="preserve">             </w:t>
            </w:r>
            <w:r w:rsidRPr="00CF3D89">
              <w:rPr>
                <w:rFonts w:ascii="Times New Roman" w:eastAsia="Times New Roman" w:hAnsi="Times New Roman" w:cs="Times New Roman"/>
                <w:b/>
                <w:bCs/>
                <w:color w:val="000000"/>
                <w:sz w:val="24"/>
                <w:szCs w:val="24"/>
                <w:lang w:eastAsia="ru-RU"/>
              </w:rPr>
              <w:t>9</w:t>
            </w:r>
            <w:r w:rsidR="009C286E">
              <w:rPr>
                <w:rFonts w:ascii="Times New Roman" w:eastAsia="Times New Roman" w:hAnsi="Times New Roman" w:cs="Times New Roman"/>
                <w:b/>
                <w:bCs/>
                <w:color w:val="000000"/>
                <w:sz w:val="24"/>
                <w:szCs w:val="24"/>
                <w:lang w:eastAsia="ru-RU"/>
              </w:rPr>
              <w:t>4</w:t>
            </w:r>
            <w:r w:rsidRPr="00CF3D89">
              <w:rPr>
                <w:rFonts w:ascii="Times New Roman" w:eastAsia="Times New Roman" w:hAnsi="Times New Roman" w:cs="Times New Roman"/>
                <w:b/>
                <w:bCs/>
                <w:color w:val="000000"/>
                <w:sz w:val="24"/>
                <w:szCs w:val="24"/>
                <w:lang w:eastAsia="ru-RU"/>
              </w:rPr>
              <w:t>%</w:t>
            </w:r>
          </w:p>
        </w:tc>
      </w:tr>
    </w:tbl>
    <w:p w14:paraId="170ED719" w14:textId="77777777" w:rsidR="00A6765D" w:rsidRDefault="00A6765D" w:rsidP="00C5186E">
      <w:pPr>
        <w:pStyle w:val="Default"/>
        <w:contextualSpacing/>
        <w:jc w:val="both"/>
        <w:rPr>
          <w:color w:val="auto"/>
          <w:sz w:val="28"/>
          <w:szCs w:val="28"/>
          <w:lang w:val="kk-KZ"/>
        </w:rPr>
      </w:pPr>
    </w:p>
    <w:p w14:paraId="2F5E8E29" w14:textId="68B07008" w:rsidR="00A6765D" w:rsidRDefault="00974F1E" w:rsidP="00C5186E">
      <w:pPr>
        <w:spacing w:after="0" w:line="240" w:lineRule="auto"/>
        <w:jc w:val="center"/>
        <w:rPr>
          <w:rFonts w:ascii="Times New Roman" w:hAnsi="Times New Roman" w:cs="Times New Roman"/>
          <w:b/>
          <w:sz w:val="28"/>
          <w:szCs w:val="28"/>
          <w:lang w:val="kk-KZ"/>
        </w:rPr>
      </w:pPr>
      <w:bookmarkStart w:id="21" w:name="_Hlk198660445"/>
      <w:r>
        <w:rPr>
          <w:rFonts w:ascii="Times New Roman" w:hAnsi="Times New Roman" w:cs="Times New Roman"/>
          <w:b/>
          <w:sz w:val="28"/>
          <w:szCs w:val="28"/>
          <w:lang w:val="kk-KZ"/>
        </w:rPr>
        <w:t>2</w:t>
      </w:r>
      <w:r w:rsidR="00A6765D" w:rsidRPr="00B32CC0">
        <w:rPr>
          <w:rFonts w:ascii="Times New Roman" w:hAnsi="Times New Roman" w:cs="Times New Roman"/>
          <w:b/>
          <w:sz w:val="28"/>
          <w:szCs w:val="28"/>
          <w:lang w:val="kk-KZ"/>
        </w:rPr>
        <w:t>023-2024 оқу жылы тәрбиеленушілердің даму мониторингінің қор</w:t>
      </w:r>
      <w:r w:rsidR="003928FB">
        <w:rPr>
          <w:rFonts w:ascii="Times New Roman" w:hAnsi="Times New Roman" w:cs="Times New Roman"/>
          <w:b/>
          <w:sz w:val="28"/>
          <w:szCs w:val="28"/>
          <w:lang w:val="kk-KZ"/>
        </w:rPr>
        <w:t>ы</w:t>
      </w:r>
      <w:r w:rsidR="00A6765D" w:rsidRPr="00B32CC0">
        <w:rPr>
          <w:rFonts w:ascii="Times New Roman" w:hAnsi="Times New Roman" w:cs="Times New Roman"/>
          <w:b/>
          <w:sz w:val="28"/>
          <w:szCs w:val="28"/>
          <w:lang w:val="kk-KZ"/>
        </w:rPr>
        <w:t>тынды нәтижесі</w:t>
      </w:r>
    </w:p>
    <w:tbl>
      <w:tblPr>
        <w:tblW w:w="11625" w:type="dxa"/>
        <w:tblInd w:w="-885" w:type="dxa"/>
        <w:tblLayout w:type="fixed"/>
        <w:tblLook w:val="04A0" w:firstRow="1" w:lastRow="0" w:firstColumn="1" w:lastColumn="0" w:noHBand="0" w:noVBand="1"/>
      </w:tblPr>
      <w:tblGrid>
        <w:gridCol w:w="851"/>
        <w:gridCol w:w="568"/>
        <w:gridCol w:w="567"/>
        <w:gridCol w:w="425"/>
        <w:gridCol w:w="425"/>
        <w:gridCol w:w="425"/>
        <w:gridCol w:w="426"/>
        <w:gridCol w:w="425"/>
        <w:gridCol w:w="425"/>
        <w:gridCol w:w="425"/>
        <w:gridCol w:w="426"/>
        <w:gridCol w:w="425"/>
        <w:gridCol w:w="426"/>
        <w:gridCol w:w="425"/>
        <w:gridCol w:w="661"/>
        <w:gridCol w:w="425"/>
        <w:gridCol w:w="425"/>
        <w:gridCol w:w="567"/>
        <w:gridCol w:w="851"/>
        <w:gridCol w:w="425"/>
        <w:gridCol w:w="614"/>
        <w:gridCol w:w="406"/>
        <w:gridCol w:w="587"/>
      </w:tblGrid>
      <w:tr w:rsidR="00A6765D" w:rsidRPr="007A1595" w14:paraId="1E7BA98C" w14:textId="77777777" w:rsidTr="00A6765D">
        <w:trPr>
          <w:trHeight w:val="300"/>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bookmarkEnd w:id="21"/>
          <w:p w14:paraId="59807796"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Жас</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ерекшелік</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топтары</w:t>
            </w:r>
            <w:proofErr w:type="spellEnd"/>
            <w:r w:rsidRPr="007A1595">
              <w:rPr>
                <w:rFonts w:ascii="Times New Roman" w:eastAsia="Times New Roman" w:hAnsi="Times New Roman" w:cs="Times New Roman"/>
                <w:color w:val="000000"/>
                <w:sz w:val="16"/>
                <w:szCs w:val="16"/>
                <w:lang w:eastAsia="ru-RU"/>
              </w:rPr>
              <w:t xml:space="preserve"> </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0789447"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Балалар</w:t>
            </w:r>
            <w:proofErr w:type="spellEnd"/>
            <w:r w:rsidRPr="007A1595">
              <w:rPr>
                <w:rFonts w:ascii="Times New Roman" w:eastAsia="Times New Roman" w:hAnsi="Times New Roman" w:cs="Times New Roman"/>
                <w:color w:val="000000"/>
                <w:sz w:val="16"/>
                <w:szCs w:val="16"/>
                <w:lang w:eastAsia="ru-RU"/>
              </w:rPr>
              <w:t xml:space="preserve"> саны </w:t>
            </w:r>
          </w:p>
        </w:tc>
        <w:tc>
          <w:tcPr>
            <w:tcW w:w="1417" w:type="dxa"/>
            <w:gridSpan w:val="3"/>
            <w:tcBorders>
              <w:top w:val="single" w:sz="4" w:space="0" w:color="auto"/>
              <w:left w:val="nil"/>
              <w:bottom w:val="single" w:sz="4" w:space="0" w:color="auto"/>
              <w:right w:val="single" w:sz="4" w:space="0" w:color="auto"/>
            </w:tcBorders>
            <w:shd w:val="clear" w:color="auto" w:fill="auto"/>
            <w:vAlign w:val="bottom"/>
            <w:hideMark/>
          </w:tcPr>
          <w:p w14:paraId="1CDD3905" w14:textId="77777777" w:rsidR="00A6765D" w:rsidRPr="007A1595" w:rsidRDefault="00A6765D" w:rsidP="00C5186E">
            <w:pPr>
              <w:spacing w:after="0" w:line="240" w:lineRule="auto"/>
              <w:jc w:val="center"/>
              <w:rPr>
                <w:rFonts w:ascii="Times New Roman" w:eastAsia="Times New Roman" w:hAnsi="Times New Roman" w:cs="Times New Roman"/>
                <w:color w:val="000000"/>
                <w:sz w:val="18"/>
                <w:szCs w:val="18"/>
                <w:lang w:eastAsia="ru-RU"/>
              </w:rPr>
            </w:pPr>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Физикалық</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қасиеттерді</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дамыту</w:t>
            </w:r>
            <w:proofErr w:type="spellEnd"/>
          </w:p>
        </w:tc>
        <w:tc>
          <w:tcPr>
            <w:tcW w:w="1276" w:type="dxa"/>
            <w:gridSpan w:val="3"/>
            <w:tcBorders>
              <w:top w:val="single" w:sz="4" w:space="0" w:color="auto"/>
              <w:left w:val="nil"/>
              <w:bottom w:val="single" w:sz="4" w:space="0" w:color="auto"/>
              <w:right w:val="single" w:sz="4" w:space="0" w:color="auto"/>
            </w:tcBorders>
            <w:shd w:val="clear" w:color="auto" w:fill="auto"/>
            <w:vAlign w:val="bottom"/>
            <w:hideMark/>
          </w:tcPr>
          <w:p w14:paraId="6DE12465" w14:textId="77777777" w:rsidR="00A6765D" w:rsidRPr="007A1595" w:rsidRDefault="00A6765D" w:rsidP="00C5186E">
            <w:pPr>
              <w:spacing w:after="0" w:line="240" w:lineRule="auto"/>
              <w:jc w:val="center"/>
              <w:rPr>
                <w:rFonts w:ascii="Times New Roman" w:eastAsia="Times New Roman" w:hAnsi="Times New Roman" w:cs="Times New Roman"/>
                <w:color w:val="000000"/>
                <w:sz w:val="18"/>
                <w:szCs w:val="18"/>
                <w:lang w:eastAsia="ru-RU"/>
              </w:rPr>
            </w:pPr>
            <w:proofErr w:type="spellStart"/>
            <w:r w:rsidRPr="007A1595">
              <w:rPr>
                <w:rFonts w:ascii="Times New Roman" w:eastAsia="Times New Roman" w:hAnsi="Times New Roman" w:cs="Times New Roman"/>
                <w:color w:val="000000"/>
                <w:sz w:val="18"/>
                <w:szCs w:val="18"/>
                <w:lang w:eastAsia="ru-RU"/>
              </w:rPr>
              <w:t>Коммуникативтік</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дағдыларды</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дамыту</w:t>
            </w:r>
            <w:proofErr w:type="spellEnd"/>
            <w:r w:rsidRPr="007A1595">
              <w:rPr>
                <w:rFonts w:ascii="Times New Roman" w:eastAsia="Times New Roman" w:hAnsi="Times New Roman" w:cs="Times New Roman"/>
                <w:color w:val="000000"/>
                <w:sz w:val="18"/>
                <w:szCs w:val="18"/>
                <w:lang w:eastAsia="ru-RU"/>
              </w:rPr>
              <w:t xml:space="preserve"> </w:t>
            </w:r>
          </w:p>
        </w:tc>
        <w:tc>
          <w:tcPr>
            <w:tcW w:w="1276" w:type="dxa"/>
            <w:gridSpan w:val="3"/>
            <w:tcBorders>
              <w:top w:val="single" w:sz="4" w:space="0" w:color="auto"/>
              <w:left w:val="nil"/>
              <w:bottom w:val="single" w:sz="4" w:space="0" w:color="auto"/>
              <w:right w:val="single" w:sz="4" w:space="0" w:color="auto"/>
            </w:tcBorders>
            <w:shd w:val="clear" w:color="auto" w:fill="auto"/>
            <w:vAlign w:val="bottom"/>
            <w:hideMark/>
          </w:tcPr>
          <w:p w14:paraId="713E1DA4" w14:textId="77777777" w:rsidR="00A6765D" w:rsidRPr="007A1595" w:rsidRDefault="00A6765D" w:rsidP="00C5186E">
            <w:pPr>
              <w:spacing w:after="0" w:line="240" w:lineRule="auto"/>
              <w:jc w:val="center"/>
              <w:rPr>
                <w:rFonts w:ascii="Times New Roman" w:eastAsia="Times New Roman" w:hAnsi="Times New Roman" w:cs="Times New Roman"/>
                <w:color w:val="000000"/>
                <w:sz w:val="18"/>
                <w:szCs w:val="18"/>
                <w:lang w:eastAsia="ru-RU"/>
              </w:rPr>
            </w:pPr>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Танымдық</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және</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зияткерлік</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дағдыларды</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дамыту</w:t>
            </w:r>
            <w:proofErr w:type="spellEnd"/>
            <w:r w:rsidRPr="007A1595">
              <w:rPr>
                <w:rFonts w:ascii="Times New Roman" w:eastAsia="Times New Roman" w:hAnsi="Times New Roman" w:cs="Times New Roman"/>
                <w:color w:val="000000"/>
                <w:sz w:val="18"/>
                <w:szCs w:val="18"/>
                <w:lang w:eastAsia="ru-RU"/>
              </w:rPr>
              <w:t xml:space="preserve"> </w:t>
            </w:r>
          </w:p>
        </w:tc>
        <w:tc>
          <w:tcPr>
            <w:tcW w:w="1276" w:type="dxa"/>
            <w:gridSpan w:val="3"/>
            <w:tcBorders>
              <w:top w:val="single" w:sz="4" w:space="0" w:color="auto"/>
              <w:left w:val="nil"/>
              <w:bottom w:val="single" w:sz="4" w:space="0" w:color="auto"/>
              <w:right w:val="single" w:sz="4" w:space="0" w:color="auto"/>
            </w:tcBorders>
            <w:shd w:val="clear" w:color="auto" w:fill="auto"/>
            <w:vAlign w:val="bottom"/>
            <w:hideMark/>
          </w:tcPr>
          <w:p w14:paraId="77040C98" w14:textId="77777777" w:rsidR="00A6765D" w:rsidRPr="007A1595" w:rsidRDefault="00A6765D" w:rsidP="00C5186E">
            <w:pPr>
              <w:spacing w:after="0" w:line="240" w:lineRule="auto"/>
              <w:jc w:val="center"/>
              <w:rPr>
                <w:rFonts w:ascii="Times New Roman" w:eastAsia="Times New Roman" w:hAnsi="Times New Roman" w:cs="Times New Roman"/>
                <w:color w:val="000000"/>
                <w:sz w:val="18"/>
                <w:szCs w:val="18"/>
                <w:lang w:eastAsia="ru-RU"/>
              </w:rPr>
            </w:pPr>
            <w:proofErr w:type="spellStart"/>
            <w:r w:rsidRPr="007A1595">
              <w:rPr>
                <w:rFonts w:ascii="Times New Roman" w:eastAsia="Times New Roman" w:hAnsi="Times New Roman" w:cs="Times New Roman"/>
                <w:color w:val="000000"/>
                <w:sz w:val="18"/>
                <w:szCs w:val="18"/>
                <w:lang w:eastAsia="ru-RU"/>
              </w:rPr>
              <w:t>Балалардың</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шығармашылық</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дағдыларын</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зерттеу</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іс-әрекетін</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дамыту</w:t>
            </w:r>
            <w:proofErr w:type="spellEnd"/>
            <w:r w:rsidRPr="007A1595">
              <w:rPr>
                <w:rFonts w:ascii="Times New Roman" w:eastAsia="Times New Roman" w:hAnsi="Times New Roman" w:cs="Times New Roman"/>
                <w:color w:val="000000"/>
                <w:sz w:val="18"/>
                <w:szCs w:val="18"/>
                <w:lang w:eastAsia="ru-RU"/>
              </w:rPr>
              <w:t xml:space="preserve"> </w:t>
            </w:r>
          </w:p>
        </w:tc>
        <w:tc>
          <w:tcPr>
            <w:tcW w:w="1511" w:type="dxa"/>
            <w:gridSpan w:val="3"/>
            <w:tcBorders>
              <w:top w:val="single" w:sz="4" w:space="0" w:color="auto"/>
              <w:left w:val="nil"/>
              <w:bottom w:val="single" w:sz="4" w:space="0" w:color="auto"/>
              <w:right w:val="single" w:sz="4" w:space="0" w:color="auto"/>
            </w:tcBorders>
            <w:shd w:val="clear" w:color="auto" w:fill="auto"/>
            <w:vAlign w:val="bottom"/>
            <w:hideMark/>
          </w:tcPr>
          <w:p w14:paraId="71641256" w14:textId="77777777" w:rsidR="00A6765D" w:rsidRPr="007A1595" w:rsidRDefault="00A6765D" w:rsidP="00C5186E">
            <w:pPr>
              <w:spacing w:after="0" w:line="240" w:lineRule="auto"/>
              <w:jc w:val="center"/>
              <w:rPr>
                <w:rFonts w:ascii="Times New Roman" w:eastAsia="Times New Roman" w:hAnsi="Times New Roman" w:cs="Times New Roman"/>
                <w:color w:val="000000"/>
                <w:sz w:val="18"/>
                <w:szCs w:val="18"/>
                <w:lang w:eastAsia="ru-RU"/>
              </w:rPr>
            </w:pPr>
            <w:proofErr w:type="spellStart"/>
            <w:r w:rsidRPr="007A1595">
              <w:rPr>
                <w:rFonts w:ascii="Times New Roman" w:eastAsia="Times New Roman" w:hAnsi="Times New Roman" w:cs="Times New Roman"/>
                <w:color w:val="000000"/>
                <w:sz w:val="18"/>
                <w:szCs w:val="18"/>
                <w:lang w:eastAsia="ru-RU"/>
              </w:rPr>
              <w:t>Әлеуметтік-эмоционалды</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дағдыларды</w:t>
            </w:r>
            <w:proofErr w:type="spellEnd"/>
            <w:r w:rsidRPr="007A1595">
              <w:rPr>
                <w:rFonts w:ascii="Times New Roman" w:eastAsia="Times New Roman" w:hAnsi="Times New Roman" w:cs="Times New Roman"/>
                <w:color w:val="000000"/>
                <w:sz w:val="18"/>
                <w:szCs w:val="18"/>
                <w:lang w:eastAsia="ru-RU"/>
              </w:rPr>
              <w:t xml:space="preserve"> </w:t>
            </w:r>
            <w:proofErr w:type="spellStart"/>
            <w:r w:rsidRPr="007A1595">
              <w:rPr>
                <w:rFonts w:ascii="Times New Roman" w:eastAsia="Times New Roman" w:hAnsi="Times New Roman" w:cs="Times New Roman"/>
                <w:color w:val="000000"/>
                <w:sz w:val="18"/>
                <w:szCs w:val="18"/>
                <w:lang w:eastAsia="ru-RU"/>
              </w:rPr>
              <w:t>қалыптастыру</w:t>
            </w:r>
            <w:proofErr w:type="spellEnd"/>
          </w:p>
        </w:tc>
        <w:tc>
          <w:tcPr>
            <w:tcW w:w="345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7205578" w14:textId="77777777" w:rsidR="00A6765D" w:rsidRPr="007A1595" w:rsidRDefault="00A6765D" w:rsidP="00C5186E">
            <w:pPr>
              <w:spacing w:after="0" w:line="240" w:lineRule="auto"/>
              <w:jc w:val="center"/>
              <w:rPr>
                <w:rFonts w:ascii="Times New Roman" w:eastAsia="Times New Roman" w:hAnsi="Times New Roman" w:cs="Times New Roman"/>
                <w:color w:val="000000"/>
                <w:sz w:val="18"/>
                <w:szCs w:val="18"/>
                <w:lang w:eastAsia="ru-RU"/>
              </w:rPr>
            </w:pPr>
            <w:r w:rsidRPr="007A1595">
              <w:rPr>
                <w:rFonts w:ascii="Times New Roman" w:eastAsia="Times New Roman" w:hAnsi="Times New Roman" w:cs="Times New Roman"/>
                <w:color w:val="000000"/>
                <w:sz w:val="18"/>
                <w:szCs w:val="18"/>
                <w:lang w:eastAsia="ru-RU"/>
              </w:rPr>
              <w:t>БАРЛЫҒЫ</w:t>
            </w:r>
          </w:p>
        </w:tc>
      </w:tr>
      <w:tr w:rsidR="00A6765D" w:rsidRPr="007A1595" w14:paraId="55355AEE" w14:textId="77777777" w:rsidTr="00A6765D">
        <w:trPr>
          <w:trHeight w:val="915"/>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0924283E" w14:textId="77777777" w:rsidR="00A6765D" w:rsidRPr="007A1595" w:rsidRDefault="00A6765D" w:rsidP="00C5186E">
            <w:pPr>
              <w:spacing w:after="0" w:line="240" w:lineRule="auto"/>
              <w:rPr>
                <w:rFonts w:ascii="Times New Roman" w:eastAsia="Times New Roman" w:hAnsi="Times New Roman" w:cs="Times New Roman"/>
                <w:color w:val="000000"/>
                <w:sz w:val="16"/>
                <w:szCs w:val="16"/>
                <w:lang w:eastAsia="ru-RU"/>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4B2897D5" w14:textId="77777777" w:rsidR="00A6765D" w:rsidRPr="007A1595" w:rsidRDefault="00A6765D" w:rsidP="00C5186E">
            <w:pPr>
              <w:spacing w:after="0" w:line="240" w:lineRule="auto"/>
              <w:rPr>
                <w:rFonts w:ascii="Times New Roman" w:eastAsia="Times New Roman" w:hAnsi="Times New Roman" w:cs="Times New Roman"/>
                <w:color w:val="000000"/>
                <w:sz w:val="16"/>
                <w:szCs w:val="16"/>
                <w:lang w:eastAsia="ru-RU"/>
              </w:rPr>
            </w:pPr>
          </w:p>
        </w:tc>
        <w:tc>
          <w:tcPr>
            <w:tcW w:w="567" w:type="dxa"/>
            <w:tcBorders>
              <w:top w:val="nil"/>
              <w:left w:val="nil"/>
              <w:bottom w:val="single" w:sz="4" w:space="0" w:color="auto"/>
              <w:right w:val="single" w:sz="4" w:space="0" w:color="auto"/>
            </w:tcBorders>
            <w:shd w:val="clear" w:color="auto" w:fill="auto"/>
            <w:vAlign w:val="bottom"/>
            <w:hideMark/>
          </w:tcPr>
          <w:p w14:paraId="6F55A0E4"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жоғары</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деңгей</w:t>
            </w:r>
            <w:proofErr w:type="spellEnd"/>
          </w:p>
        </w:tc>
        <w:tc>
          <w:tcPr>
            <w:tcW w:w="425" w:type="dxa"/>
            <w:tcBorders>
              <w:top w:val="nil"/>
              <w:left w:val="nil"/>
              <w:bottom w:val="single" w:sz="4" w:space="0" w:color="auto"/>
              <w:right w:val="single" w:sz="4" w:space="0" w:color="auto"/>
            </w:tcBorders>
            <w:shd w:val="clear" w:color="auto" w:fill="auto"/>
            <w:vAlign w:val="bottom"/>
            <w:hideMark/>
          </w:tcPr>
          <w:p w14:paraId="430A34DA"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орташа</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425" w:type="dxa"/>
            <w:tcBorders>
              <w:top w:val="nil"/>
              <w:left w:val="nil"/>
              <w:bottom w:val="single" w:sz="4" w:space="0" w:color="auto"/>
              <w:right w:val="single" w:sz="4" w:space="0" w:color="auto"/>
            </w:tcBorders>
            <w:shd w:val="clear" w:color="auto" w:fill="auto"/>
            <w:vAlign w:val="bottom"/>
            <w:hideMark/>
          </w:tcPr>
          <w:p w14:paraId="799A69EE"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төмен</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425" w:type="dxa"/>
            <w:tcBorders>
              <w:top w:val="nil"/>
              <w:left w:val="nil"/>
              <w:bottom w:val="single" w:sz="4" w:space="0" w:color="auto"/>
              <w:right w:val="single" w:sz="4" w:space="0" w:color="auto"/>
            </w:tcBorders>
            <w:shd w:val="clear" w:color="auto" w:fill="auto"/>
            <w:vAlign w:val="bottom"/>
            <w:hideMark/>
          </w:tcPr>
          <w:p w14:paraId="33DECE64"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жоғары</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426" w:type="dxa"/>
            <w:tcBorders>
              <w:top w:val="nil"/>
              <w:left w:val="nil"/>
              <w:bottom w:val="single" w:sz="4" w:space="0" w:color="auto"/>
              <w:right w:val="single" w:sz="4" w:space="0" w:color="auto"/>
            </w:tcBorders>
            <w:shd w:val="clear" w:color="auto" w:fill="auto"/>
            <w:vAlign w:val="bottom"/>
            <w:hideMark/>
          </w:tcPr>
          <w:p w14:paraId="05A0A0C8"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орташа</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425" w:type="dxa"/>
            <w:tcBorders>
              <w:top w:val="nil"/>
              <w:left w:val="nil"/>
              <w:bottom w:val="single" w:sz="4" w:space="0" w:color="auto"/>
              <w:right w:val="single" w:sz="4" w:space="0" w:color="auto"/>
            </w:tcBorders>
            <w:shd w:val="clear" w:color="auto" w:fill="auto"/>
            <w:vAlign w:val="bottom"/>
            <w:hideMark/>
          </w:tcPr>
          <w:p w14:paraId="7E44D2F2"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төмен</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425" w:type="dxa"/>
            <w:tcBorders>
              <w:top w:val="nil"/>
              <w:left w:val="nil"/>
              <w:bottom w:val="single" w:sz="4" w:space="0" w:color="auto"/>
              <w:right w:val="single" w:sz="4" w:space="0" w:color="auto"/>
            </w:tcBorders>
            <w:shd w:val="clear" w:color="auto" w:fill="auto"/>
            <w:vAlign w:val="bottom"/>
            <w:hideMark/>
          </w:tcPr>
          <w:p w14:paraId="315D9A42"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жоғары</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425" w:type="dxa"/>
            <w:tcBorders>
              <w:top w:val="nil"/>
              <w:left w:val="nil"/>
              <w:bottom w:val="single" w:sz="4" w:space="0" w:color="auto"/>
              <w:right w:val="single" w:sz="4" w:space="0" w:color="auto"/>
            </w:tcBorders>
            <w:shd w:val="clear" w:color="auto" w:fill="auto"/>
            <w:vAlign w:val="bottom"/>
            <w:hideMark/>
          </w:tcPr>
          <w:p w14:paraId="6EF391B1"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орташа</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426" w:type="dxa"/>
            <w:tcBorders>
              <w:top w:val="nil"/>
              <w:left w:val="nil"/>
              <w:bottom w:val="single" w:sz="4" w:space="0" w:color="auto"/>
              <w:right w:val="single" w:sz="4" w:space="0" w:color="auto"/>
            </w:tcBorders>
            <w:shd w:val="clear" w:color="auto" w:fill="auto"/>
            <w:vAlign w:val="bottom"/>
            <w:hideMark/>
          </w:tcPr>
          <w:p w14:paraId="11292A97"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төмен</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425" w:type="dxa"/>
            <w:tcBorders>
              <w:top w:val="nil"/>
              <w:left w:val="nil"/>
              <w:bottom w:val="single" w:sz="4" w:space="0" w:color="auto"/>
              <w:right w:val="single" w:sz="4" w:space="0" w:color="auto"/>
            </w:tcBorders>
            <w:shd w:val="clear" w:color="auto" w:fill="auto"/>
            <w:vAlign w:val="bottom"/>
            <w:hideMark/>
          </w:tcPr>
          <w:p w14:paraId="73539CEC"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жоғары</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426" w:type="dxa"/>
            <w:tcBorders>
              <w:top w:val="nil"/>
              <w:left w:val="nil"/>
              <w:bottom w:val="single" w:sz="4" w:space="0" w:color="auto"/>
              <w:right w:val="single" w:sz="4" w:space="0" w:color="auto"/>
            </w:tcBorders>
            <w:shd w:val="clear" w:color="auto" w:fill="auto"/>
            <w:vAlign w:val="bottom"/>
            <w:hideMark/>
          </w:tcPr>
          <w:p w14:paraId="69B8012B"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орташа</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425" w:type="dxa"/>
            <w:tcBorders>
              <w:top w:val="nil"/>
              <w:left w:val="nil"/>
              <w:bottom w:val="single" w:sz="4" w:space="0" w:color="auto"/>
              <w:right w:val="single" w:sz="4" w:space="0" w:color="auto"/>
            </w:tcBorders>
            <w:shd w:val="clear" w:color="auto" w:fill="auto"/>
            <w:vAlign w:val="bottom"/>
            <w:hideMark/>
          </w:tcPr>
          <w:p w14:paraId="5311BD24"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төмен</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661" w:type="dxa"/>
            <w:tcBorders>
              <w:top w:val="nil"/>
              <w:left w:val="nil"/>
              <w:bottom w:val="single" w:sz="4" w:space="0" w:color="auto"/>
              <w:right w:val="single" w:sz="4" w:space="0" w:color="auto"/>
            </w:tcBorders>
            <w:shd w:val="clear" w:color="auto" w:fill="auto"/>
            <w:vAlign w:val="bottom"/>
            <w:hideMark/>
          </w:tcPr>
          <w:p w14:paraId="6A91E4D8"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жоғары</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деңгей</w:t>
            </w:r>
            <w:proofErr w:type="spellEnd"/>
          </w:p>
        </w:tc>
        <w:tc>
          <w:tcPr>
            <w:tcW w:w="425" w:type="dxa"/>
            <w:tcBorders>
              <w:top w:val="nil"/>
              <w:left w:val="nil"/>
              <w:bottom w:val="single" w:sz="4" w:space="0" w:color="auto"/>
              <w:right w:val="single" w:sz="4" w:space="0" w:color="auto"/>
            </w:tcBorders>
            <w:shd w:val="clear" w:color="auto" w:fill="auto"/>
            <w:vAlign w:val="bottom"/>
            <w:hideMark/>
          </w:tcPr>
          <w:p w14:paraId="7A051958"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орташа</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425" w:type="dxa"/>
            <w:tcBorders>
              <w:top w:val="nil"/>
              <w:left w:val="nil"/>
              <w:bottom w:val="single" w:sz="4" w:space="0" w:color="auto"/>
              <w:right w:val="single" w:sz="4" w:space="0" w:color="auto"/>
            </w:tcBorders>
            <w:shd w:val="clear" w:color="auto" w:fill="auto"/>
            <w:vAlign w:val="bottom"/>
            <w:hideMark/>
          </w:tcPr>
          <w:p w14:paraId="30AA2DDF"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төмен</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lastRenderedPageBreak/>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0BAE82E1" w14:textId="77777777" w:rsidR="00A6765D" w:rsidRPr="007A1595" w:rsidRDefault="00A6765D" w:rsidP="00C5186E">
            <w:pPr>
              <w:spacing w:after="0" w:line="240" w:lineRule="auto"/>
              <w:jc w:val="center"/>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lastRenderedPageBreak/>
              <w:t>олардың</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ішінде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жоғары</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деңгей</w:t>
            </w:r>
            <w:proofErr w:type="spellEnd"/>
          </w:p>
        </w:tc>
        <w:tc>
          <w:tcPr>
            <w:tcW w:w="851" w:type="dxa"/>
            <w:tcBorders>
              <w:top w:val="nil"/>
              <w:left w:val="nil"/>
              <w:bottom w:val="single" w:sz="4" w:space="0" w:color="auto"/>
              <w:right w:val="single" w:sz="4" w:space="0" w:color="auto"/>
            </w:tcBorders>
            <w:shd w:val="clear" w:color="auto" w:fill="auto"/>
            <w:vAlign w:val="bottom"/>
            <w:hideMark/>
          </w:tcPr>
          <w:p w14:paraId="40DFB46D" w14:textId="77777777" w:rsidR="00A6765D" w:rsidRPr="007A1595" w:rsidRDefault="00A6765D" w:rsidP="00C5186E">
            <w:pPr>
              <w:spacing w:after="0" w:line="240" w:lineRule="auto"/>
              <w:jc w:val="center"/>
              <w:rPr>
                <w:rFonts w:ascii="Times New Roman" w:eastAsia="Times New Roman" w:hAnsi="Times New Roman" w:cs="Times New Roman"/>
                <w:color w:val="000000"/>
                <w:sz w:val="14"/>
                <w:szCs w:val="14"/>
                <w:lang w:eastAsia="ru-RU"/>
              </w:rPr>
            </w:pPr>
            <w:r w:rsidRPr="007A1595">
              <w:rPr>
                <w:rFonts w:ascii="Times New Roman" w:eastAsia="Times New Roman" w:hAnsi="Times New Roman" w:cs="Times New Roman"/>
                <w:color w:val="000000"/>
                <w:sz w:val="14"/>
                <w:szCs w:val="14"/>
                <w:lang w:eastAsia="ru-RU"/>
              </w:rPr>
              <w:t>%</w:t>
            </w:r>
          </w:p>
        </w:tc>
        <w:tc>
          <w:tcPr>
            <w:tcW w:w="425" w:type="dxa"/>
            <w:tcBorders>
              <w:top w:val="nil"/>
              <w:left w:val="nil"/>
              <w:bottom w:val="single" w:sz="4" w:space="0" w:color="auto"/>
              <w:right w:val="single" w:sz="4" w:space="0" w:color="auto"/>
            </w:tcBorders>
            <w:shd w:val="clear" w:color="auto" w:fill="auto"/>
            <w:vAlign w:val="bottom"/>
            <w:hideMark/>
          </w:tcPr>
          <w:p w14:paraId="61198666" w14:textId="77777777" w:rsidR="00A6765D" w:rsidRPr="007A1595" w:rsidRDefault="00A6765D" w:rsidP="00C5186E">
            <w:pPr>
              <w:spacing w:after="0" w:line="240" w:lineRule="auto"/>
              <w:jc w:val="center"/>
              <w:rPr>
                <w:rFonts w:ascii="Times New Roman" w:eastAsia="Times New Roman" w:hAnsi="Times New Roman" w:cs="Times New Roman"/>
                <w:color w:val="000000"/>
                <w:sz w:val="14"/>
                <w:szCs w:val="14"/>
                <w:lang w:eastAsia="ru-RU"/>
              </w:rPr>
            </w:pPr>
            <w:proofErr w:type="spellStart"/>
            <w:r w:rsidRPr="007A1595">
              <w:rPr>
                <w:rFonts w:ascii="Times New Roman" w:eastAsia="Times New Roman" w:hAnsi="Times New Roman" w:cs="Times New Roman"/>
                <w:color w:val="000000"/>
                <w:sz w:val="14"/>
                <w:szCs w:val="14"/>
                <w:lang w:eastAsia="ru-RU"/>
              </w:rPr>
              <w:t>олардың</w:t>
            </w:r>
            <w:proofErr w:type="spellEnd"/>
            <w:r w:rsidRPr="007A1595">
              <w:rPr>
                <w:rFonts w:ascii="Times New Roman" w:eastAsia="Times New Roman" w:hAnsi="Times New Roman" w:cs="Times New Roman"/>
                <w:color w:val="000000"/>
                <w:sz w:val="14"/>
                <w:szCs w:val="14"/>
                <w:lang w:eastAsia="ru-RU"/>
              </w:rPr>
              <w:t xml:space="preserve"> </w:t>
            </w:r>
            <w:proofErr w:type="spellStart"/>
            <w:r w:rsidRPr="007A1595">
              <w:rPr>
                <w:rFonts w:ascii="Times New Roman" w:eastAsia="Times New Roman" w:hAnsi="Times New Roman" w:cs="Times New Roman"/>
                <w:color w:val="000000"/>
                <w:sz w:val="14"/>
                <w:szCs w:val="14"/>
                <w:lang w:eastAsia="ru-RU"/>
              </w:rPr>
              <w:t>ішінде</w:t>
            </w:r>
            <w:proofErr w:type="spellEnd"/>
            <w:r w:rsidRPr="007A1595">
              <w:rPr>
                <w:rFonts w:ascii="Times New Roman" w:eastAsia="Times New Roman" w:hAnsi="Times New Roman" w:cs="Times New Roman"/>
                <w:color w:val="000000"/>
                <w:sz w:val="14"/>
                <w:szCs w:val="14"/>
                <w:lang w:eastAsia="ru-RU"/>
              </w:rPr>
              <w:t xml:space="preserve"> </w:t>
            </w:r>
            <w:proofErr w:type="spellStart"/>
            <w:r w:rsidRPr="007A1595">
              <w:rPr>
                <w:rFonts w:ascii="Times New Roman" w:eastAsia="Times New Roman" w:hAnsi="Times New Roman" w:cs="Times New Roman"/>
                <w:color w:val="000000"/>
                <w:sz w:val="14"/>
                <w:szCs w:val="14"/>
                <w:lang w:eastAsia="ru-RU"/>
              </w:rPr>
              <w:t>орташа</w:t>
            </w:r>
            <w:proofErr w:type="spellEnd"/>
            <w:r w:rsidRPr="007A1595">
              <w:rPr>
                <w:rFonts w:ascii="Times New Roman" w:eastAsia="Times New Roman" w:hAnsi="Times New Roman" w:cs="Times New Roman"/>
                <w:color w:val="000000"/>
                <w:sz w:val="14"/>
                <w:szCs w:val="14"/>
                <w:lang w:eastAsia="ru-RU"/>
              </w:rPr>
              <w:t xml:space="preserve"> </w:t>
            </w:r>
            <w:proofErr w:type="spellStart"/>
            <w:r w:rsidRPr="007A1595">
              <w:rPr>
                <w:rFonts w:ascii="Times New Roman" w:eastAsia="Times New Roman" w:hAnsi="Times New Roman" w:cs="Times New Roman"/>
                <w:color w:val="000000"/>
                <w:sz w:val="14"/>
                <w:szCs w:val="14"/>
                <w:lang w:eastAsia="ru-RU"/>
              </w:rPr>
              <w:t>деңгей</w:t>
            </w:r>
            <w:proofErr w:type="spellEnd"/>
          </w:p>
        </w:tc>
        <w:tc>
          <w:tcPr>
            <w:tcW w:w="614" w:type="dxa"/>
            <w:tcBorders>
              <w:top w:val="nil"/>
              <w:left w:val="nil"/>
              <w:bottom w:val="single" w:sz="4" w:space="0" w:color="auto"/>
              <w:right w:val="single" w:sz="4" w:space="0" w:color="auto"/>
            </w:tcBorders>
            <w:shd w:val="clear" w:color="auto" w:fill="auto"/>
            <w:noWrap/>
            <w:vAlign w:val="bottom"/>
            <w:hideMark/>
          </w:tcPr>
          <w:p w14:paraId="2B45D7DD" w14:textId="77777777" w:rsidR="00A6765D" w:rsidRPr="007A1595" w:rsidRDefault="00A6765D" w:rsidP="00C5186E">
            <w:pPr>
              <w:spacing w:after="0" w:line="240" w:lineRule="auto"/>
              <w:jc w:val="center"/>
              <w:rPr>
                <w:rFonts w:ascii="Calibri" w:eastAsia="Times New Roman" w:hAnsi="Calibri" w:cs="Calibri"/>
                <w:color w:val="000000"/>
                <w:sz w:val="14"/>
                <w:szCs w:val="14"/>
                <w:lang w:eastAsia="ru-RU"/>
              </w:rPr>
            </w:pPr>
            <w:r w:rsidRPr="007A1595">
              <w:rPr>
                <w:rFonts w:ascii="Calibri" w:eastAsia="Times New Roman" w:hAnsi="Calibri" w:cs="Calibri"/>
                <w:color w:val="000000"/>
                <w:sz w:val="14"/>
                <w:szCs w:val="14"/>
                <w:lang w:eastAsia="ru-RU"/>
              </w:rPr>
              <w:t>%</w:t>
            </w:r>
          </w:p>
        </w:tc>
        <w:tc>
          <w:tcPr>
            <w:tcW w:w="406" w:type="dxa"/>
            <w:tcBorders>
              <w:top w:val="nil"/>
              <w:left w:val="nil"/>
              <w:bottom w:val="single" w:sz="4" w:space="0" w:color="auto"/>
              <w:right w:val="single" w:sz="4" w:space="0" w:color="auto"/>
            </w:tcBorders>
            <w:shd w:val="clear" w:color="auto" w:fill="auto"/>
            <w:vAlign w:val="bottom"/>
            <w:hideMark/>
          </w:tcPr>
          <w:p w14:paraId="317706D6" w14:textId="77777777" w:rsidR="00A6765D" w:rsidRPr="007A1595" w:rsidRDefault="00A6765D" w:rsidP="00C5186E">
            <w:pPr>
              <w:spacing w:after="0" w:line="240" w:lineRule="auto"/>
              <w:jc w:val="center"/>
              <w:rPr>
                <w:rFonts w:ascii="Times New Roman" w:eastAsia="Times New Roman" w:hAnsi="Times New Roman" w:cs="Times New Roman"/>
                <w:color w:val="000000"/>
                <w:sz w:val="14"/>
                <w:szCs w:val="14"/>
                <w:lang w:eastAsia="ru-RU"/>
              </w:rPr>
            </w:pPr>
            <w:proofErr w:type="spellStart"/>
            <w:r w:rsidRPr="007A1595">
              <w:rPr>
                <w:rFonts w:ascii="Times New Roman" w:eastAsia="Times New Roman" w:hAnsi="Times New Roman" w:cs="Times New Roman"/>
                <w:color w:val="000000"/>
                <w:sz w:val="14"/>
                <w:szCs w:val="14"/>
                <w:lang w:eastAsia="ru-RU"/>
              </w:rPr>
              <w:t>олардың</w:t>
            </w:r>
            <w:proofErr w:type="spellEnd"/>
            <w:r w:rsidRPr="007A1595">
              <w:rPr>
                <w:rFonts w:ascii="Times New Roman" w:eastAsia="Times New Roman" w:hAnsi="Times New Roman" w:cs="Times New Roman"/>
                <w:color w:val="000000"/>
                <w:sz w:val="14"/>
                <w:szCs w:val="14"/>
                <w:lang w:eastAsia="ru-RU"/>
              </w:rPr>
              <w:t xml:space="preserve"> </w:t>
            </w:r>
            <w:proofErr w:type="spellStart"/>
            <w:r w:rsidRPr="007A1595">
              <w:rPr>
                <w:rFonts w:ascii="Times New Roman" w:eastAsia="Times New Roman" w:hAnsi="Times New Roman" w:cs="Times New Roman"/>
                <w:color w:val="000000"/>
                <w:sz w:val="14"/>
                <w:szCs w:val="14"/>
                <w:lang w:eastAsia="ru-RU"/>
              </w:rPr>
              <w:t>ішінде</w:t>
            </w:r>
            <w:proofErr w:type="spellEnd"/>
            <w:r w:rsidRPr="007A1595">
              <w:rPr>
                <w:rFonts w:ascii="Times New Roman" w:eastAsia="Times New Roman" w:hAnsi="Times New Roman" w:cs="Times New Roman"/>
                <w:color w:val="000000"/>
                <w:sz w:val="14"/>
                <w:szCs w:val="14"/>
                <w:lang w:eastAsia="ru-RU"/>
              </w:rPr>
              <w:t xml:space="preserve">   </w:t>
            </w:r>
            <w:proofErr w:type="spellStart"/>
            <w:r w:rsidRPr="007A1595">
              <w:rPr>
                <w:rFonts w:ascii="Times New Roman" w:eastAsia="Times New Roman" w:hAnsi="Times New Roman" w:cs="Times New Roman"/>
                <w:color w:val="000000"/>
                <w:sz w:val="14"/>
                <w:szCs w:val="14"/>
                <w:lang w:eastAsia="ru-RU"/>
              </w:rPr>
              <w:t>төмен</w:t>
            </w:r>
            <w:proofErr w:type="spellEnd"/>
            <w:r w:rsidRPr="007A1595">
              <w:rPr>
                <w:rFonts w:ascii="Times New Roman" w:eastAsia="Times New Roman" w:hAnsi="Times New Roman" w:cs="Times New Roman"/>
                <w:color w:val="000000"/>
                <w:sz w:val="14"/>
                <w:szCs w:val="14"/>
                <w:lang w:eastAsia="ru-RU"/>
              </w:rPr>
              <w:t xml:space="preserve"> </w:t>
            </w:r>
            <w:proofErr w:type="spellStart"/>
            <w:r w:rsidRPr="007A1595">
              <w:rPr>
                <w:rFonts w:ascii="Times New Roman" w:eastAsia="Times New Roman" w:hAnsi="Times New Roman" w:cs="Times New Roman"/>
                <w:color w:val="000000"/>
                <w:sz w:val="14"/>
                <w:szCs w:val="14"/>
                <w:lang w:eastAsia="ru-RU"/>
              </w:rPr>
              <w:t>деңг</w:t>
            </w:r>
            <w:r w:rsidRPr="007A1595">
              <w:rPr>
                <w:rFonts w:ascii="Times New Roman" w:eastAsia="Times New Roman" w:hAnsi="Times New Roman" w:cs="Times New Roman"/>
                <w:color w:val="000000"/>
                <w:sz w:val="14"/>
                <w:szCs w:val="14"/>
                <w:lang w:eastAsia="ru-RU"/>
              </w:rPr>
              <w:lastRenderedPageBreak/>
              <w:t>ей</w:t>
            </w:r>
            <w:proofErr w:type="spellEnd"/>
          </w:p>
        </w:tc>
        <w:tc>
          <w:tcPr>
            <w:tcW w:w="587" w:type="dxa"/>
            <w:tcBorders>
              <w:top w:val="nil"/>
              <w:left w:val="nil"/>
              <w:bottom w:val="single" w:sz="4" w:space="0" w:color="auto"/>
              <w:right w:val="single" w:sz="4" w:space="0" w:color="auto"/>
            </w:tcBorders>
            <w:shd w:val="clear" w:color="auto" w:fill="auto"/>
            <w:vAlign w:val="bottom"/>
            <w:hideMark/>
          </w:tcPr>
          <w:p w14:paraId="3E4E1982" w14:textId="77777777" w:rsidR="00A6765D" w:rsidRPr="007A1595" w:rsidRDefault="00A6765D" w:rsidP="00C5186E">
            <w:pPr>
              <w:spacing w:after="0" w:line="240" w:lineRule="auto"/>
              <w:jc w:val="center"/>
              <w:rPr>
                <w:rFonts w:ascii="Times New Roman" w:eastAsia="Times New Roman" w:hAnsi="Times New Roman" w:cs="Times New Roman"/>
                <w:color w:val="000000"/>
                <w:sz w:val="14"/>
                <w:szCs w:val="14"/>
                <w:lang w:eastAsia="ru-RU"/>
              </w:rPr>
            </w:pPr>
            <w:r w:rsidRPr="007A1595">
              <w:rPr>
                <w:rFonts w:ascii="Times New Roman" w:eastAsia="Times New Roman" w:hAnsi="Times New Roman" w:cs="Times New Roman"/>
                <w:color w:val="000000"/>
                <w:sz w:val="14"/>
                <w:szCs w:val="14"/>
                <w:lang w:eastAsia="ru-RU"/>
              </w:rPr>
              <w:lastRenderedPageBreak/>
              <w:t>%</w:t>
            </w:r>
          </w:p>
        </w:tc>
      </w:tr>
      <w:tr w:rsidR="007A1595" w:rsidRPr="007A1595" w14:paraId="724C796A" w14:textId="77777777" w:rsidTr="00C06CC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EE39F8" w14:textId="77777777" w:rsidR="007A1595" w:rsidRPr="007A1595" w:rsidRDefault="007A1595" w:rsidP="007A1595">
            <w:pPr>
              <w:spacing w:after="0" w:line="240" w:lineRule="auto"/>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Ерте</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жас</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тобы</w:t>
            </w:r>
            <w:proofErr w:type="spellEnd"/>
            <w:r w:rsidRPr="007A1595">
              <w:rPr>
                <w:rFonts w:ascii="Times New Roman" w:eastAsia="Times New Roman" w:hAnsi="Times New Roman" w:cs="Times New Roman"/>
                <w:color w:val="000000"/>
                <w:sz w:val="16"/>
                <w:szCs w:val="16"/>
                <w:lang w:eastAsia="ru-RU"/>
              </w:rPr>
              <w:t xml:space="preserve"> </w:t>
            </w:r>
          </w:p>
        </w:tc>
        <w:tc>
          <w:tcPr>
            <w:tcW w:w="568" w:type="dxa"/>
            <w:tcBorders>
              <w:top w:val="nil"/>
              <w:left w:val="nil"/>
              <w:bottom w:val="single" w:sz="8" w:space="0" w:color="auto"/>
              <w:right w:val="single" w:sz="8" w:space="0" w:color="auto"/>
            </w:tcBorders>
            <w:shd w:val="clear" w:color="auto" w:fill="auto"/>
            <w:noWrap/>
            <w:vAlign w:val="center"/>
            <w:hideMark/>
          </w:tcPr>
          <w:p w14:paraId="2032D34F" w14:textId="71ECEC9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vAlign w:val="center"/>
            <w:hideMark/>
          </w:tcPr>
          <w:p w14:paraId="58E14D0C" w14:textId="57AB8A0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5655ACE9" w14:textId="07637A57"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2FD74189" w14:textId="094E2E2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6FF9E4E8" w14:textId="391088E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6" w:type="dxa"/>
            <w:tcBorders>
              <w:top w:val="nil"/>
              <w:left w:val="nil"/>
              <w:bottom w:val="single" w:sz="8" w:space="0" w:color="auto"/>
              <w:right w:val="single" w:sz="8" w:space="0" w:color="auto"/>
            </w:tcBorders>
            <w:shd w:val="clear" w:color="auto" w:fill="auto"/>
            <w:noWrap/>
            <w:vAlign w:val="center"/>
            <w:hideMark/>
          </w:tcPr>
          <w:p w14:paraId="60CF84B3" w14:textId="262C8041"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1422C0F0" w14:textId="1E8FA170"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14507EF9" w14:textId="7F7433AA"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6F23CA61" w14:textId="162A38F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6" w:type="dxa"/>
            <w:tcBorders>
              <w:top w:val="nil"/>
              <w:left w:val="nil"/>
              <w:bottom w:val="single" w:sz="8" w:space="0" w:color="auto"/>
              <w:right w:val="single" w:sz="8" w:space="0" w:color="auto"/>
            </w:tcBorders>
            <w:shd w:val="clear" w:color="auto" w:fill="auto"/>
            <w:noWrap/>
            <w:vAlign w:val="center"/>
            <w:hideMark/>
          </w:tcPr>
          <w:p w14:paraId="4B17E6B8" w14:textId="1CF90AE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6EFB07DE" w14:textId="7FD05B18"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6" w:type="dxa"/>
            <w:tcBorders>
              <w:top w:val="nil"/>
              <w:left w:val="nil"/>
              <w:bottom w:val="single" w:sz="8" w:space="0" w:color="auto"/>
              <w:right w:val="single" w:sz="8" w:space="0" w:color="auto"/>
            </w:tcBorders>
            <w:shd w:val="clear" w:color="auto" w:fill="auto"/>
            <w:noWrap/>
            <w:vAlign w:val="center"/>
            <w:hideMark/>
          </w:tcPr>
          <w:p w14:paraId="2F69C67C" w14:textId="7890E5D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07F06030" w14:textId="49419B3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661" w:type="dxa"/>
            <w:tcBorders>
              <w:top w:val="nil"/>
              <w:left w:val="nil"/>
              <w:bottom w:val="single" w:sz="8" w:space="0" w:color="auto"/>
              <w:right w:val="single" w:sz="8" w:space="0" w:color="auto"/>
            </w:tcBorders>
            <w:shd w:val="clear" w:color="auto" w:fill="auto"/>
            <w:noWrap/>
            <w:vAlign w:val="center"/>
            <w:hideMark/>
          </w:tcPr>
          <w:p w14:paraId="2BA6BC73" w14:textId="19C44C30"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3698454B" w14:textId="420A10D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0AA72CF6" w14:textId="583ECC27"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567" w:type="dxa"/>
            <w:tcBorders>
              <w:top w:val="nil"/>
              <w:left w:val="nil"/>
              <w:bottom w:val="single" w:sz="8" w:space="0" w:color="auto"/>
              <w:right w:val="single" w:sz="8" w:space="0" w:color="auto"/>
            </w:tcBorders>
            <w:shd w:val="clear" w:color="auto" w:fill="auto"/>
            <w:noWrap/>
            <w:vAlign w:val="center"/>
            <w:hideMark/>
          </w:tcPr>
          <w:p w14:paraId="4A747D42" w14:textId="10FA36B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71F6270A" w14:textId="5C3D2DFD"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0B449137" w14:textId="3071708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614" w:type="dxa"/>
            <w:tcBorders>
              <w:top w:val="nil"/>
              <w:left w:val="nil"/>
              <w:bottom w:val="single" w:sz="8" w:space="0" w:color="auto"/>
              <w:right w:val="single" w:sz="8" w:space="0" w:color="auto"/>
            </w:tcBorders>
            <w:shd w:val="clear" w:color="auto" w:fill="auto"/>
            <w:noWrap/>
            <w:vAlign w:val="center"/>
            <w:hideMark/>
          </w:tcPr>
          <w:p w14:paraId="608391B7" w14:textId="4AEB88F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0</w:t>
            </w:r>
          </w:p>
        </w:tc>
        <w:tc>
          <w:tcPr>
            <w:tcW w:w="406" w:type="dxa"/>
            <w:tcBorders>
              <w:top w:val="nil"/>
              <w:left w:val="nil"/>
              <w:bottom w:val="single" w:sz="8" w:space="0" w:color="auto"/>
              <w:right w:val="single" w:sz="8" w:space="0" w:color="auto"/>
            </w:tcBorders>
            <w:shd w:val="clear" w:color="auto" w:fill="auto"/>
            <w:noWrap/>
            <w:vAlign w:val="center"/>
            <w:hideMark/>
          </w:tcPr>
          <w:p w14:paraId="327A162A" w14:textId="0177BB1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587" w:type="dxa"/>
            <w:tcBorders>
              <w:top w:val="nil"/>
              <w:left w:val="nil"/>
              <w:bottom w:val="single" w:sz="8" w:space="0" w:color="auto"/>
              <w:right w:val="single" w:sz="8" w:space="0" w:color="auto"/>
            </w:tcBorders>
            <w:shd w:val="clear" w:color="auto" w:fill="auto"/>
            <w:noWrap/>
            <w:vAlign w:val="center"/>
            <w:hideMark/>
          </w:tcPr>
          <w:p w14:paraId="10B10654" w14:textId="73E467ED"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0</w:t>
            </w:r>
          </w:p>
        </w:tc>
      </w:tr>
      <w:tr w:rsidR="007A1595" w:rsidRPr="007A1595" w14:paraId="036D1EA5" w14:textId="77777777" w:rsidTr="00C06CC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ADABA7C" w14:textId="77777777" w:rsidR="007A1595" w:rsidRPr="007A1595" w:rsidRDefault="007A1595" w:rsidP="007A1595">
            <w:pPr>
              <w:spacing w:after="0" w:line="240" w:lineRule="auto"/>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Кіші</w:t>
            </w:r>
            <w:proofErr w:type="spellEnd"/>
            <w:r w:rsidRPr="007A1595">
              <w:rPr>
                <w:rFonts w:ascii="Times New Roman" w:eastAsia="Times New Roman" w:hAnsi="Times New Roman" w:cs="Times New Roman"/>
                <w:color w:val="000000"/>
                <w:sz w:val="16"/>
                <w:szCs w:val="16"/>
                <w:lang w:eastAsia="ru-RU"/>
              </w:rPr>
              <w:t xml:space="preserve"> топ</w:t>
            </w:r>
          </w:p>
        </w:tc>
        <w:tc>
          <w:tcPr>
            <w:tcW w:w="568" w:type="dxa"/>
            <w:tcBorders>
              <w:top w:val="nil"/>
              <w:left w:val="nil"/>
              <w:bottom w:val="single" w:sz="8" w:space="0" w:color="auto"/>
              <w:right w:val="single" w:sz="8" w:space="0" w:color="auto"/>
            </w:tcBorders>
            <w:shd w:val="clear" w:color="auto" w:fill="auto"/>
            <w:noWrap/>
            <w:vAlign w:val="center"/>
            <w:hideMark/>
          </w:tcPr>
          <w:p w14:paraId="3431254D" w14:textId="2742C83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80</w:t>
            </w:r>
          </w:p>
        </w:tc>
        <w:tc>
          <w:tcPr>
            <w:tcW w:w="567" w:type="dxa"/>
            <w:tcBorders>
              <w:top w:val="nil"/>
              <w:left w:val="nil"/>
              <w:bottom w:val="single" w:sz="8" w:space="0" w:color="auto"/>
              <w:right w:val="single" w:sz="8" w:space="0" w:color="auto"/>
            </w:tcBorders>
            <w:shd w:val="clear" w:color="auto" w:fill="auto"/>
            <w:noWrap/>
            <w:vAlign w:val="center"/>
            <w:hideMark/>
          </w:tcPr>
          <w:p w14:paraId="5C70D75C" w14:textId="549CDE3A"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44</w:t>
            </w:r>
          </w:p>
        </w:tc>
        <w:tc>
          <w:tcPr>
            <w:tcW w:w="425" w:type="dxa"/>
            <w:tcBorders>
              <w:top w:val="nil"/>
              <w:left w:val="nil"/>
              <w:bottom w:val="single" w:sz="8" w:space="0" w:color="auto"/>
              <w:right w:val="single" w:sz="8" w:space="0" w:color="auto"/>
            </w:tcBorders>
            <w:shd w:val="clear" w:color="auto" w:fill="auto"/>
            <w:noWrap/>
            <w:vAlign w:val="center"/>
            <w:hideMark/>
          </w:tcPr>
          <w:p w14:paraId="7002BCD6" w14:textId="05640E4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30</w:t>
            </w:r>
          </w:p>
        </w:tc>
        <w:tc>
          <w:tcPr>
            <w:tcW w:w="425" w:type="dxa"/>
            <w:tcBorders>
              <w:top w:val="nil"/>
              <w:left w:val="nil"/>
              <w:bottom w:val="single" w:sz="8" w:space="0" w:color="auto"/>
              <w:right w:val="single" w:sz="8" w:space="0" w:color="auto"/>
            </w:tcBorders>
            <w:shd w:val="clear" w:color="auto" w:fill="auto"/>
            <w:noWrap/>
            <w:vAlign w:val="center"/>
            <w:hideMark/>
          </w:tcPr>
          <w:p w14:paraId="34134478" w14:textId="5C14851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6</w:t>
            </w:r>
          </w:p>
        </w:tc>
        <w:tc>
          <w:tcPr>
            <w:tcW w:w="425" w:type="dxa"/>
            <w:tcBorders>
              <w:top w:val="nil"/>
              <w:left w:val="nil"/>
              <w:bottom w:val="single" w:sz="8" w:space="0" w:color="auto"/>
              <w:right w:val="single" w:sz="8" w:space="0" w:color="auto"/>
            </w:tcBorders>
            <w:shd w:val="clear" w:color="000000" w:fill="D9D9D9"/>
            <w:noWrap/>
            <w:vAlign w:val="center"/>
            <w:hideMark/>
          </w:tcPr>
          <w:p w14:paraId="62368AA1" w14:textId="25626D1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39</w:t>
            </w:r>
          </w:p>
        </w:tc>
        <w:tc>
          <w:tcPr>
            <w:tcW w:w="426" w:type="dxa"/>
            <w:tcBorders>
              <w:top w:val="nil"/>
              <w:left w:val="nil"/>
              <w:bottom w:val="single" w:sz="8" w:space="0" w:color="auto"/>
              <w:right w:val="single" w:sz="8" w:space="0" w:color="auto"/>
            </w:tcBorders>
            <w:shd w:val="clear" w:color="000000" w:fill="D9D9D9"/>
            <w:noWrap/>
            <w:vAlign w:val="center"/>
            <w:hideMark/>
          </w:tcPr>
          <w:p w14:paraId="617136ED" w14:textId="581EF5A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33</w:t>
            </w:r>
          </w:p>
        </w:tc>
        <w:tc>
          <w:tcPr>
            <w:tcW w:w="425" w:type="dxa"/>
            <w:tcBorders>
              <w:top w:val="nil"/>
              <w:left w:val="nil"/>
              <w:bottom w:val="single" w:sz="8" w:space="0" w:color="auto"/>
              <w:right w:val="single" w:sz="8" w:space="0" w:color="auto"/>
            </w:tcBorders>
            <w:shd w:val="clear" w:color="000000" w:fill="D9D9D9"/>
            <w:noWrap/>
            <w:vAlign w:val="center"/>
            <w:hideMark/>
          </w:tcPr>
          <w:p w14:paraId="4F550647" w14:textId="0B109351"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8</w:t>
            </w:r>
          </w:p>
        </w:tc>
        <w:tc>
          <w:tcPr>
            <w:tcW w:w="425" w:type="dxa"/>
            <w:tcBorders>
              <w:top w:val="nil"/>
              <w:left w:val="nil"/>
              <w:bottom w:val="single" w:sz="8" w:space="0" w:color="auto"/>
              <w:right w:val="single" w:sz="8" w:space="0" w:color="auto"/>
            </w:tcBorders>
            <w:shd w:val="clear" w:color="auto" w:fill="auto"/>
            <w:noWrap/>
            <w:vAlign w:val="center"/>
            <w:hideMark/>
          </w:tcPr>
          <w:p w14:paraId="0BDEA604" w14:textId="3EF91C4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37</w:t>
            </w:r>
          </w:p>
        </w:tc>
        <w:tc>
          <w:tcPr>
            <w:tcW w:w="425" w:type="dxa"/>
            <w:tcBorders>
              <w:top w:val="nil"/>
              <w:left w:val="nil"/>
              <w:bottom w:val="single" w:sz="8" w:space="0" w:color="auto"/>
              <w:right w:val="single" w:sz="8" w:space="0" w:color="auto"/>
            </w:tcBorders>
            <w:shd w:val="clear" w:color="auto" w:fill="auto"/>
            <w:noWrap/>
            <w:vAlign w:val="center"/>
            <w:hideMark/>
          </w:tcPr>
          <w:p w14:paraId="7793A138" w14:textId="1FE8858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34</w:t>
            </w:r>
          </w:p>
        </w:tc>
        <w:tc>
          <w:tcPr>
            <w:tcW w:w="426" w:type="dxa"/>
            <w:tcBorders>
              <w:top w:val="nil"/>
              <w:left w:val="nil"/>
              <w:bottom w:val="single" w:sz="8" w:space="0" w:color="auto"/>
              <w:right w:val="single" w:sz="8" w:space="0" w:color="auto"/>
            </w:tcBorders>
            <w:shd w:val="clear" w:color="auto" w:fill="auto"/>
            <w:noWrap/>
            <w:vAlign w:val="center"/>
            <w:hideMark/>
          </w:tcPr>
          <w:p w14:paraId="759CE344" w14:textId="43BB043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9</w:t>
            </w:r>
          </w:p>
        </w:tc>
        <w:tc>
          <w:tcPr>
            <w:tcW w:w="425" w:type="dxa"/>
            <w:tcBorders>
              <w:top w:val="nil"/>
              <w:left w:val="nil"/>
              <w:bottom w:val="single" w:sz="8" w:space="0" w:color="auto"/>
              <w:right w:val="single" w:sz="8" w:space="0" w:color="auto"/>
            </w:tcBorders>
            <w:shd w:val="clear" w:color="000000" w:fill="D9D9D9"/>
            <w:noWrap/>
            <w:vAlign w:val="center"/>
            <w:hideMark/>
          </w:tcPr>
          <w:p w14:paraId="1EC7A6B5" w14:textId="75F4C8B7"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34</w:t>
            </w:r>
          </w:p>
        </w:tc>
        <w:tc>
          <w:tcPr>
            <w:tcW w:w="426" w:type="dxa"/>
            <w:tcBorders>
              <w:top w:val="nil"/>
              <w:left w:val="nil"/>
              <w:bottom w:val="single" w:sz="8" w:space="0" w:color="auto"/>
              <w:right w:val="single" w:sz="8" w:space="0" w:color="auto"/>
            </w:tcBorders>
            <w:shd w:val="clear" w:color="000000" w:fill="D9D9D9"/>
            <w:noWrap/>
            <w:vAlign w:val="center"/>
            <w:hideMark/>
          </w:tcPr>
          <w:p w14:paraId="6C534318" w14:textId="03C8E59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37</w:t>
            </w:r>
          </w:p>
        </w:tc>
        <w:tc>
          <w:tcPr>
            <w:tcW w:w="425" w:type="dxa"/>
            <w:tcBorders>
              <w:top w:val="nil"/>
              <w:left w:val="nil"/>
              <w:bottom w:val="single" w:sz="8" w:space="0" w:color="auto"/>
              <w:right w:val="single" w:sz="8" w:space="0" w:color="auto"/>
            </w:tcBorders>
            <w:shd w:val="clear" w:color="000000" w:fill="D9D9D9"/>
            <w:noWrap/>
            <w:vAlign w:val="center"/>
            <w:hideMark/>
          </w:tcPr>
          <w:p w14:paraId="5141EBA6" w14:textId="3B6CE20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9</w:t>
            </w:r>
          </w:p>
        </w:tc>
        <w:tc>
          <w:tcPr>
            <w:tcW w:w="661" w:type="dxa"/>
            <w:tcBorders>
              <w:top w:val="nil"/>
              <w:left w:val="nil"/>
              <w:bottom w:val="single" w:sz="8" w:space="0" w:color="auto"/>
              <w:right w:val="single" w:sz="8" w:space="0" w:color="auto"/>
            </w:tcBorders>
            <w:shd w:val="clear" w:color="auto" w:fill="auto"/>
            <w:noWrap/>
            <w:vAlign w:val="center"/>
            <w:hideMark/>
          </w:tcPr>
          <w:p w14:paraId="68FA29ED" w14:textId="30DE827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45</w:t>
            </w:r>
          </w:p>
        </w:tc>
        <w:tc>
          <w:tcPr>
            <w:tcW w:w="425" w:type="dxa"/>
            <w:tcBorders>
              <w:top w:val="nil"/>
              <w:left w:val="nil"/>
              <w:bottom w:val="single" w:sz="8" w:space="0" w:color="auto"/>
              <w:right w:val="single" w:sz="8" w:space="0" w:color="auto"/>
            </w:tcBorders>
            <w:shd w:val="clear" w:color="auto" w:fill="auto"/>
            <w:noWrap/>
            <w:vAlign w:val="center"/>
            <w:hideMark/>
          </w:tcPr>
          <w:p w14:paraId="60275525" w14:textId="3889722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28</w:t>
            </w:r>
          </w:p>
        </w:tc>
        <w:tc>
          <w:tcPr>
            <w:tcW w:w="425" w:type="dxa"/>
            <w:tcBorders>
              <w:top w:val="nil"/>
              <w:left w:val="nil"/>
              <w:bottom w:val="single" w:sz="8" w:space="0" w:color="auto"/>
              <w:right w:val="single" w:sz="8" w:space="0" w:color="auto"/>
            </w:tcBorders>
            <w:shd w:val="clear" w:color="auto" w:fill="auto"/>
            <w:noWrap/>
            <w:vAlign w:val="center"/>
            <w:hideMark/>
          </w:tcPr>
          <w:p w14:paraId="5FFA436E" w14:textId="1315DA28"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hideMark/>
          </w:tcPr>
          <w:p w14:paraId="1EF9CEBF" w14:textId="7B38941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38,6</w:t>
            </w:r>
          </w:p>
        </w:tc>
        <w:tc>
          <w:tcPr>
            <w:tcW w:w="851" w:type="dxa"/>
            <w:tcBorders>
              <w:top w:val="nil"/>
              <w:left w:val="nil"/>
              <w:bottom w:val="single" w:sz="8" w:space="0" w:color="auto"/>
              <w:right w:val="single" w:sz="8" w:space="0" w:color="auto"/>
            </w:tcBorders>
            <w:shd w:val="clear" w:color="auto" w:fill="auto"/>
            <w:noWrap/>
            <w:vAlign w:val="center"/>
            <w:hideMark/>
          </w:tcPr>
          <w:p w14:paraId="707D2B8F" w14:textId="3CEF2D01" w:rsidR="007A1595" w:rsidRPr="007A1595" w:rsidRDefault="007A1595" w:rsidP="007A1595">
            <w:pPr>
              <w:spacing w:after="0" w:line="240" w:lineRule="auto"/>
              <w:jc w:val="right"/>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52,162162</w:t>
            </w:r>
          </w:p>
        </w:tc>
        <w:tc>
          <w:tcPr>
            <w:tcW w:w="425" w:type="dxa"/>
            <w:tcBorders>
              <w:top w:val="nil"/>
              <w:left w:val="nil"/>
              <w:bottom w:val="single" w:sz="8" w:space="0" w:color="auto"/>
              <w:right w:val="single" w:sz="8" w:space="0" w:color="auto"/>
            </w:tcBorders>
            <w:shd w:val="clear" w:color="auto" w:fill="auto"/>
            <w:noWrap/>
            <w:vAlign w:val="center"/>
            <w:hideMark/>
          </w:tcPr>
          <w:p w14:paraId="0CFCF34E" w14:textId="5AD11D1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28,2</w:t>
            </w:r>
          </w:p>
        </w:tc>
        <w:tc>
          <w:tcPr>
            <w:tcW w:w="614" w:type="dxa"/>
            <w:tcBorders>
              <w:top w:val="nil"/>
              <w:left w:val="nil"/>
              <w:bottom w:val="single" w:sz="8" w:space="0" w:color="auto"/>
              <w:right w:val="single" w:sz="8" w:space="0" w:color="auto"/>
            </w:tcBorders>
            <w:shd w:val="clear" w:color="auto" w:fill="auto"/>
            <w:noWrap/>
            <w:vAlign w:val="center"/>
            <w:hideMark/>
          </w:tcPr>
          <w:p w14:paraId="5F0EAF9B" w14:textId="1549B793" w:rsidR="007A1595" w:rsidRPr="007A1595" w:rsidRDefault="007A1595" w:rsidP="007A1595">
            <w:pPr>
              <w:spacing w:after="0" w:line="240" w:lineRule="auto"/>
              <w:jc w:val="right"/>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38,108108</w:t>
            </w:r>
          </w:p>
        </w:tc>
        <w:tc>
          <w:tcPr>
            <w:tcW w:w="406" w:type="dxa"/>
            <w:tcBorders>
              <w:top w:val="nil"/>
              <w:left w:val="nil"/>
              <w:bottom w:val="single" w:sz="8" w:space="0" w:color="auto"/>
              <w:right w:val="single" w:sz="8" w:space="0" w:color="auto"/>
            </w:tcBorders>
            <w:shd w:val="clear" w:color="auto" w:fill="auto"/>
            <w:noWrap/>
            <w:vAlign w:val="center"/>
            <w:hideMark/>
          </w:tcPr>
          <w:p w14:paraId="5173B6F5" w14:textId="4941777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7,2</w:t>
            </w:r>
          </w:p>
        </w:tc>
        <w:tc>
          <w:tcPr>
            <w:tcW w:w="587" w:type="dxa"/>
            <w:tcBorders>
              <w:top w:val="nil"/>
              <w:left w:val="nil"/>
              <w:bottom w:val="single" w:sz="8" w:space="0" w:color="auto"/>
              <w:right w:val="single" w:sz="8" w:space="0" w:color="auto"/>
            </w:tcBorders>
            <w:shd w:val="clear" w:color="auto" w:fill="auto"/>
            <w:noWrap/>
            <w:vAlign w:val="center"/>
            <w:hideMark/>
          </w:tcPr>
          <w:p w14:paraId="5F3EB330" w14:textId="30016C84" w:rsidR="007A1595" w:rsidRPr="007A1595" w:rsidRDefault="007A1595" w:rsidP="007A1595">
            <w:pPr>
              <w:spacing w:after="0" w:line="240" w:lineRule="auto"/>
              <w:jc w:val="right"/>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9,7297297</w:t>
            </w:r>
          </w:p>
        </w:tc>
      </w:tr>
      <w:tr w:rsidR="007A1595" w:rsidRPr="007A1595" w14:paraId="59512588" w14:textId="77777777" w:rsidTr="00C06CC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C3D4A21" w14:textId="77777777" w:rsidR="007A1595" w:rsidRPr="007A1595" w:rsidRDefault="007A1595" w:rsidP="007A1595">
            <w:pPr>
              <w:spacing w:after="0" w:line="240" w:lineRule="auto"/>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Ортаңғы</w:t>
            </w:r>
            <w:proofErr w:type="spellEnd"/>
            <w:r w:rsidRPr="007A1595">
              <w:rPr>
                <w:rFonts w:ascii="Times New Roman" w:eastAsia="Times New Roman" w:hAnsi="Times New Roman" w:cs="Times New Roman"/>
                <w:color w:val="000000"/>
                <w:sz w:val="16"/>
                <w:szCs w:val="16"/>
                <w:lang w:eastAsia="ru-RU"/>
              </w:rPr>
              <w:t xml:space="preserve"> топ</w:t>
            </w:r>
          </w:p>
        </w:tc>
        <w:tc>
          <w:tcPr>
            <w:tcW w:w="568" w:type="dxa"/>
            <w:tcBorders>
              <w:top w:val="nil"/>
              <w:left w:val="nil"/>
              <w:bottom w:val="single" w:sz="8" w:space="0" w:color="auto"/>
              <w:right w:val="single" w:sz="8" w:space="0" w:color="auto"/>
            </w:tcBorders>
            <w:shd w:val="clear" w:color="auto" w:fill="auto"/>
            <w:noWrap/>
            <w:vAlign w:val="center"/>
            <w:hideMark/>
          </w:tcPr>
          <w:p w14:paraId="26519195" w14:textId="1F3B8CA1"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70</w:t>
            </w:r>
          </w:p>
        </w:tc>
        <w:tc>
          <w:tcPr>
            <w:tcW w:w="567" w:type="dxa"/>
            <w:tcBorders>
              <w:top w:val="nil"/>
              <w:left w:val="nil"/>
              <w:bottom w:val="single" w:sz="8" w:space="0" w:color="auto"/>
              <w:right w:val="single" w:sz="8" w:space="0" w:color="auto"/>
            </w:tcBorders>
            <w:shd w:val="clear" w:color="auto" w:fill="auto"/>
            <w:noWrap/>
            <w:vAlign w:val="center"/>
            <w:hideMark/>
          </w:tcPr>
          <w:p w14:paraId="224AC072" w14:textId="5FD61ED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35</w:t>
            </w:r>
          </w:p>
        </w:tc>
        <w:tc>
          <w:tcPr>
            <w:tcW w:w="425" w:type="dxa"/>
            <w:tcBorders>
              <w:top w:val="nil"/>
              <w:left w:val="nil"/>
              <w:bottom w:val="single" w:sz="8" w:space="0" w:color="auto"/>
              <w:right w:val="single" w:sz="8" w:space="0" w:color="auto"/>
            </w:tcBorders>
            <w:shd w:val="clear" w:color="auto" w:fill="auto"/>
            <w:noWrap/>
            <w:vAlign w:val="center"/>
            <w:hideMark/>
          </w:tcPr>
          <w:p w14:paraId="28C59B8C" w14:textId="5513D26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29</w:t>
            </w:r>
          </w:p>
        </w:tc>
        <w:tc>
          <w:tcPr>
            <w:tcW w:w="425" w:type="dxa"/>
            <w:tcBorders>
              <w:top w:val="nil"/>
              <w:left w:val="nil"/>
              <w:bottom w:val="single" w:sz="8" w:space="0" w:color="auto"/>
              <w:right w:val="single" w:sz="8" w:space="0" w:color="auto"/>
            </w:tcBorders>
            <w:shd w:val="clear" w:color="auto" w:fill="auto"/>
            <w:noWrap/>
            <w:vAlign w:val="center"/>
            <w:hideMark/>
          </w:tcPr>
          <w:p w14:paraId="3FED244C" w14:textId="6B1F97B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6</w:t>
            </w:r>
          </w:p>
        </w:tc>
        <w:tc>
          <w:tcPr>
            <w:tcW w:w="425" w:type="dxa"/>
            <w:tcBorders>
              <w:top w:val="nil"/>
              <w:left w:val="nil"/>
              <w:bottom w:val="single" w:sz="8" w:space="0" w:color="auto"/>
              <w:right w:val="single" w:sz="8" w:space="0" w:color="auto"/>
            </w:tcBorders>
            <w:shd w:val="clear" w:color="000000" w:fill="D9D9D9"/>
            <w:noWrap/>
            <w:vAlign w:val="center"/>
            <w:hideMark/>
          </w:tcPr>
          <w:p w14:paraId="07965AAB" w14:textId="3CF9D20D"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33</w:t>
            </w:r>
          </w:p>
        </w:tc>
        <w:tc>
          <w:tcPr>
            <w:tcW w:w="426" w:type="dxa"/>
            <w:tcBorders>
              <w:top w:val="nil"/>
              <w:left w:val="nil"/>
              <w:bottom w:val="single" w:sz="8" w:space="0" w:color="auto"/>
              <w:right w:val="single" w:sz="8" w:space="0" w:color="auto"/>
            </w:tcBorders>
            <w:shd w:val="clear" w:color="000000" w:fill="D9D9D9"/>
            <w:noWrap/>
            <w:vAlign w:val="center"/>
            <w:hideMark/>
          </w:tcPr>
          <w:p w14:paraId="2E210A8B" w14:textId="21F16D5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30</w:t>
            </w:r>
          </w:p>
        </w:tc>
        <w:tc>
          <w:tcPr>
            <w:tcW w:w="425" w:type="dxa"/>
            <w:tcBorders>
              <w:top w:val="nil"/>
              <w:left w:val="nil"/>
              <w:bottom w:val="single" w:sz="8" w:space="0" w:color="auto"/>
              <w:right w:val="single" w:sz="8" w:space="0" w:color="auto"/>
            </w:tcBorders>
            <w:shd w:val="clear" w:color="000000" w:fill="D9D9D9"/>
            <w:noWrap/>
            <w:vAlign w:val="center"/>
            <w:hideMark/>
          </w:tcPr>
          <w:p w14:paraId="449E47B8" w14:textId="1494FFE6"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7</w:t>
            </w:r>
          </w:p>
        </w:tc>
        <w:tc>
          <w:tcPr>
            <w:tcW w:w="425" w:type="dxa"/>
            <w:tcBorders>
              <w:top w:val="nil"/>
              <w:left w:val="nil"/>
              <w:bottom w:val="single" w:sz="8" w:space="0" w:color="auto"/>
              <w:right w:val="single" w:sz="8" w:space="0" w:color="auto"/>
            </w:tcBorders>
            <w:shd w:val="clear" w:color="auto" w:fill="auto"/>
            <w:noWrap/>
            <w:vAlign w:val="center"/>
            <w:hideMark/>
          </w:tcPr>
          <w:p w14:paraId="073233CA" w14:textId="691654F1"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32</w:t>
            </w:r>
          </w:p>
        </w:tc>
        <w:tc>
          <w:tcPr>
            <w:tcW w:w="425" w:type="dxa"/>
            <w:tcBorders>
              <w:top w:val="nil"/>
              <w:left w:val="nil"/>
              <w:bottom w:val="single" w:sz="8" w:space="0" w:color="auto"/>
              <w:right w:val="single" w:sz="8" w:space="0" w:color="auto"/>
            </w:tcBorders>
            <w:shd w:val="clear" w:color="auto" w:fill="auto"/>
            <w:noWrap/>
            <w:vAlign w:val="center"/>
            <w:hideMark/>
          </w:tcPr>
          <w:p w14:paraId="2BF98CF9" w14:textId="6F4BACC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30</w:t>
            </w:r>
          </w:p>
        </w:tc>
        <w:tc>
          <w:tcPr>
            <w:tcW w:w="426" w:type="dxa"/>
            <w:tcBorders>
              <w:top w:val="nil"/>
              <w:left w:val="nil"/>
              <w:bottom w:val="single" w:sz="8" w:space="0" w:color="auto"/>
              <w:right w:val="single" w:sz="8" w:space="0" w:color="auto"/>
            </w:tcBorders>
            <w:shd w:val="clear" w:color="auto" w:fill="auto"/>
            <w:noWrap/>
            <w:vAlign w:val="center"/>
            <w:hideMark/>
          </w:tcPr>
          <w:p w14:paraId="1FA1F5F7" w14:textId="4C0BA056"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8</w:t>
            </w:r>
          </w:p>
        </w:tc>
        <w:tc>
          <w:tcPr>
            <w:tcW w:w="425" w:type="dxa"/>
            <w:tcBorders>
              <w:top w:val="nil"/>
              <w:left w:val="nil"/>
              <w:bottom w:val="single" w:sz="8" w:space="0" w:color="auto"/>
              <w:right w:val="single" w:sz="8" w:space="0" w:color="auto"/>
            </w:tcBorders>
            <w:shd w:val="clear" w:color="000000" w:fill="D9D9D9"/>
            <w:noWrap/>
            <w:vAlign w:val="center"/>
            <w:hideMark/>
          </w:tcPr>
          <w:p w14:paraId="2365BF7A" w14:textId="6E50F077"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32</w:t>
            </w:r>
          </w:p>
        </w:tc>
        <w:tc>
          <w:tcPr>
            <w:tcW w:w="426" w:type="dxa"/>
            <w:tcBorders>
              <w:top w:val="nil"/>
              <w:left w:val="nil"/>
              <w:bottom w:val="single" w:sz="8" w:space="0" w:color="auto"/>
              <w:right w:val="single" w:sz="8" w:space="0" w:color="auto"/>
            </w:tcBorders>
            <w:shd w:val="clear" w:color="000000" w:fill="D9D9D9"/>
            <w:noWrap/>
            <w:vAlign w:val="center"/>
            <w:hideMark/>
          </w:tcPr>
          <w:p w14:paraId="116F6E62" w14:textId="7452AB9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29</w:t>
            </w:r>
          </w:p>
        </w:tc>
        <w:tc>
          <w:tcPr>
            <w:tcW w:w="425" w:type="dxa"/>
            <w:tcBorders>
              <w:top w:val="nil"/>
              <w:left w:val="nil"/>
              <w:bottom w:val="single" w:sz="8" w:space="0" w:color="auto"/>
              <w:right w:val="single" w:sz="8" w:space="0" w:color="auto"/>
            </w:tcBorders>
            <w:shd w:val="clear" w:color="000000" w:fill="D9D9D9"/>
            <w:noWrap/>
            <w:vAlign w:val="center"/>
            <w:hideMark/>
          </w:tcPr>
          <w:p w14:paraId="7AEA6EE1" w14:textId="4B181C3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9</w:t>
            </w:r>
          </w:p>
        </w:tc>
        <w:tc>
          <w:tcPr>
            <w:tcW w:w="661" w:type="dxa"/>
            <w:tcBorders>
              <w:top w:val="nil"/>
              <w:left w:val="nil"/>
              <w:bottom w:val="single" w:sz="8" w:space="0" w:color="auto"/>
              <w:right w:val="single" w:sz="8" w:space="0" w:color="auto"/>
            </w:tcBorders>
            <w:shd w:val="clear" w:color="auto" w:fill="auto"/>
            <w:noWrap/>
            <w:vAlign w:val="center"/>
            <w:hideMark/>
          </w:tcPr>
          <w:p w14:paraId="0EACA04F" w14:textId="5695760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33</w:t>
            </w:r>
          </w:p>
        </w:tc>
        <w:tc>
          <w:tcPr>
            <w:tcW w:w="425" w:type="dxa"/>
            <w:tcBorders>
              <w:top w:val="nil"/>
              <w:left w:val="nil"/>
              <w:bottom w:val="single" w:sz="8" w:space="0" w:color="auto"/>
              <w:right w:val="single" w:sz="8" w:space="0" w:color="auto"/>
            </w:tcBorders>
            <w:shd w:val="clear" w:color="auto" w:fill="auto"/>
            <w:noWrap/>
            <w:vAlign w:val="center"/>
            <w:hideMark/>
          </w:tcPr>
          <w:p w14:paraId="0F8E9FD7" w14:textId="4C14357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28</w:t>
            </w:r>
          </w:p>
        </w:tc>
        <w:tc>
          <w:tcPr>
            <w:tcW w:w="425" w:type="dxa"/>
            <w:tcBorders>
              <w:top w:val="nil"/>
              <w:left w:val="nil"/>
              <w:bottom w:val="single" w:sz="8" w:space="0" w:color="auto"/>
              <w:right w:val="single" w:sz="8" w:space="0" w:color="auto"/>
            </w:tcBorders>
            <w:shd w:val="clear" w:color="auto" w:fill="auto"/>
            <w:noWrap/>
            <w:vAlign w:val="center"/>
            <w:hideMark/>
          </w:tcPr>
          <w:p w14:paraId="6D96A3DD" w14:textId="21BB143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hideMark/>
          </w:tcPr>
          <w:p w14:paraId="47194E4B" w14:textId="07E65CC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54,6</w:t>
            </w:r>
          </w:p>
        </w:tc>
        <w:tc>
          <w:tcPr>
            <w:tcW w:w="851" w:type="dxa"/>
            <w:tcBorders>
              <w:top w:val="nil"/>
              <w:left w:val="nil"/>
              <w:bottom w:val="single" w:sz="8" w:space="0" w:color="auto"/>
              <w:right w:val="single" w:sz="8" w:space="0" w:color="auto"/>
            </w:tcBorders>
            <w:shd w:val="clear" w:color="auto" w:fill="auto"/>
            <w:noWrap/>
            <w:vAlign w:val="center"/>
            <w:hideMark/>
          </w:tcPr>
          <w:p w14:paraId="30DD7A93" w14:textId="1FBDC3B7" w:rsidR="007A1595" w:rsidRPr="007A1595" w:rsidRDefault="007A1595" w:rsidP="007A1595">
            <w:pPr>
              <w:spacing w:after="0" w:line="240" w:lineRule="auto"/>
              <w:jc w:val="right"/>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57,473684</w:t>
            </w:r>
          </w:p>
        </w:tc>
        <w:tc>
          <w:tcPr>
            <w:tcW w:w="425" w:type="dxa"/>
            <w:tcBorders>
              <w:top w:val="nil"/>
              <w:left w:val="nil"/>
              <w:bottom w:val="single" w:sz="8" w:space="0" w:color="auto"/>
              <w:right w:val="single" w:sz="8" w:space="0" w:color="auto"/>
            </w:tcBorders>
            <w:shd w:val="clear" w:color="auto" w:fill="auto"/>
            <w:noWrap/>
            <w:vAlign w:val="center"/>
            <w:hideMark/>
          </w:tcPr>
          <w:p w14:paraId="3BB41F63" w14:textId="72DA7E11"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33,6</w:t>
            </w:r>
          </w:p>
        </w:tc>
        <w:tc>
          <w:tcPr>
            <w:tcW w:w="614" w:type="dxa"/>
            <w:tcBorders>
              <w:top w:val="nil"/>
              <w:left w:val="nil"/>
              <w:bottom w:val="single" w:sz="8" w:space="0" w:color="auto"/>
              <w:right w:val="single" w:sz="8" w:space="0" w:color="auto"/>
            </w:tcBorders>
            <w:shd w:val="clear" w:color="auto" w:fill="auto"/>
            <w:noWrap/>
            <w:vAlign w:val="center"/>
            <w:hideMark/>
          </w:tcPr>
          <w:p w14:paraId="0824E578" w14:textId="38D7D621" w:rsidR="007A1595" w:rsidRPr="007A1595" w:rsidRDefault="007A1595" w:rsidP="007A1595">
            <w:pPr>
              <w:spacing w:after="0" w:line="240" w:lineRule="auto"/>
              <w:jc w:val="right"/>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35,368421</w:t>
            </w:r>
          </w:p>
        </w:tc>
        <w:tc>
          <w:tcPr>
            <w:tcW w:w="406" w:type="dxa"/>
            <w:tcBorders>
              <w:top w:val="nil"/>
              <w:left w:val="nil"/>
              <w:bottom w:val="single" w:sz="8" w:space="0" w:color="auto"/>
              <w:right w:val="single" w:sz="8" w:space="0" w:color="auto"/>
            </w:tcBorders>
            <w:shd w:val="clear" w:color="auto" w:fill="auto"/>
            <w:noWrap/>
            <w:vAlign w:val="center"/>
            <w:hideMark/>
          </w:tcPr>
          <w:p w14:paraId="0A83F188" w14:textId="392BFC56"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6,8</w:t>
            </w:r>
          </w:p>
        </w:tc>
        <w:tc>
          <w:tcPr>
            <w:tcW w:w="587" w:type="dxa"/>
            <w:tcBorders>
              <w:top w:val="nil"/>
              <w:left w:val="nil"/>
              <w:bottom w:val="single" w:sz="8" w:space="0" w:color="auto"/>
              <w:right w:val="single" w:sz="8" w:space="0" w:color="auto"/>
            </w:tcBorders>
            <w:shd w:val="clear" w:color="auto" w:fill="auto"/>
            <w:noWrap/>
            <w:vAlign w:val="center"/>
            <w:hideMark/>
          </w:tcPr>
          <w:p w14:paraId="02D5A615" w14:textId="2351FBBB" w:rsidR="007A1595" w:rsidRPr="007A1595" w:rsidRDefault="007A1595" w:rsidP="007A1595">
            <w:pPr>
              <w:spacing w:after="0" w:line="240" w:lineRule="auto"/>
              <w:jc w:val="right"/>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7,1578947</w:t>
            </w:r>
          </w:p>
        </w:tc>
      </w:tr>
      <w:tr w:rsidR="007A1595" w:rsidRPr="007A1595" w14:paraId="723CC6CE" w14:textId="77777777" w:rsidTr="00C06CC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919AB34" w14:textId="77777777" w:rsidR="007A1595" w:rsidRPr="007A1595" w:rsidRDefault="007A1595" w:rsidP="007A1595">
            <w:pPr>
              <w:spacing w:after="0" w:line="240" w:lineRule="auto"/>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Ересек</w:t>
            </w:r>
            <w:proofErr w:type="spellEnd"/>
            <w:r w:rsidRPr="007A1595">
              <w:rPr>
                <w:rFonts w:ascii="Times New Roman" w:eastAsia="Times New Roman" w:hAnsi="Times New Roman" w:cs="Times New Roman"/>
                <w:color w:val="000000"/>
                <w:sz w:val="16"/>
                <w:szCs w:val="16"/>
                <w:lang w:eastAsia="ru-RU"/>
              </w:rPr>
              <w:t xml:space="preserve"> топ</w:t>
            </w:r>
          </w:p>
        </w:tc>
        <w:tc>
          <w:tcPr>
            <w:tcW w:w="568" w:type="dxa"/>
            <w:tcBorders>
              <w:top w:val="nil"/>
              <w:left w:val="nil"/>
              <w:bottom w:val="single" w:sz="8" w:space="0" w:color="auto"/>
              <w:right w:val="single" w:sz="8" w:space="0" w:color="auto"/>
            </w:tcBorders>
            <w:shd w:val="clear" w:color="auto" w:fill="auto"/>
            <w:noWrap/>
            <w:vAlign w:val="center"/>
            <w:hideMark/>
          </w:tcPr>
          <w:p w14:paraId="08C99760" w14:textId="0B91EFB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75</w:t>
            </w:r>
          </w:p>
        </w:tc>
        <w:tc>
          <w:tcPr>
            <w:tcW w:w="567" w:type="dxa"/>
            <w:tcBorders>
              <w:top w:val="nil"/>
              <w:left w:val="nil"/>
              <w:bottom w:val="single" w:sz="8" w:space="0" w:color="auto"/>
              <w:right w:val="single" w:sz="8" w:space="0" w:color="auto"/>
            </w:tcBorders>
            <w:shd w:val="clear" w:color="auto" w:fill="auto"/>
            <w:noWrap/>
            <w:vAlign w:val="center"/>
            <w:hideMark/>
          </w:tcPr>
          <w:p w14:paraId="38C0FB2B" w14:textId="394B872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43</w:t>
            </w:r>
          </w:p>
        </w:tc>
        <w:tc>
          <w:tcPr>
            <w:tcW w:w="425" w:type="dxa"/>
            <w:tcBorders>
              <w:top w:val="nil"/>
              <w:left w:val="nil"/>
              <w:bottom w:val="single" w:sz="8" w:space="0" w:color="auto"/>
              <w:right w:val="single" w:sz="8" w:space="0" w:color="auto"/>
            </w:tcBorders>
            <w:shd w:val="clear" w:color="auto" w:fill="auto"/>
            <w:noWrap/>
            <w:vAlign w:val="center"/>
            <w:hideMark/>
          </w:tcPr>
          <w:p w14:paraId="5E706A6D" w14:textId="595162A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29</w:t>
            </w:r>
          </w:p>
        </w:tc>
        <w:tc>
          <w:tcPr>
            <w:tcW w:w="425" w:type="dxa"/>
            <w:tcBorders>
              <w:top w:val="nil"/>
              <w:left w:val="nil"/>
              <w:bottom w:val="single" w:sz="8" w:space="0" w:color="auto"/>
              <w:right w:val="single" w:sz="8" w:space="0" w:color="auto"/>
            </w:tcBorders>
            <w:shd w:val="clear" w:color="auto" w:fill="auto"/>
            <w:noWrap/>
            <w:vAlign w:val="center"/>
            <w:hideMark/>
          </w:tcPr>
          <w:p w14:paraId="19AFAE38" w14:textId="1B82B49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w:t>
            </w:r>
          </w:p>
        </w:tc>
        <w:tc>
          <w:tcPr>
            <w:tcW w:w="425" w:type="dxa"/>
            <w:tcBorders>
              <w:top w:val="nil"/>
              <w:left w:val="nil"/>
              <w:bottom w:val="single" w:sz="8" w:space="0" w:color="auto"/>
              <w:right w:val="single" w:sz="8" w:space="0" w:color="auto"/>
            </w:tcBorders>
            <w:shd w:val="clear" w:color="000000" w:fill="D9D9D9"/>
            <w:noWrap/>
            <w:vAlign w:val="center"/>
            <w:hideMark/>
          </w:tcPr>
          <w:p w14:paraId="03BB4CED" w14:textId="39FBF53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44</w:t>
            </w:r>
          </w:p>
        </w:tc>
        <w:tc>
          <w:tcPr>
            <w:tcW w:w="426" w:type="dxa"/>
            <w:tcBorders>
              <w:top w:val="nil"/>
              <w:left w:val="nil"/>
              <w:bottom w:val="single" w:sz="8" w:space="0" w:color="auto"/>
              <w:right w:val="single" w:sz="8" w:space="0" w:color="auto"/>
            </w:tcBorders>
            <w:shd w:val="clear" w:color="000000" w:fill="D9D9D9"/>
            <w:noWrap/>
            <w:vAlign w:val="center"/>
            <w:hideMark/>
          </w:tcPr>
          <w:p w14:paraId="4382C483" w14:textId="4D4F0EB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28</w:t>
            </w:r>
          </w:p>
        </w:tc>
        <w:tc>
          <w:tcPr>
            <w:tcW w:w="425" w:type="dxa"/>
            <w:tcBorders>
              <w:top w:val="nil"/>
              <w:left w:val="nil"/>
              <w:bottom w:val="single" w:sz="8" w:space="0" w:color="auto"/>
              <w:right w:val="single" w:sz="8" w:space="0" w:color="auto"/>
            </w:tcBorders>
            <w:shd w:val="clear" w:color="000000" w:fill="D9D9D9"/>
            <w:noWrap/>
            <w:vAlign w:val="center"/>
            <w:hideMark/>
          </w:tcPr>
          <w:p w14:paraId="0AB9BA12" w14:textId="2572DF80"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w:t>
            </w:r>
          </w:p>
        </w:tc>
        <w:tc>
          <w:tcPr>
            <w:tcW w:w="425" w:type="dxa"/>
            <w:tcBorders>
              <w:top w:val="nil"/>
              <w:left w:val="nil"/>
              <w:bottom w:val="single" w:sz="8" w:space="0" w:color="auto"/>
              <w:right w:val="single" w:sz="8" w:space="0" w:color="auto"/>
            </w:tcBorders>
            <w:shd w:val="clear" w:color="auto" w:fill="auto"/>
            <w:noWrap/>
            <w:vAlign w:val="center"/>
            <w:hideMark/>
          </w:tcPr>
          <w:p w14:paraId="12240E46" w14:textId="4AF7FA5A"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41</w:t>
            </w:r>
          </w:p>
        </w:tc>
        <w:tc>
          <w:tcPr>
            <w:tcW w:w="425" w:type="dxa"/>
            <w:tcBorders>
              <w:top w:val="nil"/>
              <w:left w:val="nil"/>
              <w:bottom w:val="single" w:sz="8" w:space="0" w:color="auto"/>
              <w:right w:val="single" w:sz="8" w:space="0" w:color="auto"/>
            </w:tcBorders>
            <w:shd w:val="clear" w:color="auto" w:fill="auto"/>
            <w:noWrap/>
            <w:vAlign w:val="center"/>
            <w:hideMark/>
          </w:tcPr>
          <w:p w14:paraId="0C443CB8" w14:textId="5099BA0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30</w:t>
            </w:r>
          </w:p>
        </w:tc>
        <w:tc>
          <w:tcPr>
            <w:tcW w:w="426" w:type="dxa"/>
            <w:tcBorders>
              <w:top w:val="nil"/>
              <w:left w:val="nil"/>
              <w:bottom w:val="single" w:sz="8" w:space="0" w:color="auto"/>
              <w:right w:val="single" w:sz="8" w:space="0" w:color="auto"/>
            </w:tcBorders>
            <w:shd w:val="clear" w:color="auto" w:fill="auto"/>
            <w:noWrap/>
            <w:vAlign w:val="center"/>
            <w:hideMark/>
          </w:tcPr>
          <w:p w14:paraId="30DA158B" w14:textId="779C87B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4</w:t>
            </w:r>
          </w:p>
        </w:tc>
        <w:tc>
          <w:tcPr>
            <w:tcW w:w="425" w:type="dxa"/>
            <w:tcBorders>
              <w:top w:val="nil"/>
              <w:left w:val="nil"/>
              <w:bottom w:val="single" w:sz="8" w:space="0" w:color="auto"/>
              <w:right w:val="single" w:sz="8" w:space="0" w:color="auto"/>
            </w:tcBorders>
            <w:shd w:val="clear" w:color="000000" w:fill="D9D9D9"/>
            <w:noWrap/>
            <w:vAlign w:val="center"/>
            <w:hideMark/>
          </w:tcPr>
          <w:p w14:paraId="39793FE7" w14:textId="59DA6FB0"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40</w:t>
            </w:r>
          </w:p>
        </w:tc>
        <w:tc>
          <w:tcPr>
            <w:tcW w:w="426" w:type="dxa"/>
            <w:tcBorders>
              <w:top w:val="nil"/>
              <w:left w:val="nil"/>
              <w:bottom w:val="single" w:sz="8" w:space="0" w:color="auto"/>
              <w:right w:val="single" w:sz="8" w:space="0" w:color="auto"/>
            </w:tcBorders>
            <w:shd w:val="clear" w:color="000000" w:fill="D9D9D9"/>
            <w:noWrap/>
            <w:vAlign w:val="center"/>
            <w:hideMark/>
          </w:tcPr>
          <w:p w14:paraId="7B95428D" w14:textId="6CD5DA2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30</w:t>
            </w:r>
          </w:p>
        </w:tc>
        <w:tc>
          <w:tcPr>
            <w:tcW w:w="425" w:type="dxa"/>
            <w:tcBorders>
              <w:top w:val="nil"/>
              <w:left w:val="nil"/>
              <w:bottom w:val="single" w:sz="8" w:space="0" w:color="auto"/>
              <w:right w:val="single" w:sz="8" w:space="0" w:color="auto"/>
            </w:tcBorders>
            <w:shd w:val="clear" w:color="000000" w:fill="D9D9D9"/>
            <w:noWrap/>
            <w:vAlign w:val="center"/>
            <w:hideMark/>
          </w:tcPr>
          <w:p w14:paraId="28271FEC" w14:textId="28818CC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5</w:t>
            </w:r>
          </w:p>
        </w:tc>
        <w:tc>
          <w:tcPr>
            <w:tcW w:w="661" w:type="dxa"/>
            <w:tcBorders>
              <w:top w:val="nil"/>
              <w:left w:val="nil"/>
              <w:bottom w:val="single" w:sz="8" w:space="0" w:color="auto"/>
              <w:right w:val="single" w:sz="8" w:space="0" w:color="auto"/>
            </w:tcBorders>
            <w:shd w:val="clear" w:color="auto" w:fill="auto"/>
            <w:noWrap/>
            <w:vAlign w:val="center"/>
            <w:hideMark/>
          </w:tcPr>
          <w:p w14:paraId="00006E97" w14:textId="1D6803C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41</w:t>
            </w:r>
          </w:p>
        </w:tc>
        <w:tc>
          <w:tcPr>
            <w:tcW w:w="425" w:type="dxa"/>
            <w:tcBorders>
              <w:top w:val="nil"/>
              <w:left w:val="nil"/>
              <w:bottom w:val="single" w:sz="8" w:space="0" w:color="auto"/>
              <w:right w:val="single" w:sz="8" w:space="0" w:color="auto"/>
            </w:tcBorders>
            <w:shd w:val="clear" w:color="auto" w:fill="auto"/>
            <w:noWrap/>
            <w:vAlign w:val="center"/>
            <w:hideMark/>
          </w:tcPr>
          <w:p w14:paraId="2B9F3FC5" w14:textId="1787370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29</w:t>
            </w:r>
          </w:p>
        </w:tc>
        <w:tc>
          <w:tcPr>
            <w:tcW w:w="425" w:type="dxa"/>
            <w:tcBorders>
              <w:top w:val="nil"/>
              <w:left w:val="nil"/>
              <w:bottom w:val="single" w:sz="8" w:space="0" w:color="auto"/>
              <w:right w:val="single" w:sz="8" w:space="0" w:color="auto"/>
            </w:tcBorders>
            <w:shd w:val="clear" w:color="auto" w:fill="auto"/>
            <w:noWrap/>
            <w:vAlign w:val="center"/>
            <w:hideMark/>
          </w:tcPr>
          <w:p w14:paraId="175E22CA" w14:textId="3821AB8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hideMark/>
          </w:tcPr>
          <w:p w14:paraId="116965D2" w14:textId="7D86D7F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97</w:t>
            </w:r>
          </w:p>
        </w:tc>
        <w:tc>
          <w:tcPr>
            <w:tcW w:w="851" w:type="dxa"/>
            <w:tcBorders>
              <w:top w:val="nil"/>
              <w:left w:val="nil"/>
              <w:bottom w:val="single" w:sz="8" w:space="0" w:color="auto"/>
              <w:right w:val="single" w:sz="8" w:space="0" w:color="auto"/>
            </w:tcBorders>
            <w:shd w:val="clear" w:color="auto" w:fill="auto"/>
            <w:noWrap/>
            <w:vAlign w:val="center"/>
            <w:hideMark/>
          </w:tcPr>
          <w:p w14:paraId="1373D2E1" w14:textId="0585F2C8" w:rsidR="007A1595" w:rsidRPr="007A1595" w:rsidRDefault="007A1595" w:rsidP="007A1595">
            <w:pPr>
              <w:spacing w:after="0" w:line="240" w:lineRule="auto"/>
              <w:jc w:val="right"/>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87,387387</w:t>
            </w:r>
          </w:p>
        </w:tc>
        <w:tc>
          <w:tcPr>
            <w:tcW w:w="425" w:type="dxa"/>
            <w:tcBorders>
              <w:top w:val="nil"/>
              <w:left w:val="nil"/>
              <w:bottom w:val="single" w:sz="8" w:space="0" w:color="auto"/>
              <w:right w:val="single" w:sz="8" w:space="0" w:color="auto"/>
            </w:tcBorders>
            <w:shd w:val="clear" w:color="auto" w:fill="auto"/>
            <w:noWrap/>
            <w:vAlign w:val="center"/>
            <w:hideMark/>
          </w:tcPr>
          <w:p w14:paraId="5D6DADF2" w14:textId="1964EBB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11,2</w:t>
            </w:r>
          </w:p>
        </w:tc>
        <w:tc>
          <w:tcPr>
            <w:tcW w:w="614" w:type="dxa"/>
            <w:tcBorders>
              <w:top w:val="nil"/>
              <w:left w:val="nil"/>
              <w:bottom w:val="single" w:sz="8" w:space="0" w:color="auto"/>
              <w:right w:val="single" w:sz="8" w:space="0" w:color="auto"/>
            </w:tcBorders>
            <w:shd w:val="clear" w:color="auto" w:fill="auto"/>
            <w:noWrap/>
            <w:vAlign w:val="center"/>
            <w:hideMark/>
          </w:tcPr>
          <w:p w14:paraId="53B6FD32" w14:textId="2587368B" w:rsidR="007A1595" w:rsidRPr="007A1595" w:rsidRDefault="007A1595" w:rsidP="007A1595">
            <w:pPr>
              <w:spacing w:after="0" w:line="240" w:lineRule="auto"/>
              <w:jc w:val="right"/>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10,09009</w:t>
            </w:r>
          </w:p>
        </w:tc>
        <w:tc>
          <w:tcPr>
            <w:tcW w:w="406" w:type="dxa"/>
            <w:tcBorders>
              <w:top w:val="nil"/>
              <w:left w:val="nil"/>
              <w:bottom w:val="single" w:sz="8" w:space="0" w:color="auto"/>
              <w:right w:val="single" w:sz="8" w:space="0" w:color="auto"/>
            </w:tcBorders>
            <w:shd w:val="clear" w:color="auto" w:fill="auto"/>
            <w:noWrap/>
            <w:vAlign w:val="center"/>
            <w:hideMark/>
          </w:tcPr>
          <w:p w14:paraId="2E1C50AA" w14:textId="06DE773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2,8</w:t>
            </w:r>
          </w:p>
        </w:tc>
        <w:tc>
          <w:tcPr>
            <w:tcW w:w="587" w:type="dxa"/>
            <w:tcBorders>
              <w:top w:val="nil"/>
              <w:left w:val="nil"/>
              <w:bottom w:val="single" w:sz="8" w:space="0" w:color="auto"/>
              <w:right w:val="single" w:sz="8" w:space="0" w:color="auto"/>
            </w:tcBorders>
            <w:shd w:val="clear" w:color="auto" w:fill="auto"/>
            <w:noWrap/>
            <w:vAlign w:val="center"/>
            <w:hideMark/>
          </w:tcPr>
          <w:p w14:paraId="0F4F5A02" w14:textId="60CB2D42" w:rsidR="007A1595" w:rsidRPr="007A1595" w:rsidRDefault="007A1595" w:rsidP="007A1595">
            <w:pPr>
              <w:spacing w:after="0" w:line="240" w:lineRule="auto"/>
              <w:jc w:val="right"/>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2,5225225</w:t>
            </w:r>
          </w:p>
        </w:tc>
      </w:tr>
      <w:tr w:rsidR="007A1595" w:rsidRPr="007A1595" w14:paraId="5027C140" w14:textId="77777777" w:rsidTr="00C06CC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0A3C300" w14:textId="77777777" w:rsidR="007A1595" w:rsidRPr="007A1595" w:rsidRDefault="007A1595" w:rsidP="007A1595">
            <w:pPr>
              <w:spacing w:after="0" w:line="240" w:lineRule="auto"/>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Мектепалды</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тобы</w:t>
            </w:r>
            <w:proofErr w:type="spellEnd"/>
          </w:p>
        </w:tc>
        <w:tc>
          <w:tcPr>
            <w:tcW w:w="568" w:type="dxa"/>
            <w:tcBorders>
              <w:top w:val="nil"/>
              <w:left w:val="nil"/>
              <w:bottom w:val="single" w:sz="8" w:space="0" w:color="auto"/>
              <w:right w:val="single" w:sz="8" w:space="0" w:color="auto"/>
            </w:tcBorders>
            <w:shd w:val="clear" w:color="auto" w:fill="auto"/>
            <w:noWrap/>
            <w:vAlign w:val="center"/>
            <w:hideMark/>
          </w:tcPr>
          <w:p w14:paraId="457C9BB6" w14:textId="69DC6C50"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25 </w:t>
            </w:r>
          </w:p>
        </w:tc>
        <w:tc>
          <w:tcPr>
            <w:tcW w:w="567" w:type="dxa"/>
            <w:tcBorders>
              <w:top w:val="nil"/>
              <w:left w:val="nil"/>
              <w:bottom w:val="single" w:sz="8" w:space="0" w:color="auto"/>
              <w:right w:val="single" w:sz="8" w:space="0" w:color="auto"/>
            </w:tcBorders>
            <w:shd w:val="clear" w:color="auto" w:fill="auto"/>
            <w:noWrap/>
            <w:vAlign w:val="center"/>
            <w:hideMark/>
          </w:tcPr>
          <w:p w14:paraId="586E5E3F" w14:textId="14FEC8F7"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10</w:t>
            </w:r>
          </w:p>
        </w:tc>
        <w:tc>
          <w:tcPr>
            <w:tcW w:w="425" w:type="dxa"/>
            <w:tcBorders>
              <w:top w:val="nil"/>
              <w:left w:val="nil"/>
              <w:bottom w:val="single" w:sz="8" w:space="0" w:color="auto"/>
              <w:right w:val="single" w:sz="8" w:space="0" w:color="auto"/>
            </w:tcBorders>
            <w:shd w:val="clear" w:color="auto" w:fill="auto"/>
            <w:noWrap/>
            <w:vAlign w:val="center"/>
            <w:hideMark/>
          </w:tcPr>
          <w:p w14:paraId="1D227B85" w14:textId="2E70DE5A"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13</w:t>
            </w:r>
          </w:p>
        </w:tc>
        <w:tc>
          <w:tcPr>
            <w:tcW w:w="425" w:type="dxa"/>
            <w:tcBorders>
              <w:top w:val="nil"/>
              <w:left w:val="nil"/>
              <w:bottom w:val="single" w:sz="8" w:space="0" w:color="auto"/>
              <w:right w:val="single" w:sz="8" w:space="0" w:color="auto"/>
            </w:tcBorders>
            <w:shd w:val="clear" w:color="auto" w:fill="auto"/>
            <w:noWrap/>
            <w:vAlign w:val="center"/>
            <w:hideMark/>
          </w:tcPr>
          <w:p w14:paraId="4EE94E9E" w14:textId="49A75DA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w:t>
            </w:r>
          </w:p>
        </w:tc>
        <w:tc>
          <w:tcPr>
            <w:tcW w:w="425" w:type="dxa"/>
            <w:tcBorders>
              <w:top w:val="nil"/>
              <w:left w:val="nil"/>
              <w:bottom w:val="single" w:sz="8" w:space="0" w:color="auto"/>
              <w:right w:val="single" w:sz="8" w:space="0" w:color="auto"/>
            </w:tcBorders>
            <w:shd w:val="clear" w:color="000000" w:fill="D9D9D9"/>
            <w:noWrap/>
            <w:vAlign w:val="center"/>
            <w:hideMark/>
          </w:tcPr>
          <w:p w14:paraId="6779F12B" w14:textId="0990FE7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11</w:t>
            </w:r>
          </w:p>
        </w:tc>
        <w:tc>
          <w:tcPr>
            <w:tcW w:w="426" w:type="dxa"/>
            <w:tcBorders>
              <w:top w:val="nil"/>
              <w:left w:val="nil"/>
              <w:bottom w:val="single" w:sz="8" w:space="0" w:color="auto"/>
              <w:right w:val="single" w:sz="8" w:space="0" w:color="auto"/>
            </w:tcBorders>
            <w:shd w:val="clear" w:color="000000" w:fill="D9D9D9"/>
            <w:noWrap/>
            <w:vAlign w:val="center"/>
            <w:hideMark/>
          </w:tcPr>
          <w:p w14:paraId="4C25DC6E" w14:textId="71C60A38"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12</w:t>
            </w:r>
          </w:p>
        </w:tc>
        <w:tc>
          <w:tcPr>
            <w:tcW w:w="425" w:type="dxa"/>
            <w:tcBorders>
              <w:top w:val="nil"/>
              <w:left w:val="nil"/>
              <w:bottom w:val="single" w:sz="8" w:space="0" w:color="auto"/>
              <w:right w:val="single" w:sz="8" w:space="0" w:color="auto"/>
            </w:tcBorders>
            <w:shd w:val="clear" w:color="000000" w:fill="D9D9D9"/>
            <w:noWrap/>
            <w:vAlign w:val="center"/>
            <w:hideMark/>
          </w:tcPr>
          <w:p w14:paraId="638651AF" w14:textId="1F45B31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w:t>
            </w:r>
          </w:p>
        </w:tc>
        <w:tc>
          <w:tcPr>
            <w:tcW w:w="425" w:type="dxa"/>
            <w:tcBorders>
              <w:top w:val="nil"/>
              <w:left w:val="nil"/>
              <w:bottom w:val="single" w:sz="8" w:space="0" w:color="auto"/>
              <w:right w:val="single" w:sz="8" w:space="0" w:color="auto"/>
            </w:tcBorders>
            <w:shd w:val="clear" w:color="auto" w:fill="auto"/>
            <w:noWrap/>
            <w:vAlign w:val="center"/>
            <w:hideMark/>
          </w:tcPr>
          <w:p w14:paraId="32F88BBB" w14:textId="01CE51FD"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13</w:t>
            </w:r>
          </w:p>
        </w:tc>
        <w:tc>
          <w:tcPr>
            <w:tcW w:w="425" w:type="dxa"/>
            <w:tcBorders>
              <w:top w:val="nil"/>
              <w:left w:val="nil"/>
              <w:bottom w:val="single" w:sz="8" w:space="0" w:color="auto"/>
              <w:right w:val="single" w:sz="8" w:space="0" w:color="auto"/>
            </w:tcBorders>
            <w:shd w:val="clear" w:color="auto" w:fill="auto"/>
            <w:noWrap/>
            <w:vAlign w:val="center"/>
            <w:hideMark/>
          </w:tcPr>
          <w:p w14:paraId="041540A8" w14:textId="2D6BD48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10</w:t>
            </w:r>
          </w:p>
        </w:tc>
        <w:tc>
          <w:tcPr>
            <w:tcW w:w="426" w:type="dxa"/>
            <w:tcBorders>
              <w:top w:val="nil"/>
              <w:left w:val="nil"/>
              <w:bottom w:val="single" w:sz="8" w:space="0" w:color="auto"/>
              <w:right w:val="single" w:sz="8" w:space="0" w:color="auto"/>
            </w:tcBorders>
            <w:shd w:val="clear" w:color="auto" w:fill="auto"/>
            <w:noWrap/>
            <w:vAlign w:val="center"/>
            <w:hideMark/>
          </w:tcPr>
          <w:p w14:paraId="3E5E1797" w14:textId="7EC950E1"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w:t>
            </w:r>
          </w:p>
        </w:tc>
        <w:tc>
          <w:tcPr>
            <w:tcW w:w="425" w:type="dxa"/>
            <w:tcBorders>
              <w:top w:val="nil"/>
              <w:left w:val="nil"/>
              <w:bottom w:val="single" w:sz="8" w:space="0" w:color="auto"/>
              <w:right w:val="single" w:sz="8" w:space="0" w:color="auto"/>
            </w:tcBorders>
            <w:shd w:val="clear" w:color="000000" w:fill="D9D9D9"/>
            <w:noWrap/>
            <w:vAlign w:val="center"/>
            <w:hideMark/>
          </w:tcPr>
          <w:p w14:paraId="3ABBDC4A" w14:textId="44AD0EB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12</w:t>
            </w:r>
          </w:p>
        </w:tc>
        <w:tc>
          <w:tcPr>
            <w:tcW w:w="426" w:type="dxa"/>
            <w:tcBorders>
              <w:top w:val="nil"/>
              <w:left w:val="nil"/>
              <w:bottom w:val="single" w:sz="8" w:space="0" w:color="auto"/>
              <w:right w:val="single" w:sz="8" w:space="0" w:color="auto"/>
            </w:tcBorders>
            <w:shd w:val="clear" w:color="000000" w:fill="D9D9D9"/>
            <w:noWrap/>
            <w:vAlign w:val="center"/>
            <w:hideMark/>
          </w:tcPr>
          <w:p w14:paraId="53FED3F4" w14:textId="2C25552A"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12</w:t>
            </w:r>
          </w:p>
        </w:tc>
        <w:tc>
          <w:tcPr>
            <w:tcW w:w="425" w:type="dxa"/>
            <w:tcBorders>
              <w:top w:val="nil"/>
              <w:left w:val="nil"/>
              <w:bottom w:val="single" w:sz="8" w:space="0" w:color="auto"/>
              <w:right w:val="single" w:sz="8" w:space="0" w:color="auto"/>
            </w:tcBorders>
            <w:shd w:val="clear" w:color="000000" w:fill="D9D9D9"/>
            <w:noWrap/>
            <w:vAlign w:val="center"/>
            <w:hideMark/>
          </w:tcPr>
          <w:p w14:paraId="72162602" w14:textId="67AB974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w:t>
            </w:r>
          </w:p>
        </w:tc>
        <w:tc>
          <w:tcPr>
            <w:tcW w:w="661" w:type="dxa"/>
            <w:tcBorders>
              <w:top w:val="nil"/>
              <w:left w:val="nil"/>
              <w:bottom w:val="single" w:sz="8" w:space="0" w:color="auto"/>
              <w:right w:val="single" w:sz="8" w:space="0" w:color="auto"/>
            </w:tcBorders>
            <w:shd w:val="clear" w:color="auto" w:fill="auto"/>
            <w:noWrap/>
            <w:vAlign w:val="center"/>
            <w:hideMark/>
          </w:tcPr>
          <w:p w14:paraId="56BD09EB" w14:textId="208BF97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11</w:t>
            </w:r>
          </w:p>
        </w:tc>
        <w:tc>
          <w:tcPr>
            <w:tcW w:w="425" w:type="dxa"/>
            <w:tcBorders>
              <w:top w:val="nil"/>
              <w:left w:val="nil"/>
              <w:bottom w:val="single" w:sz="8" w:space="0" w:color="auto"/>
              <w:right w:val="single" w:sz="8" w:space="0" w:color="auto"/>
            </w:tcBorders>
            <w:shd w:val="clear" w:color="auto" w:fill="auto"/>
            <w:noWrap/>
            <w:vAlign w:val="center"/>
            <w:hideMark/>
          </w:tcPr>
          <w:p w14:paraId="2D326B7E" w14:textId="4476C00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12</w:t>
            </w:r>
          </w:p>
        </w:tc>
        <w:tc>
          <w:tcPr>
            <w:tcW w:w="425" w:type="dxa"/>
            <w:tcBorders>
              <w:top w:val="nil"/>
              <w:left w:val="nil"/>
              <w:bottom w:val="single" w:sz="8" w:space="0" w:color="auto"/>
              <w:right w:val="single" w:sz="8" w:space="0" w:color="auto"/>
            </w:tcBorders>
            <w:shd w:val="clear" w:color="auto" w:fill="auto"/>
            <w:noWrap/>
            <w:vAlign w:val="center"/>
            <w:hideMark/>
          </w:tcPr>
          <w:p w14:paraId="02528291" w14:textId="36E53510"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hideMark/>
          </w:tcPr>
          <w:p w14:paraId="32679439" w14:textId="0D1C1B2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AAE143E" w14:textId="441BF051"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134B6E96" w14:textId="54B865C7"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614" w:type="dxa"/>
            <w:tcBorders>
              <w:top w:val="nil"/>
              <w:left w:val="nil"/>
              <w:bottom w:val="single" w:sz="8" w:space="0" w:color="auto"/>
              <w:right w:val="single" w:sz="8" w:space="0" w:color="auto"/>
            </w:tcBorders>
            <w:shd w:val="clear" w:color="auto" w:fill="auto"/>
            <w:noWrap/>
            <w:vAlign w:val="center"/>
            <w:hideMark/>
          </w:tcPr>
          <w:p w14:paraId="4FDE1EB9" w14:textId="51BD6FA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0</w:t>
            </w:r>
          </w:p>
        </w:tc>
        <w:tc>
          <w:tcPr>
            <w:tcW w:w="406" w:type="dxa"/>
            <w:tcBorders>
              <w:top w:val="nil"/>
              <w:left w:val="nil"/>
              <w:bottom w:val="single" w:sz="8" w:space="0" w:color="auto"/>
              <w:right w:val="single" w:sz="8" w:space="0" w:color="auto"/>
            </w:tcBorders>
            <w:shd w:val="clear" w:color="auto" w:fill="auto"/>
            <w:noWrap/>
            <w:vAlign w:val="center"/>
            <w:hideMark/>
          </w:tcPr>
          <w:p w14:paraId="174D7BD2" w14:textId="7D70C288"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587" w:type="dxa"/>
            <w:tcBorders>
              <w:top w:val="nil"/>
              <w:left w:val="nil"/>
              <w:bottom w:val="single" w:sz="8" w:space="0" w:color="auto"/>
              <w:right w:val="single" w:sz="8" w:space="0" w:color="auto"/>
            </w:tcBorders>
            <w:shd w:val="clear" w:color="auto" w:fill="auto"/>
            <w:noWrap/>
            <w:vAlign w:val="center"/>
            <w:hideMark/>
          </w:tcPr>
          <w:p w14:paraId="1293EE40" w14:textId="66DCB0DD"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0</w:t>
            </w:r>
          </w:p>
        </w:tc>
      </w:tr>
      <w:tr w:rsidR="007A1595" w:rsidRPr="007A1595" w14:paraId="223297EC" w14:textId="77777777" w:rsidTr="00C06CC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02D9057" w14:textId="77777777" w:rsidR="007A1595" w:rsidRPr="007A1595" w:rsidRDefault="007A1595" w:rsidP="007A1595">
            <w:pPr>
              <w:spacing w:after="0" w:line="240" w:lineRule="auto"/>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Мектепалды</w:t>
            </w:r>
            <w:proofErr w:type="spellEnd"/>
            <w:r w:rsidRPr="007A1595">
              <w:rPr>
                <w:rFonts w:ascii="Times New Roman" w:eastAsia="Times New Roman" w:hAnsi="Times New Roman" w:cs="Times New Roman"/>
                <w:color w:val="000000"/>
                <w:sz w:val="16"/>
                <w:szCs w:val="16"/>
                <w:lang w:eastAsia="ru-RU"/>
              </w:rPr>
              <w:t xml:space="preserve"> сынып</w:t>
            </w:r>
          </w:p>
        </w:tc>
        <w:tc>
          <w:tcPr>
            <w:tcW w:w="568" w:type="dxa"/>
            <w:tcBorders>
              <w:top w:val="nil"/>
              <w:left w:val="nil"/>
              <w:bottom w:val="single" w:sz="8" w:space="0" w:color="auto"/>
              <w:right w:val="single" w:sz="8" w:space="0" w:color="auto"/>
            </w:tcBorders>
            <w:shd w:val="clear" w:color="auto" w:fill="auto"/>
            <w:noWrap/>
            <w:vAlign w:val="center"/>
            <w:hideMark/>
          </w:tcPr>
          <w:p w14:paraId="0F071627" w14:textId="5134E97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567" w:type="dxa"/>
            <w:tcBorders>
              <w:top w:val="nil"/>
              <w:left w:val="nil"/>
              <w:bottom w:val="single" w:sz="8" w:space="0" w:color="auto"/>
              <w:right w:val="single" w:sz="8" w:space="0" w:color="auto"/>
            </w:tcBorders>
            <w:shd w:val="clear" w:color="auto" w:fill="auto"/>
            <w:noWrap/>
            <w:vAlign w:val="center"/>
            <w:hideMark/>
          </w:tcPr>
          <w:p w14:paraId="1DE980A8" w14:textId="545F1FD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21F96022" w14:textId="27546B6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76E9CD8B" w14:textId="1708A2B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027F3B7F" w14:textId="31D6A96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6" w:type="dxa"/>
            <w:tcBorders>
              <w:top w:val="nil"/>
              <w:left w:val="nil"/>
              <w:bottom w:val="single" w:sz="8" w:space="0" w:color="auto"/>
              <w:right w:val="single" w:sz="8" w:space="0" w:color="auto"/>
            </w:tcBorders>
            <w:shd w:val="clear" w:color="auto" w:fill="auto"/>
            <w:noWrap/>
            <w:vAlign w:val="center"/>
            <w:hideMark/>
          </w:tcPr>
          <w:p w14:paraId="661A1D20" w14:textId="7536781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12DC31FE" w14:textId="417C352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24768DD4" w14:textId="51AAA98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732BCC76" w14:textId="7EB2F95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6" w:type="dxa"/>
            <w:tcBorders>
              <w:top w:val="nil"/>
              <w:left w:val="nil"/>
              <w:bottom w:val="single" w:sz="8" w:space="0" w:color="auto"/>
              <w:right w:val="single" w:sz="8" w:space="0" w:color="auto"/>
            </w:tcBorders>
            <w:shd w:val="clear" w:color="auto" w:fill="auto"/>
            <w:noWrap/>
            <w:vAlign w:val="center"/>
            <w:hideMark/>
          </w:tcPr>
          <w:p w14:paraId="724FD1E3" w14:textId="1E07BDB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7B33D797" w14:textId="5B155EE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6" w:type="dxa"/>
            <w:tcBorders>
              <w:top w:val="nil"/>
              <w:left w:val="nil"/>
              <w:bottom w:val="single" w:sz="8" w:space="0" w:color="auto"/>
              <w:right w:val="single" w:sz="8" w:space="0" w:color="auto"/>
            </w:tcBorders>
            <w:shd w:val="clear" w:color="auto" w:fill="auto"/>
            <w:noWrap/>
            <w:vAlign w:val="center"/>
            <w:hideMark/>
          </w:tcPr>
          <w:p w14:paraId="0EE2ABE0" w14:textId="207C441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28E87922" w14:textId="5DDE215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661" w:type="dxa"/>
            <w:tcBorders>
              <w:top w:val="nil"/>
              <w:left w:val="nil"/>
              <w:bottom w:val="single" w:sz="8" w:space="0" w:color="auto"/>
              <w:right w:val="single" w:sz="8" w:space="0" w:color="auto"/>
            </w:tcBorders>
            <w:shd w:val="clear" w:color="auto" w:fill="auto"/>
            <w:noWrap/>
            <w:vAlign w:val="center"/>
            <w:hideMark/>
          </w:tcPr>
          <w:p w14:paraId="797BCF23" w14:textId="14FD77A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1DC65DFD" w14:textId="013E7F8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5E107884" w14:textId="1A7BA3D6"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567" w:type="dxa"/>
            <w:tcBorders>
              <w:top w:val="nil"/>
              <w:left w:val="nil"/>
              <w:bottom w:val="single" w:sz="8" w:space="0" w:color="auto"/>
              <w:right w:val="single" w:sz="8" w:space="0" w:color="auto"/>
            </w:tcBorders>
            <w:shd w:val="clear" w:color="auto" w:fill="auto"/>
            <w:noWrap/>
            <w:vAlign w:val="center"/>
            <w:hideMark/>
          </w:tcPr>
          <w:p w14:paraId="38EC5657" w14:textId="4F5CBDE0"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5DB92125" w14:textId="2C57EF2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2239649B" w14:textId="70FEF1DA"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614" w:type="dxa"/>
            <w:tcBorders>
              <w:top w:val="nil"/>
              <w:left w:val="nil"/>
              <w:bottom w:val="single" w:sz="8" w:space="0" w:color="auto"/>
              <w:right w:val="single" w:sz="8" w:space="0" w:color="auto"/>
            </w:tcBorders>
            <w:shd w:val="clear" w:color="auto" w:fill="auto"/>
            <w:noWrap/>
            <w:vAlign w:val="center"/>
            <w:hideMark/>
          </w:tcPr>
          <w:p w14:paraId="0ED551D3" w14:textId="7FB7C39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0</w:t>
            </w:r>
          </w:p>
        </w:tc>
        <w:tc>
          <w:tcPr>
            <w:tcW w:w="406" w:type="dxa"/>
            <w:tcBorders>
              <w:top w:val="nil"/>
              <w:left w:val="nil"/>
              <w:bottom w:val="single" w:sz="8" w:space="0" w:color="auto"/>
              <w:right w:val="single" w:sz="8" w:space="0" w:color="auto"/>
            </w:tcBorders>
            <w:shd w:val="clear" w:color="auto" w:fill="auto"/>
            <w:noWrap/>
            <w:vAlign w:val="center"/>
            <w:hideMark/>
          </w:tcPr>
          <w:p w14:paraId="28B0B204" w14:textId="4DAD951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587" w:type="dxa"/>
            <w:tcBorders>
              <w:top w:val="nil"/>
              <w:left w:val="nil"/>
              <w:bottom w:val="single" w:sz="8" w:space="0" w:color="auto"/>
              <w:right w:val="single" w:sz="8" w:space="0" w:color="auto"/>
            </w:tcBorders>
            <w:shd w:val="clear" w:color="auto" w:fill="auto"/>
            <w:noWrap/>
            <w:vAlign w:val="center"/>
            <w:hideMark/>
          </w:tcPr>
          <w:p w14:paraId="1DAA1D4B" w14:textId="0BD1AB10"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0</w:t>
            </w:r>
          </w:p>
        </w:tc>
      </w:tr>
      <w:tr w:rsidR="007A1595" w:rsidRPr="007A1595" w14:paraId="66CE7AC1" w14:textId="77777777" w:rsidTr="0087704E">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FAEBC4" w14:textId="77777777" w:rsidR="007A1595" w:rsidRPr="007A1595" w:rsidRDefault="007A1595" w:rsidP="007A1595">
            <w:pPr>
              <w:spacing w:after="0" w:line="240" w:lineRule="auto"/>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Жас</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ерекшелігі</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әртүрлі</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топтар</w:t>
            </w:r>
            <w:proofErr w:type="spellEnd"/>
            <w:r w:rsidRPr="007A1595">
              <w:rPr>
                <w:rFonts w:ascii="Times New Roman" w:eastAsia="Times New Roman" w:hAnsi="Times New Roman" w:cs="Times New Roman"/>
                <w:color w:val="000000"/>
                <w:sz w:val="16"/>
                <w:szCs w:val="16"/>
                <w:lang w:eastAsia="ru-RU"/>
              </w:rPr>
              <w:t xml:space="preserve"> (1, 2 </w:t>
            </w:r>
            <w:proofErr w:type="spellStart"/>
            <w:r w:rsidRPr="007A1595">
              <w:rPr>
                <w:rFonts w:ascii="Times New Roman" w:eastAsia="Times New Roman" w:hAnsi="Times New Roman" w:cs="Times New Roman"/>
                <w:color w:val="000000"/>
                <w:sz w:val="16"/>
                <w:szCs w:val="16"/>
                <w:lang w:eastAsia="ru-RU"/>
              </w:rPr>
              <w:t>жастағы</w:t>
            </w:r>
            <w:proofErr w:type="spellEnd"/>
            <w:r w:rsidRPr="007A1595">
              <w:rPr>
                <w:rFonts w:ascii="Times New Roman" w:eastAsia="Times New Roman" w:hAnsi="Times New Roman" w:cs="Times New Roman"/>
                <w:color w:val="000000"/>
                <w:sz w:val="16"/>
                <w:szCs w:val="16"/>
                <w:lang w:eastAsia="ru-RU"/>
              </w:rPr>
              <w:t xml:space="preserve"> балалар)</w:t>
            </w:r>
          </w:p>
        </w:tc>
        <w:tc>
          <w:tcPr>
            <w:tcW w:w="568" w:type="dxa"/>
            <w:tcBorders>
              <w:top w:val="nil"/>
              <w:left w:val="nil"/>
              <w:bottom w:val="single" w:sz="8" w:space="0" w:color="auto"/>
              <w:right w:val="single" w:sz="8" w:space="0" w:color="auto"/>
            </w:tcBorders>
            <w:shd w:val="clear" w:color="auto" w:fill="auto"/>
            <w:noWrap/>
            <w:vAlign w:val="center"/>
            <w:hideMark/>
          </w:tcPr>
          <w:p w14:paraId="7A336610" w14:textId="5667523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567" w:type="dxa"/>
            <w:tcBorders>
              <w:top w:val="nil"/>
              <w:left w:val="nil"/>
              <w:bottom w:val="single" w:sz="8" w:space="0" w:color="auto"/>
              <w:right w:val="single" w:sz="8" w:space="0" w:color="auto"/>
            </w:tcBorders>
            <w:shd w:val="clear" w:color="auto" w:fill="auto"/>
            <w:noWrap/>
            <w:vAlign w:val="center"/>
            <w:hideMark/>
          </w:tcPr>
          <w:p w14:paraId="20DF65EE" w14:textId="4948EB8D"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35562784" w14:textId="38F56C21"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4536B471" w14:textId="0FEB9BF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5EB52373" w14:textId="55CD699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6" w:type="dxa"/>
            <w:tcBorders>
              <w:top w:val="nil"/>
              <w:left w:val="nil"/>
              <w:bottom w:val="single" w:sz="8" w:space="0" w:color="auto"/>
              <w:right w:val="single" w:sz="8" w:space="0" w:color="auto"/>
            </w:tcBorders>
            <w:shd w:val="clear" w:color="auto" w:fill="auto"/>
            <w:noWrap/>
            <w:vAlign w:val="center"/>
            <w:hideMark/>
          </w:tcPr>
          <w:p w14:paraId="661DC8CB" w14:textId="073DD64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1FAD01AB" w14:textId="5A571E68"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4B25C281" w14:textId="4ED2E2A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02A3B059" w14:textId="76D3359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6" w:type="dxa"/>
            <w:tcBorders>
              <w:top w:val="nil"/>
              <w:left w:val="nil"/>
              <w:bottom w:val="single" w:sz="8" w:space="0" w:color="auto"/>
              <w:right w:val="single" w:sz="8" w:space="0" w:color="auto"/>
            </w:tcBorders>
            <w:shd w:val="clear" w:color="auto" w:fill="auto"/>
            <w:noWrap/>
            <w:vAlign w:val="center"/>
            <w:hideMark/>
          </w:tcPr>
          <w:p w14:paraId="5CB105DF" w14:textId="7A31917D"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0E3B170E" w14:textId="6117DB5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6" w:type="dxa"/>
            <w:tcBorders>
              <w:top w:val="nil"/>
              <w:left w:val="nil"/>
              <w:bottom w:val="single" w:sz="8" w:space="0" w:color="auto"/>
              <w:right w:val="single" w:sz="8" w:space="0" w:color="auto"/>
            </w:tcBorders>
            <w:shd w:val="clear" w:color="auto" w:fill="auto"/>
            <w:noWrap/>
            <w:vAlign w:val="center"/>
            <w:hideMark/>
          </w:tcPr>
          <w:p w14:paraId="0BF032CE" w14:textId="330488E2"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18D9BD97" w14:textId="4642152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661" w:type="dxa"/>
            <w:tcBorders>
              <w:top w:val="nil"/>
              <w:left w:val="nil"/>
              <w:bottom w:val="single" w:sz="8" w:space="0" w:color="auto"/>
              <w:right w:val="single" w:sz="8" w:space="0" w:color="auto"/>
            </w:tcBorders>
            <w:shd w:val="clear" w:color="auto" w:fill="auto"/>
            <w:noWrap/>
            <w:vAlign w:val="center"/>
            <w:hideMark/>
          </w:tcPr>
          <w:p w14:paraId="744AF888" w14:textId="445C8C8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7B2D7FD3" w14:textId="039BB220"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1B8DBCC3" w14:textId="1DB26A58"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567" w:type="dxa"/>
            <w:tcBorders>
              <w:top w:val="nil"/>
              <w:left w:val="nil"/>
              <w:bottom w:val="single" w:sz="8" w:space="0" w:color="auto"/>
              <w:right w:val="single" w:sz="8" w:space="0" w:color="auto"/>
            </w:tcBorders>
            <w:shd w:val="clear" w:color="auto" w:fill="auto"/>
            <w:noWrap/>
            <w:vAlign w:val="center"/>
            <w:hideMark/>
          </w:tcPr>
          <w:p w14:paraId="278F491A" w14:textId="6F2EE2CD"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3EF43021" w14:textId="7C755A70"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0</w:t>
            </w:r>
          </w:p>
        </w:tc>
        <w:tc>
          <w:tcPr>
            <w:tcW w:w="425" w:type="dxa"/>
            <w:tcBorders>
              <w:top w:val="nil"/>
              <w:left w:val="nil"/>
              <w:bottom w:val="single" w:sz="8" w:space="0" w:color="auto"/>
              <w:right w:val="single" w:sz="8" w:space="0" w:color="auto"/>
            </w:tcBorders>
            <w:shd w:val="clear" w:color="auto" w:fill="auto"/>
            <w:noWrap/>
            <w:vAlign w:val="center"/>
            <w:hideMark/>
          </w:tcPr>
          <w:p w14:paraId="38E738FB" w14:textId="62408ED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614" w:type="dxa"/>
            <w:tcBorders>
              <w:top w:val="nil"/>
              <w:left w:val="nil"/>
              <w:bottom w:val="single" w:sz="8" w:space="0" w:color="auto"/>
              <w:right w:val="single" w:sz="8" w:space="0" w:color="auto"/>
            </w:tcBorders>
            <w:shd w:val="clear" w:color="auto" w:fill="auto"/>
            <w:noWrap/>
            <w:vAlign w:val="center"/>
            <w:hideMark/>
          </w:tcPr>
          <w:p w14:paraId="1981CA9B" w14:textId="61528B8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0</w:t>
            </w:r>
          </w:p>
        </w:tc>
        <w:tc>
          <w:tcPr>
            <w:tcW w:w="406" w:type="dxa"/>
            <w:tcBorders>
              <w:top w:val="nil"/>
              <w:left w:val="nil"/>
              <w:bottom w:val="single" w:sz="8" w:space="0" w:color="auto"/>
              <w:right w:val="single" w:sz="8" w:space="0" w:color="auto"/>
            </w:tcBorders>
            <w:shd w:val="clear" w:color="auto" w:fill="auto"/>
            <w:noWrap/>
            <w:vAlign w:val="center"/>
            <w:hideMark/>
          </w:tcPr>
          <w:p w14:paraId="2346527C" w14:textId="7ED87BA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0</w:t>
            </w:r>
          </w:p>
        </w:tc>
        <w:tc>
          <w:tcPr>
            <w:tcW w:w="587" w:type="dxa"/>
            <w:tcBorders>
              <w:top w:val="nil"/>
              <w:left w:val="nil"/>
              <w:bottom w:val="single" w:sz="8" w:space="0" w:color="auto"/>
              <w:right w:val="single" w:sz="8" w:space="0" w:color="auto"/>
            </w:tcBorders>
            <w:shd w:val="clear" w:color="auto" w:fill="auto"/>
            <w:noWrap/>
            <w:vAlign w:val="center"/>
            <w:hideMark/>
          </w:tcPr>
          <w:p w14:paraId="5BD71F09" w14:textId="3313046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0</w:t>
            </w:r>
          </w:p>
        </w:tc>
      </w:tr>
      <w:tr w:rsidR="007A1595" w:rsidRPr="007A1595" w14:paraId="08C472F0" w14:textId="77777777" w:rsidTr="00C06CCB">
        <w:trPr>
          <w:trHeight w:val="157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A4819D4" w14:textId="77777777" w:rsidR="007A1595" w:rsidRPr="007A1595" w:rsidRDefault="007A1595" w:rsidP="007A1595">
            <w:pPr>
              <w:spacing w:after="0" w:line="240" w:lineRule="auto"/>
              <w:rPr>
                <w:rFonts w:ascii="Times New Roman" w:eastAsia="Times New Roman" w:hAnsi="Times New Roman" w:cs="Times New Roman"/>
                <w:color w:val="000000"/>
                <w:sz w:val="16"/>
                <w:szCs w:val="16"/>
                <w:lang w:eastAsia="ru-RU"/>
              </w:rPr>
            </w:pPr>
            <w:proofErr w:type="spellStart"/>
            <w:r w:rsidRPr="007A1595">
              <w:rPr>
                <w:rFonts w:ascii="Times New Roman" w:eastAsia="Times New Roman" w:hAnsi="Times New Roman" w:cs="Times New Roman"/>
                <w:color w:val="000000"/>
                <w:sz w:val="16"/>
                <w:szCs w:val="16"/>
                <w:lang w:eastAsia="ru-RU"/>
              </w:rPr>
              <w:t>Жас</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ерекшелігі</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әртүрлі</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топтар</w:t>
            </w:r>
            <w:proofErr w:type="spellEnd"/>
            <w:r w:rsidRPr="007A1595">
              <w:rPr>
                <w:rFonts w:ascii="Times New Roman" w:eastAsia="Times New Roman" w:hAnsi="Times New Roman" w:cs="Times New Roman"/>
                <w:color w:val="000000"/>
                <w:sz w:val="16"/>
                <w:szCs w:val="16"/>
                <w:lang w:eastAsia="ru-RU"/>
              </w:rPr>
              <w:t xml:space="preserve"> (3,4,5 </w:t>
            </w:r>
            <w:proofErr w:type="spellStart"/>
            <w:r w:rsidRPr="007A1595">
              <w:rPr>
                <w:rFonts w:ascii="Times New Roman" w:eastAsia="Times New Roman" w:hAnsi="Times New Roman" w:cs="Times New Roman"/>
                <w:color w:val="000000"/>
                <w:sz w:val="16"/>
                <w:szCs w:val="16"/>
                <w:lang w:eastAsia="ru-RU"/>
              </w:rPr>
              <w:t>жастағы</w:t>
            </w:r>
            <w:proofErr w:type="spellEnd"/>
            <w:r w:rsidRPr="007A1595">
              <w:rPr>
                <w:rFonts w:ascii="Times New Roman" w:eastAsia="Times New Roman" w:hAnsi="Times New Roman" w:cs="Times New Roman"/>
                <w:color w:val="000000"/>
                <w:sz w:val="16"/>
                <w:szCs w:val="16"/>
                <w:lang w:eastAsia="ru-RU"/>
              </w:rPr>
              <w:t xml:space="preserve"> </w:t>
            </w:r>
            <w:proofErr w:type="spellStart"/>
            <w:r w:rsidRPr="007A1595">
              <w:rPr>
                <w:rFonts w:ascii="Times New Roman" w:eastAsia="Times New Roman" w:hAnsi="Times New Roman" w:cs="Times New Roman"/>
                <w:color w:val="000000"/>
                <w:sz w:val="16"/>
                <w:szCs w:val="16"/>
                <w:lang w:eastAsia="ru-RU"/>
              </w:rPr>
              <w:t>балалар</w:t>
            </w:r>
            <w:proofErr w:type="spellEnd"/>
            <w:r w:rsidRPr="007A1595">
              <w:rPr>
                <w:rFonts w:ascii="Times New Roman" w:eastAsia="Times New Roman" w:hAnsi="Times New Roman" w:cs="Times New Roman"/>
                <w:color w:val="000000"/>
                <w:sz w:val="16"/>
                <w:szCs w:val="16"/>
                <w:lang w:eastAsia="ru-RU"/>
              </w:rPr>
              <w:t>)</w:t>
            </w:r>
          </w:p>
        </w:tc>
        <w:tc>
          <w:tcPr>
            <w:tcW w:w="568" w:type="dxa"/>
            <w:tcBorders>
              <w:top w:val="nil"/>
              <w:left w:val="nil"/>
              <w:bottom w:val="single" w:sz="8" w:space="0" w:color="auto"/>
              <w:right w:val="single" w:sz="8" w:space="0" w:color="auto"/>
            </w:tcBorders>
            <w:shd w:val="clear" w:color="auto" w:fill="auto"/>
            <w:noWrap/>
            <w:vAlign w:val="center"/>
            <w:hideMark/>
          </w:tcPr>
          <w:p w14:paraId="5B139A14" w14:textId="5CF202D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250</w:t>
            </w:r>
          </w:p>
        </w:tc>
        <w:tc>
          <w:tcPr>
            <w:tcW w:w="567" w:type="dxa"/>
            <w:tcBorders>
              <w:top w:val="nil"/>
              <w:left w:val="nil"/>
              <w:bottom w:val="single" w:sz="8" w:space="0" w:color="auto"/>
              <w:right w:val="single" w:sz="8" w:space="0" w:color="auto"/>
            </w:tcBorders>
            <w:shd w:val="clear" w:color="auto" w:fill="auto"/>
            <w:noWrap/>
            <w:vAlign w:val="center"/>
            <w:hideMark/>
          </w:tcPr>
          <w:p w14:paraId="1A0AD6B9" w14:textId="5EE7588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132</w:t>
            </w:r>
          </w:p>
        </w:tc>
        <w:tc>
          <w:tcPr>
            <w:tcW w:w="425" w:type="dxa"/>
            <w:tcBorders>
              <w:top w:val="nil"/>
              <w:left w:val="nil"/>
              <w:bottom w:val="single" w:sz="8" w:space="0" w:color="auto"/>
              <w:right w:val="single" w:sz="8" w:space="0" w:color="auto"/>
            </w:tcBorders>
            <w:shd w:val="clear" w:color="auto" w:fill="auto"/>
            <w:noWrap/>
            <w:vAlign w:val="center"/>
            <w:hideMark/>
          </w:tcPr>
          <w:p w14:paraId="2CDC2870" w14:textId="725ACE2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101</w:t>
            </w:r>
          </w:p>
        </w:tc>
        <w:tc>
          <w:tcPr>
            <w:tcW w:w="425" w:type="dxa"/>
            <w:tcBorders>
              <w:top w:val="nil"/>
              <w:left w:val="nil"/>
              <w:bottom w:val="single" w:sz="8" w:space="0" w:color="auto"/>
              <w:right w:val="single" w:sz="8" w:space="0" w:color="auto"/>
            </w:tcBorders>
            <w:shd w:val="clear" w:color="auto" w:fill="auto"/>
            <w:noWrap/>
            <w:vAlign w:val="center"/>
            <w:hideMark/>
          </w:tcPr>
          <w:p w14:paraId="15081121" w14:textId="37D73DD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17</w:t>
            </w:r>
          </w:p>
        </w:tc>
        <w:tc>
          <w:tcPr>
            <w:tcW w:w="425" w:type="dxa"/>
            <w:tcBorders>
              <w:top w:val="nil"/>
              <w:left w:val="nil"/>
              <w:bottom w:val="single" w:sz="8" w:space="0" w:color="auto"/>
              <w:right w:val="single" w:sz="8" w:space="0" w:color="auto"/>
            </w:tcBorders>
            <w:shd w:val="clear" w:color="auto" w:fill="auto"/>
            <w:noWrap/>
            <w:vAlign w:val="center"/>
            <w:hideMark/>
          </w:tcPr>
          <w:p w14:paraId="7185DA8E" w14:textId="57F6C6B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127</w:t>
            </w:r>
          </w:p>
        </w:tc>
        <w:tc>
          <w:tcPr>
            <w:tcW w:w="426" w:type="dxa"/>
            <w:tcBorders>
              <w:top w:val="nil"/>
              <w:left w:val="nil"/>
              <w:bottom w:val="single" w:sz="8" w:space="0" w:color="auto"/>
              <w:right w:val="single" w:sz="8" w:space="0" w:color="auto"/>
            </w:tcBorders>
            <w:shd w:val="clear" w:color="auto" w:fill="auto"/>
            <w:noWrap/>
            <w:vAlign w:val="center"/>
            <w:hideMark/>
          </w:tcPr>
          <w:p w14:paraId="371E62F0" w14:textId="1BA75245"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103</w:t>
            </w:r>
          </w:p>
        </w:tc>
        <w:tc>
          <w:tcPr>
            <w:tcW w:w="425" w:type="dxa"/>
            <w:tcBorders>
              <w:top w:val="nil"/>
              <w:left w:val="nil"/>
              <w:bottom w:val="single" w:sz="8" w:space="0" w:color="auto"/>
              <w:right w:val="single" w:sz="8" w:space="0" w:color="auto"/>
            </w:tcBorders>
            <w:shd w:val="clear" w:color="auto" w:fill="auto"/>
            <w:noWrap/>
            <w:vAlign w:val="center"/>
            <w:hideMark/>
          </w:tcPr>
          <w:p w14:paraId="23C653A7" w14:textId="4E3298A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20</w:t>
            </w:r>
          </w:p>
        </w:tc>
        <w:tc>
          <w:tcPr>
            <w:tcW w:w="425" w:type="dxa"/>
            <w:tcBorders>
              <w:top w:val="nil"/>
              <w:left w:val="nil"/>
              <w:bottom w:val="single" w:sz="8" w:space="0" w:color="auto"/>
              <w:right w:val="single" w:sz="8" w:space="0" w:color="auto"/>
            </w:tcBorders>
            <w:shd w:val="clear" w:color="auto" w:fill="auto"/>
            <w:noWrap/>
            <w:vAlign w:val="center"/>
            <w:hideMark/>
          </w:tcPr>
          <w:p w14:paraId="0A83E591" w14:textId="2734D7D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123</w:t>
            </w:r>
          </w:p>
        </w:tc>
        <w:tc>
          <w:tcPr>
            <w:tcW w:w="425" w:type="dxa"/>
            <w:tcBorders>
              <w:top w:val="nil"/>
              <w:left w:val="nil"/>
              <w:bottom w:val="single" w:sz="8" w:space="0" w:color="auto"/>
              <w:right w:val="single" w:sz="8" w:space="0" w:color="auto"/>
            </w:tcBorders>
            <w:shd w:val="clear" w:color="auto" w:fill="auto"/>
            <w:noWrap/>
            <w:vAlign w:val="center"/>
            <w:hideMark/>
          </w:tcPr>
          <w:p w14:paraId="010AB27D" w14:textId="672A370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104</w:t>
            </w:r>
          </w:p>
        </w:tc>
        <w:tc>
          <w:tcPr>
            <w:tcW w:w="426" w:type="dxa"/>
            <w:tcBorders>
              <w:top w:val="nil"/>
              <w:left w:val="nil"/>
              <w:bottom w:val="single" w:sz="8" w:space="0" w:color="auto"/>
              <w:right w:val="single" w:sz="8" w:space="0" w:color="auto"/>
            </w:tcBorders>
            <w:shd w:val="clear" w:color="auto" w:fill="auto"/>
            <w:noWrap/>
            <w:vAlign w:val="center"/>
            <w:hideMark/>
          </w:tcPr>
          <w:p w14:paraId="126E0B7A" w14:textId="5FD97A43"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23</w:t>
            </w:r>
          </w:p>
        </w:tc>
        <w:tc>
          <w:tcPr>
            <w:tcW w:w="425" w:type="dxa"/>
            <w:tcBorders>
              <w:top w:val="nil"/>
              <w:left w:val="nil"/>
              <w:bottom w:val="single" w:sz="8" w:space="0" w:color="auto"/>
              <w:right w:val="single" w:sz="8" w:space="0" w:color="auto"/>
            </w:tcBorders>
            <w:shd w:val="clear" w:color="auto" w:fill="auto"/>
            <w:noWrap/>
            <w:vAlign w:val="center"/>
            <w:hideMark/>
          </w:tcPr>
          <w:p w14:paraId="22BB054A" w14:textId="31373B8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118</w:t>
            </w:r>
          </w:p>
        </w:tc>
        <w:tc>
          <w:tcPr>
            <w:tcW w:w="426" w:type="dxa"/>
            <w:tcBorders>
              <w:top w:val="nil"/>
              <w:left w:val="nil"/>
              <w:bottom w:val="single" w:sz="8" w:space="0" w:color="auto"/>
              <w:right w:val="single" w:sz="8" w:space="0" w:color="auto"/>
            </w:tcBorders>
            <w:shd w:val="clear" w:color="auto" w:fill="auto"/>
            <w:noWrap/>
            <w:vAlign w:val="center"/>
            <w:hideMark/>
          </w:tcPr>
          <w:p w14:paraId="7BC6AF2C" w14:textId="73AC616D"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108</w:t>
            </w:r>
          </w:p>
        </w:tc>
        <w:tc>
          <w:tcPr>
            <w:tcW w:w="425" w:type="dxa"/>
            <w:tcBorders>
              <w:top w:val="nil"/>
              <w:left w:val="nil"/>
              <w:bottom w:val="single" w:sz="8" w:space="0" w:color="auto"/>
              <w:right w:val="single" w:sz="8" w:space="0" w:color="auto"/>
            </w:tcBorders>
            <w:shd w:val="clear" w:color="auto" w:fill="auto"/>
            <w:noWrap/>
            <w:vAlign w:val="center"/>
            <w:hideMark/>
          </w:tcPr>
          <w:p w14:paraId="103B37E4" w14:textId="447213B4"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24</w:t>
            </w:r>
          </w:p>
        </w:tc>
        <w:tc>
          <w:tcPr>
            <w:tcW w:w="661" w:type="dxa"/>
            <w:tcBorders>
              <w:top w:val="nil"/>
              <w:left w:val="nil"/>
              <w:bottom w:val="single" w:sz="8" w:space="0" w:color="auto"/>
              <w:right w:val="single" w:sz="8" w:space="0" w:color="auto"/>
            </w:tcBorders>
            <w:shd w:val="clear" w:color="auto" w:fill="auto"/>
            <w:noWrap/>
            <w:vAlign w:val="center"/>
            <w:hideMark/>
          </w:tcPr>
          <w:p w14:paraId="4ADBDC4D" w14:textId="02F8EC4F"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130</w:t>
            </w:r>
          </w:p>
        </w:tc>
        <w:tc>
          <w:tcPr>
            <w:tcW w:w="425" w:type="dxa"/>
            <w:tcBorders>
              <w:top w:val="nil"/>
              <w:left w:val="nil"/>
              <w:bottom w:val="single" w:sz="8" w:space="0" w:color="auto"/>
              <w:right w:val="single" w:sz="8" w:space="0" w:color="auto"/>
            </w:tcBorders>
            <w:shd w:val="clear" w:color="auto" w:fill="auto"/>
            <w:noWrap/>
            <w:vAlign w:val="center"/>
            <w:hideMark/>
          </w:tcPr>
          <w:p w14:paraId="6F9F51D5" w14:textId="48BC4BC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97</w:t>
            </w:r>
          </w:p>
        </w:tc>
        <w:tc>
          <w:tcPr>
            <w:tcW w:w="425" w:type="dxa"/>
            <w:tcBorders>
              <w:top w:val="nil"/>
              <w:left w:val="nil"/>
              <w:bottom w:val="single" w:sz="8" w:space="0" w:color="auto"/>
              <w:right w:val="single" w:sz="8" w:space="0" w:color="auto"/>
            </w:tcBorders>
            <w:shd w:val="clear" w:color="auto" w:fill="auto"/>
            <w:noWrap/>
            <w:vAlign w:val="center"/>
            <w:hideMark/>
          </w:tcPr>
          <w:p w14:paraId="4E134CBE" w14:textId="7159675D"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b/>
                <w:bCs/>
                <w:color w:val="000000"/>
                <w:sz w:val="16"/>
                <w:szCs w:val="16"/>
              </w:rPr>
              <w:t>23</w:t>
            </w:r>
          </w:p>
        </w:tc>
        <w:tc>
          <w:tcPr>
            <w:tcW w:w="567" w:type="dxa"/>
            <w:tcBorders>
              <w:top w:val="nil"/>
              <w:left w:val="nil"/>
              <w:bottom w:val="single" w:sz="8" w:space="0" w:color="auto"/>
              <w:right w:val="single" w:sz="8" w:space="0" w:color="auto"/>
            </w:tcBorders>
            <w:shd w:val="clear" w:color="auto" w:fill="auto"/>
            <w:noWrap/>
            <w:vAlign w:val="center"/>
            <w:hideMark/>
          </w:tcPr>
          <w:p w14:paraId="5573F24F" w14:textId="4B0900C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C23A002" w14:textId="7B4EB66B"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5DBE485D" w14:textId="7C6D2671"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614" w:type="dxa"/>
            <w:tcBorders>
              <w:top w:val="nil"/>
              <w:left w:val="nil"/>
              <w:bottom w:val="single" w:sz="8" w:space="0" w:color="auto"/>
              <w:right w:val="single" w:sz="8" w:space="0" w:color="auto"/>
            </w:tcBorders>
            <w:shd w:val="clear" w:color="auto" w:fill="auto"/>
            <w:noWrap/>
            <w:vAlign w:val="center"/>
            <w:hideMark/>
          </w:tcPr>
          <w:p w14:paraId="67EAF73E" w14:textId="03DB7ED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 </w:t>
            </w:r>
          </w:p>
        </w:tc>
        <w:tc>
          <w:tcPr>
            <w:tcW w:w="406" w:type="dxa"/>
            <w:tcBorders>
              <w:top w:val="nil"/>
              <w:left w:val="nil"/>
              <w:bottom w:val="single" w:sz="8" w:space="0" w:color="auto"/>
              <w:right w:val="single" w:sz="8" w:space="0" w:color="auto"/>
            </w:tcBorders>
            <w:shd w:val="clear" w:color="auto" w:fill="auto"/>
            <w:noWrap/>
            <w:vAlign w:val="center"/>
            <w:hideMark/>
          </w:tcPr>
          <w:p w14:paraId="3C1BEF19" w14:textId="47AA946C"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587" w:type="dxa"/>
            <w:tcBorders>
              <w:top w:val="nil"/>
              <w:left w:val="nil"/>
              <w:bottom w:val="single" w:sz="8" w:space="0" w:color="auto"/>
              <w:right w:val="single" w:sz="8" w:space="0" w:color="auto"/>
            </w:tcBorders>
            <w:shd w:val="clear" w:color="auto" w:fill="auto"/>
            <w:noWrap/>
            <w:vAlign w:val="center"/>
            <w:hideMark/>
          </w:tcPr>
          <w:p w14:paraId="16B0694D" w14:textId="65C380D9"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val="kk-KZ" w:eastAsia="ru-RU"/>
              </w:rPr>
            </w:pPr>
            <w:r w:rsidRPr="007A1595">
              <w:rPr>
                <w:rFonts w:ascii="Times New Roman" w:hAnsi="Times New Roman" w:cs="Times New Roman"/>
                <w:color w:val="000000"/>
                <w:sz w:val="16"/>
                <w:szCs w:val="16"/>
              </w:rPr>
              <w:t> </w:t>
            </w:r>
          </w:p>
        </w:tc>
      </w:tr>
      <w:tr w:rsidR="007A1595" w:rsidRPr="00B32CC0" w14:paraId="63167513" w14:textId="77777777" w:rsidTr="00C06CCB">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37A0AFF" w14:textId="77777777"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7A1595">
              <w:rPr>
                <w:rFonts w:ascii="Times New Roman" w:eastAsia="Times New Roman" w:hAnsi="Times New Roman" w:cs="Times New Roman"/>
                <w:b/>
                <w:bCs/>
                <w:color w:val="000000"/>
                <w:sz w:val="16"/>
                <w:szCs w:val="16"/>
                <w:lang w:eastAsia="ru-RU"/>
              </w:rPr>
              <w:t>Барлығы</w:t>
            </w:r>
            <w:proofErr w:type="spellEnd"/>
          </w:p>
        </w:tc>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2C04C01D" w14:textId="74BD2553"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val="kk-KZ" w:eastAsia="ru-RU"/>
              </w:rPr>
            </w:pPr>
            <w:r w:rsidRPr="007A1595">
              <w:rPr>
                <w:rFonts w:ascii="Times New Roman" w:hAnsi="Times New Roman" w:cs="Times New Roman"/>
                <w:b/>
                <w:bCs/>
                <w:color w:val="000000"/>
                <w:sz w:val="16"/>
                <w:szCs w:val="16"/>
              </w:rPr>
              <w:t>100</w:t>
            </w:r>
          </w:p>
        </w:tc>
        <w:tc>
          <w:tcPr>
            <w:tcW w:w="567" w:type="dxa"/>
            <w:tcBorders>
              <w:top w:val="nil"/>
              <w:left w:val="nil"/>
              <w:bottom w:val="single" w:sz="8" w:space="0" w:color="auto"/>
              <w:right w:val="single" w:sz="8" w:space="0" w:color="auto"/>
            </w:tcBorders>
            <w:shd w:val="clear" w:color="auto" w:fill="auto"/>
            <w:noWrap/>
            <w:vAlign w:val="center"/>
            <w:hideMark/>
          </w:tcPr>
          <w:p w14:paraId="4D4AEC87" w14:textId="1E221BF8"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52</w:t>
            </w:r>
          </w:p>
        </w:tc>
        <w:tc>
          <w:tcPr>
            <w:tcW w:w="425" w:type="dxa"/>
            <w:tcBorders>
              <w:top w:val="nil"/>
              <w:left w:val="nil"/>
              <w:bottom w:val="single" w:sz="8" w:space="0" w:color="auto"/>
              <w:right w:val="single" w:sz="8" w:space="0" w:color="auto"/>
            </w:tcBorders>
            <w:shd w:val="clear" w:color="auto" w:fill="auto"/>
            <w:noWrap/>
            <w:vAlign w:val="center"/>
            <w:hideMark/>
          </w:tcPr>
          <w:p w14:paraId="4E60E8A2" w14:textId="5FDB022A"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40</w:t>
            </w:r>
          </w:p>
        </w:tc>
        <w:tc>
          <w:tcPr>
            <w:tcW w:w="425" w:type="dxa"/>
            <w:tcBorders>
              <w:top w:val="nil"/>
              <w:left w:val="nil"/>
              <w:bottom w:val="single" w:sz="8" w:space="0" w:color="auto"/>
              <w:right w:val="single" w:sz="8" w:space="0" w:color="auto"/>
            </w:tcBorders>
            <w:shd w:val="clear" w:color="auto" w:fill="auto"/>
            <w:noWrap/>
            <w:vAlign w:val="center"/>
            <w:hideMark/>
          </w:tcPr>
          <w:p w14:paraId="76C976C6" w14:textId="3D360E1F"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8</w:t>
            </w:r>
          </w:p>
        </w:tc>
        <w:tc>
          <w:tcPr>
            <w:tcW w:w="425" w:type="dxa"/>
            <w:tcBorders>
              <w:top w:val="nil"/>
              <w:left w:val="nil"/>
              <w:bottom w:val="single" w:sz="8" w:space="0" w:color="auto"/>
              <w:right w:val="single" w:sz="8" w:space="0" w:color="auto"/>
            </w:tcBorders>
            <w:shd w:val="clear" w:color="000000" w:fill="D9D9D9"/>
            <w:noWrap/>
            <w:vAlign w:val="center"/>
            <w:hideMark/>
          </w:tcPr>
          <w:p w14:paraId="29DE87A9" w14:textId="718029F6"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50</w:t>
            </w:r>
          </w:p>
        </w:tc>
        <w:tc>
          <w:tcPr>
            <w:tcW w:w="426" w:type="dxa"/>
            <w:tcBorders>
              <w:top w:val="nil"/>
              <w:left w:val="nil"/>
              <w:bottom w:val="single" w:sz="8" w:space="0" w:color="auto"/>
              <w:right w:val="single" w:sz="8" w:space="0" w:color="auto"/>
            </w:tcBorders>
            <w:shd w:val="clear" w:color="000000" w:fill="D9D9D9"/>
            <w:noWrap/>
            <w:vAlign w:val="center"/>
            <w:hideMark/>
          </w:tcPr>
          <w:p w14:paraId="59073071" w14:textId="34DF3934"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41</w:t>
            </w:r>
          </w:p>
        </w:tc>
        <w:tc>
          <w:tcPr>
            <w:tcW w:w="425" w:type="dxa"/>
            <w:tcBorders>
              <w:top w:val="nil"/>
              <w:left w:val="nil"/>
              <w:bottom w:val="single" w:sz="8" w:space="0" w:color="auto"/>
              <w:right w:val="single" w:sz="8" w:space="0" w:color="auto"/>
            </w:tcBorders>
            <w:shd w:val="clear" w:color="000000" w:fill="D9D9D9"/>
            <w:noWrap/>
            <w:vAlign w:val="center"/>
            <w:hideMark/>
          </w:tcPr>
          <w:p w14:paraId="03DA34EC" w14:textId="565F6EE0"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9</w:t>
            </w:r>
          </w:p>
        </w:tc>
        <w:tc>
          <w:tcPr>
            <w:tcW w:w="425" w:type="dxa"/>
            <w:tcBorders>
              <w:top w:val="nil"/>
              <w:left w:val="nil"/>
              <w:bottom w:val="single" w:sz="8" w:space="0" w:color="auto"/>
              <w:right w:val="single" w:sz="8" w:space="0" w:color="auto"/>
            </w:tcBorders>
            <w:shd w:val="clear" w:color="auto" w:fill="auto"/>
            <w:noWrap/>
            <w:vAlign w:val="center"/>
            <w:hideMark/>
          </w:tcPr>
          <w:p w14:paraId="652CFB5A" w14:textId="3897EE64"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50</w:t>
            </w:r>
          </w:p>
        </w:tc>
        <w:tc>
          <w:tcPr>
            <w:tcW w:w="425" w:type="dxa"/>
            <w:tcBorders>
              <w:top w:val="nil"/>
              <w:left w:val="nil"/>
              <w:bottom w:val="single" w:sz="8" w:space="0" w:color="auto"/>
              <w:right w:val="single" w:sz="8" w:space="0" w:color="auto"/>
            </w:tcBorders>
            <w:shd w:val="clear" w:color="auto" w:fill="auto"/>
            <w:noWrap/>
            <w:vAlign w:val="center"/>
            <w:hideMark/>
          </w:tcPr>
          <w:p w14:paraId="09B39FB0" w14:textId="4119691F"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41</w:t>
            </w:r>
          </w:p>
        </w:tc>
        <w:tc>
          <w:tcPr>
            <w:tcW w:w="426" w:type="dxa"/>
            <w:tcBorders>
              <w:top w:val="nil"/>
              <w:left w:val="nil"/>
              <w:bottom w:val="single" w:sz="8" w:space="0" w:color="auto"/>
              <w:right w:val="single" w:sz="8" w:space="0" w:color="auto"/>
            </w:tcBorders>
            <w:shd w:val="clear" w:color="auto" w:fill="auto"/>
            <w:noWrap/>
            <w:vAlign w:val="center"/>
            <w:hideMark/>
          </w:tcPr>
          <w:p w14:paraId="4B01DD4E" w14:textId="409E8108"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9</w:t>
            </w:r>
          </w:p>
        </w:tc>
        <w:tc>
          <w:tcPr>
            <w:tcW w:w="425" w:type="dxa"/>
            <w:tcBorders>
              <w:top w:val="nil"/>
              <w:left w:val="nil"/>
              <w:bottom w:val="single" w:sz="8" w:space="0" w:color="auto"/>
              <w:right w:val="single" w:sz="8" w:space="0" w:color="auto"/>
            </w:tcBorders>
            <w:shd w:val="clear" w:color="000000" w:fill="D9D9D9"/>
            <w:noWrap/>
            <w:vAlign w:val="center"/>
            <w:hideMark/>
          </w:tcPr>
          <w:p w14:paraId="2193E649" w14:textId="037D2FEE"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47</w:t>
            </w:r>
          </w:p>
        </w:tc>
        <w:tc>
          <w:tcPr>
            <w:tcW w:w="426" w:type="dxa"/>
            <w:tcBorders>
              <w:top w:val="nil"/>
              <w:left w:val="nil"/>
              <w:bottom w:val="single" w:sz="8" w:space="0" w:color="auto"/>
              <w:right w:val="single" w:sz="8" w:space="0" w:color="auto"/>
            </w:tcBorders>
            <w:shd w:val="clear" w:color="000000" w:fill="D9D9D9"/>
            <w:noWrap/>
            <w:vAlign w:val="center"/>
            <w:hideMark/>
          </w:tcPr>
          <w:p w14:paraId="41F6360B" w14:textId="60855BC7"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43</w:t>
            </w:r>
          </w:p>
        </w:tc>
        <w:tc>
          <w:tcPr>
            <w:tcW w:w="425" w:type="dxa"/>
            <w:tcBorders>
              <w:top w:val="nil"/>
              <w:left w:val="nil"/>
              <w:bottom w:val="single" w:sz="8" w:space="0" w:color="auto"/>
              <w:right w:val="single" w:sz="8" w:space="0" w:color="auto"/>
            </w:tcBorders>
            <w:shd w:val="clear" w:color="000000" w:fill="D9D9D9"/>
            <w:noWrap/>
            <w:vAlign w:val="center"/>
            <w:hideMark/>
          </w:tcPr>
          <w:p w14:paraId="1D840E54" w14:textId="70F2598A"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10</w:t>
            </w:r>
          </w:p>
        </w:tc>
        <w:tc>
          <w:tcPr>
            <w:tcW w:w="661" w:type="dxa"/>
            <w:tcBorders>
              <w:top w:val="nil"/>
              <w:left w:val="nil"/>
              <w:bottom w:val="single" w:sz="8" w:space="0" w:color="auto"/>
              <w:right w:val="single" w:sz="8" w:space="0" w:color="auto"/>
            </w:tcBorders>
            <w:shd w:val="clear" w:color="auto" w:fill="auto"/>
            <w:noWrap/>
            <w:vAlign w:val="center"/>
            <w:hideMark/>
          </w:tcPr>
          <w:p w14:paraId="6E26672F" w14:textId="73D3F244"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52</w:t>
            </w:r>
          </w:p>
        </w:tc>
        <w:tc>
          <w:tcPr>
            <w:tcW w:w="425" w:type="dxa"/>
            <w:tcBorders>
              <w:top w:val="nil"/>
              <w:left w:val="nil"/>
              <w:bottom w:val="single" w:sz="8" w:space="0" w:color="auto"/>
              <w:right w:val="single" w:sz="8" w:space="0" w:color="auto"/>
            </w:tcBorders>
            <w:shd w:val="clear" w:color="auto" w:fill="auto"/>
            <w:noWrap/>
            <w:vAlign w:val="center"/>
            <w:hideMark/>
          </w:tcPr>
          <w:p w14:paraId="52515887" w14:textId="5C9E2A4D"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39</w:t>
            </w:r>
          </w:p>
        </w:tc>
        <w:tc>
          <w:tcPr>
            <w:tcW w:w="425" w:type="dxa"/>
            <w:tcBorders>
              <w:top w:val="nil"/>
              <w:left w:val="nil"/>
              <w:bottom w:val="single" w:sz="8" w:space="0" w:color="auto"/>
              <w:right w:val="single" w:sz="8" w:space="0" w:color="auto"/>
            </w:tcBorders>
            <w:shd w:val="clear" w:color="auto" w:fill="auto"/>
            <w:noWrap/>
            <w:vAlign w:val="center"/>
            <w:hideMark/>
          </w:tcPr>
          <w:p w14:paraId="15BE26F6" w14:textId="65F08277" w:rsidR="007A1595" w:rsidRPr="007A1595" w:rsidRDefault="007A1595" w:rsidP="007A1595">
            <w:pPr>
              <w:spacing w:after="0" w:line="240" w:lineRule="auto"/>
              <w:jc w:val="center"/>
              <w:rPr>
                <w:rFonts w:ascii="Times New Roman" w:eastAsia="Times New Roman" w:hAnsi="Times New Roman" w:cs="Times New Roman"/>
                <w:b/>
                <w:bCs/>
                <w:color w:val="000000"/>
                <w:sz w:val="16"/>
                <w:szCs w:val="16"/>
                <w:lang w:eastAsia="ru-RU"/>
              </w:rPr>
            </w:pPr>
            <w:r w:rsidRPr="007A1595">
              <w:rPr>
                <w:rFonts w:ascii="Times New Roman" w:hAnsi="Times New Roman" w:cs="Times New Roman"/>
                <w:b/>
                <w:bCs/>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hideMark/>
          </w:tcPr>
          <w:p w14:paraId="3AE95EC5" w14:textId="1C387B1E"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5E57646" w14:textId="1F88FF0E" w:rsidR="007A1595" w:rsidRPr="007A1595" w:rsidRDefault="007A1595" w:rsidP="007A1595">
            <w:pPr>
              <w:spacing w:after="0" w:line="240" w:lineRule="auto"/>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25" w:type="dxa"/>
            <w:tcBorders>
              <w:top w:val="nil"/>
              <w:left w:val="nil"/>
              <w:bottom w:val="single" w:sz="8" w:space="0" w:color="auto"/>
              <w:right w:val="single" w:sz="8" w:space="0" w:color="auto"/>
            </w:tcBorders>
            <w:shd w:val="clear" w:color="auto" w:fill="auto"/>
            <w:noWrap/>
            <w:vAlign w:val="center"/>
            <w:hideMark/>
          </w:tcPr>
          <w:p w14:paraId="6EF71293" w14:textId="4D386F78"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614" w:type="dxa"/>
            <w:tcBorders>
              <w:top w:val="nil"/>
              <w:left w:val="nil"/>
              <w:bottom w:val="single" w:sz="8" w:space="0" w:color="auto"/>
              <w:right w:val="single" w:sz="8" w:space="0" w:color="auto"/>
            </w:tcBorders>
            <w:shd w:val="clear" w:color="auto" w:fill="auto"/>
            <w:noWrap/>
            <w:vAlign w:val="center"/>
            <w:hideMark/>
          </w:tcPr>
          <w:p w14:paraId="1790859E" w14:textId="28197A81" w:rsidR="007A1595" w:rsidRPr="007A1595" w:rsidRDefault="007A1595" w:rsidP="007A1595">
            <w:pPr>
              <w:spacing w:after="0" w:line="240" w:lineRule="auto"/>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406" w:type="dxa"/>
            <w:tcBorders>
              <w:top w:val="nil"/>
              <w:left w:val="nil"/>
              <w:bottom w:val="single" w:sz="8" w:space="0" w:color="auto"/>
              <w:right w:val="single" w:sz="8" w:space="0" w:color="auto"/>
            </w:tcBorders>
            <w:shd w:val="clear" w:color="auto" w:fill="auto"/>
            <w:noWrap/>
            <w:vAlign w:val="center"/>
            <w:hideMark/>
          </w:tcPr>
          <w:p w14:paraId="1E62CDC0" w14:textId="08F3E24A" w:rsidR="007A1595" w:rsidRPr="007A1595" w:rsidRDefault="007A1595" w:rsidP="007A1595">
            <w:pPr>
              <w:spacing w:after="0" w:line="240" w:lineRule="auto"/>
              <w:jc w:val="center"/>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c>
          <w:tcPr>
            <w:tcW w:w="587" w:type="dxa"/>
            <w:tcBorders>
              <w:top w:val="nil"/>
              <w:left w:val="nil"/>
              <w:bottom w:val="single" w:sz="8" w:space="0" w:color="auto"/>
              <w:right w:val="single" w:sz="8" w:space="0" w:color="auto"/>
            </w:tcBorders>
            <w:shd w:val="clear" w:color="auto" w:fill="auto"/>
            <w:noWrap/>
            <w:vAlign w:val="center"/>
            <w:hideMark/>
          </w:tcPr>
          <w:p w14:paraId="4F7BFFF0" w14:textId="2D427868" w:rsidR="007A1595" w:rsidRPr="007A1595" w:rsidRDefault="007A1595" w:rsidP="007A1595">
            <w:pPr>
              <w:spacing w:after="0" w:line="240" w:lineRule="auto"/>
              <w:rPr>
                <w:rFonts w:ascii="Times New Roman" w:eastAsia="Times New Roman" w:hAnsi="Times New Roman" w:cs="Times New Roman"/>
                <w:color w:val="000000"/>
                <w:sz w:val="16"/>
                <w:szCs w:val="16"/>
                <w:lang w:eastAsia="ru-RU"/>
              </w:rPr>
            </w:pPr>
            <w:r w:rsidRPr="007A1595">
              <w:rPr>
                <w:rFonts w:ascii="Times New Roman" w:hAnsi="Times New Roman" w:cs="Times New Roman"/>
                <w:color w:val="000000"/>
                <w:sz w:val="16"/>
                <w:szCs w:val="16"/>
              </w:rPr>
              <w:t> </w:t>
            </w:r>
          </w:p>
        </w:tc>
      </w:tr>
    </w:tbl>
    <w:p w14:paraId="455AADB0" w14:textId="77777777" w:rsidR="00A6765D" w:rsidRPr="0071714C" w:rsidRDefault="00A6765D" w:rsidP="00C5186E">
      <w:pPr>
        <w:spacing w:after="0" w:line="240" w:lineRule="auto"/>
        <w:jc w:val="center"/>
        <w:rPr>
          <w:rFonts w:ascii="Times New Roman" w:hAnsi="Times New Roman" w:cs="Times New Roman"/>
          <w:sz w:val="28"/>
          <w:szCs w:val="28"/>
          <w:lang w:val="kk-KZ"/>
        </w:rPr>
      </w:pPr>
    </w:p>
    <w:tbl>
      <w:tblPr>
        <w:tblW w:w="1022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2"/>
        <w:gridCol w:w="1122"/>
        <w:gridCol w:w="1681"/>
        <w:gridCol w:w="1437"/>
      </w:tblGrid>
      <w:tr w:rsidR="00A6765D" w:rsidRPr="00CE3C10" w14:paraId="0E836B60" w14:textId="77777777" w:rsidTr="00A6765D">
        <w:trPr>
          <w:trHeight w:val="315"/>
        </w:trPr>
        <w:tc>
          <w:tcPr>
            <w:tcW w:w="5982" w:type="dxa"/>
            <w:shd w:val="clear" w:color="auto" w:fill="auto"/>
            <w:noWrap/>
            <w:vAlign w:val="bottom"/>
            <w:hideMark/>
          </w:tcPr>
          <w:p w14:paraId="42C61985" w14:textId="77777777" w:rsidR="00A6765D" w:rsidRPr="004F0656" w:rsidRDefault="00A6765D" w:rsidP="00C5186E">
            <w:pPr>
              <w:spacing w:after="0" w:line="240" w:lineRule="auto"/>
              <w:rPr>
                <w:rFonts w:ascii="Times New Roman" w:eastAsia="Times New Roman" w:hAnsi="Times New Roman" w:cs="Times New Roman"/>
                <w:color w:val="000000"/>
                <w:sz w:val="24"/>
                <w:szCs w:val="24"/>
                <w:lang w:eastAsia="ru-RU"/>
              </w:rPr>
            </w:pPr>
          </w:p>
        </w:tc>
        <w:tc>
          <w:tcPr>
            <w:tcW w:w="1122" w:type="dxa"/>
            <w:shd w:val="clear" w:color="auto" w:fill="auto"/>
            <w:noWrap/>
            <w:vAlign w:val="bottom"/>
            <w:hideMark/>
          </w:tcPr>
          <w:p w14:paraId="44CDE253" w14:textId="77777777" w:rsidR="00A6765D" w:rsidRPr="004F0656" w:rsidRDefault="00A6765D" w:rsidP="00C5186E">
            <w:pPr>
              <w:spacing w:after="0" w:line="240" w:lineRule="auto"/>
              <w:rPr>
                <w:rFonts w:ascii="Times New Roman" w:eastAsia="Times New Roman" w:hAnsi="Times New Roman" w:cs="Times New Roman"/>
                <w:color w:val="000000"/>
                <w:sz w:val="24"/>
                <w:szCs w:val="24"/>
                <w:lang w:eastAsia="ru-RU"/>
              </w:rPr>
            </w:pPr>
            <w:proofErr w:type="spellStart"/>
            <w:r w:rsidRPr="004F0656">
              <w:rPr>
                <w:rFonts w:ascii="Times New Roman" w:eastAsia="Times New Roman" w:hAnsi="Times New Roman" w:cs="Times New Roman"/>
                <w:color w:val="000000"/>
                <w:sz w:val="24"/>
                <w:szCs w:val="24"/>
                <w:lang w:eastAsia="ru-RU"/>
              </w:rPr>
              <w:t>жоғ</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дең</w:t>
            </w:r>
            <w:proofErr w:type="spellEnd"/>
          </w:p>
        </w:tc>
        <w:tc>
          <w:tcPr>
            <w:tcW w:w="1681" w:type="dxa"/>
            <w:shd w:val="clear" w:color="auto" w:fill="auto"/>
            <w:noWrap/>
            <w:vAlign w:val="bottom"/>
            <w:hideMark/>
          </w:tcPr>
          <w:p w14:paraId="29707048" w14:textId="77777777" w:rsidR="00A6765D" w:rsidRPr="004F0656" w:rsidRDefault="00A6765D" w:rsidP="00C5186E">
            <w:pPr>
              <w:spacing w:after="0" w:line="240" w:lineRule="auto"/>
              <w:rPr>
                <w:rFonts w:ascii="Times New Roman" w:eastAsia="Times New Roman" w:hAnsi="Times New Roman" w:cs="Times New Roman"/>
                <w:color w:val="000000"/>
                <w:sz w:val="24"/>
                <w:szCs w:val="24"/>
                <w:lang w:eastAsia="ru-RU"/>
              </w:rPr>
            </w:pPr>
            <w:proofErr w:type="spellStart"/>
            <w:r w:rsidRPr="004F0656">
              <w:rPr>
                <w:rFonts w:ascii="Times New Roman" w:eastAsia="Times New Roman" w:hAnsi="Times New Roman" w:cs="Times New Roman"/>
                <w:color w:val="000000"/>
                <w:sz w:val="24"/>
                <w:szCs w:val="24"/>
                <w:lang w:eastAsia="ru-RU"/>
              </w:rPr>
              <w:t>орташа</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дең</w:t>
            </w:r>
            <w:proofErr w:type="spellEnd"/>
          </w:p>
        </w:tc>
        <w:tc>
          <w:tcPr>
            <w:tcW w:w="1437" w:type="dxa"/>
            <w:shd w:val="clear" w:color="auto" w:fill="auto"/>
            <w:noWrap/>
            <w:vAlign w:val="bottom"/>
            <w:hideMark/>
          </w:tcPr>
          <w:p w14:paraId="599043BC" w14:textId="77777777" w:rsidR="00A6765D" w:rsidRPr="004F0656" w:rsidRDefault="00A6765D" w:rsidP="00C5186E">
            <w:pPr>
              <w:spacing w:after="0" w:line="240" w:lineRule="auto"/>
              <w:rPr>
                <w:rFonts w:ascii="Times New Roman" w:eastAsia="Times New Roman" w:hAnsi="Times New Roman" w:cs="Times New Roman"/>
                <w:color w:val="000000"/>
                <w:sz w:val="24"/>
                <w:szCs w:val="24"/>
                <w:lang w:eastAsia="ru-RU"/>
              </w:rPr>
            </w:pPr>
            <w:proofErr w:type="spellStart"/>
            <w:r w:rsidRPr="004F0656">
              <w:rPr>
                <w:rFonts w:ascii="Times New Roman" w:eastAsia="Times New Roman" w:hAnsi="Times New Roman" w:cs="Times New Roman"/>
                <w:color w:val="000000"/>
                <w:sz w:val="24"/>
                <w:szCs w:val="24"/>
                <w:lang w:eastAsia="ru-RU"/>
              </w:rPr>
              <w:t>төмен</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дең</w:t>
            </w:r>
            <w:proofErr w:type="spellEnd"/>
          </w:p>
        </w:tc>
      </w:tr>
      <w:tr w:rsidR="007A1595" w:rsidRPr="00CE3C10" w14:paraId="320E8AA2" w14:textId="77777777" w:rsidTr="00114BEE">
        <w:trPr>
          <w:trHeight w:val="315"/>
        </w:trPr>
        <w:tc>
          <w:tcPr>
            <w:tcW w:w="5982" w:type="dxa"/>
            <w:shd w:val="clear" w:color="auto" w:fill="auto"/>
            <w:noWrap/>
            <w:vAlign w:val="bottom"/>
            <w:hideMark/>
          </w:tcPr>
          <w:p w14:paraId="62BB00D0" w14:textId="77777777" w:rsidR="007A1595" w:rsidRPr="004F0656" w:rsidRDefault="007A1595" w:rsidP="007A1595">
            <w:pPr>
              <w:spacing w:after="0" w:line="240" w:lineRule="auto"/>
              <w:rPr>
                <w:rFonts w:ascii="Times New Roman" w:eastAsia="Times New Roman" w:hAnsi="Times New Roman" w:cs="Times New Roman"/>
                <w:color w:val="000000"/>
                <w:sz w:val="24"/>
                <w:szCs w:val="24"/>
                <w:lang w:eastAsia="ru-RU"/>
              </w:rPr>
            </w:pPr>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Физикалық</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қасиеттерді</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дамыту</w:t>
            </w:r>
            <w:proofErr w:type="spellEnd"/>
          </w:p>
        </w:tc>
        <w:tc>
          <w:tcPr>
            <w:tcW w:w="1122" w:type="dxa"/>
            <w:tcBorders>
              <w:top w:val="nil"/>
              <w:left w:val="nil"/>
              <w:bottom w:val="single" w:sz="8" w:space="0" w:color="auto"/>
              <w:right w:val="single" w:sz="8" w:space="0" w:color="auto"/>
            </w:tcBorders>
            <w:shd w:val="clear" w:color="auto" w:fill="auto"/>
            <w:noWrap/>
            <w:vAlign w:val="center"/>
            <w:hideMark/>
          </w:tcPr>
          <w:p w14:paraId="3B1B1B95" w14:textId="66109164"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52%</w:t>
            </w:r>
          </w:p>
        </w:tc>
        <w:tc>
          <w:tcPr>
            <w:tcW w:w="1681" w:type="dxa"/>
            <w:tcBorders>
              <w:top w:val="nil"/>
              <w:left w:val="nil"/>
              <w:bottom w:val="single" w:sz="8" w:space="0" w:color="auto"/>
              <w:right w:val="single" w:sz="8" w:space="0" w:color="auto"/>
            </w:tcBorders>
            <w:shd w:val="clear" w:color="auto" w:fill="auto"/>
            <w:noWrap/>
            <w:vAlign w:val="center"/>
            <w:hideMark/>
          </w:tcPr>
          <w:p w14:paraId="19FDEBD0" w14:textId="25B79B21"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40%</w:t>
            </w:r>
          </w:p>
        </w:tc>
        <w:tc>
          <w:tcPr>
            <w:tcW w:w="1437" w:type="dxa"/>
            <w:tcBorders>
              <w:top w:val="nil"/>
              <w:left w:val="nil"/>
              <w:bottom w:val="single" w:sz="8" w:space="0" w:color="auto"/>
              <w:right w:val="single" w:sz="8" w:space="0" w:color="auto"/>
            </w:tcBorders>
            <w:shd w:val="clear" w:color="auto" w:fill="auto"/>
            <w:noWrap/>
            <w:vAlign w:val="center"/>
            <w:hideMark/>
          </w:tcPr>
          <w:p w14:paraId="3D4C4562" w14:textId="5F2FE44E"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8%</w:t>
            </w:r>
          </w:p>
        </w:tc>
      </w:tr>
      <w:tr w:rsidR="007A1595" w:rsidRPr="00CE3C10" w14:paraId="48607A03" w14:textId="77777777" w:rsidTr="00114BEE">
        <w:trPr>
          <w:trHeight w:val="315"/>
        </w:trPr>
        <w:tc>
          <w:tcPr>
            <w:tcW w:w="5982" w:type="dxa"/>
            <w:shd w:val="clear" w:color="auto" w:fill="auto"/>
            <w:noWrap/>
            <w:vAlign w:val="bottom"/>
            <w:hideMark/>
          </w:tcPr>
          <w:p w14:paraId="72E92E02" w14:textId="77777777" w:rsidR="007A1595" w:rsidRPr="004F0656" w:rsidRDefault="007A1595" w:rsidP="007A1595">
            <w:pPr>
              <w:spacing w:after="0" w:line="240" w:lineRule="auto"/>
              <w:rPr>
                <w:rFonts w:ascii="Times New Roman" w:eastAsia="Times New Roman" w:hAnsi="Times New Roman" w:cs="Times New Roman"/>
                <w:color w:val="000000"/>
                <w:sz w:val="24"/>
                <w:szCs w:val="24"/>
                <w:lang w:eastAsia="ru-RU"/>
              </w:rPr>
            </w:pPr>
            <w:proofErr w:type="spellStart"/>
            <w:r w:rsidRPr="004F0656">
              <w:rPr>
                <w:rFonts w:ascii="Times New Roman" w:eastAsia="Times New Roman" w:hAnsi="Times New Roman" w:cs="Times New Roman"/>
                <w:color w:val="000000"/>
                <w:sz w:val="24"/>
                <w:szCs w:val="24"/>
                <w:lang w:eastAsia="ru-RU"/>
              </w:rPr>
              <w:t>Коммуникативтік</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дағдыларды</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дамыту</w:t>
            </w:r>
            <w:proofErr w:type="spellEnd"/>
            <w:r w:rsidRPr="004F0656">
              <w:rPr>
                <w:rFonts w:ascii="Times New Roman" w:eastAsia="Times New Roman" w:hAnsi="Times New Roman" w:cs="Times New Roman"/>
                <w:color w:val="000000"/>
                <w:sz w:val="24"/>
                <w:szCs w:val="24"/>
                <w:lang w:eastAsia="ru-RU"/>
              </w:rPr>
              <w:t xml:space="preserve"> </w:t>
            </w:r>
          </w:p>
        </w:tc>
        <w:tc>
          <w:tcPr>
            <w:tcW w:w="1122" w:type="dxa"/>
            <w:tcBorders>
              <w:top w:val="nil"/>
              <w:left w:val="nil"/>
              <w:bottom w:val="single" w:sz="8" w:space="0" w:color="auto"/>
              <w:right w:val="single" w:sz="8" w:space="0" w:color="auto"/>
            </w:tcBorders>
            <w:shd w:val="clear" w:color="auto" w:fill="auto"/>
            <w:noWrap/>
            <w:vAlign w:val="center"/>
            <w:hideMark/>
          </w:tcPr>
          <w:p w14:paraId="7696F5AA" w14:textId="4E55F444"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50%</w:t>
            </w:r>
          </w:p>
        </w:tc>
        <w:tc>
          <w:tcPr>
            <w:tcW w:w="1681" w:type="dxa"/>
            <w:tcBorders>
              <w:top w:val="nil"/>
              <w:left w:val="nil"/>
              <w:bottom w:val="single" w:sz="8" w:space="0" w:color="auto"/>
              <w:right w:val="single" w:sz="8" w:space="0" w:color="auto"/>
            </w:tcBorders>
            <w:shd w:val="clear" w:color="auto" w:fill="auto"/>
            <w:noWrap/>
            <w:vAlign w:val="center"/>
            <w:hideMark/>
          </w:tcPr>
          <w:p w14:paraId="185B6D2D" w14:textId="6054FF66"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41%</w:t>
            </w:r>
          </w:p>
        </w:tc>
        <w:tc>
          <w:tcPr>
            <w:tcW w:w="1437" w:type="dxa"/>
            <w:tcBorders>
              <w:top w:val="nil"/>
              <w:left w:val="nil"/>
              <w:bottom w:val="single" w:sz="8" w:space="0" w:color="auto"/>
              <w:right w:val="single" w:sz="8" w:space="0" w:color="auto"/>
            </w:tcBorders>
            <w:shd w:val="clear" w:color="auto" w:fill="auto"/>
            <w:noWrap/>
            <w:vAlign w:val="center"/>
            <w:hideMark/>
          </w:tcPr>
          <w:p w14:paraId="067818EA" w14:textId="4952673F"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9%</w:t>
            </w:r>
          </w:p>
        </w:tc>
      </w:tr>
      <w:tr w:rsidR="007A1595" w:rsidRPr="00CE3C10" w14:paraId="7D3683C2" w14:textId="77777777" w:rsidTr="00114BEE">
        <w:trPr>
          <w:trHeight w:val="315"/>
        </w:trPr>
        <w:tc>
          <w:tcPr>
            <w:tcW w:w="5982" w:type="dxa"/>
            <w:shd w:val="clear" w:color="auto" w:fill="auto"/>
            <w:noWrap/>
            <w:vAlign w:val="bottom"/>
            <w:hideMark/>
          </w:tcPr>
          <w:p w14:paraId="383596FD" w14:textId="77777777" w:rsidR="007A1595" w:rsidRPr="004F0656" w:rsidRDefault="007A1595" w:rsidP="007A1595">
            <w:pPr>
              <w:spacing w:after="0" w:line="240" w:lineRule="auto"/>
              <w:rPr>
                <w:rFonts w:ascii="Times New Roman" w:eastAsia="Times New Roman" w:hAnsi="Times New Roman" w:cs="Times New Roman"/>
                <w:color w:val="000000"/>
                <w:sz w:val="24"/>
                <w:szCs w:val="24"/>
                <w:lang w:eastAsia="ru-RU"/>
              </w:rPr>
            </w:pPr>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Танымдық</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және</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зияткерлік</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дағдыларды</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дамыту</w:t>
            </w:r>
            <w:proofErr w:type="spellEnd"/>
            <w:r w:rsidRPr="004F0656">
              <w:rPr>
                <w:rFonts w:ascii="Times New Roman" w:eastAsia="Times New Roman" w:hAnsi="Times New Roman" w:cs="Times New Roman"/>
                <w:color w:val="000000"/>
                <w:sz w:val="24"/>
                <w:szCs w:val="24"/>
                <w:lang w:eastAsia="ru-RU"/>
              </w:rPr>
              <w:t xml:space="preserve"> </w:t>
            </w:r>
          </w:p>
        </w:tc>
        <w:tc>
          <w:tcPr>
            <w:tcW w:w="1122" w:type="dxa"/>
            <w:tcBorders>
              <w:top w:val="nil"/>
              <w:left w:val="nil"/>
              <w:bottom w:val="single" w:sz="8" w:space="0" w:color="auto"/>
              <w:right w:val="single" w:sz="8" w:space="0" w:color="auto"/>
            </w:tcBorders>
            <w:shd w:val="clear" w:color="auto" w:fill="auto"/>
            <w:noWrap/>
            <w:vAlign w:val="center"/>
            <w:hideMark/>
          </w:tcPr>
          <w:p w14:paraId="7AEE2FD7" w14:textId="01911708"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50%</w:t>
            </w:r>
          </w:p>
        </w:tc>
        <w:tc>
          <w:tcPr>
            <w:tcW w:w="1681" w:type="dxa"/>
            <w:tcBorders>
              <w:top w:val="nil"/>
              <w:left w:val="nil"/>
              <w:bottom w:val="single" w:sz="8" w:space="0" w:color="auto"/>
              <w:right w:val="single" w:sz="8" w:space="0" w:color="auto"/>
            </w:tcBorders>
            <w:shd w:val="clear" w:color="auto" w:fill="auto"/>
            <w:noWrap/>
            <w:vAlign w:val="center"/>
            <w:hideMark/>
          </w:tcPr>
          <w:p w14:paraId="1EAE3355" w14:textId="00FE609B"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41%</w:t>
            </w:r>
          </w:p>
        </w:tc>
        <w:tc>
          <w:tcPr>
            <w:tcW w:w="1437" w:type="dxa"/>
            <w:tcBorders>
              <w:top w:val="nil"/>
              <w:left w:val="nil"/>
              <w:bottom w:val="single" w:sz="8" w:space="0" w:color="auto"/>
              <w:right w:val="single" w:sz="8" w:space="0" w:color="auto"/>
            </w:tcBorders>
            <w:shd w:val="clear" w:color="auto" w:fill="auto"/>
            <w:noWrap/>
            <w:vAlign w:val="center"/>
            <w:hideMark/>
          </w:tcPr>
          <w:p w14:paraId="1BF410D5" w14:textId="02443B15"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9%</w:t>
            </w:r>
          </w:p>
        </w:tc>
      </w:tr>
      <w:tr w:rsidR="007A1595" w:rsidRPr="00CE3C10" w14:paraId="20C2B05B" w14:textId="77777777" w:rsidTr="00114BEE">
        <w:trPr>
          <w:trHeight w:val="315"/>
        </w:trPr>
        <w:tc>
          <w:tcPr>
            <w:tcW w:w="5982" w:type="dxa"/>
            <w:shd w:val="clear" w:color="auto" w:fill="auto"/>
            <w:noWrap/>
            <w:vAlign w:val="bottom"/>
            <w:hideMark/>
          </w:tcPr>
          <w:p w14:paraId="2F699526" w14:textId="77777777" w:rsidR="007A1595" w:rsidRPr="004F0656" w:rsidRDefault="007A1595" w:rsidP="007A1595">
            <w:pPr>
              <w:spacing w:after="0" w:line="240" w:lineRule="auto"/>
              <w:rPr>
                <w:rFonts w:ascii="Times New Roman" w:eastAsia="Times New Roman" w:hAnsi="Times New Roman" w:cs="Times New Roman"/>
                <w:color w:val="000000"/>
                <w:sz w:val="24"/>
                <w:szCs w:val="24"/>
                <w:lang w:eastAsia="ru-RU"/>
              </w:rPr>
            </w:pPr>
            <w:proofErr w:type="spellStart"/>
            <w:r w:rsidRPr="004F0656">
              <w:rPr>
                <w:rFonts w:ascii="Times New Roman" w:eastAsia="Times New Roman" w:hAnsi="Times New Roman" w:cs="Times New Roman"/>
                <w:color w:val="000000"/>
                <w:sz w:val="24"/>
                <w:szCs w:val="24"/>
                <w:lang w:eastAsia="ru-RU"/>
              </w:rPr>
              <w:t>Балалардың</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шығармашылық</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дағдыларын</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зерттеу</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іс-әрекетін</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дамыту</w:t>
            </w:r>
            <w:proofErr w:type="spellEnd"/>
            <w:r w:rsidRPr="004F0656">
              <w:rPr>
                <w:rFonts w:ascii="Times New Roman" w:eastAsia="Times New Roman" w:hAnsi="Times New Roman" w:cs="Times New Roman"/>
                <w:color w:val="000000"/>
                <w:sz w:val="24"/>
                <w:szCs w:val="24"/>
                <w:lang w:eastAsia="ru-RU"/>
              </w:rPr>
              <w:t xml:space="preserve"> </w:t>
            </w:r>
          </w:p>
        </w:tc>
        <w:tc>
          <w:tcPr>
            <w:tcW w:w="1122" w:type="dxa"/>
            <w:tcBorders>
              <w:top w:val="nil"/>
              <w:left w:val="nil"/>
              <w:bottom w:val="single" w:sz="8" w:space="0" w:color="auto"/>
              <w:right w:val="single" w:sz="8" w:space="0" w:color="auto"/>
            </w:tcBorders>
            <w:shd w:val="clear" w:color="auto" w:fill="auto"/>
            <w:noWrap/>
            <w:vAlign w:val="center"/>
            <w:hideMark/>
          </w:tcPr>
          <w:p w14:paraId="008BAD66" w14:textId="77047BA7"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47%</w:t>
            </w:r>
          </w:p>
        </w:tc>
        <w:tc>
          <w:tcPr>
            <w:tcW w:w="1681" w:type="dxa"/>
            <w:tcBorders>
              <w:top w:val="nil"/>
              <w:left w:val="nil"/>
              <w:bottom w:val="single" w:sz="8" w:space="0" w:color="auto"/>
              <w:right w:val="single" w:sz="8" w:space="0" w:color="auto"/>
            </w:tcBorders>
            <w:shd w:val="clear" w:color="auto" w:fill="auto"/>
            <w:noWrap/>
            <w:vAlign w:val="center"/>
            <w:hideMark/>
          </w:tcPr>
          <w:p w14:paraId="0987C653" w14:textId="1FE603D6"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43%</w:t>
            </w:r>
          </w:p>
        </w:tc>
        <w:tc>
          <w:tcPr>
            <w:tcW w:w="1437" w:type="dxa"/>
            <w:tcBorders>
              <w:top w:val="nil"/>
              <w:left w:val="nil"/>
              <w:bottom w:val="single" w:sz="8" w:space="0" w:color="auto"/>
              <w:right w:val="single" w:sz="8" w:space="0" w:color="auto"/>
            </w:tcBorders>
            <w:shd w:val="clear" w:color="auto" w:fill="auto"/>
            <w:noWrap/>
            <w:vAlign w:val="center"/>
            <w:hideMark/>
          </w:tcPr>
          <w:p w14:paraId="38D00E55" w14:textId="3C4BAC25"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10%</w:t>
            </w:r>
          </w:p>
        </w:tc>
      </w:tr>
      <w:tr w:rsidR="007A1595" w:rsidRPr="00CE3C10" w14:paraId="798C3CA0" w14:textId="77777777" w:rsidTr="00114BEE">
        <w:trPr>
          <w:trHeight w:val="315"/>
        </w:trPr>
        <w:tc>
          <w:tcPr>
            <w:tcW w:w="5982" w:type="dxa"/>
            <w:shd w:val="clear" w:color="auto" w:fill="auto"/>
            <w:noWrap/>
            <w:vAlign w:val="bottom"/>
            <w:hideMark/>
          </w:tcPr>
          <w:p w14:paraId="67F44A34" w14:textId="77777777" w:rsidR="007A1595" w:rsidRPr="004F0656" w:rsidRDefault="007A1595" w:rsidP="007A1595">
            <w:pPr>
              <w:spacing w:after="0" w:line="240" w:lineRule="auto"/>
              <w:rPr>
                <w:rFonts w:ascii="Times New Roman" w:eastAsia="Times New Roman" w:hAnsi="Times New Roman" w:cs="Times New Roman"/>
                <w:color w:val="000000"/>
                <w:sz w:val="24"/>
                <w:szCs w:val="24"/>
                <w:lang w:eastAsia="ru-RU"/>
              </w:rPr>
            </w:pPr>
            <w:proofErr w:type="spellStart"/>
            <w:r w:rsidRPr="004F0656">
              <w:rPr>
                <w:rFonts w:ascii="Times New Roman" w:eastAsia="Times New Roman" w:hAnsi="Times New Roman" w:cs="Times New Roman"/>
                <w:color w:val="000000"/>
                <w:sz w:val="24"/>
                <w:szCs w:val="24"/>
                <w:lang w:eastAsia="ru-RU"/>
              </w:rPr>
              <w:t>Әлеуметтік-эмоционалды</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дағдыларды</w:t>
            </w:r>
            <w:proofErr w:type="spellEnd"/>
            <w:r w:rsidRPr="004F0656">
              <w:rPr>
                <w:rFonts w:ascii="Times New Roman" w:eastAsia="Times New Roman" w:hAnsi="Times New Roman" w:cs="Times New Roman"/>
                <w:color w:val="000000"/>
                <w:sz w:val="24"/>
                <w:szCs w:val="24"/>
                <w:lang w:eastAsia="ru-RU"/>
              </w:rPr>
              <w:t xml:space="preserve"> </w:t>
            </w:r>
            <w:proofErr w:type="spellStart"/>
            <w:r w:rsidRPr="004F0656">
              <w:rPr>
                <w:rFonts w:ascii="Times New Roman" w:eastAsia="Times New Roman" w:hAnsi="Times New Roman" w:cs="Times New Roman"/>
                <w:color w:val="000000"/>
                <w:sz w:val="24"/>
                <w:szCs w:val="24"/>
                <w:lang w:eastAsia="ru-RU"/>
              </w:rPr>
              <w:t>қалыптастыру</w:t>
            </w:r>
            <w:proofErr w:type="spellEnd"/>
          </w:p>
        </w:tc>
        <w:tc>
          <w:tcPr>
            <w:tcW w:w="1122" w:type="dxa"/>
            <w:tcBorders>
              <w:top w:val="nil"/>
              <w:left w:val="nil"/>
              <w:bottom w:val="single" w:sz="8" w:space="0" w:color="auto"/>
              <w:right w:val="single" w:sz="8" w:space="0" w:color="auto"/>
            </w:tcBorders>
            <w:shd w:val="clear" w:color="auto" w:fill="auto"/>
            <w:noWrap/>
            <w:vAlign w:val="center"/>
            <w:hideMark/>
          </w:tcPr>
          <w:p w14:paraId="21CFA11B" w14:textId="3227FB7D"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52%</w:t>
            </w:r>
          </w:p>
        </w:tc>
        <w:tc>
          <w:tcPr>
            <w:tcW w:w="1681" w:type="dxa"/>
            <w:tcBorders>
              <w:top w:val="nil"/>
              <w:left w:val="nil"/>
              <w:bottom w:val="single" w:sz="8" w:space="0" w:color="auto"/>
              <w:right w:val="single" w:sz="8" w:space="0" w:color="auto"/>
            </w:tcBorders>
            <w:shd w:val="clear" w:color="auto" w:fill="auto"/>
            <w:noWrap/>
            <w:vAlign w:val="center"/>
            <w:hideMark/>
          </w:tcPr>
          <w:p w14:paraId="35645815" w14:textId="4F18EBAA"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39%</w:t>
            </w:r>
          </w:p>
        </w:tc>
        <w:tc>
          <w:tcPr>
            <w:tcW w:w="1437" w:type="dxa"/>
            <w:tcBorders>
              <w:top w:val="nil"/>
              <w:left w:val="nil"/>
              <w:bottom w:val="single" w:sz="8" w:space="0" w:color="auto"/>
              <w:right w:val="single" w:sz="8" w:space="0" w:color="auto"/>
            </w:tcBorders>
            <w:shd w:val="clear" w:color="auto" w:fill="auto"/>
            <w:noWrap/>
            <w:vAlign w:val="center"/>
            <w:hideMark/>
          </w:tcPr>
          <w:p w14:paraId="6593FE36" w14:textId="7ECA59BB"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9%</w:t>
            </w:r>
          </w:p>
        </w:tc>
      </w:tr>
      <w:tr w:rsidR="007A1595" w:rsidRPr="00CE3C10" w14:paraId="2C230345" w14:textId="77777777" w:rsidTr="00A6765D">
        <w:trPr>
          <w:trHeight w:val="640"/>
        </w:trPr>
        <w:tc>
          <w:tcPr>
            <w:tcW w:w="10222" w:type="dxa"/>
            <w:gridSpan w:val="4"/>
            <w:shd w:val="clear" w:color="auto" w:fill="auto"/>
            <w:noWrap/>
            <w:vAlign w:val="bottom"/>
            <w:hideMark/>
          </w:tcPr>
          <w:p w14:paraId="13FEAC41" w14:textId="77777777" w:rsidR="007A1595" w:rsidRPr="007A1595" w:rsidRDefault="007A1595" w:rsidP="007A1595">
            <w:pPr>
              <w:spacing w:after="0" w:line="240" w:lineRule="auto"/>
              <w:rPr>
                <w:rFonts w:ascii="Times New Roman" w:eastAsia="Times New Roman" w:hAnsi="Times New Roman" w:cs="Times New Roman"/>
                <w:sz w:val="24"/>
                <w:szCs w:val="24"/>
                <w:lang w:eastAsia="ru-RU"/>
              </w:rPr>
            </w:pPr>
          </w:p>
        </w:tc>
      </w:tr>
      <w:tr w:rsidR="007A1595" w:rsidRPr="00CE3C10" w14:paraId="12ADB39B" w14:textId="77777777" w:rsidTr="00DC30A1">
        <w:trPr>
          <w:trHeight w:val="315"/>
        </w:trPr>
        <w:tc>
          <w:tcPr>
            <w:tcW w:w="5982" w:type="dxa"/>
            <w:shd w:val="clear" w:color="auto" w:fill="auto"/>
            <w:noWrap/>
            <w:vAlign w:val="bottom"/>
            <w:hideMark/>
          </w:tcPr>
          <w:p w14:paraId="564136BF" w14:textId="77777777" w:rsidR="007A1595" w:rsidRPr="004F0656" w:rsidRDefault="007A1595" w:rsidP="007A1595">
            <w:pPr>
              <w:spacing w:after="0" w:line="240" w:lineRule="auto"/>
              <w:rPr>
                <w:rFonts w:ascii="Times New Roman" w:eastAsia="Times New Roman" w:hAnsi="Times New Roman" w:cs="Times New Roman"/>
                <w:color w:val="000000"/>
                <w:sz w:val="24"/>
                <w:szCs w:val="24"/>
                <w:lang w:eastAsia="ru-RU"/>
              </w:rPr>
            </w:pPr>
          </w:p>
        </w:tc>
        <w:tc>
          <w:tcPr>
            <w:tcW w:w="1122" w:type="dxa"/>
            <w:tcBorders>
              <w:top w:val="nil"/>
              <w:left w:val="nil"/>
              <w:bottom w:val="single" w:sz="8" w:space="0" w:color="auto"/>
              <w:right w:val="single" w:sz="8" w:space="0" w:color="auto"/>
            </w:tcBorders>
            <w:shd w:val="clear" w:color="auto" w:fill="auto"/>
            <w:noWrap/>
            <w:vAlign w:val="center"/>
            <w:hideMark/>
          </w:tcPr>
          <w:p w14:paraId="1EDE1E92" w14:textId="7E66FD3C"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50%</w:t>
            </w:r>
          </w:p>
        </w:tc>
        <w:tc>
          <w:tcPr>
            <w:tcW w:w="1681" w:type="dxa"/>
            <w:tcBorders>
              <w:top w:val="nil"/>
              <w:left w:val="nil"/>
              <w:bottom w:val="single" w:sz="8" w:space="0" w:color="auto"/>
              <w:right w:val="single" w:sz="8" w:space="0" w:color="auto"/>
            </w:tcBorders>
            <w:shd w:val="clear" w:color="auto" w:fill="auto"/>
            <w:noWrap/>
            <w:vAlign w:val="center"/>
            <w:hideMark/>
          </w:tcPr>
          <w:p w14:paraId="4A479111" w14:textId="3EDCCE56"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41%</w:t>
            </w:r>
          </w:p>
        </w:tc>
        <w:tc>
          <w:tcPr>
            <w:tcW w:w="1437" w:type="dxa"/>
            <w:tcBorders>
              <w:top w:val="nil"/>
              <w:left w:val="nil"/>
              <w:bottom w:val="single" w:sz="8" w:space="0" w:color="auto"/>
              <w:right w:val="single" w:sz="8" w:space="0" w:color="auto"/>
            </w:tcBorders>
            <w:shd w:val="clear" w:color="auto" w:fill="auto"/>
            <w:noWrap/>
            <w:vAlign w:val="center"/>
            <w:hideMark/>
          </w:tcPr>
          <w:p w14:paraId="369524B3" w14:textId="55A68CEA" w:rsidR="007A1595" w:rsidRPr="007A1595" w:rsidRDefault="007A1595" w:rsidP="007A1595">
            <w:pPr>
              <w:spacing w:after="0" w:line="240" w:lineRule="auto"/>
              <w:jc w:val="right"/>
              <w:rPr>
                <w:rFonts w:ascii="Times New Roman" w:eastAsia="Times New Roman" w:hAnsi="Times New Roman" w:cs="Times New Roman"/>
                <w:sz w:val="24"/>
                <w:szCs w:val="24"/>
                <w:lang w:eastAsia="ru-RU"/>
              </w:rPr>
            </w:pPr>
            <w:r w:rsidRPr="007A1595">
              <w:rPr>
                <w:rFonts w:ascii="Times New Roman" w:hAnsi="Times New Roman" w:cs="Times New Roman"/>
                <w:sz w:val="24"/>
                <w:szCs w:val="24"/>
              </w:rPr>
              <w:t>9%</w:t>
            </w:r>
          </w:p>
        </w:tc>
      </w:tr>
      <w:tr w:rsidR="007A1595" w:rsidRPr="00CE3C10" w14:paraId="4497AA88" w14:textId="77777777" w:rsidTr="00A6765D">
        <w:trPr>
          <w:trHeight w:val="315"/>
        </w:trPr>
        <w:tc>
          <w:tcPr>
            <w:tcW w:w="10222" w:type="dxa"/>
            <w:gridSpan w:val="4"/>
            <w:shd w:val="clear" w:color="auto" w:fill="auto"/>
            <w:noWrap/>
            <w:vAlign w:val="bottom"/>
            <w:hideMark/>
          </w:tcPr>
          <w:p w14:paraId="2CD00D36" w14:textId="77777777" w:rsidR="007A1595" w:rsidRPr="007A1595" w:rsidRDefault="007A1595" w:rsidP="007A1595">
            <w:pPr>
              <w:spacing w:after="0" w:line="240" w:lineRule="auto"/>
              <w:rPr>
                <w:rFonts w:ascii="Times New Roman" w:eastAsia="Times New Roman" w:hAnsi="Times New Roman" w:cs="Times New Roman"/>
                <w:sz w:val="24"/>
                <w:szCs w:val="24"/>
                <w:lang w:eastAsia="ru-RU"/>
              </w:rPr>
            </w:pPr>
          </w:p>
        </w:tc>
      </w:tr>
      <w:tr w:rsidR="007A1595" w:rsidRPr="00CE3C10" w14:paraId="0E532DA2" w14:textId="77777777" w:rsidTr="00A6765D">
        <w:trPr>
          <w:trHeight w:val="315"/>
        </w:trPr>
        <w:tc>
          <w:tcPr>
            <w:tcW w:w="10222" w:type="dxa"/>
            <w:gridSpan w:val="4"/>
            <w:shd w:val="clear" w:color="auto" w:fill="auto"/>
            <w:noWrap/>
            <w:vAlign w:val="bottom"/>
            <w:hideMark/>
          </w:tcPr>
          <w:p w14:paraId="0975FC0D" w14:textId="18AD0DBC" w:rsidR="007A1595" w:rsidRPr="007A1595" w:rsidRDefault="007A1595" w:rsidP="007A1595">
            <w:pPr>
              <w:spacing w:after="0" w:line="240" w:lineRule="auto"/>
              <w:jc w:val="center"/>
              <w:rPr>
                <w:rFonts w:ascii="Times New Roman" w:eastAsia="Times New Roman" w:hAnsi="Times New Roman" w:cs="Times New Roman"/>
                <w:sz w:val="24"/>
                <w:szCs w:val="24"/>
                <w:lang w:eastAsia="ru-RU"/>
              </w:rPr>
            </w:pPr>
            <w:r w:rsidRPr="007A1595">
              <w:rPr>
                <w:rFonts w:ascii="Times New Roman" w:eastAsia="Times New Roman" w:hAnsi="Times New Roman" w:cs="Times New Roman"/>
                <w:sz w:val="24"/>
                <w:szCs w:val="24"/>
                <w:lang w:val="kk-KZ" w:eastAsia="ru-RU"/>
              </w:rPr>
              <w:t xml:space="preserve">                                                                                              </w:t>
            </w:r>
            <w:proofErr w:type="spellStart"/>
            <w:r w:rsidRPr="007A1595">
              <w:rPr>
                <w:rFonts w:ascii="Times New Roman" w:eastAsia="Times New Roman" w:hAnsi="Times New Roman" w:cs="Times New Roman"/>
                <w:sz w:val="24"/>
                <w:szCs w:val="24"/>
                <w:lang w:eastAsia="ru-RU"/>
              </w:rPr>
              <w:t>Орташа</w:t>
            </w:r>
            <w:proofErr w:type="spellEnd"/>
            <w:r w:rsidRPr="007A1595">
              <w:rPr>
                <w:rFonts w:ascii="Times New Roman" w:eastAsia="Times New Roman" w:hAnsi="Times New Roman" w:cs="Times New Roman"/>
                <w:sz w:val="24"/>
                <w:szCs w:val="24"/>
                <w:lang w:eastAsia="ru-RU"/>
              </w:rPr>
              <w:t xml:space="preserve"> </w:t>
            </w:r>
            <w:proofErr w:type="spellStart"/>
            <w:r w:rsidRPr="007A1595">
              <w:rPr>
                <w:rFonts w:ascii="Times New Roman" w:eastAsia="Times New Roman" w:hAnsi="Times New Roman" w:cs="Times New Roman"/>
                <w:sz w:val="24"/>
                <w:szCs w:val="24"/>
                <w:lang w:eastAsia="ru-RU"/>
              </w:rPr>
              <w:t>көрсеткіш</w:t>
            </w:r>
            <w:proofErr w:type="spellEnd"/>
            <w:r w:rsidRPr="007A1595">
              <w:rPr>
                <w:rFonts w:ascii="Times New Roman" w:eastAsia="Times New Roman" w:hAnsi="Times New Roman" w:cs="Times New Roman"/>
                <w:sz w:val="24"/>
                <w:szCs w:val="24"/>
                <w:lang w:val="kk-KZ" w:eastAsia="ru-RU"/>
              </w:rPr>
              <w:t xml:space="preserve">          </w:t>
            </w:r>
            <w:r w:rsidRPr="007A1595">
              <w:rPr>
                <w:rFonts w:ascii="Times New Roman" w:eastAsia="Times New Roman" w:hAnsi="Times New Roman" w:cs="Times New Roman"/>
                <w:sz w:val="24"/>
                <w:szCs w:val="24"/>
                <w:lang w:eastAsia="ru-RU"/>
              </w:rPr>
              <w:t>9</w:t>
            </w:r>
            <w:r w:rsidRPr="007A1595">
              <w:rPr>
                <w:rFonts w:ascii="Times New Roman" w:eastAsia="Times New Roman" w:hAnsi="Times New Roman" w:cs="Times New Roman"/>
                <w:sz w:val="24"/>
                <w:szCs w:val="24"/>
                <w:lang w:val="kk-KZ" w:eastAsia="ru-RU"/>
              </w:rPr>
              <w:t>1</w:t>
            </w:r>
            <w:r w:rsidRPr="007A1595">
              <w:rPr>
                <w:rFonts w:ascii="Times New Roman" w:eastAsia="Times New Roman" w:hAnsi="Times New Roman" w:cs="Times New Roman"/>
                <w:sz w:val="24"/>
                <w:szCs w:val="24"/>
                <w:lang w:eastAsia="ru-RU"/>
              </w:rPr>
              <w:t>%</w:t>
            </w:r>
          </w:p>
        </w:tc>
      </w:tr>
    </w:tbl>
    <w:p w14:paraId="280A4817" w14:textId="77777777" w:rsidR="00A6765D" w:rsidRDefault="00A6765D" w:rsidP="00C5186E">
      <w:pPr>
        <w:spacing w:after="0" w:line="240" w:lineRule="auto"/>
        <w:jc w:val="both"/>
        <w:rPr>
          <w:rFonts w:ascii="Times New Roman" w:hAnsi="Times New Roman" w:cs="Times New Roman"/>
          <w:b/>
          <w:sz w:val="28"/>
          <w:szCs w:val="28"/>
          <w:lang w:val="kk-KZ"/>
        </w:rPr>
      </w:pPr>
    </w:p>
    <w:p w14:paraId="4193033C" w14:textId="462F4359" w:rsidR="007A1595" w:rsidRDefault="007A1595" w:rsidP="007A159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Pr="00B32CC0">
        <w:rPr>
          <w:rFonts w:ascii="Times New Roman" w:hAnsi="Times New Roman" w:cs="Times New Roman"/>
          <w:b/>
          <w:sz w:val="28"/>
          <w:szCs w:val="28"/>
          <w:lang w:val="kk-KZ"/>
        </w:rPr>
        <w:t>02</w:t>
      </w:r>
      <w:r>
        <w:rPr>
          <w:rFonts w:ascii="Times New Roman" w:hAnsi="Times New Roman" w:cs="Times New Roman"/>
          <w:b/>
          <w:sz w:val="28"/>
          <w:szCs w:val="28"/>
          <w:lang w:val="kk-KZ"/>
        </w:rPr>
        <w:t>4</w:t>
      </w:r>
      <w:r w:rsidRPr="00B32CC0">
        <w:rPr>
          <w:rFonts w:ascii="Times New Roman" w:hAnsi="Times New Roman" w:cs="Times New Roman"/>
          <w:b/>
          <w:sz w:val="28"/>
          <w:szCs w:val="28"/>
          <w:lang w:val="kk-KZ"/>
        </w:rPr>
        <w:t>-202</w:t>
      </w:r>
      <w:r>
        <w:rPr>
          <w:rFonts w:ascii="Times New Roman" w:hAnsi="Times New Roman" w:cs="Times New Roman"/>
          <w:b/>
          <w:sz w:val="28"/>
          <w:szCs w:val="28"/>
          <w:lang w:val="kk-KZ"/>
        </w:rPr>
        <w:t>5</w:t>
      </w:r>
      <w:r w:rsidRPr="00B32CC0">
        <w:rPr>
          <w:rFonts w:ascii="Times New Roman" w:hAnsi="Times New Roman" w:cs="Times New Roman"/>
          <w:b/>
          <w:sz w:val="28"/>
          <w:szCs w:val="28"/>
          <w:lang w:val="kk-KZ"/>
        </w:rPr>
        <w:t xml:space="preserve"> оқу жылы тәрбиеленушілердің даму мониторингінің қор</w:t>
      </w:r>
      <w:r>
        <w:rPr>
          <w:rFonts w:ascii="Times New Roman" w:hAnsi="Times New Roman" w:cs="Times New Roman"/>
          <w:b/>
          <w:sz w:val="28"/>
          <w:szCs w:val="28"/>
          <w:lang w:val="kk-KZ"/>
        </w:rPr>
        <w:t>ы</w:t>
      </w:r>
      <w:r w:rsidRPr="00B32CC0">
        <w:rPr>
          <w:rFonts w:ascii="Times New Roman" w:hAnsi="Times New Roman" w:cs="Times New Roman"/>
          <w:b/>
          <w:sz w:val="28"/>
          <w:szCs w:val="28"/>
          <w:lang w:val="kk-KZ"/>
        </w:rPr>
        <w:t>тынды нәтижесі</w:t>
      </w:r>
    </w:p>
    <w:tbl>
      <w:tblPr>
        <w:tblW w:w="11413" w:type="dxa"/>
        <w:tblInd w:w="-743" w:type="dxa"/>
        <w:tblLayout w:type="fixed"/>
        <w:tblLook w:val="04A0" w:firstRow="1" w:lastRow="0" w:firstColumn="1" w:lastColumn="0" w:noHBand="0" w:noVBand="1"/>
      </w:tblPr>
      <w:tblGrid>
        <w:gridCol w:w="851"/>
        <w:gridCol w:w="486"/>
        <w:gridCol w:w="709"/>
        <w:gridCol w:w="567"/>
        <w:gridCol w:w="425"/>
        <w:gridCol w:w="425"/>
        <w:gridCol w:w="567"/>
        <w:gridCol w:w="567"/>
        <w:gridCol w:w="426"/>
        <w:gridCol w:w="425"/>
        <w:gridCol w:w="567"/>
        <w:gridCol w:w="425"/>
        <w:gridCol w:w="425"/>
        <w:gridCol w:w="426"/>
        <w:gridCol w:w="567"/>
        <w:gridCol w:w="506"/>
        <w:gridCol w:w="425"/>
        <w:gridCol w:w="7"/>
        <w:gridCol w:w="418"/>
        <w:gridCol w:w="425"/>
        <w:gridCol w:w="426"/>
        <w:gridCol w:w="425"/>
        <w:gridCol w:w="425"/>
        <w:gridCol w:w="426"/>
        <w:gridCol w:w="72"/>
      </w:tblGrid>
      <w:tr w:rsidR="00796054" w:rsidRPr="00796054" w14:paraId="7700C159" w14:textId="77777777" w:rsidTr="00796054">
        <w:trPr>
          <w:trHeight w:val="645"/>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4FF5E4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xml:space="preserve">Жас ерекшелік топтары </w:t>
            </w: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3D0619E"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xml:space="preserve">Балалар саны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14:paraId="1C3DE17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xml:space="preserve"> Физикалық қасиеттерді дамыту</w:t>
            </w:r>
          </w:p>
        </w:tc>
        <w:tc>
          <w:tcPr>
            <w:tcW w:w="1559" w:type="dxa"/>
            <w:gridSpan w:val="3"/>
            <w:tcBorders>
              <w:top w:val="single" w:sz="4" w:space="0" w:color="auto"/>
              <w:left w:val="nil"/>
              <w:bottom w:val="single" w:sz="4" w:space="0" w:color="auto"/>
              <w:right w:val="single" w:sz="4" w:space="0" w:color="auto"/>
            </w:tcBorders>
            <w:shd w:val="clear" w:color="auto" w:fill="auto"/>
            <w:vAlign w:val="bottom"/>
            <w:hideMark/>
          </w:tcPr>
          <w:p w14:paraId="0CFF3779"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xml:space="preserve">Коммуникативтік дағдыларды дамыту </w:t>
            </w:r>
          </w:p>
        </w:tc>
        <w:tc>
          <w:tcPr>
            <w:tcW w:w="1418" w:type="dxa"/>
            <w:gridSpan w:val="3"/>
            <w:tcBorders>
              <w:top w:val="single" w:sz="4" w:space="0" w:color="auto"/>
              <w:left w:val="nil"/>
              <w:bottom w:val="single" w:sz="4" w:space="0" w:color="auto"/>
              <w:right w:val="single" w:sz="4" w:space="0" w:color="auto"/>
            </w:tcBorders>
            <w:shd w:val="clear" w:color="auto" w:fill="auto"/>
            <w:vAlign w:val="bottom"/>
            <w:hideMark/>
          </w:tcPr>
          <w:p w14:paraId="35FFDB00"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xml:space="preserve"> Танымдық және зияткерлік дағдыларды дамыту </w:t>
            </w:r>
          </w:p>
        </w:tc>
        <w:tc>
          <w:tcPr>
            <w:tcW w:w="1276" w:type="dxa"/>
            <w:gridSpan w:val="3"/>
            <w:tcBorders>
              <w:top w:val="single" w:sz="4" w:space="0" w:color="auto"/>
              <w:left w:val="nil"/>
              <w:bottom w:val="single" w:sz="4" w:space="0" w:color="auto"/>
              <w:right w:val="single" w:sz="4" w:space="0" w:color="auto"/>
            </w:tcBorders>
            <w:shd w:val="clear" w:color="auto" w:fill="auto"/>
            <w:vAlign w:val="bottom"/>
            <w:hideMark/>
          </w:tcPr>
          <w:p w14:paraId="338151C3"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xml:space="preserve">Балалардың шығармашылық дағдыларын, зерттеу іс-әрекетін дамыту </w:t>
            </w:r>
          </w:p>
        </w:tc>
        <w:tc>
          <w:tcPr>
            <w:tcW w:w="1505" w:type="dxa"/>
            <w:gridSpan w:val="4"/>
            <w:tcBorders>
              <w:top w:val="single" w:sz="4" w:space="0" w:color="auto"/>
              <w:left w:val="nil"/>
              <w:bottom w:val="single" w:sz="4" w:space="0" w:color="auto"/>
              <w:right w:val="single" w:sz="4" w:space="0" w:color="auto"/>
            </w:tcBorders>
            <w:shd w:val="clear" w:color="auto" w:fill="auto"/>
            <w:vAlign w:val="bottom"/>
            <w:hideMark/>
          </w:tcPr>
          <w:p w14:paraId="032A799D"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Әлеуметтік-эмоционалды дағдыларды қалыптастыру</w:t>
            </w:r>
          </w:p>
        </w:tc>
        <w:tc>
          <w:tcPr>
            <w:tcW w:w="2617" w:type="dxa"/>
            <w:gridSpan w:val="7"/>
            <w:tcBorders>
              <w:top w:val="single" w:sz="4" w:space="0" w:color="auto"/>
              <w:left w:val="nil"/>
              <w:bottom w:val="single" w:sz="4" w:space="0" w:color="auto"/>
              <w:right w:val="single" w:sz="4" w:space="0" w:color="auto"/>
            </w:tcBorders>
            <w:shd w:val="clear" w:color="auto" w:fill="auto"/>
            <w:noWrap/>
            <w:vAlign w:val="bottom"/>
            <w:hideMark/>
          </w:tcPr>
          <w:p w14:paraId="0F88325D"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БАРЛЫҒЫ</w:t>
            </w:r>
          </w:p>
        </w:tc>
      </w:tr>
      <w:tr w:rsidR="00796054" w:rsidRPr="00796054" w14:paraId="7B17184B" w14:textId="77777777" w:rsidTr="00796054">
        <w:trPr>
          <w:gridAfter w:val="1"/>
          <w:wAfter w:w="72" w:type="dxa"/>
          <w:trHeight w:val="1890"/>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73066093" w14:textId="77777777" w:rsidR="00796054" w:rsidRPr="00796054" w:rsidRDefault="00796054" w:rsidP="00796054">
            <w:pPr>
              <w:spacing w:after="0" w:line="240" w:lineRule="auto"/>
              <w:rPr>
                <w:rFonts w:ascii="Times New Roman" w:eastAsia="Times New Roman" w:hAnsi="Times New Roman" w:cs="Times New Roman"/>
                <w:color w:val="000000"/>
                <w:sz w:val="16"/>
                <w:szCs w:val="16"/>
                <w:lang w:val="kk-KZ" w:eastAsia="kk-KZ"/>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56B3E14F" w14:textId="77777777" w:rsidR="00796054" w:rsidRPr="00796054" w:rsidRDefault="00796054" w:rsidP="00796054">
            <w:pPr>
              <w:spacing w:after="0" w:line="240" w:lineRule="auto"/>
              <w:rPr>
                <w:rFonts w:ascii="Times New Roman" w:eastAsia="Times New Roman" w:hAnsi="Times New Roman" w:cs="Times New Roman"/>
                <w:color w:val="000000"/>
                <w:sz w:val="16"/>
                <w:szCs w:val="16"/>
                <w:lang w:val="kk-KZ" w:eastAsia="kk-KZ"/>
              </w:rPr>
            </w:pPr>
          </w:p>
        </w:tc>
        <w:tc>
          <w:tcPr>
            <w:tcW w:w="709" w:type="dxa"/>
            <w:tcBorders>
              <w:top w:val="nil"/>
              <w:left w:val="nil"/>
              <w:bottom w:val="single" w:sz="4" w:space="0" w:color="auto"/>
              <w:right w:val="single" w:sz="4" w:space="0" w:color="auto"/>
            </w:tcBorders>
            <w:shd w:val="clear" w:color="auto" w:fill="auto"/>
            <w:vAlign w:val="bottom"/>
            <w:hideMark/>
          </w:tcPr>
          <w:p w14:paraId="4DD781EB"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олардың ішінде  жоғары деңгей</w:t>
            </w:r>
          </w:p>
        </w:tc>
        <w:tc>
          <w:tcPr>
            <w:tcW w:w="567" w:type="dxa"/>
            <w:tcBorders>
              <w:top w:val="nil"/>
              <w:left w:val="nil"/>
              <w:bottom w:val="single" w:sz="4" w:space="0" w:color="auto"/>
              <w:right w:val="single" w:sz="4" w:space="0" w:color="auto"/>
            </w:tcBorders>
            <w:shd w:val="clear" w:color="auto" w:fill="auto"/>
            <w:vAlign w:val="bottom"/>
            <w:hideMark/>
          </w:tcPr>
          <w:p w14:paraId="5F9FF5A0"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олардың ішінде орташа деңгей</w:t>
            </w:r>
          </w:p>
        </w:tc>
        <w:tc>
          <w:tcPr>
            <w:tcW w:w="425" w:type="dxa"/>
            <w:tcBorders>
              <w:top w:val="nil"/>
              <w:left w:val="nil"/>
              <w:bottom w:val="single" w:sz="4" w:space="0" w:color="auto"/>
              <w:right w:val="single" w:sz="4" w:space="0" w:color="auto"/>
            </w:tcBorders>
            <w:shd w:val="clear" w:color="auto" w:fill="auto"/>
            <w:vAlign w:val="bottom"/>
            <w:hideMark/>
          </w:tcPr>
          <w:p w14:paraId="169EF27D"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олардың ішінде   төмен деңг</w:t>
            </w:r>
            <w:r w:rsidRPr="00796054">
              <w:rPr>
                <w:rFonts w:ascii="Times New Roman" w:eastAsia="Times New Roman" w:hAnsi="Times New Roman" w:cs="Times New Roman"/>
                <w:color w:val="000000"/>
                <w:sz w:val="16"/>
                <w:szCs w:val="16"/>
                <w:lang w:val="kk-KZ" w:eastAsia="kk-KZ"/>
              </w:rPr>
              <w:lastRenderedPageBreak/>
              <w:t>ей</w:t>
            </w:r>
          </w:p>
        </w:tc>
        <w:tc>
          <w:tcPr>
            <w:tcW w:w="425" w:type="dxa"/>
            <w:tcBorders>
              <w:top w:val="nil"/>
              <w:left w:val="nil"/>
              <w:bottom w:val="single" w:sz="4" w:space="0" w:color="auto"/>
              <w:right w:val="single" w:sz="4" w:space="0" w:color="auto"/>
            </w:tcBorders>
            <w:shd w:val="clear" w:color="auto" w:fill="auto"/>
            <w:vAlign w:val="bottom"/>
            <w:hideMark/>
          </w:tcPr>
          <w:p w14:paraId="6AC96672"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lastRenderedPageBreak/>
              <w:t>олардың ішінде  жоғары деңг</w:t>
            </w:r>
            <w:r w:rsidRPr="00796054">
              <w:rPr>
                <w:rFonts w:ascii="Times New Roman" w:eastAsia="Times New Roman" w:hAnsi="Times New Roman" w:cs="Times New Roman"/>
                <w:color w:val="000000"/>
                <w:sz w:val="16"/>
                <w:szCs w:val="16"/>
                <w:lang w:val="kk-KZ" w:eastAsia="kk-KZ"/>
              </w:rPr>
              <w:lastRenderedPageBreak/>
              <w:t>ей</w:t>
            </w:r>
          </w:p>
        </w:tc>
        <w:tc>
          <w:tcPr>
            <w:tcW w:w="567" w:type="dxa"/>
            <w:tcBorders>
              <w:top w:val="nil"/>
              <w:left w:val="nil"/>
              <w:bottom w:val="single" w:sz="4" w:space="0" w:color="auto"/>
              <w:right w:val="single" w:sz="4" w:space="0" w:color="auto"/>
            </w:tcBorders>
            <w:shd w:val="clear" w:color="auto" w:fill="auto"/>
            <w:vAlign w:val="bottom"/>
            <w:hideMark/>
          </w:tcPr>
          <w:p w14:paraId="4B6C16BA"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lastRenderedPageBreak/>
              <w:t>олардың ішінде орташа деңгей</w:t>
            </w:r>
          </w:p>
        </w:tc>
        <w:tc>
          <w:tcPr>
            <w:tcW w:w="567" w:type="dxa"/>
            <w:tcBorders>
              <w:top w:val="nil"/>
              <w:left w:val="nil"/>
              <w:bottom w:val="single" w:sz="4" w:space="0" w:color="auto"/>
              <w:right w:val="single" w:sz="4" w:space="0" w:color="auto"/>
            </w:tcBorders>
            <w:shd w:val="clear" w:color="auto" w:fill="auto"/>
            <w:vAlign w:val="bottom"/>
            <w:hideMark/>
          </w:tcPr>
          <w:p w14:paraId="0CB0CC65"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олардың ішінде   төмен деңгей</w:t>
            </w:r>
          </w:p>
        </w:tc>
        <w:tc>
          <w:tcPr>
            <w:tcW w:w="426" w:type="dxa"/>
            <w:tcBorders>
              <w:top w:val="nil"/>
              <w:left w:val="nil"/>
              <w:bottom w:val="single" w:sz="4" w:space="0" w:color="auto"/>
              <w:right w:val="single" w:sz="4" w:space="0" w:color="auto"/>
            </w:tcBorders>
            <w:shd w:val="clear" w:color="auto" w:fill="auto"/>
            <w:vAlign w:val="bottom"/>
            <w:hideMark/>
          </w:tcPr>
          <w:p w14:paraId="759DE49A"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олардың ішінде  жоғары деңг</w:t>
            </w:r>
            <w:r w:rsidRPr="00796054">
              <w:rPr>
                <w:rFonts w:ascii="Times New Roman" w:eastAsia="Times New Roman" w:hAnsi="Times New Roman" w:cs="Times New Roman"/>
                <w:color w:val="000000"/>
                <w:sz w:val="16"/>
                <w:szCs w:val="16"/>
                <w:lang w:val="kk-KZ" w:eastAsia="kk-KZ"/>
              </w:rPr>
              <w:lastRenderedPageBreak/>
              <w:t>ей</w:t>
            </w:r>
          </w:p>
        </w:tc>
        <w:tc>
          <w:tcPr>
            <w:tcW w:w="425" w:type="dxa"/>
            <w:tcBorders>
              <w:top w:val="nil"/>
              <w:left w:val="nil"/>
              <w:bottom w:val="single" w:sz="4" w:space="0" w:color="auto"/>
              <w:right w:val="single" w:sz="4" w:space="0" w:color="auto"/>
            </w:tcBorders>
            <w:shd w:val="clear" w:color="auto" w:fill="auto"/>
            <w:vAlign w:val="bottom"/>
            <w:hideMark/>
          </w:tcPr>
          <w:p w14:paraId="4557E4B3"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lastRenderedPageBreak/>
              <w:t>олардың ішінде орташа деңг</w:t>
            </w:r>
            <w:r w:rsidRPr="00796054">
              <w:rPr>
                <w:rFonts w:ascii="Times New Roman" w:eastAsia="Times New Roman" w:hAnsi="Times New Roman" w:cs="Times New Roman"/>
                <w:color w:val="000000"/>
                <w:sz w:val="16"/>
                <w:szCs w:val="16"/>
                <w:lang w:val="kk-KZ" w:eastAsia="kk-KZ"/>
              </w:rPr>
              <w:lastRenderedPageBreak/>
              <w:t>ей</w:t>
            </w:r>
          </w:p>
        </w:tc>
        <w:tc>
          <w:tcPr>
            <w:tcW w:w="567" w:type="dxa"/>
            <w:tcBorders>
              <w:top w:val="nil"/>
              <w:left w:val="nil"/>
              <w:bottom w:val="single" w:sz="4" w:space="0" w:color="auto"/>
              <w:right w:val="single" w:sz="4" w:space="0" w:color="auto"/>
            </w:tcBorders>
            <w:shd w:val="clear" w:color="auto" w:fill="auto"/>
            <w:vAlign w:val="bottom"/>
            <w:hideMark/>
          </w:tcPr>
          <w:p w14:paraId="57ED9180"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lastRenderedPageBreak/>
              <w:t>олардың ішінде   төмен деңгей</w:t>
            </w:r>
          </w:p>
        </w:tc>
        <w:tc>
          <w:tcPr>
            <w:tcW w:w="425" w:type="dxa"/>
            <w:tcBorders>
              <w:top w:val="nil"/>
              <w:left w:val="nil"/>
              <w:bottom w:val="single" w:sz="4" w:space="0" w:color="auto"/>
              <w:right w:val="single" w:sz="4" w:space="0" w:color="auto"/>
            </w:tcBorders>
            <w:shd w:val="clear" w:color="auto" w:fill="auto"/>
            <w:vAlign w:val="bottom"/>
            <w:hideMark/>
          </w:tcPr>
          <w:p w14:paraId="4FF3B99C"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олардың ішінде  жоғары деңг</w:t>
            </w:r>
            <w:r w:rsidRPr="00796054">
              <w:rPr>
                <w:rFonts w:ascii="Times New Roman" w:eastAsia="Times New Roman" w:hAnsi="Times New Roman" w:cs="Times New Roman"/>
                <w:color w:val="000000"/>
                <w:sz w:val="16"/>
                <w:szCs w:val="16"/>
                <w:lang w:val="kk-KZ" w:eastAsia="kk-KZ"/>
              </w:rPr>
              <w:lastRenderedPageBreak/>
              <w:t>ей</w:t>
            </w:r>
          </w:p>
        </w:tc>
        <w:tc>
          <w:tcPr>
            <w:tcW w:w="425" w:type="dxa"/>
            <w:tcBorders>
              <w:top w:val="nil"/>
              <w:left w:val="nil"/>
              <w:bottom w:val="single" w:sz="4" w:space="0" w:color="auto"/>
              <w:right w:val="single" w:sz="4" w:space="0" w:color="auto"/>
            </w:tcBorders>
            <w:shd w:val="clear" w:color="auto" w:fill="auto"/>
            <w:vAlign w:val="bottom"/>
            <w:hideMark/>
          </w:tcPr>
          <w:p w14:paraId="542474E8"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lastRenderedPageBreak/>
              <w:t>олардың ішінде орташа деңг</w:t>
            </w:r>
            <w:r w:rsidRPr="00796054">
              <w:rPr>
                <w:rFonts w:ascii="Times New Roman" w:eastAsia="Times New Roman" w:hAnsi="Times New Roman" w:cs="Times New Roman"/>
                <w:color w:val="000000"/>
                <w:sz w:val="16"/>
                <w:szCs w:val="16"/>
                <w:lang w:val="kk-KZ" w:eastAsia="kk-KZ"/>
              </w:rPr>
              <w:lastRenderedPageBreak/>
              <w:t>ей</w:t>
            </w:r>
          </w:p>
        </w:tc>
        <w:tc>
          <w:tcPr>
            <w:tcW w:w="426" w:type="dxa"/>
            <w:tcBorders>
              <w:top w:val="nil"/>
              <w:left w:val="nil"/>
              <w:bottom w:val="single" w:sz="4" w:space="0" w:color="auto"/>
              <w:right w:val="single" w:sz="4" w:space="0" w:color="auto"/>
            </w:tcBorders>
            <w:shd w:val="clear" w:color="auto" w:fill="auto"/>
            <w:vAlign w:val="bottom"/>
            <w:hideMark/>
          </w:tcPr>
          <w:p w14:paraId="15A5BCF4"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lastRenderedPageBreak/>
              <w:t>олардың ішінде   төмен деңг</w:t>
            </w:r>
            <w:r w:rsidRPr="00796054">
              <w:rPr>
                <w:rFonts w:ascii="Times New Roman" w:eastAsia="Times New Roman" w:hAnsi="Times New Roman" w:cs="Times New Roman"/>
                <w:color w:val="000000"/>
                <w:sz w:val="16"/>
                <w:szCs w:val="16"/>
                <w:lang w:val="kk-KZ" w:eastAsia="kk-KZ"/>
              </w:rPr>
              <w:lastRenderedPageBreak/>
              <w:t>ей</w:t>
            </w:r>
          </w:p>
        </w:tc>
        <w:tc>
          <w:tcPr>
            <w:tcW w:w="567" w:type="dxa"/>
            <w:tcBorders>
              <w:top w:val="nil"/>
              <w:left w:val="nil"/>
              <w:bottom w:val="single" w:sz="4" w:space="0" w:color="auto"/>
              <w:right w:val="single" w:sz="4" w:space="0" w:color="auto"/>
            </w:tcBorders>
            <w:shd w:val="clear" w:color="auto" w:fill="auto"/>
            <w:vAlign w:val="bottom"/>
            <w:hideMark/>
          </w:tcPr>
          <w:p w14:paraId="124E99DC"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lastRenderedPageBreak/>
              <w:t>олардың ішінде  жоғары деңгей</w:t>
            </w:r>
          </w:p>
        </w:tc>
        <w:tc>
          <w:tcPr>
            <w:tcW w:w="506" w:type="dxa"/>
            <w:tcBorders>
              <w:top w:val="nil"/>
              <w:left w:val="nil"/>
              <w:bottom w:val="single" w:sz="4" w:space="0" w:color="auto"/>
              <w:right w:val="single" w:sz="4" w:space="0" w:color="auto"/>
            </w:tcBorders>
            <w:shd w:val="clear" w:color="auto" w:fill="auto"/>
            <w:vAlign w:val="bottom"/>
            <w:hideMark/>
          </w:tcPr>
          <w:p w14:paraId="6C714FC1"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олардың ішінде орташа деңгей</w:t>
            </w:r>
          </w:p>
        </w:tc>
        <w:tc>
          <w:tcPr>
            <w:tcW w:w="425" w:type="dxa"/>
            <w:tcBorders>
              <w:top w:val="nil"/>
              <w:left w:val="nil"/>
              <w:bottom w:val="single" w:sz="4" w:space="0" w:color="auto"/>
              <w:right w:val="single" w:sz="4" w:space="0" w:color="auto"/>
            </w:tcBorders>
            <w:shd w:val="clear" w:color="auto" w:fill="auto"/>
            <w:vAlign w:val="bottom"/>
            <w:hideMark/>
          </w:tcPr>
          <w:p w14:paraId="520DA037"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олардың ішінде   төмен деңг</w:t>
            </w:r>
            <w:r w:rsidRPr="00796054">
              <w:rPr>
                <w:rFonts w:ascii="Times New Roman" w:eastAsia="Times New Roman" w:hAnsi="Times New Roman" w:cs="Times New Roman"/>
                <w:color w:val="000000"/>
                <w:sz w:val="16"/>
                <w:szCs w:val="16"/>
                <w:lang w:val="kk-KZ" w:eastAsia="kk-KZ"/>
              </w:rPr>
              <w:lastRenderedPageBreak/>
              <w:t>ей</w:t>
            </w:r>
          </w:p>
        </w:tc>
        <w:tc>
          <w:tcPr>
            <w:tcW w:w="425" w:type="dxa"/>
            <w:gridSpan w:val="2"/>
            <w:tcBorders>
              <w:top w:val="nil"/>
              <w:left w:val="nil"/>
              <w:bottom w:val="single" w:sz="4" w:space="0" w:color="auto"/>
              <w:right w:val="single" w:sz="4" w:space="0" w:color="auto"/>
            </w:tcBorders>
            <w:shd w:val="clear" w:color="auto" w:fill="auto"/>
            <w:vAlign w:val="bottom"/>
            <w:hideMark/>
          </w:tcPr>
          <w:p w14:paraId="6FC8369E"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lastRenderedPageBreak/>
              <w:t>олардың ішінде  жоғары деңг</w:t>
            </w:r>
            <w:r w:rsidRPr="00796054">
              <w:rPr>
                <w:rFonts w:ascii="Times New Roman" w:eastAsia="Times New Roman" w:hAnsi="Times New Roman" w:cs="Times New Roman"/>
                <w:color w:val="000000"/>
                <w:sz w:val="16"/>
                <w:szCs w:val="16"/>
                <w:lang w:val="kk-KZ" w:eastAsia="kk-KZ"/>
              </w:rPr>
              <w:lastRenderedPageBreak/>
              <w:t>ей</w:t>
            </w:r>
          </w:p>
        </w:tc>
        <w:tc>
          <w:tcPr>
            <w:tcW w:w="425" w:type="dxa"/>
            <w:tcBorders>
              <w:top w:val="nil"/>
              <w:left w:val="nil"/>
              <w:bottom w:val="single" w:sz="4" w:space="0" w:color="auto"/>
              <w:right w:val="single" w:sz="4" w:space="0" w:color="auto"/>
            </w:tcBorders>
            <w:shd w:val="clear" w:color="auto" w:fill="auto"/>
            <w:vAlign w:val="bottom"/>
            <w:hideMark/>
          </w:tcPr>
          <w:p w14:paraId="6EE44707"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lastRenderedPageBreak/>
              <w:t>%</w:t>
            </w:r>
          </w:p>
        </w:tc>
        <w:tc>
          <w:tcPr>
            <w:tcW w:w="426" w:type="dxa"/>
            <w:tcBorders>
              <w:top w:val="nil"/>
              <w:left w:val="nil"/>
              <w:bottom w:val="single" w:sz="4" w:space="0" w:color="auto"/>
              <w:right w:val="single" w:sz="4" w:space="0" w:color="auto"/>
            </w:tcBorders>
            <w:shd w:val="clear" w:color="auto" w:fill="auto"/>
            <w:vAlign w:val="bottom"/>
            <w:hideMark/>
          </w:tcPr>
          <w:p w14:paraId="4685CCA8"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олардың ішінде орташа деңг</w:t>
            </w:r>
            <w:r w:rsidRPr="00796054">
              <w:rPr>
                <w:rFonts w:ascii="Times New Roman" w:eastAsia="Times New Roman" w:hAnsi="Times New Roman" w:cs="Times New Roman"/>
                <w:color w:val="000000"/>
                <w:sz w:val="16"/>
                <w:szCs w:val="16"/>
                <w:lang w:val="kk-KZ" w:eastAsia="kk-KZ"/>
              </w:rPr>
              <w:lastRenderedPageBreak/>
              <w:t>ей</w:t>
            </w:r>
          </w:p>
        </w:tc>
        <w:tc>
          <w:tcPr>
            <w:tcW w:w="425" w:type="dxa"/>
            <w:tcBorders>
              <w:top w:val="nil"/>
              <w:left w:val="nil"/>
              <w:bottom w:val="single" w:sz="4" w:space="0" w:color="auto"/>
              <w:right w:val="single" w:sz="4" w:space="0" w:color="auto"/>
            </w:tcBorders>
            <w:shd w:val="clear" w:color="auto" w:fill="auto"/>
            <w:noWrap/>
            <w:vAlign w:val="bottom"/>
            <w:hideMark/>
          </w:tcPr>
          <w:p w14:paraId="16091F47" w14:textId="77777777" w:rsidR="00796054" w:rsidRPr="00796054" w:rsidRDefault="00796054" w:rsidP="00796054">
            <w:pPr>
              <w:spacing w:after="0" w:line="240" w:lineRule="auto"/>
              <w:jc w:val="center"/>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lastRenderedPageBreak/>
              <w:t>%</w:t>
            </w:r>
          </w:p>
        </w:tc>
        <w:tc>
          <w:tcPr>
            <w:tcW w:w="425" w:type="dxa"/>
            <w:tcBorders>
              <w:top w:val="nil"/>
              <w:left w:val="nil"/>
              <w:bottom w:val="single" w:sz="4" w:space="0" w:color="auto"/>
              <w:right w:val="single" w:sz="4" w:space="0" w:color="auto"/>
            </w:tcBorders>
            <w:shd w:val="clear" w:color="auto" w:fill="auto"/>
            <w:vAlign w:val="bottom"/>
            <w:hideMark/>
          </w:tcPr>
          <w:p w14:paraId="77019CE3"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олардың ішінде   төмен деңг</w:t>
            </w:r>
            <w:r w:rsidRPr="00796054">
              <w:rPr>
                <w:rFonts w:ascii="Times New Roman" w:eastAsia="Times New Roman" w:hAnsi="Times New Roman" w:cs="Times New Roman"/>
                <w:color w:val="000000"/>
                <w:sz w:val="16"/>
                <w:szCs w:val="16"/>
                <w:lang w:val="kk-KZ" w:eastAsia="kk-KZ"/>
              </w:rPr>
              <w:lastRenderedPageBreak/>
              <w:t>ей</w:t>
            </w:r>
          </w:p>
        </w:tc>
        <w:tc>
          <w:tcPr>
            <w:tcW w:w="426" w:type="dxa"/>
            <w:tcBorders>
              <w:top w:val="nil"/>
              <w:left w:val="nil"/>
              <w:bottom w:val="single" w:sz="4" w:space="0" w:color="auto"/>
              <w:right w:val="single" w:sz="4" w:space="0" w:color="auto"/>
            </w:tcBorders>
            <w:shd w:val="clear" w:color="auto" w:fill="auto"/>
            <w:vAlign w:val="bottom"/>
            <w:hideMark/>
          </w:tcPr>
          <w:p w14:paraId="13ECB637"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lastRenderedPageBreak/>
              <w:t>%</w:t>
            </w:r>
          </w:p>
        </w:tc>
      </w:tr>
      <w:tr w:rsidR="00796054" w:rsidRPr="00796054" w14:paraId="5A265510" w14:textId="77777777" w:rsidTr="00796054">
        <w:trPr>
          <w:gridAfter w:val="1"/>
          <w:wAfter w:w="72" w:type="dxa"/>
          <w:trHeight w:val="33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00BFDEA" w14:textId="77777777" w:rsidR="00796054" w:rsidRPr="00796054" w:rsidRDefault="00796054" w:rsidP="00796054">
            <w:pPr>
              <w:spacing w:after="0" w:line="240" w:lineRule="auto"/>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xml:space="preserve">Ерте жас тобы </w:t>
            </w:r>
          </w:p>
        </w:tc>
        <w:tc>
          <w:tcPr>
            <w:tcW w:w="486" w:type="dxa"/>
            <w:tcBorders>
              <w:top w:val="nil"/>
              <w:left w:val="nil"/>
              <w:bottom w:val="single" w:sz="4" w:space="0" w:color="auto"/>
              <w:right w:val="single" w:sz="4" w:space="0" w:color="auto"/>
            </w:tcBorders>
            <w:shd w:val="clear" w:color="auto" w:fill="auto"/>
            <w:noWrap/>
            <w:vAlign w:val="center"/>
            <w:hideMark/>
          </w:tcPr>
          <w:p w14:paraId="2718DFD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709" w:type="dxa"/>
            <w:tcBorders>
              <w:top w:val="nil"/>
              <w:left w:val="nil"/>
              <w:bottom w:val="single" w:sz="4" w:space="0" w:color="auto"/>
              <w:right w:val="single" w:sz="4" w:space="0" w:color="auto"/>
            </w:tcBorders>
            <w:shd w:val="clear" w:color="auto" w:fill="auto"/>
            <w:noWrap/>
            <w:vAlign w:val="center"/>
            <w:hideMark/>
          </w:tcPr>
          <w:p w14:paraId="004FE8D1"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567" w:type="dxa"/>
            <w:tcBorders>
              <w:top w:val="nil"/>
              <w:left w:val="nil"/>
              <w:bottom w:val="single" w:sz="4" w:space="0" w:color="auto"/>
              <w:right w:val="single" w:sz="4" w:space="0" w:color="auto"/>
            </w:tcBorders>
            <w:shd w:val="clear" w:color="auto" w:fill="auto"/>
            <w:noWrap/>
            <w:vAlign w:val="center"/>
            <w:hideMark/>
          </w:tcPr>
          <w:p w14:paraId="14A345C3"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center"/>
            <w:hideMark/>
          </w:tcPr>
          <w:p w14:paraId="56B80748"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center"/>
            <w:hideMark/>
          </w:tcPr>
          <w:p w14:paraId="6CFC3B43" w14:textId="77777777" w:rsidR="00796054" w:rsidRPr="00796054" w:rsidRDefault="00796054" w:rsidP="00796054">
            <w:pPr>
              <w:spacing w:after="0" w:line="240" w:lineRule="auto"/>
              <w:jc w:val="center"/>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 </w:t>
            </w:r>
          </w:p>
        </w:tc>
        <w:tc>
          <w:tcPr>
            <w:tcW w:w="567" w:type="dxa"/>
            <w:tcBorders>
              <w:top w:val="nil"/>
              <w:left w:val="nil"/>
              <w:bottom w:val="single" w:sz="4" w:space="0" w:color="auto"/>
              <w:right w:val="single" w:sz="4" w:space="0" w:color="auto"/>
            </w:tcBorders>
            <w:shd w:val="clear" w:color="auto" w:fill="auto"/>
            <w:noWrap/>
            <w:vAlign w:val="center"/>
            <w:hideMark/>
          </w:tcPr>
          <w:p w14:paraId="237A7127"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567" w:type="dxa"/>
            <w:tcBorders>
              <w:top w:val="nil"/>
              <w:left w:val="nil"/>
              <w:bottom w:val="single" w:sz="4" w:space="0" w:color="auto"/>
              <w:right w:val="single" w:sz="4" w:space="0" w:color="auto"/>
            </w:tcBorders>
            <w:shd w:val="clear" w:color="auto" w:fill="auto"/>
            <w:noWrap/>
            <w:vAlign w:val="center"/>
            <w:hideMark/>
          </w:tcPr>
          <w:p w14:paraId="2B53A9BB"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6" w:type="dxa"/>
            <w:tcBorders>
              <w:top w:val="nil"/>
              <w:left w:val="nil"/>
              <w:bottom w:val="single" w:sz="4" w:space="0" w:color="auto"/>
              <w:right w:val="single" w:sz="4" w:space="0" w:color="auto"/>
            </w:tcBorders>
            <w:shd w:val="clear" w:color="auto" w:fill="auto"/>
            <w:noWrap/>
            <w:vAlign w:val="center"/>
            <w:hideMark/>
          </w:tcPr>
          <w:p w14:paraId="43A32621"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center"/>
            <w:hideMark/>
          </w:tcPr>
          <w:p w14:paraId="64FA867E"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567" w:type="dxa"/>
            <w:tcBorders>
              <w:top w:val="nil"/>
              <w:left w:val="nil"/>
              <w:bottom w:val="single" w:sz="4" w:space="0" w:color="auto"/>
              <w:right w:val="single" w:sz="4" w:space="0" w:color="auto"/>
            </w:tcBorders>
            <w:shd w:val="clear" w:color="auto" w:fill="auto"/>
            <w:noWrap/>
            <w:vAlign w:val="center"/>
            <w:hideMark/>
          </w:tcPr>
          <w:p w14:paraId="7A068D0D"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center"/>
            <w:hideMark/>
          </w:tcPr>
          <w:p w14:paraId="685E2089"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center"/>
            <w:hideMark/>
          </w:tcPr>
          <w:p w14:paraId="7E130880"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6" w:type="dxa"/>
            <w:tcBorders>
              <w:top w:val="nil"/>
              <w:left w:val="nil"/>
              <w:bottom w:val="single" w:sz="4" w:space="0" w:color="auto"/>
              <w:right w:val="single" w:sz="4" w:space="0" w:color="auto"/>
            </w:tcBorders>
            <w:shd w:val="clear" w:color="auto" w:fill="auto"/>
            <w:noWrap/>
            <w:vAlign w:val="center"/>
            <w:hideMark/>
          </w:tcPr>
          <w:p w14:paraId="3B3A0372"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567" w:type="dxa"/>
            <w:tcBorders>
              <w:top w:val="nil"/>
              <w:left w:val="nil"/>
              <w:bottom w:val="single" w:sz="4" w:space="0" w:color="auto"/>
              <w:right w:val="single" w:sz="4" w:space="0" w:color="auto"/>
            </w:tcBorders>
            <w:shd w:val="clear" w:color="auto" w:fill="auto"/>
            <w:noWrap/>
            <w:vAlign w:val="center"/>
            <w:hideMark/>
          </w:tcPr>
          <w:p w14:paraId="3BA30A73"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506" w:type="dxa"/>
            <w:tcBorders>
              <w:top w:val="nil"/>
              <w:left w:val="nil"/>
              <w:bottom w:val="single" w:sz="4" w:space="0" w:color="auto"/>
              <w:right w:val="single" w:sz="4" w:space="0" w:color="auto"/>
            </w:tcBorders>
            <w:shd w:val="clear" w:color="auto" w:fill="auto"/>
            <w:noWrap/>
            <w:vAlign w:val="center"/>
            <w:hideMark/>
          </w:tcPr>
          <w:p w14:paraId="78D4B60A"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center"/>
            <w:hideMark/>
          </w:tcPr>
          <w:p w14:paraId="13589CCA"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4983AE4D"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0</w:t>
            </w:r>
          </w:p>
        </w:tc>
        <w:tc>
          <w:tcPr>
            <w:tcW w:w="425" w:type="dxa"/>
            <w:tcBorders>
              <w:top w:val="nil"/>
              <w:left w:val="nil"/>
              <w:bottom w:val="single" w:sz="4" w:space="0" w:color="auto"/>
              <w:right w:val="single" w:sz="4" w:space="0" w:color="auto"/>
            </w:tcBorders>
            <w:shd w:val="clear" w:color="auto" w:fill="auto"/>
            <w:noWrap/>
            <w:vAlign w:val="bottom"/>
            <w:hideMark/>
          </w:tcPr>
          <w:p w14:paraId="5BC28D4C"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0</w:t>
            </w:r>
          </w:p>
        </w:tc>
        <w:tc>
          <w:tcPr>
            <w:tcW w:w="426" w:type="dxa"/>
            <w:tcBorders>
              <w:top w:val="nil"/>
              <w:left w:val="nil"/>
              <w:bottom w:val="single" w:sz="4" w:space="0" w:color="auto"/>
              <w:right w:val="single" w:sz="4" w:space="0" w:color="auto"/>
            </w:tcBorders>
            <w:shd w:val="clear" w:color="auto" w:fill="auto"/>
            <w:noWrap/>
            <w:vAlign w:val="bottom"/>
            <w:hideMark/>
          </w:tcPr>
          <w:p w14:paraId="51B387D5"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0</w:t>
            </w:r>
          </w:p>
        </w:tc>
        <w:tc>
          <w:tcPr>
            <w:tcW w:w="425" w:type="dxa"/>
            <w:tcBorders>
              <w:top w:val="nil"/>
              <w:left w:val="nil"/>
              <w:bottom w:val="single" w:sz="4" w:space="0" w:color="auto"/>
              <w:right w:val="single" w:sz="4" w:space="0" w:color="auto"/>
            </w:tcBorders>
            <w:shd w:val="clear" w:color="auto" w:fill="auto"/>
            <w:noWrap/>
            <w:vAlign w:val="bottom"/>
            <w:hideMark/>
          </w:tcPr>
          <w:p w14:paraId="6F6ECD71"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0</w:t>
            </w:r>
          </w:p>
        </w:tc>
        <w:tc>
          <w:tcPr>
            <w:tcW w:w="425" w:type="dxa"/>
            <w:tcBorders>
              <w:top w:val="nil"/>
              <w:left w:val="nil"/>
              <w:bottom w:val="single" w:sz="4" w:space="0" w:color="auto"/>
              <w:right w:val="single" w:sz="4" w:space="0" w:color="auto"/>
            </w:tcBorders>
            <w:shd w:val="clear" w:color="auto" w:fill="auto"/>
            <w:noWrap/>
            <w:vAlign w:val="bottom"/>
            <w:hideMark/>
          </w:tcPr>
          <w:p w14:paraId="08CC6ACE" w14:textId="77777777" w:rsidR="00796054" w:rsidRPr="00796054" w:rsidRDefault="00796054" w:rsidP="00796054">
            <w:pPr>
              <w:spacing w:after="0" w:line="240" w:lineRule="auto"/>
              <w:jc w:val="center"/>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0</w:t>
            </w:r>
          </w:p>
        </w:tc>
        <w:tc>
          <w:tcPr>
            <w:tcW w:w="426" w:type="dxa"/>
            <w:tcBorders>
              <w:top w:val="nil"/>
              <w:left w:val="nil"/>
              <w:bottom w:val="single" w:sz="4" w:space="0" w:color="auto"/>
              <w:right w:val="single" w:sz="4" w:space="0" w:color="auto"/>
            </w:tcBorders>
            <w:shd w:val="clear" w:color="auto" w:fill="auto"/>
            <w:noWrap/>
            <w:vAlign w:val="bottom"/>
            <w:hideMark/>
          </w:tcPr>
          <w:p w14:paraId="252A12F7"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0</w:t>
            </w:r>
          </w:p>
        </w:tc>
      </w:tr>
      <w:tr w:rsidR="00796054" w:rsidRPr="00796054" w14:paraId="586DE289" w14:textId="77777777" w:rsidTr="00796054">
        <w:trPr>
          <w:gridAfter w:val="1"/>
          <w:wAfter w:w="72" w:type="dxa"/>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B9A1DA8" w14:textId="77777777" w:rsidR="00796054" w:rsidRPr="00796054" w:rsidRDefault="00796054" w:rsidP="00796054">
            <w:pPr>
              <w:spacing w:after="0" w:line="240" w:lineRule="auto"/>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Кіші топ</w:t>
            </w:r>
          </w:p>
        </w:tc>
        <w:tc>
          <w:tcPr>
            <w:tcW w:w="486" w:type="dxa"/>
            <w:tcBorders>
              <w:top w:val="nil"/>
              <w:left w:val="nil"/>
              <w:bottom w:val="single" w:sz="4" w:space="0" w:color="auto"/>
              <w:right w:val="single" w:sz="4" w:space="0" w:color="auto"/>
            </w:tcBorders>
            <w:shd w:val="clear" w:color="auto" w:fill="auto"/>
            <w:noWrap/>
            <w:vAlign w:val="center"/>
            <w:hideMark/>
          </w:tcPr>
          <w:p w14:paraId="32707D84"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80</w:t>
            </w:r>
          </w:p>
        </w:tc>
        <w:tc>
          <w:tcPr>
            <w:tcW w:w="709" w:type="dxa"/>
            <w:tcBorders>
              <w:top w:val="nil"/>
              <w:left w:val="nil"/>
              <w:bottom w:val="single" w:sz="4" w:space="0" w:color="auto"/>
              <w:right w:val="single" w:sz="4" w:space="0" w:color="auto"/>
            </w:tcBorders>
            <w:shd w:val="clear" w:color="auto" w:fill="auto"/>
            <w:noWrap/>
            <w:vAlign w:val="center"/>
            <w:hideMark/>
          </w:tcPr>
          <w:p w14:paraId="208BEF5F"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41</w:t>
            </w:r>
          </w:p>
        </w:tc>
        <w:tc>
          <w:tcPr>
            <w:tcW w:w="567" w:type="dxa"/>
            <w:tcBorders>
              <w:top w:val="nil"/>
              <w:left w:val="nil"/>
              <w:bottom w:val="single" w:sz="4" w:space="0" w:color="auto"/>
              <w:right w:val="single" w:sz="4" w:space="0" w:color="auto"/>
            </w:tcBorders>
            <w:shd w:val="clear" w:color="auto" w:fill="auto"/>
            <w:noWrap/>
            <w:vAlign w:val="center"/>
            <w:hideMark/>
          </w:tcPr>
          <w:p w14:paraId="336ACEC1"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23</w:t>
            </w:r>
          </w:p>
        </w:tc>
        <w:tc>
          <w:tcPr>
            <w:tcW w:w="425" w:type="dxa"/>
            <w:tcBorders>
              <w:top w:val="nil"/>
              <w:left w:val="nil"/>
              <w:bottom w:val="single" w:sz="4" w:space="0" w:color="auto"/>
              <w:right w:val="single" w:sz="4" w:space="0" w:color="auto"/>
            </w:tcBorders>
            <w:shd w:val="clear" w:color="auto" w:fill="auto"/>
            <w:noWrap/>
            <w:vAlign w:val="center"/>
            <w:hideMark/>
          </w:tcPr>
          <w:p w14:paraId="238A8148"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16</w:t>
            </w:r>
          </w:p>
        </w:tc>
        <w:tc>
          <w:tcPr>
            <w:tcW w:w="425" w:type="dxa"/>
            <w:tcBorders>
              <w:top w:val="nil"/>
              <w:left w:val="nil"/>
              <w:bottom w:val="single" w:sz="4" w:space="0" w:color="auto"/>
              <w:right w:val="single" w:sz="4" w:space="0" w:color="auto"/>
            </w:tcBorders>
            <w:shd w:val="clear" w:color="auto" w:fill="auto"/>
            <w:noWrap/>
            <w:vAlign w:val="center"/>
            <w:hideMark/>
          </w:tcPr>
          <w:p w14:paraId="138E5F5B"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45</w:t>
            </w:r>
          </w:p>
        </w:tc>
        <w:tc>
          <w:tcPr>
            <w:tcW w:w="567" w:type="dxa"/>
            <w:tcBorders>
              <w:top w:val="nil"/>
              <w:left w:val="nil"/>
              <w:bottom w:val="single" w:sz="4" w:space="0" w:color="auto"/>
              <w:right w:val="single" w:sz="4" w:space="0" w:color="auto"/>
            </w:tcBorders>
            <w:shd w:val="clear" w:color="auto" w:fill="auto"/>
            <w:noWrap/>
            <w:vAlign w:val="center"/>
            <w:hideMark/>
          </w:tcPr>
          <w:p w14:paraId="57ECE260"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22</w:t>
            </w:r>
          </w:p>
        </w:tc>
        <w:tc>
          <w:tcPr>
            <w:tcW w:w="567" w:type="dxa"/>
            <w:tcBorders>
              <w:top w:val="nil"/>
              <w:left w:val="nil"/>
              <w:bottom w:val="single" w:sz="4" w:space="0" w:color="auto"/>
              <w:right w:val="single" w:sz="4" w:space="0" w:color="auto"/>
            </w:tcBorders>
            <w:shd w:val="clear" w:color="auto" w:fill="auto"/>
            <w:noWrap/>
            <w:vAlign w:val="center"/>
            <w:hideMark/>
          </w:tcPr>
          <w:p w14:paraId="35B55F2F"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13</w:t>
            </w:r>
          </w:p>
        </w:tc>
        <w:tc>
          <w:tcPr>
            <w:tcW w:w="426" w:type="dxa"/>
            <w:tcBorders>
              <w:top w:val="nil"/>
              <w:left w:val="nil"/>
              <w:bottom w:val="single" w:sz="4" w:space="0" w:color="auto"/>
              <w:right w:val="single" w:sz="4" w:space="0" w:color="auto"/>
            </w:tcBorders>
            <w:shd w:val="clear" w:color="auto" w:fill="auto"/>
            <w:noWrap/>
            <w:vAlign w:val="center"/>
            <w:hideMark/>
          </w:tcPr>
          <w:p w14:paraId="0A114D8B"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44</w:t>
            </w:r>
          </w:p>
        </w:tc>
        <w:tc>
          <w:tcPr>
            <w:tcW w:w="425" w:type="dxa"/>
            <w:tcBorders>
              <w:top w:val="nil"/>
              <w:left w:val="nil"/>
              <w:bottom w:val="single" w:sz="4" w:space="0" w:color="auto"/>
              <w:right w:val="single" w:sz="4" w:space="0" w:color="auto"/>
            </w:tcBorders>
            <w:shd w:val="clear" w:color="auto" w:fill="auto"/>
            <w:noWrap/>
            <w:vAlign w:val="center"/>
            <w:hideMark/>
          </w:tcPr>
          <w:p w14:paraId="54D87B34"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25</w:t>
            </w:r>
          </w:p>
        </w:tc>
        <w:tc>
          <w:tcPr>
            <w:tcW w:w="567" w:type="dxa"/>
            <w:tcBorders>
              <w:top w:val="nil"/>
              <w:left w:val="nil"/>
              <w:bottom w:val="single" w:sz="4" w:space="0" w:color="auto"/>
              <w:right w:val="single" w:sz="4" w:space="0" w:color="auto"/>
            </w:tcBorders>
            <w:shd w:val="clear" w:color="auto" w:fill="auto"/>
            <w:noWrap/>
            <w:vAlign w:val="center"/>
            <w:hideMark/>
          </w:tcPr>
          <w:p w14:paraId="0FFB4C17"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11</w:t>
            </w:r>
          </w:p>
        </w:tc>
        <w:tc>
          <w:tcPr>
            <w:tcW w:w="425" w:type="dxa"/>
            <w:tcBorders>
              <w:top w:val="nil"/>
              <w:left w:val="nil"/>
              <w:bottom w:val="single" w:sz="4" w:space="0" w:color="auto"/>
              <w:right w:val="single" w:sz="4" w:space="0" w:color="auto"/>
            </w:tcBorders>
            <w:shd w:val="clear" w:color="auto" w:fill="auto"/>
            <w:noWrap/>
            <w:vAlign w:val="center"/>
            <w:hideMark/>
          </w:tcPr>
          <w:p w14:paraId="36A2CBCC"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45</w:t>
            </w:r>
          </w:p>
        </w:tc>
        <w:tc>
          <w:tcPr>
            <w:tcW w:w="425" w:type="dxa"/>
            <w:tcBorders>
              <w:top w:val="nil"/>
              <w:left w:val="nil"/>
              <w:bottom w:val="single" w:sz="4" w:space="0" w:color="auto"/>
              <w:right w:val="single" w:sz="4" w:space="0" w:color="auto"/>
            </w:tcBorders>
            <w:shd w:val="clear" w:color="auto" w:fill="auto"/>
            <w:noWrap/>
            <w:vAlign w:val="center"/>
            <w:hideMark/>
          </w:tcPr>
          <w:p w14:paraId="1E7128DA"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21</w:t>
            </w:r>
          </w:p>
        </w:tc>
        <w:tc>
          <w:tcPr>
            <w:tcW w:w="426" w:type="dxa"/>
            <w:tcBorders>
              <w:top w:val="nil"/>
              <w:left w:val="nil"/>
              <w:bottom w:val="single" w:sz="4" w:space="0" w:color="auto"/>
              <w:right w:val="single" w:sz="4" w:space="0" w:color="auto"/>
            </w:tcBorders>
            <w:shd w:val="clear" w:color="auto" w:fill="auto"/>
            <w:noWrap/>
            <w:vAlign w:val="center"/>
            <w:hideMark/>
          </w:tcPr>
          <w:p w14:paraId="76390191"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14</w:t>
            </w:r>
          </w:p>
        </w:tc>
        <w:tc>
          <w:tcPr>
            <w:tcW w:w="567" w:type="dxa"/>
            <w:tcBorders>
              <w:top w:val="nil"/>
              <w:left w:val="nil"/>
              <w:bottom w:val="single" w:sz="4" w:space="0" w:color="auto"/>
              <w:right w:val="single" w:sz="4" w:space="0" w:color="auto"/>
            </w:tcBorders>
            <w:shd w:val="clear" w:color="auto" w:fill="auto"/>
            <w:noWrap/>
            <w:vAlign w:val="center"/>
            <w:hideMark/>
          </w:tcPr>
          <w:p w14:paraId="03FE17BB"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45</w:t>
            </w:r>
          </w:p>
        </w:tc>
        <w:tc>
          <w:tcPr>
            <w:tcW w:w="506" w:type="dxa"/>
            <w:tcBorders>
              <w:top w:val="nil"/>
              <w:left w:val="nil"/>
              <w:bottom w:val="single" w:sz="4" w:space="0" w:color="auto"/>
              <w:right w:val="single" w:sz="4" w:space="0" w:color="auto"/>
            </w:tcBorders>
            <w:shd w:val="clear" w:color="auto" w:fill="auto"/>
            <w:noWrap/>
            <w:vAlign w:val="center"/>
            <w:hideMark/>
          </w:tcPr>
          <w:p w14:paraId="45E124BE"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21</w:t>
            </w:r>
          </w:p>
        </w:tc>
        <w:tc>
          <w:tcPr>
            <w:tcW w:w="425" w:type="dxa"/>
            <w:tcBorders>
              <w:top w:val="nil"/>
              <w:left w:val="nil"/>
              <w:bottom w:val="single" w:sz="4" w:space="0" w:color="auto"/>
              <w:right w:val="single" w:sz="4" w:space="0" w:color="auto"/>
            </w:tcBorders>
            <w:shd w:val="clear" w:color="auto" w:fill="auto"/>
            <w:noWrap/>
            <w:vAlign w:val="center"/>
            <w:hideMark/>
          </w:tcPr>
          <w:p w14:paraId="694B759F"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14</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0EEC447C"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44</w:t>
            </w:r>
          </w:p>
        </w:tc>
        <w:tc>
          <w:tcPr>
            <w:tcW w:w="425" w:type="dxa"/>
            <w:tcBorders>
              <w:top w:val="nil"/>
              <w:left w:val="nil"/>
              <w:bottom w:val="single" w:sz="4" w:space="0" w:color="auto"/>
              <w:right w:val="single" w:sz="4" w:space="0" w:color="auto"/>
            </w:tcBorders>
            <w:shd w:val="clear" w:color="auto" w:fill="auto"/>
            <w:noWrap/>
            <w:vAlign w:val="bottom"/>
            <w:hideMark/>
          </w:tcPr>
          <w:p w14:paraId="190BF5DB"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55</w:t>
            </w:r>
          </w:p>
        </w:tc>
        <w:tc>
          <w:tcPr>
            <w:tcW w:w="426" w:type="dxa"/>
            <w:tcBorders>
              <w:top w:val="nil"/>
              <w:left w:val="nil"/>
              <w:bottom w:val="single" w:sz="4" w:space="0" w:color="auto"/>
              <w:right w:val="single" w:sz="4" w:space="0" w:color="auto"/>
            </w:tcBorders>
            <w:shd w:val="clear" w:color="auto" w:fill="auto"/>
            <w:noWrap/>
            <w:vAlign w:val="bottom"/>
            <w:hideMark/>
          </w:tcPr>
          <w:p w14:paraId="7AE39DDC"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23</w:t>
            </w:r>
          </w:p>
        </w:tc>
        <w:tc>
          <w:tcPr>
            <w:tcW w:w="425" w:type="dxa"/>
            <w:tcBorders>
              <w:top w:val="nil"/>
              <w:left w:val="nil"/>
              <w:bottom w:val="single" w:sz="4" w:space="0" w:color="auto"/>
              <w:right w:val="single" w:sz="4" w:space="0" w:color="auto"/>
            </w:tcBorders>
            <w:shd w:val="clear" w:color="auto" w:fill="auto"/>
            <w:noWrap/>
            <w:vAlign w:val="bottom"/>
            <w:hideMark/>
          </w:tcPr>
          <w:p w14:paraId="092BEFD2"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29</w:t>
            </w:r>
          </w:p>
        </w:tc>
        <w:tc>
          <w:tcPr>
            <w:tcW w:w="425" w:type="dxa"/>
            <w:tcBorders>
              <w:top w:val="nil"/>
              <w:left w:val="nil"/>
              <w:bottom w:val="single" w:sz="4" w:space="0" w:color="auto"/>
              <w:right w:val="single" w:sz="4" w:space="0" w:color="auto"/>
            </w:tcBorders>
            <w:shd w:val="clear" w:color="auto" w:fill="auto"/>
            <w:noWrap/>
            <w:vAlign w:val="bottom"/>
            <w:hideMark/>
          </w:tcPr>
          <w:p w14:paraId="759BF82B" w14:textId="77777777" w:rsidR="00796054" w:rsidRPr="00796054" w:rsidRDefault="00796054" w:rsidP="00796054">
            <w:pPr>
              <w:spacing w:after="0" w:line="240" w:lineRule="auto"/>
              <w:jc w:val="center"/>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13</w:t>
            </w:r>
          </w:p>
        </w:tc>
        <w:tc>
          <w:tcPr>
            <w:tcW w:w="426" w:type="dxa"/>
            <w:tcBorders>
              <w:top w:val="nil"/>
              <w:left w:val="nil"/>
              <w:bottom w:val="single" w:sz="4" w:space="0" w:color="auto"/>
              <w:right w:val="single" w:sz="4" w:space="0" w:color="auto"/>
            </w:tcBorders>
            <w:shd w:val="clear" w:color="auto" w:fill="auto"/>
            <w:noWrap/>
            <w:vAlign w:val="bottom"/>
            <w:hideMark/>
          </w:tcPr>
          <w:p w14:paraId="7B8C8241"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16</w:t>
            </w:r>
          </w:p>
        </w:tc>
      </w:tr>
      <w:tr w:rsidR="00796054" w:rsidRPr="00796054" w14:paraId="40D92DB2" w14:textId="77777777" w:rsidTr="00796054">
        <w:trPr>
          <w:gridAfter w:val="1"/>
          <w:wAfter w:w="72" w:type="dxa"/>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A988368" w14:textId="77777777" w:rsidR="00796054" w:rsidRPr="00796054" w:rsidRDefault="00796054" w:rsidP="00796054">
            <w:pPr>
              <w:spacing w:after="0" w:line="240" w:lineRule="auto"/>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Ортаңғы топ</w:t>
            </w:r>
          </w:p>
        </w:tc>
        <w:tc>
          <w:tcPr>
            <w:tcW w:w="486" w:type="dxa"/>
            <w:tcBorders>
              <w:top w:val="nil"/>
              <w:left w:val="nil"/>
              <w:bottom w:val="single" w:sz="4" w:space="0" w:color="auto"/>
              <w:right w:val="single" w:sz="4" w:space="0" w:color="auto"/>
            </w:tcBorders>
            <w:shd w:val="clear" w:color="auto" w:fill="auto"/>
            <w:noWrap/>
            <w:vAlign w:val="center"/>
            <w:hideMark/>
          </w:tcPr>
          <w:p w14:paraId="17F5D3E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95</w:t>
            </w:r>
          </w:p>
        </w:tc>
        <w:tc>
          <w:tcPr>
            <w:tcW w:w="709" w:type="dxa"/>
            <w:tcBorders>
              <w:top w:val="nil"/>
              <w:left w:val="nil"/>
              <w:bottom w:val="single" w:sz="4" w:space="0" w:color="auto"/>
              <w:right w:val="single" w:sz="4" w:space="0" w:color="auto"/>
            </w:tcBorders>
            <w:shd w:val="clear" w:color="auto" w:fill="auto"/>
            <w:noWrap/>
            <w:vAlign w:val="center"/>
            <w:hideMark/>
          </w:tcPr>
          <w:p w14:paraId="4CCECAFD"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50</w:t>
            </w:r>
          </w:p>
        </w:tc>
        <w:tc>
          <w:tcPr>
            <w:tcW w:w="567" w:type="dxa"/>
            <w:tcBorders>
              <w:top w:val="nil"/>
              <w:left w:val="nil"/>
              <w:bottom w:val="single" w:sz="4" w:space="0" w:color="auto"/>
              <w:right w:val="single" w:sz="4" w:space="0" w:color="auto"/>
            </w:tcBorders>
            <w:shd w:val="clear" w:color="auto" w:fill="auto"/>
            <w:noWrap/>
            <w:vAlign w:val="center"/>
            <w:hideMark/>
          </w:tcPr>
          <w:p w14:paraId="344E1ABC"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35</w:t>
            </w:r>
          </w:p>
        </w:tc>
        <w:tc>
          <w:tcPr>
            <w:tcW w:w="425" w:type="dxa"/>
            <w:tcBorders>
              <w:top w:val="nil"/>
              <w:left w:val="nil"/>
              <w:bottom w:val="single" w:sz="4" w:space="0" w:color="auto"/>
              <w:right w:val="single" w:sz="4" w:space="0" w:color="auto"/>
            </w:tcBorders>
            <w:shd w:val="clear" w:color="auto" w:fill="auto"/>
            <w:noWrap/>
            <w:vAlign w:val="center"/>
            <w:hideMark/>
          </w:tcPr>
          <w:p w14:paraId="33647B6F"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10</w:t>
            </w:r>
          </w:p>
        </w:tc>
        <w:tc>
          <w:tcPr>
            <w:tcW w:w="425" w:type="dxa"/>
            <w:tcBorders>
              <w:top w:val="nil"/>
              <w:left w:val="nil"/>
              <w:bottom w:val="single" w:sz="4" w:space="0" w:color="auto"/>
              <w:right w:val="single" w:sz="4" w:space="0" w:color="auto"/>
            </w:tcBorders>
            <w:shd w:val="clear" w:color="auto" w:fill="auto"/>
            <w:noWrap/>
            <w:vAlign w:val="center"/>
            <w:hideMark/>
          </w:tcPr>
          <w:p w14:paraId="30E022B3"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42</w:t>
            </w:r>
          </w:p>
        </w:tc>
        <w:tc>
          <w:tcPr>
            <w:tcW w:w="567" w:type="dxa"/>
            <w:tcBorders>
              <w:top w:val="nil"/>
              <w:left w:val="nil"/>
              <w:bottom w:val="single" w:sz="4" w:space="0" w:color="auto"/>
              <w:right w:val="single" w:sz="4" w:space="0" w:color="auto"/>
            </w:tcBorders>
            <w:shd w:val="clear" w:color="auto" w:fill="auto"/>
            <w:noWrap/>
            <w:vAlign w:val="center"/>
            <w:hideMark/>
          </w:tcPr>
          <w:p w14:paraId="219FEA8C"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41</w:t>
            </w:r>
          </w:p>
        </w:tc>
        <w:tc>
          <w:tcPr>
            <w:tcW w:w="567" w:type="dxa"/>
            <w:tcBorders>
              <w:top w:val="nil"/>
              <w:left w:val="nil"/>
              <w:bottom w:val="single" w:sz="4" w:space="0" w:color="auto"/>
              <w:right w:val="single" w:sz="4" w:space="0" w:color="auto"/>
            </w:tcBorders>
            <w:shd w:val="clear" w:color="auto" w:fill="auto"/>
            <w:noWrap/>
            <w:vAlign w:val="center"/>
            <w:hideMark/>
          </w:tcPr>
          <w:p w14:paraId="0EF5B535"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12</w:t>
            </w:r>
          </w:p>
        </w:tc>
        <w:tc>
          <w:tcPr>
            <w:tcW w:w="426" w:type="dxa"/>
            <w:tcBorders>
              <w:top w:val="nil"/>
              <w:left w:val="nil"/>
              <w:bottom w:val="single" w:sz="4" w:space="0" w:color="auto"/>
              <w:right w:val="single" w:sz="4" w:space="0" w:color="auto"/>
            </w:tcBorders>
            <w:shd w:val="clear" w:color="auto" w:fill="auto"/>
            <w:noWrap/>
            <w:vAlign w:val="center"/>
            <w:hideMark/>
          </w:tcPr>
          <w:p w14:paraId="03357C83"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45</w:t>
            </w:r>
          </w:p>
        </w:tc>
        <w:tc>
          <w:tcPr>
            <w:tcW w:w="425" w:type="dxa"/>
            <w:tcBorders>
              <w:top w:val="nil"/>
              <w:left w:val="nil"/>
              <w:bottom w:val="single" w:sz="4" w:space="0" w:color="auto"/>
              <w:right w:val="single" w:sz="4" w:space="0" w:color="auto"/>
            </w:tcBorders>
            <w:shd w:val="clear" w:color="auto" w:fill="auto"/>
            <w:noWrap/>
            <w:vAlign w:val="center"/>
            <w:hideMark/>
          </w:tcPr>
          <w:p w14:paraId="35F6614B"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40</w:t>
            </w:r>
          </w:p>
        </w:tc>
        <w:tc>
          <w:tcPr>
            <w:tcW w:w="567" w:type="dxa"/>
            <w:tcBorders>
              <w:top w:val="nil"/>
              <w:left w:val="nil"/>
              <w:bottom w:val="single" w:sz="4" w:space="0" w:color="auto"/>
              <w:right w:val="single" w:sz="4" w:space="0" w:color="auto"/>
            </w:tcBorders>
            <w:shd w:val="clear" w:color="auto" w:fill="auto"/>
            <w:noWrap/>
            <w:vAlign w:val="center"/>
            <w:hideMark/>
          </w:tcPr>
          <w:p w14:paraId="47FF3A7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10</w:t>
            </w:r>
          </w:p>
        </w:tc>
        <w:tc>
          <w:tcPr>
            <w:tcW w:w="425" w:type="dxa"/>
            <w:tcBorders>
              <w:top w:val="nil"/>
              <w:left w:val="nil"/>
              <w:bottom w:val="single" w:sz="4" w:space="0" w:color="auto"/>
              <w:right w:val="single" w:sz="4" w:space="0" w:color="auto"/>
            </w:tcBorders>
            <w:shd w:val="clear" w:color="auto" w:fill="auto"/>
            <w:noWrap/>
            <w:vAlign w:val="center"/>
            <w:hideMark/>
          </w:tcPr>
          <w:p w14:paraId="2572A4E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52</w:t>
            </w:r>
          </w:p>
        </w:tc>
        <w:tc>
          <w:tcPr>
            <w:tcW w:w="425" w:type="dxa"/>
            <w:tcBorders>
              <w:top w:val="nil"/>
              <w:left w:val="nil"/>
              <w:bottom w:val="single" w:sz="4" w:space="0" w:color="auto"/>
              <w:right w:val="single" w:sz="4" w:space="0" w:color="auto"/>
            </w:tcBorders>
            <w:shd w:val="clear" w:color="auto" w:fill="auto"/>
            <w:noWrap/>
            <w:vAlign w:val="center"/>
            <w:hideMark/>
          </w:tcPr>
          <w:p w14:paraId="3A2CD1D7"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35</w:t>
            </w:r>
          </w:p>
        </w:tc>
        <w:tc>
          <w:tcPr>
            <w:tcW w:w="426" w:type="dxa"/>
            <w:tcBorders>
              <w:top w:val="nil"/>
              <w:left w:val="nil"/>
              <w:bottom w:val="single" w:sz="4" w:space="0" w:color="auto"/>
              <w:right w:val="single" w:sz="4" w:space="0" w:color="auto"/>
            </w:tcBorders>
            <w:shd w:val="clear" w:color="auto" w:fill="auto"/>
            <w:noWrap/>
            <w:vAlign w:val="center"/>
            <w:hideMark/>
          </w:tcPr>
          <w:p w14:paraId="647AE71E"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8</w:t>
            </w:r>
          </w:p>
        </w:tc>
        <w:tc>
          <w:tcPr>
            <w:tcW w:w="567" w:type="dxa"/>
            <w:tcBorders>
              <w:top w:val="nil"/>
              <w:left w:val="nil"/>
              <w:bottom w:val="single" w:sz="4" w:space="0" w:color="auto"/>
              <w:right w:val="single" w:sz="4" w:space="0" w:color="auto"/>
            </w:tcBorders>
            <w:shd w:val="clear" w:color="auto" w:fill="auto"/>
            <w:noWrap/>
            <w:vAlign w:val="center"/>
            <w:hideMark/>
          </w:tcPr>
          <w:p w14:paraId="5A0144B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52</w:t>
            </w:r>
          </w:p>
        </w:tc>
        <w:tc>
          <w:tcPr>
            <w:tcW w:w="506" w:type="dxa"/>
            <w:tcBorders>
              <w:top w:val="nil"/>
              <w:left w:val="nil"/>
              <w:bottom w:val="single" w:sz="4" w:space="0" w:color="auto"/>
              <w:right w:val="single" w:sz="4" w:space="0" w:color="auto"/>
            </w:tcBorders>
            <w:shd w:val="clear" w:color="auto" w:fill="auto"/>
            <w:noWrap/>
            <w:vAlign w:val="center"/>
            <w:hideMark/>
          </w:tcPr>
          <w:p w14:paraId="7DB5D9A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34</w:t>
            </w:r>
          </w:p>
        </w:tc>
        <w:tc>
          <w:tcPr>
            <w:tcW w:w="425" w:type="dxa"/>
            <w:tcBorders>
              <w:top w:val="nil"/>
              <w:left w:val="nil"/>
              <w:bottom w:val="single" w:sz="4" w:space="0" w:color="auto"/>
              <w:right w:val="single" w:sz="4" w:space="0" w:color="auto"/>
            </w:tcBorders>
            <w:shd w:val="clear" w:color="auto" w:fill="auto"/>
            <w:noWrap/>
            <w:vAlign w:val="center"/>
            <w:hideMark/>
          </w:tcPr>
          <w:p w14:paraId="446BA5D9"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9</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0C64913"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49</w:t>
            </w:r>
          </w:p>
        </w:tc>
        <w:tc>
          <w:tcPr>
            <w:tcW w:w="425" w:type="dxa"/>
            <w:tcBorders>
              <w:top w:val="nil"/>
              <w:left w:val="nil"/>
              <w:bottom w:val="single" w:sz="4" w:space="0" w:color="auto"/>
              <w:right w:val="single" w:sz="4" w:space="0" w:color="auto"/>
            </w:tcBorders>
            <w:shd w:val="clear" w:color="auto" w:fill="auto"/>
            <w:noWrap/>
            <w:vAlign w:val="bottom"/>
            <w:hideMark/>
          </w:tcPr>
          <w:p w14:paraId="01EE568B"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51</w:t>
            </w:r>
          </w:p>
        </w:tc>
        <w:tc>
          <w:tcPr>
            <w:tcW w:w="426" w:type="dxa"/>
            <w:tcBorders>
              <w:top w:val="nil"/>
              <w:left w:val="nil"/>
              <w:bottom w:val="single" w:sz="4" w:space="0" w:color="auto"/>
              <w:right w:val="single" w:sz="4" w:space="0" w:color="auto"/>
            </w:tcBorders>
            <w:shd w:val="clear" w:color="auto" w:fill="auto"/>
            <w:noWrap/>
            <w:vAlign w:val="bottom"/>
            <w:hideMark/>
          </w:tcPr>
          <w:p w14:paraId="2F7AB0B2"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37</w:t>
            </w:r>
          </w:p>
        </w:tc>
        <w:tc>
          <w:tcPr>
            <w:tcW w:w="425" w:type="dxa"/>
            <w:tcBorders>
              <w:top w:val="nil"/>
              <w:left w:val="nil"/>
              <w:bottom w:val="single" w:sz="4" w:space="0" w:color="auto"/>
              <w:right w:val="single" w:sz="4" w:space="0" w:color="auto"/>
            </w:tcBorders>
            <w:shd w:val="clear" w:color="auto" w:fill="auto"/>
            <w:noWrap/>
            <w:vAlign w:val="bottom"/>
            <w:hideMark/>
          </w:tcPr>
          <w:p w14:paraId="10D957DD"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39</w:t>
            </w:r>
          </w:p>
        </w:tc>
        <w:tc>
          <w:tcPr>
            <w:tcW w:w="425" w:type="dxa"/>
            <w:tcBorders>
              <w:top w:val="nil"/>
              <w:left w:val="nil"/>
              <w:bottom w:val="single" w:sz="4" w:space="0" w:color="auto"/>
              <w:right w:val="single" w:sz="4" w:space="0" w:color="auto"/>
            </w:tcBorders>
            <w:shd w:val="clear" w:color="auto" w:fill="auto"/>
            <w:noWrap/>
            <w:vAlign w:val="bottom"/>
            <w:hideMark/>
          </w:tcPr>
          <w:p w14:paraId="7D0C706E" w14:textId="77777777" w:rsidR="00796054" w:rsidRPr="00796054" w:rsidRDefault="00796054" w:rsidP="00796054">
            <w:pPr>
              <w:spacing w:after="0" w:line="240" w:lineRule="auto"/>
              <w:jc w:val="center"/>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9</w:t>
            </w:r>
          </w:p>
        </w:tc>
        <w:tc>
          <w:tcPr>
            <w:tcW w:w="426" w:type="dxa"/>
            <w:tcBorders>
              <w:top w:val="nil"/>
              <w:left w:val="nil"/>
              <w:bottom w:val="single" w:sz="4" w:space="0" w:color="auto"/>
              <w:right w:val="single" w:sz="4" w:space="0" w:color="auto"/>
            </w:tcBorders>
            <w:shd w:val="clear" w:color="auto" w:fill="auto"/>
            <w:noWrap/>
            <w:vAlign w:val="bottom"/>
            <w:hideMark/>
          </w:tcPr>
          <w:p w14:paraId="6142202C"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11</w:t>
            </w:r>
          </w:p>
        </w:tc>
      </w:tr>
      <w:tr w:rsidR="00796054" w:rsidRPr="00796054" w14:paraId="44156957" w14:textId="77777777" w:rsidTr="00796054">
        <w:trPr>
          <w:gridAfter w:val="1"/>
          <w:wAfter w:w="72" w:type="dxa"/>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6BAED37" w14:textId="77777777" w:rsidR="00796054" w:rsidRPr="00796054" w:rsidRDefault="00796054" w:rsidP="00796054">
            <w:pPr>
              <w:spacing w:after="0" w:line="240" w:lineRule="auto"/>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Ересек топ</w:t>
            </w:r>
          </w:p>
        </w:tc>
        <w:tc>
          <w:tcPr>
            <w:tcW w:w="486" w:type="dxa"/>
            <w:tcBorders>
              <w:top w:val="nil"/>
              <w:left w:val="nil"/>
              <w:bottom w:val="single" w:sz="4" w:space="0" w:color="auto"/>
              <w:right w:val="single" w:sz="4" w:space="0" w:color="auto"/>
            </w:tcBorders>
            <w:shd w:val="clear" w:color="auto" w:fill="auto"/>
            <w:noWrap/>
            <w:vAlign w:val="center"/>
            <w:hideMark/>
          </w:tcPr>
          <w:p w14:paraId="2C2B31DF"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50</w:t>
            </w:r>
          </w:p>
        </w:tc>
        <w:tc>
          <w:tcPr>
            <w:tcW w:w="709" w:type="dxa"/>
            <w:tcBorders>
              <w:top w:val="nil"/>
              <w:left w:val="nil"/>
              <w:bottom w:val="single" w:sz="4" w:space="0" w:color="auto"/>
              <w:right w:val="single" w:sz="4" w:space="0" w:color="auto"/>
            </w:tcBorders>
            <w:shd w:val="clear" w:color="auto" w:fill="auto"/>
            <w:noWrap/>
            <w:vAlign w:val="center"/>
            <w:hideMark/>
          </w:tcPr>
          <w:p w14:paraId="1024F827"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27</w:t>
            </w:r>
          </w:p>
        </w:tc>
        <w:tc>
          <w:tcPr>
            <w:tcW w:w="567" w:type="dxa"/>
            <w:tcBorders>
              <w:top w:val="nil"/>
              <w:left w:val="nil"/>
              <w:bottom w:val="single" w:sz="4" w:space="0" w:color="auto"/>
              <w:right w:val="single" w:sz="4" w:space="0" w:color="auto"/>
            </w:tcBorders>
            <w:shd w:val="clear" w:color="auto" w:fill="auto"/>
            <w:noWrap/>
            <w:vAlign w:val="center"/>
            <w:hideMark/>
          </w:tcPr>
          <w:p w14:paraId="7550B639"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17</w:t>
            </w:r>
          </w:p>
        </w:tc>
        <w:tc>
          <w:tcPr>
            <w:tcW w:w="425" w:type="dxa"/>
            <w:tcBorders>
              <w:top w:val="nil"/>
              <w:left w:val="nil"/>
              <w:bottom w:val="single" w:sz="4" w:space="0" w:color="auto"/>
              <w:right w:val="single" w:sz="4" w:space="0" w:color="auto"/>
            </w:tcBorders>
            <w:shd w:val="clear" w:color="auto" w:fill="auto"/>
            <w:noWrap/>
            <w:vAlign w:val="center"/>
            <w:hideMark/>
          </w:tcPr>
          <w:p w14:paraId="346BA28B"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6</w:t>
            </w:r>
          </w:p>
        </w:tc>
        <w:tc>
          <w:tcPr>
            <w:tcW w:w="425" w:type="dxa"/>
            <w:tcBorders>
              <w:top w:val="nil"/>
              <w:left w:val="nil"/>
              <w:bottom w:val="single" w:sz="4" w:space="0" w:color="auto"/>
              <w:right w:val="single" w:sz="4" w:space="0" w:color="auto"/>
            </w:tcBorders>
            <w:shd w:val="clear" w:color="auto" w:fill="auto"/>
            <w:noWrap/>
            <w:vAlign w:val="center"/>
            <w:hideMark/>
          </w:tcPr>
          <w:p w14:paraId="20476F7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23</w:t>
            </w:r>
          </w:p>
        </w:tc>
        <w:tc>
          <w:tcPr>
            <w:tcW w:w="567" w:type="dxa"/>
            <w:tcBorders>
              <w:top w:val="nil"/>
              <w:left w:val="nil"/>
              <w:bottom w:val="single" w:sz="4" w:space="0" w:color="auto"/>
              <w:right w:val="single" w:sz="4" w:space="0" w:color="auto"/>
            </w:tcBorders>
            <w:shd w:val="clear" w:color="auto" w:fill="auto"/>
            <w:noWrap/>
            <w:vAlign w:val="center"/>
            <w:hideMark/>
          </w:tcPr>
          <w:p w14:paraId="6F8BC7D9"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23</w:t>
            </w:r>
          </w:p>
        </w:tc>
        <w:tc>
          <w:tcPr>
            <w:tcW w:w="567" w:type="dxa"/>
            <w:tcBorders>
              <w:top w:val="nil"/>
              <w:left w:val="nil"/>
              <w:bottom w:val="single" w:sz="4" w:space="0" w:color="auto"/>
              <w:right w:val="single" w:sz="4" w:space="0" w:color="auto"/>
            </w:tcBorders>
            <w:shd w:val="clear" w:color="auto" w:fill="auto"/>
            <w:noWrap/>
            <w:vAlign w:val="center"/>
            <w:hideMark/>
          </w:tcPr>
          <w:p w14:paraId="607EC2B2"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w:t>
            </w:r>
          </w:p>
        </w:tc>
        <w:tc>
          <w:tcPr>
            <w:tcW w:w="426" w:type="dxa"/>
            <w:tcBorders>
              <w:top w:val="nil"/>
              <w:left w:val="nil"/>
              <w:bottom w:val="single" w:sz="4" w:space="0" w:color="auto"/>
              <w:right w:val="single" w:sz="4" w:space="0" w:color="auto"/>
            </w:tcBorders>
            <w:shd w:val="clear" w:color="auto" w:fill="auto"/>
            <w:noWrap/>
            <w:vAlign w:val="center"/>
            <w:hideMark/>
          </w:tcPr>
          <w:p w14:paraId="7A001208"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27</w:t>
            </w:r>
          </w:p>
        </w:tc>
        <w:tc>
          <w:tcPr>
            <w:tcW w:w="425" w:type="dxa"/>
            <w:tcBorders>
              <w:top w:val="nil"/>
              <w:left w:val="nil"/>
              <w:bottom w:val="single" w:sz="4" w:space="0" w:color="auto"/>
              <w:right w:val="single" w:sz="4" w:space="0" w:color="auto"/>
            </w:tcBorders>
            <w:shd w:val="clear" w:color="auto" w:fill="auto"/>
            <w:noWrap/>
            <w:vAlign w:val="center"/>
            <w:hideMark/>
          </w:tcPr>
          <w:p w14:paraId="6FC0C845"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18</w:t>
            </w:r>
          </w:p>
        </w:tc>
        <w:tc>
          <w:tcPr>
            <w:tcW w:w="567" w:type="dxa"/>
            <w:tcBorders>
              <w:top w:val="nil"/>
              <w:left w:val="nil"/>
              <w:bottom w:val="single" w:sz="4" w:space="0" w:color="auto"/>
              <w:right w:val="single" w:sz="4" w:space="0" w:color="auto"/>
            </w:tcBorders>
            <w:shd w:val="clear" w:color="auto" w:fill="auto"/>
            <w:noWrap/>
            <w:vAlign w:val="center"/>
            <w:hideMark/>
          </w:tcPr>
          <w:p w14:paraId="51CFF993"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w:t>
            </w:r>
          </w:p>
        </w:tc>
        <w:tc>
          <w:tcPr>
            <w:tcW w:w="425" w:type="dxa"/>
            <w:tcBorders>
              <w:top w:val="nil"/>
              <w:left w:val="nil"/>
              <w:bottom w:val="single" w:sz="4" w:space="0" w:color="auto"/>
              <w:right w:val="single" w:sz="4" w:space="0" w:color="auto"/>
            </w:tcBorders>
            <w:shd w:val="clear" w:color="auto" w:fill="auto"/>
            <w:noWrap/>
            <w:vAlign w:val="center"/>
            <w:hideMark/>
          </w:tcPr>
          <w:p w14:paraId="32A655A5"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29</w:t>
            </w:r>
          </w:p>
        </w:tc>
        <w:tc>
          <w:tcPr>
            <w:tcW w:w="425" w:type="dxa"/>
            <w:tcBorders>
              <w:top w:val="nil"/>
              <w:left w:val="nil"/>
              <w:bottom w:val="single" w:sz="4" w:space="0" w:color="auto"/>
              <w:right w:val="single" w:sz="4" w:space="0" w:color="auto"/>
            </w:tcBorders>
            <w:shd w:val="clear" w:color="auto" w:fill="auto"/>
            <w:noWrap/>
            <w:vAlign w:val="center"/>
            <w:hideMark/>
          </w:tcPr>
          <w:p w14:paraId="32305B3B"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17</w:t>
            </w:r>
          </w:p>
        </w:tc>
        <w:tc>
          <w:tcPr>
            <w:tcW w:w="426" w:type="dxa"/>
            <w:tcBorders>
              <w:top w:val="nil"/>
              <w:left w:val="nil"/>
              <w:bottom w:val="single" w:sz="4" w:space="0" w:color="auto"/>
              <w:right w:val="single" w:sz="4" w:space="0" w:color="auto"/>
            </w:tcBorders>
            <w:shd w:val="clear" w:color="auto" w:fill="auto"/>
            <w:noWrap/>
            <w:vAlign w:val="center"/>
            <w:hideMark/>
          </w:tcPr>
          <w:p w14:paraId="0428BA6F"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4</w:t>
            </w:r>
          </w:p>
        </w:tc>
        <w:tc>
          <w:tcPr>
            <w:tcW w:w="567" w:type="dxa"/>
            <w:tcBorders>
              <w:top w:val="nil"/>
              <w:left w:val="nil"/>
              <w:bottom w:val="single" w:sz="4" w:space="0" w:color="auto"/>
              <w:right w:val="single" w:sz="4" w:space="0" w:color="auto"/>
            </w:tcBorders>
            <w:shd w:val="clear" w:color="auto" w:fill="auto"/>
            <w:noWrap/>
            <w:vAlign w:val="center"/>
            <w:hideMark/>
          </w:tcPr>
          <w:p w14:paraId="2984D931"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29</w:t>
            </w:r>
          </w:p>
        </w:tc>
        <w:tc>
          <w:tcPr>
            <w:tcW w:w="506" w:type="dxa"/>
            <w:tcBorders>
              <w:top w:val="nil"/>
              <w:left w:val="nil"/>
              <w:bottom w:val="single" w:sz="4" w:space="0" w:color="auto"/>
              <w:right w:val="single" w:sz="4" w:space="0" w:color="auto"/>
            </w:tcBorders>
            <w:shd w:val="clear" w:color="auto" w:fill="auto"/>
            <w:noWrap/>
            <w:vAlign w:val="center"/>
            <w:hideMark/>
          </w:tcPr>
          <w:p w14:paraId="688CEE5C"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15</w:t>
            </w:r>
          </w:p>
        </w:tc>
        <w:tc>
          <w:tcPr>
            <w:tcW w:w="425" w:type="dxa"/>
            <w:tcBorders>
              <w:top w:val="nil"/>
              <w:left w:val="nil"/>
              <w:bottom w:val="single" w:sz="4" w:space="0" w:color="auto"/>
              <w:right w:val="single" w:sz="4" w:space="0" w:color="auto"/>
            </w:tcBorders>
            <w:shd w:val="clear" w:color="auto" w:fill="auto"/>
            <w:noWrap/>
            <w:vAlign w:val="center"/>
            <w:hideMark/>
          </w:tcPr>
          <w:p w14:paraId="01A13D28"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6</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21B3D311"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27</w:t>
            </w:r>
          </w:p>
        </w:tc>
        <w:tc>
          <w:tcPr>
            <w:tcW w:w="425" w:type="dxa"/>
            <w:tcBorders>
              <w:top w:val="nil"/>
              <w:left w:val="nil"/>
              <w:bottom w:val="single" w:sz="4" w:space="0" w:color="auto"/>
              <w:right w:val="single" w:sz="4" w:space="0" w:color="auto"/>
            </w:tcBorders>
            <w:shd w:val="clear" w:color="auto" w:fill="auto"/>
            <w:noWrap/>
            <w:vAlign w:val="bottom"/>
            <w:hideMark/>
          </w:tcPr>
          <w:p w14:paraId="0AB4FB1D"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54</w:t>
            </w:r>
          </w:p>
        </w:tc>
        <w:tc>
          <w:tcPr>
            <w:tcW w:w="426" w:type="dxa"/>
            <w:tcBorders>
              <w:top w:val="nil"/>
              <w:left w:val="nil"/>
              <w:bottom w:val="single" w:sz="4" w:space="0" w:color="auto"/>
              <w:right w:val="single" w:sz="4" w:space="0" w:color="auto"/>
            </w:tcBorders>
            <w:shd w:val="clear" w:color="auto" w:fill="auto"/>
            <w:noWrap/>
            <w:vAlign w:val="bottom"/>
            <w:hideMark/>
          </w:tcPr>
          <w:p w14:paraId="5C122E89"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18</w:t>
            </w:r>
          </w:p>
        </w:tc>
        <w:tc>
          <w:tcPr>
            <w:tcW w:w="425" w:type="dxa"/>
            <w:tcBorders>
              <w:top w:val="nil"/>
              <w:left w:val="nil"/>
              <w:bottom w:val="single" w:sz="4" w:space="0" w:color="auto"/>
              <w:right w:val="single" w:sz="4" w:space="0" w:color="auto"/>
            </w:tcBorders>
            <w:shd w:val="clear" w:color="auto" w:fill="auto"/>
            <w:noWrap/>
            <w:vAlign w:val="bottom"/>
            <w:hideMark/>
          </w:tcPr>
          <w:p w14:paraId="4090194B"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36</w:t>
            </w:r>
          </w:p>
        </w:tc>
        <w:tc>
          <w:tcPr>
            <w:tcW w:w="425" w:type="dxa"/>
            <w:tcBorders>
              <w:top w:val="nil"/>
              <w:left w:val="nil"/>
              <w:bottom w:val="single" w:sz="4" w:space="0" w:color="auto"/>
              <w:right w:val="single" w:sz="4" w:space="0" w:color="auto"/>
            </w:tcBorders>
            <w:shd w:val="clear" w:color="auto" w:fill="auto"/>
            <w:noWrap/>
            <w:vAlign w:val="bottom"/>
            <w:hideMark/>
          </w:tcPr>
          <w:p w14:paraId="73273A65" w14:textId="77777777" w:rsidR="00796054" w:rsidRPr="00796054" w:rsidRDefault="00796054" w:rsidP="00796054">
            <w:pPr>
              <w:spacing w:after="0" w:line="240" w:lineRule="auto"/>
              <w:jc w:val="center"/>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5</w:t>
            </w:r>
          </w:p>
        </w:tc>
        <w:tc>
          <w:tcPr>
            <w:tcW w:w="426" w:type="dxa"/>
            <w:tcBorders>
              <w:top w:val="nil"/>
              <w:left w:val="nil"/>
              <w:bottom w:val="single" w:sz="4" w:space="0" w:color="auto"/>
              <w:right w:val="single" w:sz="4" w:space="0" w:color="auto"/>
            </w:tcBorders>
            <w:shd w:val="clear" w:color="auto" w:fill="auto"/>
            <w:noWrap/>
            <w:vAlign w:val="bottom"/>
            <w:hideMark/>
          </w:tcPr>
          <w:p w14:paraId="42F820F7"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10</w:t>
            </w:r>
          </w:p>
        </w:tc>
      </w:tr>
      <w:tr w:rsidR="00796054" w:rsidRPr="00796054" w14:paraId="15292B9F" w14:textId="77777777" w:rsidTr="00796054">
        <w:trPr>
          <w:gridAfter w:val="1"/>
          <w:wAfter w:w="72" w:type="dxa"/>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476FEA2" w14:textId="77777777" w:rsidR="00796054" w:rsidRPr="00796054" w:rsidRDefault="00796054" w:rsidP="00796054">
            <w:pPr>
              <w:spacing w:after="0" w:line="240" w:lineRule="auto"/>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Мектепалды топ</w:t>
            </w:r>
          </w:p>
        </w:tc>
        <w:tc>
          <w:tcPr>
            <w:tcW w:w="486" w:type="dxa"/>
            <w:tcBorders>
              <w:top w:val="nil"/>
              <w:left w:val="nil"/>
              <w:bottom w:val="single" w:sz="4" w:space="0" w:color="auto"/>
              <w:right w:val="single" w:sz="4" w:space="0" w:color="auto"/>
            </w:tcBorders>
            <w:shd w:val="clear" w:color="auto" w:fill="auto"/>
            <w:noWrap/>
            <w:vAlign w:val="center"/>
            <w:hideMark/>
          </w:tcPr>
          <w:p w14:paraId="64134007"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25</w:t>
            </w:r>
          </w:p>
        </w:tc>
        <w:tc>
          <w:tcPr>
            <w:tcW w:w="709" w:type="dxa"/>
            <w:tcBorders>
              <w:top w:val="nil"/>
              <w:left w:val="nil"/>
              <w:bottom w:val="single" w:sz="4" w:space="0" w:color="auto"/>
              <w:right w:val="single" w:sz="4" w:space="0" w:color="auto"/>
            </w:tcBorders>
            <w:shd w:val="clear" w:color="auto" w:fill="auto"/>
            <w:noWrap/>
            <w:vAlign w:val="center"/>
            <w:hideMark/>
          </w:tcPr>
          <w:p w14:paraId="518C28B4"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15</w:t>
            </w:r>
          </w:p>
        </w:tc>
        <w:tc>
          <w:tcPr>
            <w:tcW w:w="567" w:type="dxa"/>
            <w:tcBorders>
              <w:top w:val="nil"/>
              <w:left w:val="nil"/>
              <w:bottom w:val="single" w:sz="4" w:space="0" w:color="auto"/>
              <w:right w:val="single" w:sz="4" w:space="0" w:color="auto"/>
            </w:tcBorders>
            <w:shd w:val="clear" w:color="auto" w:fill="auto"/>
            <w:noWrap/>
            <w:vAlign w:val="center"/>
            <w:hideMark/>
          </w:tcPr>
          <w:p w14:paraId="09026B45"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8</w:t>
            </w:r>
          </w:p>
        </w:tc>
        <w:tc>
          <w:tcPr>
            <w:tcW w:w="425" w:type="dxa"/>
            <w:tcBorders>
              <w:top w:val="nil"/>
              <w:left w:val="nil"/>
              <w:bottom w:val="single" w:sz="4" w:space="0" w:color="auto"/>
              <w:right w:val="single" w:sz="4" w:space="0" w:color="auto"/>
            </w:tcBorders>
            <w:shd w:val="clear" w:color="auto" w:fill="auto"/>
            <w:noWrap/>
            <w:vAlign w:val="center"/>
            <w:hideMark/>
          </w:tcPr>
          <w:p w14:paraId="3CD9DC6E"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w:t>
            </w:r>
          </w:p>
        </w:tc>
        <w:tc>
          <w:tcPr>
            <w:tcW w:w="425" w:type="dxa"/>
            <w:tcBorders>
              <w:top w:val="nil"/>
              <w:left w:val="nil"/>
              <w:bottom w:val="single" w:sz="4" w:space="0" w:color="auto"/>
              <w:right w:val="single" w:sz="4" w:space="0" w:color="auto"/>
            </w:tcBorders>
            <w:shd w:val="clear" w:color="auto" w:fill="auto"/>
            <w:noWrap/>
            <w:vAlign w:val="center"/>
            <w:hideMark/>
          </w:tcPr>
          <w:p w14:paraId="0CEA41CE"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17</w:t>
            </w:r>
          </w:p>
        </w:tc>
        <w:tc>
          <w:tcPr>
            <w:tcW w:w="567" w:type="dxa"/>
            <w:tcBorders>
              <w:top w:val="nil"/>
              <w:left w:val="nil"/>
              <w:bottom w:val="single" w:sz="4" w:space="0" w:color="auto"/>
              <w:right w:val="single" w:sz="4" w:space="0" w:color="auto"/>
            </w:tcBorders>
            <w:shd w:val="clear" w:color="auto" w:fill="auto"/>
            <w:noWrap/>
            <w:vAlign w:val="center"/>
            <w:hideMark/>
          </w:tcPr>
          <w:p w14:paraId="11EB272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6</w:t>
            </w:r>
          </w:p>
        </w:tc>
        <w:tc>
          <w:tcPr>
            <w:tcW w:w="567" w:type="dxa"/>
            <w:tcBorders>
              <w:top w:val="nil"/>
              <w:left w:val="nil"/>
              <w:bottom w:val="single" w:sz="4" w:space="0" w:color="auto"/>
              <w:right w:val="single" w:sz="4" w:space="0" w:color="auto"/>
            </w:tcBorders>
            <w:shd w:val="clear" w:color="auto" w:fill="auto"/>
            <w:noWrap/>
            <w:vAlign w:val="center"/>
            <w:hideMark/>
          </w:tcPr>
          <w:p w14:paraId="05498FD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w:t>
            </w:r>
          </w:p>
        </w:tc>
        <w:tc>
          <w:tcPr>
            <w:tcW w:w="426" w:type="dxa"/>
            <w:tcBorders>
              <w:top w:val="nil"/>
              <w:left w:val="nil"/>
              <w:bottom w:val="single" w:sz="4" w:space="0" w:color="auto"/>
              <w:right w:val="single" w:sz="4" w:space="0" w:color="auto"/>
            </w:tcBorders>
            <w:shd w:val="clear" w:color="auto" w:fill="auto"/>
            <w:noWrap/>
            <w:vAlign w:val="center"/>
            <w:hideMark/>
          </w:tcPr>
          <w:p w14:paraId="721FAC9A"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17</w:t>
            </w:r>
          </w:p>
        </w:tc>
        <w:tc>
          <w:tcPr>
            <w:tcW w:w="425" w:type="dxa"/>
            <w:tcBorders>
              <w:top w:val="nil"/>
              <w:left w:val="nil"/>
              <w:bottom w:val="single" w:sz="4" w:space="0" w:color="auto"/>
              <w:right w:val="single" w:sz="4" w:space="0" w:color="auto"/>
            </w:tcBorders>
            <w:shd w:val="clear" w:color="auto" w:fill="auto"/>
            <w:noWrap/>
            <w:vAlign w:val="center"/>
            <w:hideMark/>
          </w:tcPr>
          <w:p w14:paraId="442D8210"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6</w:t>
            </w:r>
          </w:p>
        </w:tc>
        <w:tc>
          <w:tcPr>
            <w:tcW w:w="567" w:type="dxa"/>
            <w:tcBorders>
              <w:top w:val="nil"/>
              <w:left w:val="nil"/>
              <w:bottom w:val="single" w:sz="4" w:space="0" w:color="auto"/>
              <w:right w:val="single" w:sz="4" w:space="0" w:color="auto"/>
            </w:tcBorders>
            <w:shd w:val="clear" w:color="auto" w:fill="auto"/>
            <w:noWrap/>
            <w:vAlign w:val="center"/>
            <w:hideMark/>
          </w:tcPr>
          <w:p w14:paraId="20E36BDE"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w:t>
            </w:r>
          </w:p>
        </w:tc>
        <w:tc>
          <w:tcPr>
            <w:tcW w:w="425" w:type="dxa"/>
            <w:tcBorders>
              <w:top w:val="nil"/>
              <w:left w:val="nil"/>
              <w:bottom w:val="single" w:sz="4" w:space="0" w:color="auto"/>
              <w:right w:val="single" w:sz="4" w:space="0" w:color="auto"/>
            </w:tcBorders>
            <w:shd w:val="clear" w:color="auto" w:fill="auto"/>
            <w:noWrap/>
            <w:vAlign w:val="center"/>
            <w:hideMark/>
          </w:tcPr>
          <w:p w14:paraId="4FADE523"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16</w:t>
            </w:r>
          </w:p>
        </w:tc>
        <w:tc>
          <w:tcPr>
            <w:tcW w:w="425" w:type="dxa"/>
            <w:tcBorders>
              <w:top w:val="nil"/>
              <w:left w:val="nil"/>
              <w:bottom w:val="single" w:sz="4" w:space="0" w:color="auto"/>
              <w:right w:val="single" w:sz="4" w:space="0" w:color="auto"/>
            </w:tcBorders>
            <w:shd w:val="clear" w:color="auto" w:fill="auto"/>
            <w:noWrap/>
            <w:vAlign w:val="center"/>
            <w:hideMark/>
          </w:tcPr>
          <w:p w14:paraId="5D3C401D"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7</w:t>
            </w:r>
          </w:p>
        </w:tc>
        <w:tc>
          <w:tcPr>
            <w:tcW w:w="426" w:type="dxa"/>
            <w:tcBorders>
              <w:top w:val="nil"/>
              <w:left w:val="nil"/>
              <w:bottom w:val="single" w:sz="4" w:space="0" w:color="auto"/>
              <w:right w:val="single" w:sz="4" w:space="0" w:color="auto"/>
            </w:tcBorders>
            <w:shd w:val="clear" w:color="auto" w:fill="auto"/>
            <w:noWrap/>
            <w:vAlign w:val="center"/>
            <w:hideMark/>
          </w:tcPr>
          <w:p w14:paraId="6B746E8D"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w:t>
            </w:r>
          </w:p>
        </w:tc>
        <w:tc>
          <w:tcPr>
            <w:tcW w:w="567" w:type="dxa"/>
            <w:tcBorders>
              <w:top w:val="nil"/>
              <w:left w:val="nil"/>
              <w:bottom w:val="single" w:sz="4" w:space="0" w:color="auto"/>
              <w:right w:val="single" w:sz="4" w:space="0" w:color="auto"/>
            </w:tcBorders>
            <w:shd w:val="clear" w:color="auto" w:fill="auto"/>
            <w:noWrap/>
            <w:vAlign w:val="center"/>
            <w:hideMark/>
          </w:tcPr>
          <w:p w14:paraId="6CC20524"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17</w:t>
            </w:r>
          </w:p>
        </w:tc>
        <w:tc>
          <w:tcPr>
            <w:tcW w:w="506" w:type="dxa"/>
            <w:tcBorders>
              <w:top w:val="nil"/>
              <w:left w:val="nil"/>
              <w:bottom w:val="single" w:sz="4" w:space="0" w:color="auto"/>
              <w:right w:val="single" w:sz="4" w:space="0" w:color="auto"/>
            </w:tcBorders>
            <w:shd w:val="clear" w:color="auto" w:fill="auto"/>
            <w:noWrap/>
            <w:vAlign w:val="center"/>
            <w:hideMark/>
          </w:tcPr>
          <w:p w14:paraId="6A4C21E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7</w:t>
            </w:r>
          </w:p>
        </w:tc>
        <w:tc>
          <w:tcPr>
            <w:tcW w:w="425" w:type="dxa"/>
            <w:tcBorders>
              <w:top w:val="nil"/>
              <w:left w:val="nil"/>
              <w:bottom w:val="single" w:sz="4" w:space="0" w:color="auto"/>
              <w:right w:val="single" w:sz="4" w:space="0" w:color="auto"/>
            </w:tcBorders>
            <w:shd w:val="clear" w:color="auto" w:fill="auto"/>
            <w:noWrap/>
            <w:vAlign w:val="center"/>
            <w:hideMark/>
          </w:tcPr>
          <w:p w14:paraId="05BD5D15"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4CA8B104"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16</w:t>
            </w:r>
          </w:p>
        </w:tc>
        <w:tc>
          <w:tcPr>
            <w:tcW w:w="425" w:type="dxa"/>
            <w:tcBorders>
              <w:top w:val="nil"/>
              <w:left w:val="nil"/>
              <w:bottom w:val="single" w:sz="4" w:space="0" w:color="auto"/>
              <w:right w:val="single" w:sz="4" w:space="0" w:color="auto"/>
            </w:tcBorders>
            <w:shd w:val="clear" w:color="auto" w:fill="auto"/>
            <w:noWrap/>
            <w:vAlign w:val="bottom"/>
            <w:hideMark/>
          </w:tcPr>
          <w:p w14:paraId="7E9BBDBE"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66</w:t>
            </w:r>
          </w:p>
        </w:tc>
        <w:tc>
          <w:tcPr>
            <w:tcW w:w="426" w:type="dxa"/>
            <w:tcBorders>
              <w:top w:val="nil"/>
              <w:left w:val="nil"/>
              <w:bottom w:val="single" w:sz="4" w:space="0" w:color="auto"/>
              <w:right w:val="single" w:sz="4" w:space="0" w:color="auto"/>
            </w:tcBorders>
            <w:shd w:val="clear" w:color="auto" w:fill="auto"/>
            <w:noWrap/>
            <w:vAlign w:val="bottom"/>
            <w:hideMark/>
          </w:tcPr>
          <w:p w14:paraId="37CB1351"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7</w:t>
            </w:r>
          </w:p>
        </w:tc>
        <w:tc>
          <w:tcPr>
            <w:tcW w:w="425" w:type="dxa"/>
            <w:tcBorders>
              <w:top w:val="nil"/>
              <w:left w:val="nil"/>
              <w:bottom w:val="single" w:sz="4" w:space="0" w:color="auto"/>
              <w:right w:val="single" w:sz="4" w:space="0" w:color="auto"/>
            </w:tcBorders>
            <w:shd w:val="clear" w:color="auto" w:fill="auto"/>
            <w:noWrap/>
            <w:vAlign w:val="bottom"/>
            <w:hideMark/>
          </w:tcPr>
          <w:p w14:paraId="04B0D67B"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28</w:t>
            </w:r>
          </w:p>
        </w:tc>
        <w:tc>
          <w:tcPr>
            <w:tcW w:w="425" w:type="dxa"/>
            <w:tcBorders>
              <w:top w:val="nil"/>
              <w:left w:val="nil"/>
              <w:bottom w:val="single" w:sz="4" w:space="0" w:color="auto"/>
              <w:right w:val="single" w:sz="4" w:space="0" w:color="auto"/>
            </w:tcBorders>
            <w:shd w:val="clear" w:color="auto" w:fill="auto"/>
            <w:noWrap/>
            <w:vAlign w:val="bottom"/>
            <w:hideMark/>
          </w:tcPr>
          <w:p w14:paraId="0F20EE2D" w14:textId="77777777" w:rsidR="00796054" w:rsidRPr="00796054" w:rsidRDefault="00796054" w:rsidP="00796054">
            <w:pPr>
              <w:spacing w:after="0" w:line="240" w:lineRule="auto"/>
              <w:jc w:val="center"/>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2</w:t>
            </w:r>
          </w:p>
        </w:tc>
        <w:tc>
          <w:tcPr>
            <w:tcW w:w="426" w:type="dxa"/>
            <w:tcBorders>
              <w:top w:val="nil"/>
              <w:left w:val="nil"/>
              <w:bottom w:val="single" w:sz="4" w:space="0" w:color="auto"/>
              <w:right w:val="single" w:sz="4" w:space="0" w:color="auto"/>
            </w:tcBorders>
            <w:shd w:val="clear" w:color="auto" w:fill="auto"/>
            <w:noWrap/>
            <w:vAlign w:val="bottom"/>
            <w:hideMark/>
          </w:tcPr>
          <w:p w14:paraId="7D5DDE61" w14:textId="77777777" w:rsidR="00796054" w:rsidRPr="00796054" w:rsidRDefault="00796054" w:rsidP="00796054">
            <w:pPr>
              <w:spacing w:after="0" w:line="240" w:lineRule="auto"/>
              <w:jc w:val="right"/>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8</w:t>
            </w:r>
          </w:p>
        </w:tc>
      </w:tr>
      <w:tr w:rsidR="00796054" w:rsidRPr="00796054" w14:paraId="3747331B" w14:textId="77777777" w:rsidTr="00796054">
        <w:trPr>
          <w:gridAfter w:val="1"/>
          <w:wAfter w:w="72" w:type="dxa"/>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77B3A51"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Барлығы</w:t>
            </w:r>
          </w:p>
        </w:tc>
        <w:tc>
          <w:tcPr>
            <w:tcW w:w="486" w:type="dxa"/>
            <w:tcBorders>
              <w:top w:val="nil"/>
              <w:left w:val="nil"/>
              <w:bottom w:val="single" w:sz="4" w:space="0" w:color="auto"/>
              <w:right w:val="single" w:sz="4" w:space="0" w:color="auto"/>
            </w:tcBorders>
            <w:shd w:val="clear" w:color="auto" w:fill="auto"/>
            <w:noWrap/>
            <w:vAlign w:val="center"/>
            <w:hideMark/>
          </w:tcPr>
          <w:p w14:paraId="7D79212B"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250</w:t>
            </w:r>
          </w:p>
        </w:tc>
        <w:tc>
          <w:tcPr>
            <w:tcW w:w="709" w:type="dxa"/>
            <w:tcBorders>
              <w:top w:val="nil"/>
              <w:left w:val="nil"/>
              <w:bottom w:val="single" w:sz="4" w:space="0" w:color="auto"/>
              <w:right w:val="single" w:sz="4" w:space="0" w:color="auto"/>
            </w:tcBorders>
            <w:shd w:val="clear" w:color="auto" w:fill="auto"/>
            <w:noWrap/>
            <w:vAlign w:val="center"/>
            <w:hideMark/>
          </w:tcPr>
          <w:p w14:paraId="2AFA7678"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133</w:t>
            </w:r>
          </w:p>
        </w:tc>
        <w:tc>
          <w:tcPr>
            <w:tcW w:w="567" w:type="dxa"/>
            <w:tcBorders>
              <w:top w:val="nil"/>
              <w:left w:val="nil"/>
              <w:bottom w:val="single" w:sz="4" w:space="0" w:color="auto"/>
              <w:right w:val="single" w:sz="4" w:space="0" w:color="auto"/>
            </w:tcBorders>
            <w:shd w:val="clear" w:color="auto" w:fill="auto"/>
            <w:noWrap/>
            <w:vAlign w:val="center"/>
            <w:hideMark/>
          </w:tcPr>
          <w:p w14:paraId="659F9935"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83</w:t>
            </w:r>
          </w:p>
        </w:tc>
        <w:tc>
          <w:tcPr>
            <w:tcW w:w="425" w:type="dxa"/>
            <w:tcBorders>
              <w:top w:val="nil"/>
              <w:left w:val="nil"/>
              <w:bottom w:val="single" w:sz="4" w:space="0" w:color="auto"/>
              <w:right w:val="single" w:sz="4" w:space="0" w:color="auto"/>
            </w:tcBorders>
            <w:shd w:val="clear" w:color="auto" w:fill="auto"/>
            <w:noWrap/>
            <w:vAlign w:val="center"/>
            <w:hideMark/>
          </w:tcPr>
          <w:p w14:paraId="36C56843"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34</w:t>
            </w:r>
          </w:p>
        </w:tc>
        <w:tc>
          <w:tcPr>
            <w:tcW w:w="425" w:type="dxa"/>
            <w:tcBorders>
              <w:top w:val="nil"/>
              <w:left w:val="nil"/>
              <w:bottom w:val="single" w:sz="4" w:space="0" w:color="auto"/>
              <w:right w:val="single" w:sz="4" w:space="0" w:color="auto"/>
            </w:tcBorders>
            <w:shd w:val="clear" w:color="auto" w:fill="auto"/>
            <w:noWrap/>
            <w:vAlign w:val="center"/>
            <w:hideMark/>
          </w:tcPr>
          <w:p w14:paraId="4E3D9C4B"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127</w:t>
            </w:r>
          </w:p>
        </w:tc>
        <w:tc>
          <w:tcPr>
            <w:tcW w:w="567" w:type="dxa"/>
            <w:tcBorders>
              <w:top w:val="nil"/>
              <w:left w:val="nil"/>
              <w:bottom w:val="single" w:sz="4" w:space="0" w:color="auto"/>
              <w:right w:val="single" w:sz="4" w:space="0" w:color="auto"/>
            </w:tcBorders>
            <w:shd w:val="clear" w:color="auto" w:fill="auto"/>
            <w:noWrap/>
            <w:vAlign w:val="center"/>
            <w:hideMark/>
          </w:tcPr>
          <w:p w14:paraId="2CA1CDCD"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92</w:t>
            </w:r>
          </w:p>
        </w:tc>
        <w:tc>
          <w:tcPr>
            <w:tcW w:w="567" w:type="dxa"/>
            <w:tcBorders>
              <w:top w:val="nil"/>
              <w:left w:val="nil"/>
              <w:bottom w:val="single" w:sz="4" w:space="0" w:color="auto"/>
              <w:right w:val="single" w:sz="4" w:space="0" w:color="auto"/>
            </w:tcBorders>
            <w:shd w:val="clear" w:color="auto" w:fill="auto"/>
            <w:noWrap/>
            <w:vAlign w:val="center"/>
            <w:hideMark/>
          </w:tcPr>
          <w:p w14:paraId="5661022B"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31</w:t>
            </w:r>
          </w:p>
        </w:tc>
        <w:tc>
          <w:tcPr>
            <w:tcW w:w="426" w:type="dxa"/>
            <w:tcBorders>
              <w:top w:val="nil"/>
              <w:left w:val="nil"/>
              <w:bottom w:val="single" w:sz="4" w:space="0" w:color="auto"/>
              <w:right w:val="single" w:sz="4" w:space="0" w:color="auto"/>
            </w:tcBorders>
            <w:shd w:val="clear" w:color="auto" w:fill="auto"/>
            <w:noWrap/>
            <w:vAlign w:val="center"/>
            <w:hideMark/>
          </w:tcPr>
          <w:p w14:paraId="629D1D83"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133</w:t>
            </w:r>
          </w:p>
        </w:tc>
        <w:tc>
          <w:tcPr>
            <w:tcW w:w="425" w:type="dxa"/>
            <w:tcBorders>
              <w:top w:val="nil"/>
              <w:left w:val="nil"/>
              <w:bottom w:val="single" w:sz="4" w:space="0" w:color="auto"/>
              <w:right w:val="single" w:sz="4" w:space="0" w:color="auto"/>
            </w:tcBorders>
            <w:shd w:val="clear" w:color="auto" w:fill="auto"/>
            <w:noWrap/>
            <w:vAlign w:val="center"/>
            <w:hideMark/>
          </w:tcPr>
          <w:p w14:paraId="40820807"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89</w:t>
            </w:r>
          </w:p>
        </w:tc>
        <w:tc>
          <w:tcPr>
            <w:tcW w:w="567" w:type="dxa"/>
            <w:tcBorders>
              <w:top w:val="nil"/>
              <w:left w:val="nil"/>
              <w:bottom w:val="single" w:sz="4" w:space="0" w:color="auto"/>
              <w:right w:val="single" w:sz="4" w:space="0" w:color="auto"/>
            </w:tcBorders>
            <w:shd w:val="clear" w:color="auto" w:fill="auto"/>
            <w:noWrap/>
            <w:vAlign w:val="center"/>
            <w:hideMark/>
          </w:tcPr>
          <w:p w14:paraId="577ABB6D"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28</w:t>
            </w:r>
          </w:p>
        </w:tc>
        <w:tc>
          <w:tcPr>
            <w:tcW w:w="425" w:type="dxa"/>
            <w:tcBorders>
              <w:top w:val="nil"/>
              <w:left w:val="nil"/>
              <w:bottom w:val="single" w:sz="4" w:space="0" w:color="auto"/>
              <w:right w:val="single" w:sz="4" w:space="0" w:color="auto"/>
            </w:tcBorders>
            <w:shd w:val="clear" w:color="auto" w:fill="auto"/>
            <w:noWrap/>
            <w:vAlign w:val="center"/>
            <w:hideMark/>
          </w:tcPr>
          <w:p w14:paraId="1A7517FF"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142</w:t>
            </w:r>
          </w:p>
        </w:tc>
        <w:tc>
          <w:tcPr>
            <w:tcW w:w="425" w:type="dxa"/>
            <w:tcBorders>
              <w:top w:val="nil"/>
              <w:left w:val="nil"/>
              <w:bottom w:val="single" w:sz="4" w:space="0" w:color="auto"/>
              <w:right w:val="single" w:sz="4" w:space="0" w:color="auto"/>
            </w:tcBorders>
            <w:shd w:val="clear" w:color="auto" w:fill="auto"/>
            <w:noWrap/>
            <w:vAlign w:val="center"/>
            <w:hideMark/>
          </w:tcPr>
          <w:p w14:paraId="19264B7C"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80</w:t>
            </w:r>
          </w:p>
        </w:tc>
        <w:tc>
          <w:tcPr>
            <w:tcW w:w="426" w:type="dxa"/>
            <w:tcBorders>
              <w:top w:val="nil"/>
              <w:left w:val="nil"/>
              <w:bottom w:val="single" w:sz="4" w:space="0" w:color="auto"/>
              <w:right w:val="single" w:sz="4" w:space="0" w:color="auto"/>
            </w:tcBorders>
            <w:shd w:val="clear" w:color="auto" w:fill="auto"/>
            <w:noWrap/>
            <w:vAlign w:val="center"/>
            <w:hideMark/>
          </w:tcPr>
          <w:p w14:paraId="6D2A9036"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28</w:t>
            </w:r>
          </w:p>
        </w:tc>
        <w:tc>
          <w:tcPr>
            <w:tcW w:w="567" w:type="dxa"/>
            <w:tcBorders>
              <w:top w:val="nil"/>
              <w:left w:val="nil"/>
              <w:bottom w:val="single" w:sz="4" w:space="0" w:color="auto"/>
              <w:right w:val="single" w:sz="4" w:space="0" w:color="auto"/>
            </w:tcBorders>
            <w:shd w:val="clear" w:color="auto" w:fill="auto"/>
            <w:noWrap/>
            <w:vAlign w:val="center"/>
            <w:hideMark/>
          </w:tcPr>
          <w:p w14:paraId="14EB625A"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143</w:t>
            </w:r>
          </w:p>
        </w:tc>
        <w:tc>
          <w:tcPr>
            <w:tcW w:w="506" w:type="dxa"/>
            <w:tcBorders>
              <w:top w:val="nil"/>
              <w:left w:val="nil"/>
              <w:bottom w:val="single" w:sz="4" w:space="0" w:color="auto"/>
              <w:right w:val="single" w:sz="4" w:space="0" w:color="auto"/>
            </w:tcBorders>
            <w:shd w:val="clear" w:color="auto" w:fill="auto"/>
            <w:noWrap/>
            <w:vAlign w:val="center"/>
            <w:hideMark/>
          </w:tcPr>
          <w:p w14:paraId="2528DE8E"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77</w:t>
            </w:r>
          </w:p>
        </w:tc>
        <w:tc>
          <w:tcPr>
            <w:tcW w:w="425" w:type="dxa"/>
            <w:tcBorders>
              <w:top w:val="nil"/>
              <w:left w:val="nil"/>
              <w:bottom w:val="single" w:sz="4" w:space="0" w:color="auto"/>
              <w:right w:val="single" w:sz="4" w:space="0" w:color="auto"/>
            </w:tcBorders>
            <w:shd w:val="clear" w:color="auto" w:fill="auto"/>
            <w:noWrap/>
            <w:vAlign w:val="center"/>
            <w:hideMark/>
          </w:tcPr>
          <w:p w14:paraId="2BEEA87B"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30</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DC247AD"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bottom"/>
            <w:hideMark/>
          </w:tcPr>
          <w:p w14:paraId="2144C59D" w14:textId="77777777" w:rsidR="00796054" w:rsidRPr="00796054" w:rsidRDefault="00796054" w:rsidP="00796054">
            <w:pPr>
              <w:spacing w:after="0" w:line="240" w:lineRule="auto"/>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6" w:type="dxa"/>
            <w:tcBorders>
              <w:top w:val="nil"/>
              <w:left w:val="nil"/>
              <w:bottom w:val="single" w:sz="4" w:space="0" w:color="auto"/>
              <w:right w:val="single" w:sz="4" w:space="0" w:color="auto"/>
            </w:tcBorders>
            <w:shd w:val="clear" w:color="auto" w:fill="auto"/>
            <w:noWrap/>
            <w:vAlign w:val="bottom"/>
            <w:hideMark/>
          </w:tcPr>
          <w:p w14:paraId="665DE4FC"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bottom"/>
            <w:hideMark/>
          </w:tcPr>
          <w:p w14:paraId="3B26864B" w14:textId="77777777" w:rsidR="00796054" w:rsidRPr="00796054" w:rsidRDefault="00796054" w:rsidP="00796054">
            <w:pPr>
              <w:spacing w:after="0" w:line="240" w:lineRule="auto"/>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bottom"/>
            <w:hideMark/>
          </w:tcPr>
          <w:p w14:paraId="4FFAB08E" w14:textId="77777777" w:rsidR="00796054" w:rsidRPr="00796054" w:rsidRDefault="00796054" w:rsidP="00796054">
            <w:pPr>
              <w:spacing w:after="0" w:line="240" w:lineRule="auto"/>
              <w:jc w:val="center"/>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 </w:t>
            </w:r>
          </w:p>
        </w:tc>
        <w:tc>
          <w:tcPr>
            <w:tcW w:w="426" w:type="dxa"/>
            <w:tcBorders>
              <w:top w:val="nil"/>
              <w:left w:val="nil"/>
              <w:bottom w:val="single" w:sz="4" w:space="0" w:color="auto"/>
              <w:right w:val="single" w:sz="4" w:space="0" w:color="auto"/>
            </w:tcBorders>
            <w:shd w:val="clear" w:color="auto" w:fill="auto"/>
            <w:noWrap/>
            <w:vAlign w:val="bottom"/>
            <w:hideMark/>
          </w:tcPr>
          <w:p w14:paraId="5F541219" w14:textId="77777777" w:rsidR="00796054" w:rsidRPr="00796054" w:rsidRDefault="00796054" w:rsidP="00796054">
            <w:pPr>
              <w:spacing w:after="0" w:line="240" w:lineRule="auto"/>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 </w:t>
            </w:r>
          </w:p>
        </w:tc>
      </w:tr>
      <w:tr w:rsidR="00796054" w:rsidRPr="00796054" w14:paraId="5C81818D" w14:textId="77777777" w:rsidTr="00796054">
        <w:trPr>
          <w:gridAfter w:val="1"/>
          <w:wAfter w:w="72" w:type="dxa"/>
          <w:trHeight w:val="345"/>
        </w:trPr>
        <w:tc>
          <w:tcPr>
            <w:tcW w:w="851" w:type="dxa"/>
            <w:tcBorders>
              <w:top w:val="nil"/>
              <w:left w:val="single" w:sz="4" w:space="0" w:color="auto"/>
              <w:bottom w:val="single" w:sz="4" w:space="0" w:color="auto"/>
              <w:right w:val="nil"/>
            </w:tcBorders>
            <w:shd w:val="clear" w:color="auto" w:fill="auto"/>
            <w:vAlign w:val="center"/>
            <w:hideMark/>
          </w:tcPr>
          <w:p w14:paraId="41806D79" w14:textId="77777777" w:rsidR="00796054" w:rsidRPr="00796054" w:rsidRDefault="00796054" w:rsidP="00796054">
            <w:pPr>
              <w:spacing w:after="0" w:line="240" w:lineRule="auto"/>
              <w:jc w:val="center"/>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88%</w:t>
            </w:r>
          </w:p>
        </w:tc>
        <w:tc>
          <w:tcPr>
            <w:tcW w:w="486" w:type="dxa"/>
            <w:tcBorders>
              <w:top w:val="nil"/>
              <w:left w:val="single" w:sz="4" w:space="0" w:color="auto"/>
              <w:bottom w:val="single" w:sz="4" w:space="0" w:color="auto"/>
              <w:right w:val="single" w:sz="4" w:space="0" w:color="auto"/>
            </w:tcBorders>
            <w:shd w:val="clear" w:color="auto" w:fill="auto"/>
            <w:vAlign w:val="center"/>
            <w:hideMark/>
          </w:tcPr>
          <w:p w14:paraId="76F48C8D" w14:textId="77777777" w:rsidR="00796054" w:rsidRPr="00796054" w:rsidRDefault="00796054" w:rsidP="00796054">
            <w:pPr>
              <w:spacing w:after="0" w:line="240" w:lineRule="auto"/>
              <w:jc w:val="right"/>
              <w:rPr>
                <w:rFonts w:ascii="Times New Roman" w:eastAsia="Times New Roman" w:hAnsi="Times New Roman" w:cs="Times New Roman"/>
                <w:b/>
                <w:bCs/>
                <w:color w:val="000000"/>
                <w:sz w:val="16"/>
                <w:szCs w:val="16"/>
                <w:lang w:val="kk-KZ" w:eastAsia="kk-KZ"/>
              </w:rPr>
            </w:pPr>
            <w:r w:rsidRPr="00796054">
              <w:rPr>
                <w:rFonts w:ascii="Times New Roman" w:eastAsia="Times New Roman" w:hAnsi="Times New Roman" w:cs="Times New Roman"/>
                <w:b/>
                <w:bCs/>
                <w:color w:val="000000"/>
                <w:sz w:val="16"/>
                <w:szCs w:val="16"/>
                <w:lang w:val="kk-KZ" w:eastAsia="kk-KZ"/>
              </w:rPr>
              <w:t>100</w:t>
            </w:r>
          </w:p>
        </w:tc>
        <w:tc>
          <w:tcPr>
            <w:tcW w:w="709" w:type="dxa"/>
            <w:tcBorders>
              <w:top w:val="nil"/>
              <w:left w:val="nil"/>
              <w:bottom w:val="single" w:sz="4" w:space="0" w:color="auto"/>
              <w:right w:val="single" w:sz="4" w:space="0" w:color="auto"/>
            </w:tcBorders>
            <w:shd w:val="clear" w:color="auto" w:fill="auto"/>
            <w:noWrap/>
            <w:vAlign w:val="center"/>
            <w:hideMark/>
          </w:tcPr>
          <w:p w14:paraId="1EC0F602"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53</w:t>
            </w:r>
          </w:p>
        </w:tc>
        <w:tc>
          <w:tcPr>
            <w:tcW w:w="567" w:type="dxa"/>
            <w:tcBorders>
              <w:top w:val="nil"/>
              <w:left w:val="nil"/>
              <w:bottom w:val="single" w:sz="4" w:space="0" w:color="auto"/>
              <w:right w:val="single" w:sz="4" w:space="0" w:color="auto"/>
            </w:tcBorders>
            <w:shd w:val="clear" w:color="auto" w:fill="auto"/>
            <w:noWrap/>
            <w:vAlign w:val="center"/>
            <w:hideMark/>
          </w:tcPr>
          <w:p w14:paraId="6BAA7D12"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33</w:t>
            </w:r>
          </w:p>
        </w:tc>
        <w:tc>
          <w:tcPr>
            <w:tcW w:w="425" w:type="dxa"/>
            <w:tcBorders>
              <w:top w:val="nil"/>
              <w:left w:val="nil"/>
              <w:bottom w:val="single" w:sz="4" w:space="0" w:color="auto"/>
              <w:right w:val="single" w:sz="4" w:space="0" w:color="auto"/>
            </w:tcBorders>
            <w:shd w:val="clear" w:color="auto" w:fill="auto"/>
            <w:noWrap/>
            <w:vAlign w:val="center"/>
            <w:hideMark/>
          </w:tcPr>
          <w:p w14:paraId="068D0D49"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14</w:t>
            </w:r>
          </w:p>
        </w:tc>
        <w:tc>
          <w:tcPr>
            <w:tcW w:w="425" w:type="dxa"/>
            <w:tcBorders>
              <w:top w:val="nil"/>
              <w:left w:val="nil"/>
              <w:bottom w:val="single" w:sz="4" w:space="0" w:color="auto"/>
              <w:right w:val="single" w:sz="4" w:space="0" w:color="auto"/>
            </w:tcBorders>
            <w:shd w:val="clear" w:color="auto" w:fill="auto"/>
            <w:noWrap/>
            <w:vAlign w:val="center"/>
            <w:hideMark/>
          </w:tcPr>
          <w:p w14:paraId="6C4352CD"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50</w:t>
            </w:r>
          </w:p>
        </w:tc>
        <w:tc>
          <w:tcPr>
            <w:tcW w:w="567" w:type="dxa"/>
            <w:tcBorders>
              <w:top w:val="nil"/>
              <w:left w:val="nil"/>
              <w:bottom w:val="single" w:sz="4" w:space="0" w:color="auto"/>
              <w:right w:val="single" w:sz="4" w:space="0" w:color="auto"/>
            </w:tcBorders>
            <w:shd w:val="clear" w:color="auto" w:fill="auto"/>
            <w:noWrap/>
            <w:vAlign w:val="center"/>
            <w:hideMark/>
          </w:tcPr>
          <w:p w14:paraId="6DCC85E5"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36</w:t>
            </w:r>
          </w:p>
        </w:tc>
        <w:tc>
          <w:tcPr>
            <w:tcW w:w="567" w:type="dxa"/>
            <w:tcBorders>
              <w:top w:val="nil"/>
              <w:left w:val="nil"/>
              <w:bottom w:val="single" w:sz="4" w:space="0" w:color="auto"/>
              <w:right w:val="single" w:sz="4" w:space="0" w:color="auto"/>
            </w:tcBorders>
            <w:shd w:val="clear" w:color="auto" w:fill="auto"/>
            <w:noWrap/>
            <w:vAlign w:val="center"/>
            <w:hideMark/>
          </w:tcPr>
          <w:p w14:paraId="5A39931B"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14</w:t>
            </w:r>
          </w:p>
        </w:tc>
        <w:tc>
          <w:tcPr>
            <w:tcW w:w="426" w:type="dxa"/>
            <w:tcBorders>
              <w:top w:val="nil"/>
              <w:left w:val="nil"/>
              <w:bottom w:val="single" w:sz="4" w:space="0" w:color="auto"/>
              <w:right w:val="single" w:sz="4" w:space="0" w:color="auto"/>
            </w:tcBorders>
            <w:shd w:val="clear" w:color="auto" w:fill="auto"/>
            <w:noWrap/>
            <w:vAlign w:val="center"/>
            <w:hideMark/>
          </w:tcPr>
          <w:p w14:paraId="6DCD68D1"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53</w:t>
            </w:r>
          </w:p>
        </w:tc>
        <w:tc>
          <w:tcPr>
            <w:tcW w:w="425" w:type="dxa"/>
            <w:tcBorders>
              <w:top w:val="nil"/>
              <w:left w:val="nil"/>
              <w:bottom w:val="single" w:sz="4" w:space="0" w:color="auto"/>
              <w:right w:val="single" w:sz="4" w:space="0" w:color="auto"/>
            </w:tcBorders>
            <w:shd w:val="clear" w:color="auto" w:fill="auto"/>
            <w:noWrap/>
            <w:vAlign w:val="center"/>
            <w:hideMark/>
          </w:tcPr>
          <w:p w14:paraId="7C3B1D59"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35</w:t>
            </w:r>
          </w:p>
        </w:tc>
        <w:tc>
          <w:tcPr>
            <w:tcW w:w="567" w:type="dxa"/>
            <w:tcBorders>
              <w:top w:val="nil"/>
              <w:left w:val="nil"/>
              <w:bottom w:val="single" w:sz="4" w:space="0" w:color="auto"/>
              <w:right w:val="single" w:sz="4" w:space="0" w:color="auto"/>
            </w:tcBorders>
            <w:shd w:val="clear" w:color="auto" w:fill="auto"/>
            <w:noWrap/>
            <w:vAlign w:val="center"/>
            <w:hideMark/>
          </w:tcPr>
          <w:p w14:paraId="02E1D041"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12</w:t>
            </w:r>
          </w:p>
        </w:tc>
        <w:tc>
          <w:tcPr>
            <w:tcW w:w="425" w:type="dxa"/>
            <w:tcBorders>
              <w:top w:val="nil"/>
              <w:left w:val="nil"/>
              <w:bottom w:val="single" w:sz="4" w:space="0" w:color="auto"/>
              <w:right w:val="single" w:sz="4" w:space="0" w:color="auto"/>
            </w:tcBorders>
            <w:shd w:val="clear" w:color="auto" w:fill="auto"/>
            <w:noWrap/>
            <w:vAlign w:val="center"/>
            <w:hideMark/>
          </w:tcPr>
          <w:p w14:paraId="2BFEF6E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57</w:t>
            </w:r>
          </w:p>
        </w:tc>
        <w:tc>
          <w:tcPr>
            <w:tcW w:w="425" w:type="dxa"/>
            <w:tcBorders>
              <w:top w:val="nil"/>
              <w:left w:val="nil"/>
              <w:bottom w:val="single" w:sz="4" w:space="0" w:color="auto"/>
              <w:right w:val="single" w:sz="4" w:space="0" w:color="auto"/>
            </w:tcBorders>
            <w:shd w:val="clear" w:color="auto" w:fill="auto"/>
            <w:noWrap/>
            <w:vAlign w:val="center"/>
            <w:hideMark/>
          </w:tcPr>
          <w:p w14:paraId="6F52B29E"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32</w:t>
            </w:r>
          </w:p>
        </w:tc>
        <w:tc>
          <w:tcPr>
            <w:tcW w:w="426" w:type="dxa"/>
            <w:tcBorders>
              <w:top w:val="nil"/>
              <w:left w:val="nil"/>
              <w:bottom w:val="single" w:sz="4" w:space="0" w:color="auto"/>
              <w:right w:val="single" w:sz="4" w:space="0" w:color="auto"/>
            </w:tcBorders>
            <w:shd w:val="clear" w:color="auto" w:fill="auto"/>
            <w:noWrap/>
            <w:vAlign w:val="center"/>
            <w:hideMark/>
          </w:tcPr>
          <w:p w14:paraId="529B38CE"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11</w:t>
            </w:r>
          </w:p>
        </w:tc>
        <w:tc>
          <w:tcPr>
            <w:tcW w:w="567" w:type="dxa"/>
            <w:tcBorders>
              <w:top w:val="nil"/>
              <w:left w:val="nil"/>
              <w:bottom w:val="single" w:sz="4" w:space="0" w:color="auto"/>
              <w:right w:val="single" w:sz="4" w:space="0" w:color="auto"/>
            </w:tcBorders>
            <w:shd w:val="clear" w:color="auto" w:fill="auto"/>
            <w:noWrap/>
            <w:vAlign w:val="center"/>
            <w:hideMark/>
          </w:tcPr>
          <w:p w14:paraId="27DF15C6"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57</w:t>
            </w:r>
          </w:p>
        </w:tc>
        <w:tc>
          <w:tcPr>
            <w:tcW w:w="506" w:type="dxa"/>
            <w:tcBorders>
              <w:top w:val="nil"/>
              <w:left w:val="nil"/>
              <w:bottom w:val="single" w:sz="4" w:space="0" w:color="auto"/>
              <w:right w:val="single" w:sz="4" w:space="0" w:color="auto"/>
            </w:tcBorders>
            <w:shd w:val="clear" w:color="auto" w:fill="auto"/>
            <w:noWrap/>
            <w:vAlign w:val="center"/>
            <w:hideMark/>
          </w:tcPr>
          <w:p w14:paraId="345305BA"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31</w:t>
            </w:r>
          </w:p>
        </w:tc>
        <w:tc>
          <w:tcPr>
            <w:tcW w:w="425" w:type="dxa"/>
            <w:tcBorders>
              <w:top w:val="nil"/>
              <w:left w:val="nil"/>
              <w:bottom w:val="single" w:sz="4" w:space="0" w:color="auto"/>
              <w:right w:val="single" w:sz="4" w:space="0" w:color="auto"/>
            </w:tcBorders>
            <w:shd w:val="clear" w:color="auto" w:fill="auto"/>
            <w:noWrap/>
            <w:vAlign w:val="center"/>
            <w:hideMark/>
          </w:tcPr>
          <w:p w14:paraId="700F7E45" w14:textId="77777777" w:rsidR="00796054" w:rsidRPr="00796054" w:rsidRDefault="00796054" w:rsidP="00796054">
            <w:pPr>
              <w:spacing w:after="0" w:line="240" w:lineRule="auto"/>
              <w:jc w:val="center"/>
              <w:rPr>
                <w:rFonts w:ascii="Times New Roman" w:eastAsia="Times New Roman" w:hAnsi="Times New Roman" w:cs="Times New Roman"/>
                <w:color w:val="000000"/>
                <w:sz w:val="16"/>
                <w:szCs w:val="16"/>
                <w:lang w:val="kk-KZ" w:eastAsia="kk-KZ"/>
              </w:rPr>
            </w:pPr>
            <w:r w:rsidRPr="00796054">
              <w:rPr>
                <w:rFonts w:ascii="Times New Roman" w:eastAsia="Times New Roman" w:hAnsi="Times New Roman" w:cs="Times New Roman"/>
                <w:color w:val="000000"/>
                <w:sz w:val="16"/>
                <w:szCs w:val="16"/>
                <w:lang w:val="kk-KZ" w:eastAsia="kk-KZ"/>
              </w:rPr>
              <w:t>12</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1D6C04C5" w14:textId="77777777" w:rsidR="00796054" w:rsidRPr="00796054" w:rsidRDefault="00796054" w:rsidP="00796054">
            <w:pPr>
              <w:spacing w:after="0" w:line="240" w:lineRule="auto"/>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bottom"/>
            <w:hideMark/>
          </w:tcPr>
          <w:p w14:paraId="53FFBC07" w14:textId="77777777" w:rsidR="00796054" w:rsidRPr="00796054" w:rsidRDefault="00796054" w:rsidP="00796054">
            <w:pPr>
              <w:spacing w:after="0" w:line="240" w:lineRule="auto"/>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 </w:t>
            </w:r>
          </w:p>
        </w:tc>
        <w:tc>
          <w:tcPr>
            <w:tcW w:w="426" w:type="dxa"/>
            <w:tcBorders>
              <w:top w:val="nil"/>
              <w:left w:val="nil"/>
              <w:bottom w:val="single" w:sz="4" w:space="0" w:color="auto"/>
              <w:right w:val="single" w:sz="4" w:space="0" w:color="auto"/>
            </w:tcBorders>
            <w:shd w:val="clear" w:color="auto" w:fill="auto"/>
            <w:noWrap/>
            <w:vAlign w:val="bottom"/>
            <w:hideMark/>
          </w:tcPr>
          <w:p w14:paraId="14DD36CE" w14:textId="77777777" w:rsidR="00796054" w:rsidRPr="00796054" w:rsidRDefault="00796054" w:rsidP="00796054">
            <w:pPr>
              <w:spacing w:after="0" w:line="240" w:lineRule="auto"/>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bottom"/>
            <w:hideMark/>
          </w:tcPr>
          <w:p w14:paraId="058C43A6" w14:textId="77777777" w:rsidR="00796054" w:rsidRPr="00796054" w:rsidRDefault="00796054" w:rsidP="00796054">
            <w:pPr>
              <w:spacing w:after="0" w:line="240" w:lineRule="auto"/>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 </w:t>
            </w:r>
          </w:p>
        </w:tc>
        <w:tc>
          <w:tcPr>
            <w:tcW w:w="425" w:type="dxa"/>
            <w:tcBorders>
              <w:top w:val="nil"/>
              <w:left w:val="nil"/>
              <w:bottom w:val="single" w:sz="4" w:space="0" w:color="auto"/>
              <w:right w:val="single" w:sz="4" w:space="0" w:color="auto"/>
            </w:tcBorders>
            <w:shd w:val="clear" w:color="auto" w:fill="auto"/>
            <w:noWrap/>
            <w:vAlign w:val="bottom"/>
            <w:hideMark/>
          </w:tcPr>
          <w:p w14:paraId="710BDD5E" w14:textId="77777777" w:rsidR="00796054" w:rsidRPr="00796054" w:rsidRDefault="00796054" w:rsidP="00796054">
            <w:pPr>
              <w:spacing w:after="0" w:line="240" w:lineRule="auto"/>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 </w:t>
            </w:r>
          </w:p>
        </w:tc>
        <w:tc>
          <w:tcPr>
            <w:tcW w:w="426" w:type="dxa"/>
            <w:tcBorders>
              <w:top w:val="nil"/>
              <w:left w:val="nil"/>
              <w:bottom w:val="single" w:sz="4" w:space="0" w:color="auto"/>
              <w:right w:val="single" w:sz="4" w:space="0" w:color="auto"/>
            </w:tcBorders>
            <w:shd w:val="clear" w:color="auto" w:fill="auto"/>
            <w:noWrap/>
            <w:vAlign w:val="bottom"/>
            <w:hideMark/>
          </w:tcPr>
          <w:p w14:paraId="6F38437A" w14:textId="77777777" w:rsidR="00796054" w:rsidRPr="00796054" w:rsidRDefault="00796054" w:rsidP="00796054">
            <w:pPr>
              <w:spacing w:after="0" w:line="240" w:lineRule="auto"/>
              <w:rPr>
                <w:rFonts w:ascii="Calibri" w:eastAsia="Times New Roman" w:hAnsi="Calibri" w:cs="Calibri"/>
                <w:color w:val="000000"/>
                <w:sz w:val="16"/>
                <w:szCs w:val="16"/>
                <w:lang w:val="kk-KZ" w:eastAsia="kk-KZ"/>
              </w:rPr>
            </w:pPr>
            <w:r w:rsidRPr="00796054">
              <w:rPr>
                <w:rFonts w:ascii="Calibri" w:eastAsia="Times New Roman" w:hAnsi="Calibri" w:cs="Calibri"/>
                <w:color w:val="000000"/>
                <w:sz w:val="16"/>
                <w:szCs w:val="16"/>
                <w:lang w:val="kk-KZ" w:eastAsia="kk-KZ"/>
              </w:rPr>
              <w:t> </w:t>
            </w:r>
          </w:p>
        </w:tc>
      </w:tr>
      <w:bookmarkEnd w:id="20"/>
    </w:tbl>
    <w:p w14:paraId="52945CCE" w14:textId="77777777" w:rsidR="007A1595" w:rsidRDefault="007A1595" w:rsidP="007A1595">
      <w:pPr>
        <w:spacing w:after="0" w:line="240" w:lineRule="auto"/>
        <w:jc w:val="center"/>
        <w:rPr>
          <w:rFonts w:ascii="Times New Roman" w:hAnsi="Times New Roman" w:cs="Times New Roman"/>
          <w:b/>
          <w:sz w:val="28"/>
          <w:szCs w:val="28"/>
          <w:lang w:val="kk-KZ"/>
        </w:rPr>
      </w:pPr>
    </w:p>
    <w:p w14:paraId="2D7C6296" w14:textId="77777777" w:rsidR="00A6765D" w:rsidRPr="0071714C" w:rsidRDefault="00A6765D" w:rsidP="00C5186E">
      <w:pPr>
        <w:spacing w:after="0" w:line="240" w:lineRule="auto"/>
        <w:jc w:val="both"/>
        <w:rPr>
          <w:rFonts w:ascii="Times New Roman" w:hAnsi="Times New Roman" w:cs="Times New Roman"/>
          <w:b/>
          <w:sz w:val="28"/>
          <w:szCs w:val="28"/>
          <w:lang w:val="kk-KZ"/>
        </w:rPr>
      </w:pPr>
    </w:p>
    <w:p w14:paraId="17DEF23B" w14:textId="77777777" w:rsidR="00DE6BF2" w:rsidRPr="0071714C" w:rsidRDefault="00DE6BF2" w:rsidP="00C5186E">
      <w:pPr>
        <w:spacing w:after="0" w:line="240" w:lineRule="auto"/>
        <w:ind w:firstLine="720"/>
        <w:jc w:val="both"/>
        <w:rPr>
          <w:rFonts w:ascii="Times New Roman" w:hAnsi="Times New Roman" w:cs="Times New Roman"/>
          <w:b/>
          <w:sz w:val="28"/>
          <w:szCs w:val="28"/>
          <w:lang w:val="kk-KZ"/>
        </w:rPr>
      </w:pPr>
      <w:r w:rsidRPr="0071714C">
        <w:rPr>
          <w:rFonts w:ascii="Times New Roman" w:hAnsi="Times New Roman" w:cs="Times New Roman"/>
          <w:b/>
          <w:sz w:val="28"/>
          <w:szCs w:val="28"/>
          <w:lang w:val="kk-KZ"/>
        </w:rPr>
        <w:t>8. Білім беру процесіне қатысушылардың және басқа респонденттердің сауалнамасы:</w:t>
      </w:r>
    </w:p>
    <w:p w14:paraId="5EFF7DD3" w14:textId="7F7D8363" w:rsidR="00DE6BF2" w:rsidRPr="0071714C" w:rsidRDefault="00DE6BF2" w:rsidP="00C5186E">
      <w:pPr>
        <w:pStyle w:val="Default"/>
        <w:ind w:firstLine="720"/>
        <w:contextualSpacing/>
        <w:jc w:val="both"/>
        <w:rPr>
          <w:color w:val="auto"/>
          <w:sz w:val="28"/>
          <w:szCs w:val="28"/>
          <w:lang w:val="kk-KZ"/>
        </w:rPr>
      </w:pPr>
      <w:r w:rsidRPr="0071714C">
        <w:rPr>
          <w:color w:val="auto"/>
          <w:sz w:val="28"/>
          <w:szCs w:val="28"/>
          <w:lang w:val="kk-KZ"/>
        </w:rPr>
        <w:t xml:space="preserve">Ұсынылатын білім беру қызметтеріне қанағаттану деңгейін анықтау бойынша білім беру процесіне қатысушылардың сауалнамасының нәтижелерін талдау: </w:t>
      </w:r>
      <w:r w:rsidRPr="00E01D82">
        <w:rPr>
          <w:color w:val="auto"/>
          <w:sz w:val="28"/>
          <w:szCs w:val="28"/>
          <w:lang w:val="kk-KZ"/>
        </w:rPr>
        <w:t>202</w:t>
      </w:r>
      <w:r w:rsidR="00F126EE" w:rsidRPr="00E01D82">
        <w:rPr>
          <w:color w:val="auto"/>
          <w:sz w:val="28"/>
          <w:szCs w:val="28"/>
          <w:lang w:val="kk-KZ"/>
        </w:rPr>
        <w:t>4</w:t>
      </w:r>
      <w:r w:rsidRPr="00E01D82">
        <w:rPr>
          <w:color w:val="auto"/>
          <w:sz w:val="28"/>
          <w:szCs w:val="28"/>
          <w:lang w:val="kk-KZ"/>
        </w:rPr>
        <w:t>-202</w:t>
      </w:r>
      <w:r w:rsidR="00F126EE" w:rsidRPr="00E01D82">
        <w:rPr>
          <w:color w:val="auto"/>
          <w:sz w:val="28"/>
          <w:szCs w:val="28"/>
          <w:lang w:val="kk-KZ"/>
        </w:rPr>
        <w:t>5</w:t>
      </w:r>
      <w:r w:rsidR="003526FA">
        <w:rPr>
          <w:color w:val="auto"/>
          <w:sz w:val="28"/>
          <w:szCs w:val="28"/>
          <w:lang w:val="kk-KZ"/>
        </w:rPr>
        <w:t xml:space="preserve"> оқу жылында бөбекжай-бақшада </w:t>
      </w:r>
      <w:r w:rsidR="003928FB">
        <w:rPr>
          <w:color w:val="auto"/>
          <w:sz w:val="28"/>
          <w:szCs w:val="28"/>
          <w:lang w:val="kk-KZ"/>
        </w:rPr>
        <w:t>1</w:t>
      </w:r>
      <w:r w:rsidR="003526FA">
        <w:rPr>
          <w:color w:val="auto"/>
          <w:sz w:val="28"/>
          <w:szCs w:val="28"/>
          <w:lang w:val="kk-KZ"/>
        </w:rPr>
        <w:t xml:space="preserve"> </w:t>
      </w:r>
      <w:r w:rsidR="003928FB">
        <w:rPr>
          <w:color w:val="auto"/>
          <w:sz w:val="28"/>
          <w:szCs w:val="28"/>
          <w:lang w:val="kk-KZ"/>
        </w:rPr>
        <w:t>мектепалды даярлық</w:t>
      </w:r>
      <w:r w:rsidRPr="0071714C">
        <w:rPr>
          <w:color w:val="auto"/>
          <w:sz w:val="28"/>
          <w:szCs w:val="28"/>
          <w:lang w:val="kk-KZ"/>
        </w:rPr>
        <w:t xml:space="preserve"> топ,   </w:t>
      </w:r>
      <w:r w:rsidR="003928FB">
        <w:rPr>
          <w:color w:val="auto"/>
          <w:sz w:val="28"/>
          <w:szCs w:val="28"/>
          <w:lang w:val="kk-KZ"/>
        </w:rPr>
        <w:t>бір</w:t>
      </w:r>
      <w:r w:rsidRPr="0071714C">
        <w:rPr>
          <w:color w:val="auto"/>
          <w:sz w:val="28"/>
          <w:szCs w:val="28"/>
          <w:lang w:val="kk-KZ"/>
        </w:rPr>
        <w:t xml:space="preserve"> топтың </w:t>
      </w:r>
      <w:r w:rsidR="003928FB">
        <w:rPr>
          <w:color w:val="auto"/>
          <w:sz w:val="28"/>
          <w:szCs w:val="28"/>
          <w:lang w:val="kk-KZ"/>
        </w:rPr>
        <w:t>25</w:t>
      </w:r>
      <w:r w:rsidR="003526FA">
        <w:rPr>
          <w:color w:val="auto"/>
          <w:sz w:val="28"/>
          <w:szCs w:val="28"/>
          <w:lang w:val="kk-KZ"/>
        </w:rPr>
        <w:t xml:space="preserve"> ата-аналары мен 28</w:t>
      </w:r>
      <w:r w:rsidRPr="0071714C">
        <w:rPr>
          <w:color w:val="auto"/>
          <w:sz w:val="28"/>
          <w:szCs w:val="28"/>
          <w:lang w:val="kk-KZ"/>
        </w:rPr>
        <w:t xml:space="preserve"> педагогтер  бөбекжай-бақшаның білім беру қызметтеріне қанағаттану деңгейін анықтау үшін сауалнамаға қатысты. </w:t>
      </w:r>
    </w:p>
    <w:p w14:paraId="0A8AF0EE" w14:textId="77777777" w:rsidR="00DE6BF2" w:rsidRPr="0071714C" w:rsidRDefault="00DE6BF2" w:rsidP="00C5186E">
      <w:pPr>
        <w:pStyle w:val="Default"/>
        <w:contextualSpacing/>
        <w:jc w:val="both"/>
        <w:rPr>
          <w:color w:val="auto"/>
          <w:sz w:val="28"/>
          <w:szCs w:val="28"/>
          <w:lang w:val="kk-KZ"/>
        </w:rPr>
      </w:pPr>
      <w:r w:rsidRPr="0071714C">
        <w:rPr>
          <w:color w:val="auto"/>
          <w:sz w:val="28"/>
          <w:szCs w:val="28"/>
          <w:lang w:val="kk-KZ"/>
        </w:rPr>
        <w:t xml:space="preserve"> </w:t>
      </w:r>
    </w:p>
    <w:tbl>
      <w:tblPr>
        <w:tblStyle w:val="aa"/>
        <w:tblW w:w="0" w:type="auto"/>
        <w:tblLook w:val="04A0" w:firstRow="1" w:lastRow="0" w:firstColumn="1" w:lastColumn="0" w:noHBand="0" w:noVBand="1"/>
      </w:tblPr>
      <w:tblGrid>
        <w:gridCol w:w="1980"/>
        <w:gridCol w:w="1701"/>
        <w:gridCol w:w="1701"/>
        <w:gridCol w:w="1701"/>
        <w:gridCol w:w="2126"/>
      </w:tblGrid>
      <w:tr w:rsidR="00DE6BF2" w:rsidRPr="0071714C" w14:paraId="23C4ED3E" w14:textId="77777777" w:rsidTr="00DE6BF2">
        <w:tc>
          <w:tcPr>
            <w:tcW w:w="1980" w:type="dxa"/>
          </w:tcPr>
          <w:p w14:paraId="0F4995CF" w14:textId="77777777" w:rsidR="00DE6BF2" w:rsidRPr="0071714C" w:rsidRDefault="00DE6BF2" w:rsidP="00C5186E">
            <w:pPr>
              <w:pStyle w:val="Default"/>
              <w:contextualSpacing/>
              <w:jc w:val="both"/>
              <w:rPr>
                <w:color w:val="auto"/>
                <w:sz w:val="28"/>
                <w:szCs w:val="28"/>
                <w:lang w:val="kk-KZ"/>
              </w:rPr>
            </w:pPr>
            <w:r w:rsidRPr="0071714C">
              <w:rPr>
                <w:color w:val="auto"/>
                <w:sz w:val="28"/>
                <w:szCs w:val="28"/>
                <w:lang w:val="kk-KZ"/>
              </w:rPr>
              <w:t xml:space="preserve">Сауалнамаға қатысқан ата-аналар саны </w:t>
            </w:r>
          </w:p>
        </w:tc>
        <w:tc>
          <w:tcPr>
            <w:tcW w:w="1701" w:type="dxa"/>
          </w:tcPr>
          <w:p w14:paraId="1504D448" w14:textId="77777777" w:rsidR="00DE6BF2" w:rsidRPr="0071714C" w:rsidRDefault="00DE6BF2" w:rsidP="00C5186E">
            <w:pPr>
              <w:pStyle w:val="Default"/>
              <w:contextualSpacing/>
              <w:jc w:val="both"/>
              <w:rPr>
                <w:color w:val="auto"/>
                <w:sz w:val="28"/>
                <w:szCs w:val="28"/>
                <w:lang w:val="kk-KZ"/>
              </w:rPr>
            </w:pPr>
            <w:r w:rsidRPr="0071714C">
              <w:rPr>
                <w:color w:val="auto"/>
                <w:sz w:val="28"/>
                <w:szCs w:val="28"/>
                <w:lang w:val="kk-KZ"/>
              </w:rPr>
              <w:t>толық келісемін</w:t>
            </w:r>
          </w:p>
        </w:tc>
        <w:tc>
          <w:tcPr>
            <w:tcW w:w="1701" w:type="dxa"/>
          </w:tcPr>
          <w:p w14:paraId="75509CD4" w14:textId="77777777" w:rsidR="00DE6BF2" w:rsidRPr="0071714C" w:rsidRDefault="00DE6BF2" w:rsidP="00C5186E">
            <w:pPr>
              <w:pStyle w:val="Default"/>
              <w:contextualSpacing/>
              <w:jc w:val="both"/>
              <w:rPr>
                <w:color w:val="auto"/>
                <w:sz w:val="28"/>
                <w:szCs w:val="28"/>
                <w:lang w:val="kk-KZ"/>
              </w:rPr>
            </w:pPr>
            <w:r w:rsidRPr="0071714C">
              <w:rPr>
                <w:color w:val="auto"/>
                <w:sz w:val="28"/>
                <w:szCs w:val="28"/>
                <w:lang w:val="kk-KZ"/>
              </w:rPr>
              <w:t>келісемін</w:t>
            </w:r>
          </w:p>
        </w:tc>
        <w:tc>
          <w:tcPr>
            <w:tcW w:w="1701" w:type="dxa"/>
          </w:tcPr>
          <w:p w14:paraId="309D6694" w14:textId="77777777" w:rsidR="00DE6BF2" w:rsidRPr="0071714C" w:rsidRDefault="00DE6BF2" w:rsidP="00C5186E">
            <w:pPr>
              <w:pStyle w:val="Default"/>
              <w:contextualSpacing/>
              <w:jc w:val="both"/>
              <w:rPr>
                <w:color w:val="auto"/>
                <w:sz w:val="28"/>
                <w:szCs w:val="28"/>
                <w:lang w:val="kk-KZ"/>
              </w:rPr>
            </w:pPr>
            <w:r w:rsidRPr="0071714C">
              <w:rPr>
                <w:color w:val="auto"/>
                <w:sz w:val="28"/>
                <w:szCs w:val="28"/>
                <w:lang w:val="kk-KZ"/>
              </w:rPr>
              <w:t>келіспеймін</w:t>
            </w:r>
          </w:p>
        </w:tc>
        <w:tc>
          <w:tcPr>
            <w:tcW w:w="2126" w:type="dxa"/>
          </w:tcPr>
          <w:p w14:paraId="21751575" w14:textId="77777777" w:rsidR="00DE6BF2" w:rsidRPr="0071714C" w:rsidRDefault="00DE6BF2" w:rsidP="00C5186E">
            <w:pPr>
              <w:pStyle w:val="Default"/>
              <w:contextualSpacing/>
              <w:jc w:val="both"/>
              <w:rPr>
                <w:color w:val="auto"/>
                <w:sz w:val="28"/>
                <w:szCs w:val="28"/>
                <w:lang w:val="kk-KZ"/>
              </w:rPr>
            </w:pPr>
            <w:r w:rsidRPr="0071714C">
              <w:rPr>
                <w:color w:val="auto"/>
                <w:sz w:val="28"/>
                <w:szCs w:val="28"/>
                <w:lang w:val="kk-KZ"/>
              </w:rPr>
              <w:t>толық келіспеймін</w:t>
            </w:r>
          </w:p>
        </w:tc>
      </w:tr>
      <w:tr w:rsidR="00DE6BF2" w:rsidRPr="0071714C" w14:paraId="48088A8F" w14:textId="77777777" w:rsidTr="00DE6BF2">
        <w:tc>
          <w:tcPr>
            <w:tcW w:w="1980" w:type="dxa"/>
          </w:tcPr>
          <w:p w14:paraId="54CE1ECA" w14:textId="6C60166B" w:rsidR="00DE6BF2" w:rsidRPr="0071714C" w:rsidRDefault="003928FB" w:rsidP="00C5186E">
            <w:pPr>
              <w:pStyle w:val="Default"/>
              <w:contextualSpacing/>
              <w:jc w:val="both"/>
              <w:rPr>
                <w:color w:val="auto"/>
                <w:sz w:val="28"/>
                <w:szCs w:val="28"/>
                <w:lang w:val="kk-KZ"/>
              </w:rPr>
            </w:pPr>
            <w:r>
              <w:rPr>
                <w:color w:val="auto"/>
                <w:sz w:val="28"/>
                <w:szCs w:val="28"/>
                <w:lang w:val="kk-KZ"/>
              </w:rPr>
              <w:t>25</w:t>
            </w:r>
          </w:p>
        </w:tc>
        <w:tc>
          <w:tcPr>
            <w:tcW w:w="1701" w:type="dxa"/>
          </w:tcPr>
          <w:p w14:paraId="02801F3A" w14:textId="789F3761" w:rsidR="00DE6BF2" w:rsidRPr="0071714C" w:rsidRDefault="00E56BFA" w:rsidP="00C5186E">
            <w:pPr>
              <w:pStyle w:val="Default"/>
              <w:contextualSpacing/>
              <w:jc w:val="both"/>
              <w:rPr>
                <w:color w:val="auto"/>
                <w:sz w:val="28"/>
                <w:szCs w:val="28"/>
                <w:lang w:val="kk-KZ"/>
              </w:rPr>
            </w:pPr>
            <w:r>
              <w:rPr>
                <w:color w:val="auto"/>
                <w:sz w:val="28"/>
                <w:szCs w:val="28"/>
                <w:lang w:val="kk-KZ"/>
              </w:rPr>
              <w:t>57,3</w:t>
            </w:r>
            <w:r w:rsidR="00DE6BF2" w:rsidRPr="0071714C">
              <w:rPr>
                <w:color w:val="auto"/>
                <w:sz w:val="28"/>
                <w:szCs w:val="28"/>
                <w:lang w:val="kk-KZ"/>
              </w:rPr>
              <w:t>%</w:t>
            </w:r>
          </w:p>
        </w:tc>
        <w:tc>
          <w:tcPr>
            <w:tcW w:w="1701" w:type="dxa"/>
          </w:tcPr>
          <w:p w14:paraId="083AA082" w14:textId="261E3650" w:rsidR="00DE6BF2" w:rsidRPr="0071714C" w:rsidRDefault="00E56BFA" w:rsidP="00C5186E">
            <w:pPr>
              <w:pStyle w:val="Default"/>
              <w:contextualSpacing/>
              <w:jc w:val="both"/>
              <w:rPr>
                <w:color w:val="auto"/>
                <w:sz w:val="28"/>
                <w:szCs w:val="28"/>
                <w:lang w:val="kk-KZ"/>
              </w:rPr>
            </w:pPr>
            <w:r>
              <w:rPr>
                <w:color w:val="auto"/>
                <w:sz w:val="28"/>
                <w:szCs w:val="28"/>
                <w:lang w:val="kk-KZ"/>
              </w:rPr>
              <w:t>39,1</w:t>
            </w:r>
            <w:r w:rsidR="00DE6BF2" w:rsidRPr="0071714C">
              <w:rPr>
                <w:color w:val="auto"/>
                <w:sz w:val="28"/>
                <w:szCs w:val="28"/>
                <w:lang w:val="kk-KZ"/>
              </w:rPr>
              <w:t>%</w:t>
            </w:r>
          </w:p>
        </w:tc>
        <w:tc>
          <w:tcPr>
            <w:tcW w:w="1701" w:type="dxa"/>
          </w:tcPr>
          <w:p w14:paraId="4C2C43B1" w14:textId="63E7B2A9" w:rsidR="00DE6BF2" w:rsidRPr="0071714C" w:rsidRDefault="00E56BFA" w:rsidP="00C5186E">
            <w:pPr>
              <w:pStyle w:val="Default"/>
              <w:contextualSpacing/>
              <w:jc w:val="both"/>
              <w:rPr>
                <w:color w:val="auto"/>
                <w:sz w:val="28"/>
                <w:szCs w:val="28"/>
                <w:lang w:val="kk-KZ"/>
              </w:rPr>
            </w:pPr>
            <w:r>
              <w:rPr>
                <w:color w:val="auto"/>
                <w:sz w:val="28"/>
                <w:szCs w:val="28"/>
                <w:lang w:val="kk-KZ"/>
              </w:rPr>
              <w:t>1,4</w:t>
            </w:r>
            <w:r w:rsidR="00DE6BF2" w:rsidRPr="0071714C">
              <w:rPr>
                <w:color w:val="auto"/>
                <w:sz w:val="28"/>
                <w:szCs w:val="28"/>
                <w:lang w:val="kk-KZ"/>
              </w:rPr>
              <w:t>%</w:t>
            </w:r>
          </w:p>
        </w:tc>
        <w:tc>
          <w:tcPr>
            <w:tcW w:w="2126" w:type="dxa"/>
          </w:tcPr>
          <w:p w14:paraId="592DAB11" w14:textId="716F7986" w:rsidR="00DE6BF2" w:rsidRPr="0071714C" w:rsidRDefault="003B28BF" w:rsidP="00C5186E">
            <w:pPr>
              <w:pStyle w:val="Default"/>
              <w:contextualSpacing/>
              <w:jc w:val="both"/>
              <w:rPr>
                <w:color w:val="auto"/>
                <w:sz w:val="28"/>
                <w:szCs w:val="28"/>
                <w:lang w:val="kk-KZ"/>
              </w:rPr>
            </w:pPr>
            <w:r>
              <w:rPr>
                <w:color w:val="auto"/>
                <w:sz w:val="28"/>
                <w:szCs w:val="28"/>
                <w:lang w:val="kk-KZ"/>
              </w:rPr>
              <w:t>0</w:t>
            </w:r>
            <w:r w:rsidR="00E56BFA">
              <w:rPr>
                <w:color w:val="auto"/>
                <w:sz w:val="28"/>
                <w:szCs w:val="28"/>
                <w:lang w:val="kk-KZ"/>
              </w:rPr>
              <w:t>,7</w:t>
            </w:r>
            <w:r w:rsidR="00DE6BF2" w:rsidRPr="0071714C">
              <w:rPr>
                <w:color w:val="auto"/>
                <w:sz w:val="28"/>
                <w:szCs w:val="28"/>
                <w:lang w:val="kk-KZ"/>
              </w:rPr>
              <w:t>%</w:t>
            </w:r>
          </w:p>
        </w:tc>
      </w:tr>
      <w:tr w:rsidR="00DE6BF2" w:rsidRPr="0071714C" w14:paraId="7FCED110" w14:textId="77777777" w:rsidTr="00DE6BF2">
        <w:tc>
          <w:tcPr>
            <w:tcW w:w="1980" w:type="dxa"/>
          </w:tcPr>
          <w:p w14:paraId="0AB8728F" w14:textId="77777777" w:rsidR="00DE6BF2" w:rsidRPr="0071714C" w:rsidRDefault="00DE6BF2" w:rsidP="00C5186E">
            <w:pPr>
              <w:pStyle w:val="Default"/>
              <w:contextualSpacing/>
              <w:jc w:val="both"/>
              <w:rPr>
                <w:color w:val="auto"/>
                <w:sz w:val="28"/>
                <w:szCs w:val="28"/>
                <w:lang w:val="kk-KZ"/>
              </w:rPr>
            </w:pPr>
            <w:r w:rsidRPr="0071714C">
              <w:rPr>
                <w:color w:val="auto"/>
                <w:sz w:val="28"/>
                <w:szCs w:val="28"/>
                <w:lang w:val="kk-KZ"/>
              </w:rPr>
              <w:t xml:space="preserve">Педагогтер саны </w:t>
            </w:r>
          </w:p>
        </w:tc>
        <w:tc>
          <w:tcPr>
            <w:tcW w:w="1701" w:type="dxa"/>
          </w:tcPr>
          <w:p w14:paraId="610F8CEC" w14:textId="77777777" w:rsidR="00DE6BF2" w:rsidRPr="0071714C" w:rsidRDefault="00DE6BF2" w:rsidP="00C5186E">
            <w:pPr>
              <w:pStyle w:val="Default"/>
              <w:contextualSpacing/>
              <w:jc w:val="both"/>
              <w:rPr>
                <w:color w:val="auto"/>
                <w:sz w:val="28"/>
                <w:szCs w:val="28"/>
                <w:lang w:val="kk-KZ"/>
              </w:rPr>
            </w:pPr>
          </w:p>
        </w:tc>
        <w:tc>
          <w:tcPr>
            <w:tcW w:w="1701" w:type="dxa"/>
          </w:tcPr>
          <w:p w14:paraId="2C9E23AF" w14:textId="77777777" w:rsidR="00DE6BF2" w:rsidRPr="0071714C" w:rsidRDefault="00DE6BF2" w:rsidP="00C5186E">
            <w:pPr>
              <w:pStyle w:val="Default"/>
              <w:contextualSpacing/>
              <w:jc w:val="both"/>
              <w:rPr>
                <w:color w:val="auto"/>
                <w:sz w:val="28"/>
                <w:szCs w:val="28"/>
                <w:lang w:val="kk-KZ"/>
              </w:rPr>
            </w:pPr>
          </w:p>
        </w:tc>
        <w:tc>
          <w:tcPr>
            <w:tcW w:w="1701" w:type="dxa"/>
          </w:tcPr>
          <w:p w14:paraId="49CBC445" w14:textId="77777777" w:rsidR="00DE6BF2" w:rsidRPr="0071714C" w:rsidRDefault="00DE6BF2" w:rsidP="00C5186E">
            <w:pPr>
              <w:pStyle w:val="Default"/>
              <w:contextualSpacing/>
              <w:jc w:val="both"/>
              <w:rPr>
                <w:color w:val="auto"/>
                <w:sz w:val="28"/>
                <w:szCs w:val="28"/>
                <w:lang w:val="kk-KZ"/>
              </w:rPr>
            </w:pPr>
          </w:p>
        </w:tc>
        <w:tc>
          <w:tcPr>
            <w:tcW w:w="2126" w:type="dxa"/>
          </w:tcPr>
          <w:p w14:paraId="293560C9" w14:textId="77777777" w:rsidR="00DE6BF2" w:rsidRPr="0071714C" w:rsidRDefault="00DE6BF2" w:rsidP="00C5186E">
            <w:pPr>
              <w:pStyle w:val="Default"/>
              <w:contextualSpacing/>
              <w:jc w:val="both"/>
              <w:rPr>
                <w:color w:val="auto"/>
                <w:sz w:val="28"/>
                <w:szCs w:val="28"/>
                <w:lang w:val="kk-KZ"/>
              </w:rPr>
            </w:pPr>
          </w:p>
        </w:tc>
      </w:tr>
      <w:tr w:rsidR="00DE6BF2" w:rsidRPr="0071714C" w14:paraId="3E589468" w14:textId="77777777" w:rsidTr="00DE6BF2">
        <w:tc>
          <w:tcPr>
            <w:tcW w:w="1980" w:type="dxa"/>
          </w:tcPr>
          <w:p w14:paraId="3C374F0B" w14:textId="77777777" w:rsidR="00DE6BF2" w:rsidRPr="0071714C" w:rsidRDefault="001901F4" w:rsidP="00C5186E">
            <w:pPr>
              <w:pStyle w:val="Default"/>
              <w:contextualSpacing/>
              <w:jc w:val="both"/>
              <w:rPr>
                <w:color w:val="auto"/>
                <w:sz w:val="28"/>
                <w:szCs w:val="28"/>
                <w:lang w:val="kk-KZ"/>
              </w:rPr>
            </w:pPr>
            <w:r>
              <w:rPr>
                <w:color w:val="auto"/>
                <w:sz w:val="28"/>
                <w:szCs w:val="28"/>
                <w:lang w:val="kk-KZ"/>
              </w:rPr>
              <w:t>28</w:t>
            </w:r>
          </w:p>
        </w:tc>
        <w:tc>
          <w:tcPr>
            <w:tcW w:w="1701" w:type="dxa"/>
          </w:tcPr>
          <w:p w14:paraId="30E03921" w14:textId="6E2C3BDC" w:rsidR="00DE6BF2" w:rsidRPr="0071714C" w:rsidRDefault="00E56BFA" w:rsidP="00C5186E">
            <w:pPr>
              <w:pStyle w:val="Default"/>
              <w:contextualSpacing/>
              <w:jc w:val="both"/>
              <w:rPr>
                <w:color w:val="auto"/>
                <w:sz w:val="28"/>
                <w:szCs w:val="28"/>
                <w:lang w:val="en-US"/>
              </w:rPr>
            </w:pPr>
            <w:r>
              <w:rPr>
                <w:color w:val="auto"/>
                <w:sz w:val="28"/>
                <w:szCs w:val="28"/>
                <w:lang w:val="kk-KZ"/>
              </w:rPr>
              <w:t>69,7</w:t>
            </w:r>
            <w:r w:rsidR="00DE6BF2" w:rsidRPr="0071714C">
              <w:rPr>
                <w:color w:val="auto"/>
                <w:sz w:val="28"/>
                <w:szCs w:val="28"/>
                <w:lang w:val="en-US"/>
              </w:rPr>
              <w:t>%</w:t>
            </w:r>
          </w:p>
        </w:tc>
        <w:tc>
          <w:tcPr>
            <w:tcW w:w="1701" w:type="dxa"/>
          </w:tcPr>
          <w:p w14:paraId="24FC828D" w14:textId="61CB21F3" w:rsidR="00DE6BF2" w:rsidRPr="0071714C" w:rsidRDefault="00E56BFA" w:rsidP="00C5186E">
            <w:pPr>
              <w:pStyle w:val="Default"/>
              <w:contextualSpacing/>
              <w:jc w:val="both"/>
              <w:rPr>
                <w:color w:val="auto"/>
                <w:sz w:val="28"/>
                <w:szCs w:val="28"/>
                <w:lang w:val="en-US"/>
              </w:rPr>
            </w:pPr>
            <w:r>
              <w:rPr>
                <w:color w:val="auto"/>
                <w:sz w:val="28"/>
                <w:szCs w:val="28"/>
                <w:lang w:val="kk-KZ"/>
              </w:rPr>
              <w:t>26,9</w:t>
            </w:r>
            <w:r w:rsidR="00DE6BF2" w:rsidRPr="0071714C">
              <w:rPr>
                <w:color w:val="auto"/>
                <w:sz w:val="28"/>
                <w:szCs w:val="28"/>
                <w:lang w:val="en-US"/>
              </w:rPr>
              <w:t>%</w:t>
            </w:r>
          </w:p>
        </w:tc>
        <w:tc>
          <w:tcPr>
            <w:tcW w:w="1701" w:type="dxa"/>
          </w:tcPr>
          <w:p w14:paraId="062933B8" w14:textId="21AB3951" w:rsidR="00DE6BF2" w:rsidRPr="0071714C" w:rsidRDefault="00E56BFA" w:rsidP="00C5186E">
            <w:pPr>
              <w:pStyle w:val="Default"/>
              <w:contextualSpacing/>
              <w:jc w:val="both"/>
              <w:rPr>
                <w:color w:val="auto"/>
                <w:sz w:val="28"/>
                <w:szCs w:val="28"/>
                <w:lang w:val="kk-KZ"/>
              </w:rPr>
            </w:pPr>
            <w:r>
              <w:rPr>
                <w:color w:val="auto"/>
                <w:sz w:val="28"/>
                <w:szCs w:val="28"/>
                <w:lang w:val="kk-KZ"/>
              </w:rPr>
              <w:t>3,6</w:t>
            </w:r>
            <w:r w:rsidR="00DE6BF2" w:rsidRPr="0071714C">
              <w:rPr>
                <w:color w:val="auto"/>
                <w:sz w:val="28"/>
                <w:szCs w:val="28"/>
                <w:lang w:val="en-US"/>
              </w:rPr>
              <w:t>%</w:t>
            </w:r>
          </w:p>
        </w:tc>
        <w:tc>
          <w:tcPr>
            <w:tcW w:w="2126" w:type="dxa"/>
          </w:tcPr>
          <w:p w14:paraId="75B1BACF" w14:textId="7CB3B5B4" w:rsidR="00DE6BF2" w:rsidRPr="0071714C" w:rsidRDefault="003B28BF" w:rsidP="00C5186E">
            <w:pPr>
              <w:pStyle w:val="Default"/>
              <w:contextualSpacing/>
              <w:jc w:val="both"/>
              <w:rPr>
                <w:color w:val="auto"/>
                <w:sz w:val="28"/>
                <w:szCs w:val="28"/>
                <w:lang w:val="en-US"/>
              </w:rPr>
            </w:pPr>
            <w:r>
              <w:rPr>
                <w:color w:val="auto"/>
                <w:sz w:val="28"/>
                <w:szCs w:val="28"/>
                <w:lang w:val="kk-KZ"/>
              </w:rPr>
              <w:t>0</w:t>
            </w:r>
            <w:r w:rsidR="00DE6BF2" w:rsidRPr="0071714C">
              <w:rPr>
                <w:color w:val="auto"/>
                <w:sz w:val="28"/>
                <w:szCs w:val="28"/>
                <w:lang w:val="en-US"/>
              </w:rPr>
              <w:t>%</w:t>
            </w:r>
          </w:p>
        </w:tc>
      </w:tr>
    </w:tbl>
    <w:p w14:paraId="67422156" w14:textId="77777777" w:rsidR="00DE6BF2" w:rsidRPr="0071714C" w:rsidRDefault="001330D7" w:rsidP="00C5186E">
      <w:pPr>
        <w:pStyle w:val="Default"/>
        <w:ind w:hanging="709"/>
        <w:contextualSpacing/>
        <w:jc w:val="both"/>
        <w:rPr>
          <w:color w:val="auto"/>
          <w:sz w:val="28"/>
          <w:szCs w:val="28"/>
          <w:lang w:val="kk-KZ"/>
        </w:rPr>
      </w:pPr>
      <w:r>
        <w:rPr>
          <w:color w:val="auto"/>
          <w:sz w:val="28"/>
          <w:szCs w:val="28"/>
          <w:lang w:val="kk-KZ"/>
        </w:rPr>
        <w:t xml:space="preserve">         </w:t>
      </w:r>
      <w:r w:rsidR="00221B60">
        <w:rPr>
          <w:color w:val="auto"/>
          <w:sz w:val="28"/>
          <w:szCs w:val="28"/>
          <w:lang w:val="kk-KZ"/>
        </w:rPr>
        <w:t xml:space="preserve"> Ересек</w:t>
      </w:r>
      <w:r w:rsidR="00DE6BF2" w:rsidRPr="0071714C">
        <w:rPr>
          <w:color w:val="auto"/>
          <w:sz w:val="28"/>
          <w:szCs w:val="28"/>
          <w:lang w:val="kk-KZ"/>
        </w:rPr>
        <w:t xml:space="preserve"> топ тәрбиешілері мен педагогтер бөбекжай-бақшаның білім беру қызметіне қанағаттану деңгейінің жоғары екенін көрсетті.</w:t>
      </w:r>
      <w:r w:rsidR="00221B60">
        <w:rPr>
          <w:color w:val="auto"/>
          <w:sz w:val="28"/>
          <w:szCs w:val="28"/>
          <w:lang w:val="kk-KZ"/>
        </w:rPr>
        <w:t xml:space="preserve"> </w:t>
      </w:r>
      <w:r w:rsidR="00DE6BF2" w:rsidRPr="0071714C">
        <w:rPr>
          <w:color w:val="auto"/>
          <w:sz w:val="28"/>
          <w:szCs w:val="28"/>
          <w:lang w:val="kk-KZ"/>
        </w:rPr>
        <w:t xml:space="preserve">Сауалнама қортындысы қосымшада ұсынылды. </w:t>
      </w:r>
    </w:p>
    <w:p w14:paraId="6F05CBFD" w14:textId="77777777" w:rsidR="00DE6BF2" w:rsidRPr="0071714C" w:rsidRDefault="00DE6BF2" w:rsidP="00C5186E">
      <w:pPr>
        <w:spacing w:after="0" w:line="240" w:lineRule="auto"/>
        <w:jc w:val="both"/>
        <w:rPr>
          <w:rFonts w:ascii="Times New Roman" w:hAnsi="Times New Roman" w:cs="Times New Roman"/>
          <w:b/>
          <w:sz w:val="28"/>
          <w:szCs w:val="28"/>
          <w:lang w:val="kk-KZ"/>
        </w:rPr>
      </w:pPr>
    </w:p>
    <w:p w14:paraId="4C6F8A64" w14:textId="26FF2A69" w:rsidR="00E01D82" w:rsidRDefault="00E01D82" w:rsidP="00C5186E">
      <w:pPr>
        <w:pStyle w:val="Default"/>
        <w:ind w:firstLine="720"/>
        <w:contextualSpacing/>
        <w:jc w:val="both"/>
        <w:rPr>
          <w:color w:val="auto"/>
          <w:sz w:val="28"/>
          <w:szCs w:val="28"/>
          <w:lang w:val="kk-KZ"/>
        </w:rPr>
      </w:pPr>
      <w:r>
        <w:rPr>
          <w:color w:val="auto"/>
          <w:sz w:val="28"/>
          <w:szCs w:val="28"/>
          <w:lang w:val="kk-KZ"/>
        </w:rPr>
        <w:t>Ұсынылатын білім беру қызметтеріне қанағаттану деңгейін анықтау бойынша білім беру процесіне қатысушылардың сауалнамасының нәтижелерін талдау: 202</w:t>
      </w:r>
      <w:r w:rsidR="003C6726">
        <w:rPr>
          <w:color w:val="auto"/>
          <w:sz w:val="28"/>
          <w:szCs w:val="28"/>
          <w:lang w:val="kk-KZ"/>
        </w:rPr>
        <w:t>4-2025</w:t>
      </w:r>
      <w:r>
        <w:rPr>
          <w:color w:val="auto"/>
          <w:sz w:val="28"/>
          <w:szCs w:val="28"/>
          <w:lang w:val="kk-KZ"/>
        </w:rPr>
        <w:t xml:space="preserve"> оқу жылында бөбекжай-бақшада </w:t>
      </w:r>
      <w:r w:rsidR="003928FB">
        <w:rPr>
          <w:color w:val="auto"/>
          <w:sz w:val="28"/>
          <w:szCs w:val="28"/>
          <w:lang w:val="kk-KZ"/>
        </w:rPr>
        <w:t>1</w:t>
      </w:r>
      <w:r>
        <w:rPr>
          <w:color w:val="auto"/>
          <w:sz w:val="28"/>
          <w:szCs w:val="28"/>
          <w:lang w:val="kk-KZ"/>
        </w:rPr>
        <w:t xml:space="preserve"> </w:t>
      </w:r>
      <w:r w:rsidR="003928FB">
        <w:rPr>
          <w:color w:val="auto"/>
          <w:sz w:val="28"/>
          <w:szCs w:val="28"/>
          <w:lang w:val="kk-KZ"/>
        </w:rPr>
        <w:t>мектепалды даярлық</w:t>
      </w:r>
      <w:r>
        <w:rPr>
          <w:color w:val="auto"/>
          <w:sz w:val="28"/>
          <w:szCs w:val="28"/>
          <w:lang w:val="kk-KZ"/>
        </w:rPr>
        <w:t xml:space="preserve"> топ, «</w:t>
      </w:r>
      <w:r w:rsidR="003928FB">
        <w:rPr>
          <w:color w:val="auto"/>
          <w:sz w:val="28"/>
          <w:szCs w:val="28"/>
          <w:lang w:val="kk-KZ"/>
        </w:rPr>
        <w:t>Бәйтерек</w:t>
      </w:r>
      <w:r>
        <w:rPr>
          <w:color w:val="auto"/>
          <w:sz w:val="28"/>
          <w:szCs w:val="28"/>
          <w:lang w:val="kk-KZ"/>
        </w:rPr>
        <w:t xml:space="preserve">»-25 бала.  Бір топтың </w:t>
      </w:r>
      <w:r w:rsidR="003928FB">
        <w:rPr>
          <w:color w:val="auto"/>
          <w:sz w:val="28"/>
          <w:szCs w:val="28"/>
          <w:lang w:val="kk-KZ"/>
        </w:rPr>
        <w:t>25</w:t>
      </w:r>
      <w:r>
        <w:rPr>
          <w:color w:val="auto"/>
          <w:sz w:val="28"/>
          <w:szCs w:val="28"/>
          <w:lang w:val="kk-KZ"/>
        </w:rPr>
        <w:t xml:space="preserve"> ата-аналары бөбекжай-бақшаның білім беру қызметтеріне қанағаттану деңгейін анықтау үшін сауалнамаға қатысты. Сауалнама </w:t>
      </w:r>
      <w:proofErr w:type="spellStart"/>
      <w:r>
        <w:rPr>
          <w:color w:val="auto"/>
          <w:sz w:val="28"/>
          <w:szCs w:val="28"/>
          <w:lang w:val="kk-KZ"/>
        </w:rPr>
        <w:t>төмендагідей</w:t>
      </w:r>
      <w:proofErr w:type="spellEnd"/>
      <w:r>
        <w:rPr>
          <w:color w:val="auto"/>
          <w:sz w:val="28"/>
          <w:szCs w:val="28"/>
          <w:lang w:val="kk-KZ"/>
        </w:rPr>
        <w:t xml:space="preserve"> сұрақтардан тұрды:</w:t>
      </w:r>
    </w:p>
    <w:p w14:paraId="6E1D044E"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 </w:t>
      </w:r>
    </w:p>
    <w:p w14:paraId="6A3B0657"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1.</w:t>
      </w:r>
      <w:r>
        <w:rPr>
          <w:color w:val="auto"/>
          <w:sz w:val="28"/>
          <w:szCs w:val="28"/>
          <w:lang w:val="kk-KZ"/>
        </w:rPr>
        <w:tab/>
        <w:t>Сіздің балаңыз балабақшаға қуана барады</w:t>
      </w:r>
    </w:p>
    <w:p w14:paraId="756F27EC" w14:textId="70A310E6"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3170A0">
        <w:rPr>
          <w:color w:val="auto"/>
          <w:sz w:val="28"/>
          <w:szCs w:val="28"/>
          <w:lang w:val="kk-KZ"/>
        </w:rPr>
        <w:t>56</w:t>
      </w:r>
      <w:r>
        <w:rPr>
          <w:color w:val="auto"/>
          <w:sz w:val="28"/>
          <w:szCs w:val="28"/>
          <w:lang w:val="kk-KZ"/>
        </w:rPr>
        <w:t>%</w:t>
      </w:r>
    </w:p>
    <w:p w14:paraId="445B6D4A" w14:textId="361D78DC"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келісемін – </w:t>
      </w:r>
      <w:r w:rsidR="003170A0">
        <w:rPr>
          <w:color w:val="auto"/>
          <w:sz w:val="28"/>
          <w:szCs w:val="28"/>
          <w:lang w:val="kk-KZ"/>
        </w:rPr>
        <w:t>40</w:t>
      </w:r>
      <w:r>
        <w:rPr>
          <w:color w:val="auto"/>
          <w:sz w:val="28"/>
          <w:szCs w:val="28"/>
          <w:lang w:val="kk-KZ"/>
        </w:rPr>
        <w:t>%</w:t>
      </w:r>
    </w:p>
    <w:p w14:paraId="027C80BC" w14:textId="31F4040F"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келіспеймін –</w:t>
      </w:r>
      <w:r w:rsidR="003170A0">
        <w:rPr>
          <w:color w:val="auto"/>
          <w:sz w:val="28"/>
          <w:szCs w:val="28"/>
          <w:lang w:val="kk-KZ"/>
        </w:rPr>
        <w:t xml:space="preserve">0 </w:t>
      </w:r>
      <w:r>
        <w:rPr>
          <w:color w:val="auto"/>
          <w:sz w:val="28"/>
          <w:szCs w:val="28"/>
          <w:lang w:val="kk-KZ"/>
        </w:rPr>
        <w:t>%</w:t>
      </w:r>
    </w:p>
    <w:p w14:paraId="7D635F65"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толық келіспеймін –4 %</w:t>
      </w:r>
    </w:p>
    <w:p w14:paraId="684FA140"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2.</w:t>
      </w:r>
      <w:r>
        <w:rPr>
          <w:color w:val="auto"/>
          <w:sz w:val="28"/>
          <w:szCs w:val="28"/>
          <w:lang w:val="kk-KZ"/>
        </w:rPr>
        <w:tab/>
        <w:t>Топта баланың оқуы мен өмірі үшін қолайлы атмосфера бар</w:t>
      </w:r>
    </w:p>
    <w:p w14:paraId="51E9F2E2" w14:textId="0B7D0FEE" w:rsidR="00E01D82" w:rsidRDefault="00E01D82" w:rsidP="00C5186E">
      <w:pPr>
        <w:pStyle w:val="Default"/>
        <w:ind w:firstLine="720"/>
        <w:contextualSpacing/>
        <w:jc w:val="both"/>
        <w:rPr>
          <w:color w:val="auto"/>
          <w:sz w:val="28"/>
          <w:szCs w:val="28"/>
          <w:lang w:val="kk-KZ"/>
        </w:rPr>
      </w:pPr>
      <w:r>
        <w:rPr>
          <w:color w:val="auto"/>
          <w:sz w:val="28"/>
          <w:szCs w:val="28"/>
          <w:lang w:val="kk-KZ"/>
        </w:rPr>
        <w:lastRenderedPageBreak/>
        <w:t xml:space="preserve">толық келісемін – </w:t>
      </w:r>
      <w:r w:rsidR="003170A0">
        <w:rPr>
          <w:color w:val="auto"/>
          <w:sz w:val="28"/>
          <w:szCs w:val="28"/>
          <w:lang w:val="kk-KZ"/>
        </w:rPr>
        <w:t>56</w:t>
      </w:r>
      <w:r>
        <w:rPr>
          <w:color w:val="auto"/>
          <w:sz w:val="28"/>
          <w:szCs w:val="28"/>
          <w:lang w:val="kk-KZ"/>
        </w:rPr>
        <w:t>%</w:t>
      </w:r>
    </w:p>
    <w:p w14:paraId="1717B1C1" w14:textId="78FE41AF"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келісемін –</w:t>
      </w:r>
      <w:r w:rsidR="003170A0">
        <w:rPr>
          <w:color w:val="auto"/>
          <w:sz w:val="28"/>
          <w:szCs w:val="28"/>
          <w:lang w:val="kk-KZ"/>
        </w:rPr>
        <w:t>44</w:t>
      </w:r>
      <w:r>
        <w:rPr>
          <w:color w:val="auto"/>
          <w:sz w:val="28"/>
          <w:szCs w:val="28"/>
          <w:lang w:val="kk-KZ"/>
        </w:rPr>
        <w:t>%</w:t>
      </w:r>
    </w:p>
    <w:p w14:paraId="030AF0F0"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келіспеймін – 0%</w:t>
      </w:r>
    </w:p>
    <w:p w14:paraId="55C9E707"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толық келіспеймін –0 %</w:t>
      </w:r>
    </w:p>
    <w:p w14:paraId="3DB0C818"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3.</w:t>
      </w:r>
      <w:r>
        <w:rPr>
          <w:color w:val="auto"/>
          <w:sz w:val="28"/>
          <w:szCs w:val="28"/>
          <w:lang w:val="kk-KZ"/>
        </w:rPr>
        <w:tab/>
        <w:t>Сіз топ тәрбиешілерінің қызметіне қанағаттанасыз</w:t>
      </w:r>
    </w:p>
    <w:p w14:paraId="41F91550" w14:textId="31112886"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3170A0">
        <w:rPr>
          <w:color w:val="auto"/>
          <w:sz w:val="28"/>
          <w:szCs w:val="28"/>
          <w:lang w:val="kk-KZ"/>
        </w:rPr>
        <w:t>64</w:t>
      </w:r>
      <w:r>
        <w:rPr>
          <w:color w:val="auto"/>
          <w:sz w:val="28"/>
          <w:szCs w:val="28"/>
          <w:lang w:val="kk-KZ"/>
        </w:rPr>
        <w:t>%</w:t>
      </w:r>
    </w:p>
    <w:p w14:paraId="0BB37AAD" w14:textId="32928612"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келісемін –</w:t>
      </w:r>
      <w:r w:rsidR="003170A0">
        <w:rPr>
          <w:color w:val="auto"/>
          <w:sz w:val="28"/>
          <w:szCs w:val="28"/>
          <w:lang w:val="kk-KZ"/>
        </w:rPr>
        <w:t>36</w:t>
      </w:r>
      <w:r>
        <w:rPr>
          <w:color w:val="auto"/>
          <w:sz w:val="28"/>
          <w:szCs w:val="28"/>
          <w:lang w:val="kk-KZ"/>
        </w:rPr>
        <w:t>%</w:t>
      </w:r>
    </w:p>
    <w:p w14:paraId="7F7605CD"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келіспеймін – 0%</w:t>
      </w:r>
    </w:p>
    <w:p w14:paraId="6DC98A32"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толық келіспеймін – 0%</w:t>
      </w:r>
    </w:p>
    <w:p w14:paraId="67C7A2C3"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4.</w:t>
      </w:r>
      <w:r>
        <w:rPr>
          <w:color w:val="auto"/>
          <w:sz w:val="28"/>
          <w:szCs w:val="28"/>
          <w:lang w:val="kk-KZ"/>
        </w:rPr>
        <w:tab/>
        <w:t>Сіз мектепке дейінгі ұйымның басқа мамандарының (музыкалық жетекші, қазақ, тілі педагог-психолог, арнайы педагог)қызметіне қанағаттанасыз</w:t>
      </w:r>
    </w:p>
    <w:p w14:paraId="70BC03C1" w14:textId="6BD9AB74"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3170A0">
        <w:rPr>
          <w:color w:val="auto"/>
          <w:sz w:val="28"/>
          <w:szCs w:val="28"/>
          <w:lang w:val="kk-KZ"/>
        </w:rPr>
        <w:t>60</w:t>
      </w:r>
      <w:r>
        <w:rPr>
          <w:color w:val="auto"/>
          <w:sz w:val="28"/>
          <w:szCs w:val="28"/>
          <w:lang w:val="kk-KZ"/>
        </w:rPr>
        <w:t xml:space="preserve"> %</w:t>
      </w:r>
    </w:p>
    <w:p w14:paraId="77E8F90C" w14:textId="6E293AE3"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келісемін – </w:t>
      </w:r>
      <w:r w:rsidR="003170A0">
        <w:rPr>
          <w:color w:val="auto"/>
          <w:sz w:val="28"/>
          <w:szCs w:val="28"/>
          <w:lang w:val="kk-KZ"/>
        </w:rPr>
        <w:t>2</w:t>
      </w:r>
      <w:r>
        <w:rPr>
          <w:color w:val="auto"/>
          <w:sz w:val="28"/>
          <w:szCs w:val="28"/>
          <w:lang w:val="kk-KZ"/>
        </w:rPr>
        <w:t>8%</w:t>
      </w:r>
    </w:p>
    <w:p w14:paraId="3FA73DF7" w14:textId="35FC8EBA"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келіспеймін – </w:t>
      </w:r>
      <w:r w:rsidR="003170A0">
        <w:rPr>
          <w:color w:val="auto"/>
          <w:sz w:val="28"/>
          <w:szCs w:val="28"/>
          <w:lang w:val="kk-KZ"/>
        </w:rPr>
        <w:t>0</w:t>
      </w:r>
      <w:r>
        <w:rPr>
          <w:color w:val="auto"/>
          <w:sz w:val="28"/>
          <w:szCs w:val="28"/>
          <w:lang w:val="kk-KZ"/>
        </w:rPr>
        <w:t>%</w:t>
      </w:r>
    </w:p>
    <w:p w14:paraId="0E010945" w14:textId="610974FB" w:rsidR="00E01D82" w:rsidRDefault="00E01D82" w:rsidP="00C5186E">
      <w:pPr>
        <w:pStyle w:val="Default"/>
        <w:ind w:firstLine="720"/>
        <w:contextualSpacing/>
        <w:jc w:val="both"/>
        <w:rPr>
          <w:color w:val="auto"/>
          <w:sz w:val="28"/>
          <w:szCs w:val="28"/>
          <w:lang w:val="kk-KZ"/>
        </w:rPr>
      </w:pPr>
      <w:r>
        <w:rPr>
          <w:color w:val="auto"/>
          <w:sz w:val="28"/>
          <w:szCs w:val="28"/>
          <w:lang w:val="kk-KZ"/>
        </w:rPr>
        <w:t>толық келіспеймін –</w:t>
      </w:r>
      <w:r w:rsidR="003170A0">
        <w:rPr>
          <w:color w:val="auto"/>
          <w:sz w:val="28"/>
          <w:szCs w:val="28"/>
          <w:lang w:val="kk-KZ"/>
        </w:rPr>
        <w:t>12</w:t>
      </w:r>
      <w:r>
        <w:rPr>
          <w:color w:val="auto"/>
          <w:sz w:val="28"/>
          <w:szCs w:val="28"/>
          <w:lang w:val="kk-KZ"/>
        </w:rPr>
        <w:t xml:space="preserve"> %</w:t>
      </w:r>
    </w:p>
    <w:p w14:paraId="58CD5C0E" w14:textId="7CED7300" w:rsidR="00E01D82" w:rsidRDefault="00E01D82" w:rsidP="00C5186E">
      <w:pPr>
        <w:pStyle w:val="Default"/>
        <w:ind w:firstLine="720"/>
        <w:contextualSpacing/>
        <w:jc w:val="both"/>
        <w:rPr>
          <w:color w:val="auto"/>
          <w:sz w:val="28"/>
          <w:szCs w:val="28"/>
          <w:lang w:val="kk-KZ"/>
        </w:rPr>
      </w:pPr>
      <w:r>
        <w:rPr>
          <w:color w:val="auto"/>
          <w:sz w:val="28"/>
          <w:szCs w:val="28"/>
          <w:lang w:val="kk-KZ"/>
        </w:rPr>
        <w:t>5.</w:t>
      </w:r>
      <w:r>
        <w:rPr>
          <w:color w:val="auto"/>
          <w:sz w:val="28"/>
          <w:szCs w:val="28"/>
          <w:lang w:val="kk-KZ"/>
        </w:rPr>
        <w:tab/>
      </w:r>
      <w:r w:rsidR="003170A0">
        <w:rPr>
          <w:color w:val="auto"/>
          <w:sz w:val="28"/>
          <w:szCs w:val="28"/>
          <w:lang w:val="kk-KZ"/>
        </w:rPr>
        <w:t>Тәрбиешілердің</w:t>
      </w:r>
      <w:r>
        <w:rPr>
          <w:color w:val="auto"/>
          <w:sz w:val="28"/>
          <w:szCs w:val="28"/>
          <w:lang w:val="kk-KZ"/>
        </w:rPr>
        <w:t xml:space="preserve"> этика нормаларын, педагогикалық әдептілік пен балалармен қарым-қатынастағы әділеттілікті сақтайды</w:t>
      </w:r>
    </w:p>
    <w:p w14:paraId="59516392" w14:textId="0DA56D55"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3170A0">
        <w:rPr>
          <w:color w:val="auto"/>
          <w:sz w:val="28"/>
          <w:szCs w:val="28"/>
          <w:lang w:val="kk-KZ"/>
        </w:rPr>
        <w:t>6</w:t>
      </w:r>
      <w:r>
        <w:rPr>
          <w:color w:val="auto"/>
          <w:sz w:val="28"/>
          <w:szCs w:val="28"/>
          <w:lang w:val="kk-KZ"/>
        </w:rPr>
        <w:t>8%</w:t>
      </w:r>
    </w:p>
    <w:p w14:paraId="2265B3C1" w14:textId="64BB6095"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келісемін – </w:t>
      </w:r>
      <w:r w:rsidR="003170A0">
        <w:rPr>
          <w:color w:val="auto"/>
          <w:sz w:val="28"/>
          <w:szCs w:val="28"/>
          <w:lang w:val="kk-KZ"/>
        </w:rPr>
        <w:t>3</w:t>
      </w:r>
      <w:r>
        <w:rPr>
          <w:color w:val="auto"/>
          <w:sz w:val="28"/>
          <w:szCs w:val="28"/>
          <w:lang w:val="kk-KZ"/>
        </w:rPr>
        <w:t>2%</w:t>
      </w:r>
    </w:p>
    <w:p w14:paraId="32ADB32E"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келіспеймін – 0%</w:t>
      </w:r>
    </w:p>
    <w:p w14:paraId="4CBFAACD"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толық келіспеймін –0 %</w:t>
      </w:r>
    </w:p>
    <w:p w14:paraId="70085210"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6.</w:t>
      </w:r>
      <w:r>
        <w:rPr>
          <w:color w:val="auto"/>
          <w:sz w:val="28"/>
          <w:szCs w:val="28"/>
          <w:lang w:val="kk-KZ"/>
        </w:rPr>
        <w:tab/>
        <w:t>Сіз балаңыздың дамуын байқайсыз ба</w:t>
      </w:r>
    </w:p>
    <w:p w14:paraId="0A41169E" w14:textId="7CD19835"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3170A0">
        <w:rPr>
          <w:color w:val="auto"/>
          <w:sz w:val="28"/>
          <w:szCs w:val="28"/>
          <w:lang w:val="kk-KZ"/>
        </w:rPr>
        <w:t>72</w:t>
      </w:r>
      <w:r>
        <w:rPr>
          <w:color w:val="auto"/>
          <w:sz w:val="28"/>
          <w:szCs w:val="28"/>
          <w:lang w:val="kk-KZ"/>
        </w:rPr>
        <w:t>%</w:t>
      </w:r>
    </w:p>
    <w:p w14:paraId="7E0D66F7" w14:textId="4A3898EA"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келісемін – </w:t>
      </w:r>
      <w:r w:rsidR="003170A0">
        <w:rPr>
          <w:color w:val="auto"/>
          <w:sz w:val="28"/>
          <w:szCs w:val="28"/>
          <w:lang w:val="kk-KZ"/>
        </w:rPr>
        <w:t>28</w:t>
      </w:r>
      <w:r>
        <w:rPr>
          <w:color w:val="auto"/>
          <w:sz w:val="28"/>
          <w:szCs w:val="28"/>
          <w:lang w:val="kk-KZ"/>
        </w:rPr>
        <w:t>%</w:t>
      </w:r>
    </w:p>
    <w:p w14:paraId="6333FB14"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келіспеймін – 0%</w:t>
      </w:r>
    </w:p>
    <w:p w14:paraId="5C341717"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толық келіспеймін – 0%</w:t>
      </w:r>
    </w:p>
    <w:p w14:paraId="5566AB9D"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7.</w:t>
      </w:r>
      <w:r>
        <w:rPr>
          <w:color w:val="auto"/>
          <w:sz w:val="28"/>
          <w:szCs w:val="28"/>
          <w:lang w:val="kk-KZ"/>
        </w:rPr>
        <w:tab/>
        <w:t>Мектепке дейінгі ұйымның оқыту және тәрбие жұмысы баланы мектепке дайындауға ықпал етеді</w:t>
      </w:r>
    </w:p>
    <w:p w14:paraId="5ED29334" w14:textId="6145B578"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3170A0">
        <w:rPr>
          <w:color w:val="auto"/>
          <w:sz w:val="28"/>
          <w:szCs w:val="28"/>
          <w:lang w:val="kk-KZ"/>
        </w:rPr>
        <w:t>64</w:t>
      </w:r>
      <w:r>
        <w:rPr>
          <w:color w:val="auto"/>
          <w:sz w:val="28"/>
          <w:szCs w:val="28"/>
          <w:lang w:val="kk-KZ"/>
        </w:rPr>
        <w:t>%</w:t>
      </w:r>
    </w:p>
    <w:p w14:paraId="4F6624AE" w14:textId="1A907EB2"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келісемін –</w:t>
      </w:r>
      <w:r w:rsidR="003170A0">
        <w:rPr>
          <w:color w:val="auto"/>
          <w:sz w:val="28"/>
          <w:szCs w:val="28"/>
          <w:lang w:val="kk-KZ"/>
        </w:rPr>
        <w:t>36</w:t>
      </w:r>
      <w:r>
        <w:rPr>
          <w:color w:val="auto"/>
          <w:sz w:val="28"/>
          <w:szCs w:val="28"/>
          <w:lang w:val="kk-KZ"/>
        </w:rPr>
        <w:t xml:space="preserve"> %</w:t>
      </w:r>
    </w:p>
    <w:p w14:paraId="1C9A0B8B"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келіспеймін – 0%</w:t>
      </w:r>
    </w:p>
    <w:p w14:paraId="5CB98F4A"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толық келіспеймін – 0%</w:t>
      </w:r>
    </w:p>
    <w:p w14:paraId="55BAE1C6"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8.</w:t>
      </w:r>
      <w:r>
        <w:rPr>
          <w:color w:val="auto"/>
          <w:sz w:val="28"/>
          <w:szCs w:val="28"/>
          <w:lang w:val="kk-KZ"/>
        </w:rPr>
        <w:tab/>
        <w:t>Балалардың тамақтануы талапқа сай және мектеп жасына дейінгі балалар үшін теңдестірілген</w:t>
      </w:r>
    </w:p>
    <w:p w14:paraId="7D74453D" w14:textId="7F11BBCA"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3170A0">
        <w:rPr>
          <w:color w:val="auto"/>
          <w:sz w:val="28"/>
          <w:szCs w:val="28"/>
          <w:lang w:val="kk-KZ"/>
        </w:rPr>
        <w:t>52</w:t>
      </w:r>
      <w:r>
        <w:rPr>
          <w:color w:val="auto"/>
          <w:sz w:val="28"/>
          <w:szCs w:val="28"/>
          <w:lang w:val="kk-KZ"/>
        </w:rPr>
        <w:t>%</w:t>
      </w:r>
    </w:p>
    <w:p w14:paraId="70912CF8" w14:textId="665E28BF"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келісемін –4</w:t>
      </w:r>
      <w:r w:rsidR="003170A0">
        <w:rPr>
          <w:color w:val="auto"/>
          <w:sz w:val="28"/>
          <w:szCs w:val="28"/>
          <w:lang w:val="kk-KZ"/>
        </w:rPr>
        <w:t>3</w:t>
      </w:r>
      <w:r>
        <w:rPr>
          <w:color w:val="auto"/>
          <w:sz w:val="28"/>
          <w:szCs w:val="28"/>
          <w:lang w:val="kk-KZ"/>
        </w:rPr>
        <w:t xml:space="preserve"> %</w:t>
      </w:r>
    </w:p>
    <w:p w14:paraId="0C771105"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келіспеймін – 0%</w:t>
      </w:r>
    </w:p>
    <w:p w14:paraId="4ED4A816" w14:textId="5D1619CB"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3170A0">
        <w:rPr>
          <w:color w:val="auto"/>
          <w:sz w:val="28"/>
          <w:szCs w:val="28"/>
          <w:lang w:val="kk-KZ"/>
        </w:rPr>
        <w:t>5</w:t>
      </w:r>
      <w:r>
        <w:rPr>
          <w:color w:val="auto"/>
          <w:sz w:val="28"/>
          <w:szCs w:val="28"/>
          <w:lang w:val="kk-KZ"/>
        </w:rPr>
        <w:t>%</w:t>
      </w:r>
    </w:p>
    <w:p w14:paraId="4F412178"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9.</w:t>
      </w:r>
      <w:r>
        <w:rPr>
          <w:color w:val="auto"/>
          <w:sz w:val="28"/>
          <w:szCs w:val="28"/>
          <w:lang w:val="kk-KZ"/>
        </w:rPr>
        <w:tab/>
        <w:t>Сіз балаңыздың жетістіктері мен мінез құлқы туралы ақпараттандыру сапасына қанағаттанасыз</w:t>
      </w:r>
    </w:p>
    <w:p w14:paraId="10ADCB65" w14:textId="12266AC2"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057F0D">
        <w:rPr>
          <w:color w:val="auto"/>
          <w:sz w:val="28"/>
          <w:szCs w:val="28"/>
          <w:lang w:val="kk-KZ"/>
        </w:rPr>
        <w:t>50</w:t>
      </w:r>
      <w:r>
        <w:rPr>
          <w:color w:val="auto"/>
          <w:sz w:val="28"/>
          <w:szCs w:val="28"/>
          <w:lang w:val="kk-KZ"/>
        </w:rPr>
        <w:t>%</w:t>
      </w:r>
    </w:p>
    <w:p w14:paraId="76608A26" w14:textId="7F7D9065"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келісемін – </w:t>
      </w:r>
      <w:r w:rsidR="00057F0D">
        <w:rPr>
          <w:color w:val="auto"/>
          <w:sz w:val="28"/>
          <w:szCs w:val="28"/>
          <w:lang w:val="kk-KZ"/>
        </w:rPr>
        <w:t>50</w:t>
      </w:r>
      <w:r>
        <w:rPr>
          <w:color w:val="auto"/>
          <w:sz w:val="28"/>
          <w:szCs w:val="28"/>
          <w:lang w:val="kk-KZ"/>
        </w:rPr>
        <w:t>%</w:t>
      </w:r>
    </w:p>
    <w:p w14:paraId="70A0D74D"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келіспеймін –0%</w:t>
      </w:r>
    </w:p>
    <w:p w14:paraId="65709CC8"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толық келіспеймін – 0%</w:t>
      </w:r>
    </w:p>
    <w:p w14:paraId="2C3B8F95" w14:textId="65D68128" w:rsidR="00E01D82" w:rsidRDefault="00E01D82" w:rsidP="00C5186E">
      <w:pPr>
        <w:pStyle w:val="Default"/>
        <w:ind w:firstLine="720"/>
        <w:contextualSpacing/>
        <w:jc w:val="both"/>
        <w:rPr>
          <w:color w:val="auto"/>
          <w:sz w:val="28"/>
          <w:szCs w:val="28"/>
          <w:lang w:val="kk-KZ"/>
        </w:rPr>
      </w:pPr>
      <w:r>
        <w:rPr>
          <w:color w:val="auto"/>
          <w:sz w:val="28"/>
          <w:szCs w:val="28"/>
          <w:lang w:val="kk-KZ"/>
        </w:rPr>
        <w:t>10.</w:t>
      </w:r>
      <w:r>
        <w:rPr>
          <w:color w:val="auto"/>
          <w:sz w:val="28"/>
          <w:szCs w:val="28"/>
          <w:lang w:val="kk-KZ"/>
        </w:rPr>
        <w:tab/>
        <w:t>Топ ата-аналарымен мектепке дейінгі ұйым мамандары: медицина қызметкері, психолог, музыка жетекшісі және т. б. балаңызды дамыту, тәрбиелеу және оқыту мәселелерінде консультациялық көмек көрсетіледі.</w:t>
      </w:r>
    </w:p>
    <w:p w14:paraId="04000254" w14:textId="1916D827" w:rsidR="00E01D82" w:rsidRDefault="00E01D82" w:rsidP="00C5186E">
      <w:pPr>
        <w:pStyle w:val="Default"/>
        <w:ind w:firstLine="720"/>
        <w:contextualSpacing/>
        <w:jc w:val="both"/>
        <w:rPr>
          <w:color w:val="auto"/>
          <w:sz w:val="28"/>
          <w:szCs w:val="28"/>
          <w:lang w:val="kk-KZ"/>
        </w:rPr>
      </w:pPr>
      <w:r>
        <w:rPr>
          <w:color w:val="auto"/>
          <w:sz w:val="28"/>
          <w:szCs w:val="28"/>
          <w:lang w:val="kk-KZ"/>
        </w:rPr>
        <w:t>толық келісемін –</w:t>
      </w:r>
      <w:r w:rsidR="00057F0D">
        <w:rPr>
          <w:color w:val="auto"/>
          <w:sz w:val="28"/>
          <w:szCs w:val="28"/>
          <w:lang w:val="kk-KZ"/>
        </w:rPr>
        <w:t>57</w:t>
      </w:r>
      <w:r>
        <w:rPr>
          <w:color w:val="auto"/>
          <w:sz w:val="28"/>
          <w:szCs w:val="28"/>
          <w:lang w:val="kk-KZ"/>
        </w:rPr>
        <w:t xml:space="preserve"> %</w:t>
      </w:r>
    </w:p>
    <w:p w14:paraId="0F65F0AA" w14:textId="6DC2B662" w:rsidR="00E01D82" w:rsidRDefault="00E01D82" w:rsidP="00C5186E">
      <w:pPr>
        <w:pStyle w:val="Default"/>
        <w:ind w:firstLine="720"/>
        <w:contextualSpacing/>
        <w:jc w:val="both"/>
        <w:rPr>
          <w:color w:val="auto"/>
          <w:sz w:val="28"/>
          <w:szCs w:val="28"/>
          <w:lang w:val="kk-KZ"/>
        </w:rPr>
      </w:pPr>
      <w:r>
        <w:rPr>
          <w:color w:val="auto"/>
          <w:sz w:val="28"/>
          <w:szCs w:val="28"/>
          <w:lang w:val="kk-KZ"/>
        </w:rPr>
        <w:lastRenderedPageBreak/>
        <w:t xml:space="preserve">келісемін – </w:t>
      </w:r>
      <w:r w:rsidR="00057F0D">
        <w:rPr>
          <w:color w:val="auto"/>
          <w:sz w:val="28"/>
          <w:szCs w:val="28"/>
          <w:lang w:val="kk-KZ"/>
        </w:rPr>
        <w:t>3</w:t>
      </w:r>
      <w:r>
        <w:rPr>
          <w:color w:val="auto"/>
          <w:sz w:val="28"/>
          <w:szCs w:val="28"/>
          <w:lang w:val="kk-KZ"/>
        </w:rPr>
        <w:t>3%</w:t>
      </w:r>
    </w:p>
    <w:p w14:paraId="54CE5A4F" w14:textId="44235B3E"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келіспеймін – </w:t>
      </w:r>
      <w:r w:rsidR="00057F0D">
        <w:rPr>
          <w:color w:val="auto"/>
          <w:sz w:val="28"/>
          <w:szCs w:val="28"/>
          <w:lang w:val="kk-KZ"/>
        </w:rPr>
        <w:t>5</w:t>
      </w:r>
      <w:r>
        <w:rPr>
          <w:color w:val="auto"/>
          <w:sz w:val="28"/>
          <w:szCs w:val="28"/>
          <w:lang w:val="kk-KZ"/>
        </w:rPr>
        <w:t>%</w:t>
      </w:r>
    </w:p>
    <w:p w14:paraId="0B6B7D84" w14:textId="3CD94CA7"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057F0D">
        <w:rPr>
          <w:color w:val="auto"/>
          <w:sz w:val="28"/>
          <w:szCs w:val="28"/>
          <w:lang w:val="kk-KZ"/>
        </w:rPr>
        <w:t>5</w:t>
      </w:r>
      <w:r>
        <w:rPr>
          <w:color w:val="auto"/>
          <w:sz w:val="28"/>
          <w:szCs w:val="28"/>
          <w:lang w:val="kk-KZ"/>
        </w:rPr>
        <w:t>%</w:t>
      </w:r>
    </w:p>
    <w:p w14:paraId="35BAEB40"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11.</w:t>
      </w:r>
      <w:r>
        <w:rPr>
          <w:color w:val="auto"/>
          <w:sz w:val="28"/>
          <w:szCs w:val="28"/>
          <w:lang w:val="kk-KZ"/>
        </w:rPr>
        <w:tab/>
        <w:t xml:space="preserve">Сіз балабақша ұжымының ұйымдастырушылық қабілетіне көңіліңіз </w:t>
      </w:r>
      <w:proofErr w:type="spellStart"/>
      <w:r>
        <w:rPr>
          <w:color w:val="auto"/>
          <w:sz w:val="28"/>
          <w:szCs w:val="28"/>
          <w:lang w:val="kk-KZ"/>
        </w:rPr>
        <w:t>толама</w:t>
      </w:r>
      <w:proofErr w:type="spellEnd"/>
    </w:p>
    <w:p w14:paraId="5EDFB5DD"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толық келісемін – 65%</w:t>
      </w:r>
    </w:p>
    <w:p w14:paraId="4750C14B" w14:textId="7E0EDEEE"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келісемін – </w:t>
      </w:r>
      <w:r w:rsidR="00057F0D">
        <w:rPr>
          <w:color w:val="auto"/>
          <w:sz w:val="28"/>
          <w:szCs w:val="28"/>
          <w:lang w:val="kk-KZ"/>
        </w:rPr>
        <w:t>35</w:t>
      </w:r>
      <w:r>
        <w:rPr>
          <w:color w:val="auto"/>
          <w:sz w:val="28"/>
          <w:szCs w:val="28"/>
          <w:lang w:val="kk-KZ"/>
        </w:rPr>
        <w:t>%</w:t>
      </w:r>
    </w:p>
    <w:p w14:paraId="00142434"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келіспеймін – 0%</w:t>
      </w:r>
    </w:p>
    <w:p w14:paraId="1FBD9D15" w14:textId="793E6FC1"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057F0D">
        <w:rPr>
          <w:color w:val="auto"/>
          <w:sz w:val="28"/>
          <w:szCs w:val="28"/>
          <w:lang w:val="kk-KZ"/>
        </w:rPr>
        <w:t>0</w:t>
      </w:r>
      <w:r>
        <w:rPr>
          <w:color w:val="auto"/>
          <w:sz w:val="28"/>
          <w:szCs w:val="28"/>
          <w:lang w:val="kk-KZ"/>
        </w:rPr>
        <w:t>%</w:t>
      </w:r>
    </w:p>
    <w:p w14:paraId="483FFF54"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12.</w:t>
      </w:r>
      <w:r>
        <w:rPr>
          <w:color w:val="auto"/>
          <w:sz w:val="28"/>
          <w:szCs w:val="28"/>
          <w:lang w:val="kk-KZ"/>
        </w:rPr>
        <w:tab/>
        <w:t>Сіз мектепке дейінгі ұйымға материалдық көмек көрсетесіз бе</w:t>
      </w:r>
    </w:p>
    <w:p w14:paraId="5A3312AE" w14:textId="4ED506D8"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057F0D">
        <w:rPr>
          <w:color w:val="auto"/>
          <w:sz w:val="28"/>
          <w:szCs w:val="28"/>
          <w:lang w:val="kk-KZ"/>
        </w:rPr>
        <w:t>4</w:t>
      </w:r>
      <w:r>
        <w:rPr>
          <w:color w:val="auto"/>
          <w:sz w:val="28"/>
          <w:szCs w:val="28"/>
          <w:lang w:val="kk-KZ"/>
        </w:rPr>
        <w:t>3 %</w:t>
      </w:r>
    </w:p>
    <w:p w14:paraId="74607CE4" w14:textId="5D745DC4"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келісемін – 4</w:t>
      </w:r>
      <w:r w:rsidR="00057F0D">
        <w:rPr>
          <w:color w:val="auto"/>
          <w:sz w:val="28"/>
          <w:szCs w:val="28"/>
          <w:lang w:val="kk-KZ"/>
        </w:rPr>
        <w:t>3</w:t>
      </w:r>
      <w:r>
        <w:rPr>
          <w:color w:val="auto"/>
          <w:sz w:val="28"/>
          <w:szCs w:val="28"/>
          <w:lang w:val="kk-KZ"/>
        </w:rPr>
        <w:t>%</w:t>
      </w:r>
    </w:p>
    <w:p w14:paraId="34A4354F" w14:textId="28823C08" w:rsidR="00E01D82" w:rsidRDefault="00E01D82" w:rsidP="00C5186E">
      <w:pPr>
        <w:pStyle w:val="Default"/>
        <w:ind w:firstLine="720"/>
        <w:contextualSpacing/>
        <w:jc w:val="both"/>
        <w:rPr>
          <w:color w:val="auto"/>
          <w:sz w:val="28"/>
          <w:szCs w:val="28"/>
          <w:lang w:val="kk-KZ"/>
        </w:rPr>
      </w:pPr>
      <w:r>
        <w:rPr>
          <w:color w:val="auto"/>
          <w:sz w:val="28"/>
          <w:szCs w:val="28"/>
          <w:lang w:val="kk-KZ"/>
        </w:rPr>
        <w:t>келіспеймін –</w:t>
      </w:r>
      <w:r w:rsidR="00057F0D">
        <w:rPr>
          <w:color w:val="auto"/>
          <w:sz w:val="28"/>
          <w:szCs w:val="28"/>
          <w:lang w:val="kk-KZ"/>
        </w:rPr>
        <w:t>10</w:t>
      </w:r>
      <w:r>
        <w:rPr>
          <w:color w:val="auto"/>
          <w:sz w:val="28"/>
          <w:szCs w:val="28"/>
          <w:lang w:val="kk-KZ"/>
        </w:rPr>
        <w:t xml:space="preserve"> %</w:t>
      </w:r>
    </w:p>
    <w:p w14:paraId="1A9DE28E" w14:textId="2B1EA45B"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келіспеймін – </w:t>
      </w:r>
      <w:r w:rsidR="00057F0D">
        <w:rPr>
          <w:color w:val="auto"/>
          <w:sz w:val="28"/>
          <w:szCs w:val="28"/>
          <w:lang w:val="kk-KZ"/>
        </w:rPr>
        <w:t>5</w:t>
      </w:r>
      <w:r>
        <w:rPr>
          <w:color w:val="auto"/>
          <w:sz w:val="28"/>
          <w:szCs w:val="28"/>
          <w:lang w:val="kk-KZ"/>
        </w:rPr>
        <w:t>%</w:t>
      </w:r>
    </w:p>
    <w:p w14:paraId="360926AC"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13.</w:t>
      </w:r>
      <w:r>
        <w:rPr>
          <w:color w:val="auto"/>
          <w:sz w:val="28"/>
          <w:szCs w:val="28"/>
          <w:lang w:val="kk-KZ"/>
        </w:rPr>
        <w:tab/>
        <w:t xml:space="preserve">Егер сіз жауаптардың кез келгенін </w:t>
      </w:r>
      <w:proofErr w:type="spellStart"/>
      <w:r>
        <w:rPr>
          <w:color w:val="auto"/>
          <w:sz w:val="28"/>
          <w:szCs w:val="28"/>
          <w:lang w:val="kk-KZ"/>
        </w:rPr>
        <w:t>түсіндіргіңіз</w:t>
      </w:r>
      <w:proofErr w:type="spellEnd"/>
      <w:r>
        <w:rPr>
          <w:color w:val="auto"/>
          <w:sz w:val="28"/>
          <w:szCs w:val="28"/>
          <w:lang w:val="kk-KZ"/>
        </w:rPr>
        <w:t xml:space="preserve">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w:t>
      </w:r>
    </w:p>
    <w:p w14:paraId="181D5A18" w14:textId="71889B89"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толық келісемін – </w:t>
      </w:r>
      <w:r w:rsidR="00057F0D">
        <w:rPr>
          <w:color w:val="auto"/>
          <w:sz w:val="28"/>
          <w:szCs w:val="28"/>
          <w:lang w:val="kk-KZ"/>
        </w:rPr>
        <w:t>39</w:t>
      </w:r>
      <w:r>
        <w:rPr>
          <w:color w:val="auto"/>
          <w:sz w:val="28"/>
          <w:szCs w:val="28"/>
          <w:lang w:val="kk-KZ"/>
        </w:rPr>
        <w:t>%</w:t>
      </w:r>
    </w:p>
    <w:p w14:paraId="39161ABE" w14:textId="1D50B11F"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келісемін – </w:t>
      </w:r>
      <w:r w:rsidR="00057F0D">
        <w:rPr>
          <w:color w:val="auto"/>
          <w:sz w:val="28"/>
          <w:szCs w:val="28"/>
          <w:lang w:val="kk-KZ"/>
        </w:rPr>
        <w:t>61</w:t>
      </w:r>
      <w:r>
        <w:rPr>
          <w:color w:val="auto"/>
          <w:sz w:val="28"/>
          <w:szCs w:val="28"/>
          <w:lang w:val="kk-KZ"/>
        </w:rPr>
        <w:t>%</w:t>
      </w:r>
    </w:p>
    <w:p w14:paraId="200CC491" w14:textId="2E0EC179"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келіспеймін – </w:t>
      </w:r>
      <w:r w:rsidR="00057F0D">
        <w:rPr>
          <w:color w:val="auto"/>
          <w:sz w:val="28"/>
          <w:szCs w:val="28"/>
          <w:lang w:val="kk-KZ"/>
        </w:rPr>
        <w:t>0</w:t>
      </w:r>
      <w:r>
        <w:rPr>
          <w:color w:val="auto"/>
          <w:sz w:val="28"/>
          <w:szCs w:val="28"/>
          <w:lang w:val="kk-KZ"/>
        </w:rPr>
        <w:t>%</w:t>
      </w:r>
    </w:p>
    <w:p w14:paraId="24DDA47A"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толық келіспеймін – 0%</w:t>
      </w:r>
    </w:p>
    <w:p w14:paraId="65FB9FD4" w14:textId="77777777" w:rsidR="00E01D82" w:rsidRDefault="00E01D82" w:rsidP="00C5186E">
      <w:pPr>
        <w:pStyle w:val="Default"/>
        <w:ind w:firstLine="720"/>
        <w:contextualSpacing/>
        <w:jc w:val="both"/>
        <w:rPr>
          <w:color w:val="auto"/>
          <w:sz w:val="28"/>
          <w:szCs w:val="28"/>
          <w:lang w:val="kk-KZ"/>
        </w:rPr>
      </w:pPr>
    </w:p>
    <w:p w14:paraId="012F7B1C"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 xml:space="preserve">Қатысқандар саны:23 </w:t>
      </w:r>
    </w:p>
    <w:p w14:paraId="159294A7" w14:textId="77777777" w:rsidR="00E01D82" w:rsidRDefault="00E01D82" w:rsidP="00C5186E">
      <w:pPr>
        <w:pStyle w:val="Default"/>
        <w:ind w:firstLine="720"/>
        <w:contextualSpacing/>
        <w:jc w:val="both"/>
        <w:rPr>
          <w:color w:val="auto"/>
          <w:sz w:val="28"/>
          <w:szCs w:val="28"/>
          <w:lang w:val="kk-KZ"/>
        </w:rPr>
      </w:pPr>
      <w:r>
        <w:rPr>
          <w:color w:val="auto"/>
          <w:sz w:val="28"/>
          <w:szCs w:val="28"/>
          <w:lang w:val="kk-KZ"/>
        </w:rPr>
        <w:t>Жалпы қорытынды:</w:t>
      </w:r>
    </w:p>
    <w:p w14:paraId="335D75FB" w14:textId="756ABC11" w:rsidR="00E01D82" w:rsidRPr="00C67521" w:rsidRDefault="00E01D82" w:rsidP="00C5186E">
      <w:pPr>
        <w:pStyle w:val="Default"/>
        <w:ind w:firstLine="720"/>
        <w:contextualSpacing/>
        <w:jc w:val="both"/>
        <w:rPr>
          <w:color w:val="0D0D0D" w:themeColor="text1" w:themeTint="F2"/>
          <w:sz w:val="28"/>
          <w:szCs w:val="28"/>
          <w:lang w:val="kk-KZ"/>
        </w:rPr>
      </w:pPr>
      <w:r w:rsidRPr="00C67521">
        <w:rPr>
          <w:color w:val="0D0D0D" w:themeColor="text1" w:themeTint="F2"/>
          <w:sz w:val="28"/>
          <w:szCs w:val="28"/>
          <w:lang w:val="kk-KZ"/>
        </w:rPr>
        <w:t xml:space="preserve">толық келісемін – </w:t>
      </w:r>
      <w:r w:rsidR="00C67521" w:rsidRPr="00C67521">
        <w:rPr>
          <w:color w:val="0D0D0D" w:themeColor="text1" w:themeTint="F2"/>
          <w:sz w:val="28"/>
          <w:szCs w:val="28"/>
          <w:lang w:val="kk-KZ"/>
        </w:rPr>
        <w:t>57</w:t>
      </w:r>
      <w:r w:rsidRPr="00C67521">
        <w:rPr>
          <w:color w:val="0D0D0D" w:themeColor="text1" w:themeTint="F2"/>
          <w:sz w:val="28"/>
          <w:szCs w:val="28"/>
          <w:lang w:val="kk-KZ"/>
        </w:rPr>
        <w:t>,</w:t>
      </w:r>
      <w:r w:rsidR="00C67521" w:rsidRPr="00C67521">
        <w:rPr>
          <w:color w:val="0D0D0D" w:themeColor="text1" w:themeTint="F2"/>
          <w:sz w:val="28"/>
          <w:szCs w:val="28"/>
          <w:lang w:val="kk-KZ"/>
        </w:rPr>
        <w:t>3</w:t>
      </w:r>
      <w:r w:rsidRPr="00C67521">
        <w:rPr>
          <w:color w:val="0D0D0D" w:themeColor="text1" w:themeTint="F2"/>
          <w:sz w:val="28"/>
          <w:szCs w:val="28"/>
          <w:lang w:val="kk-KZ"/>
        </w:rPr>
        <w:t xml:space="preserve"> %</w:t>
      </w:r>
    </w:p>
    <w:p w14:paraId="2383DCB7" w14:textId="656D43C7" w:rsidR="00E01D82" w:rsidRPr="00C67521" w:rsidRDefault="00E01D82" w:rsidP="00C5186E">
      <w:pPr>
        <w:pStyle w:val="Default"/>
        <w:ind w:firstLine="720"/>
        <w:contextualSpacing/>
        <w:jc w:val="both"/>
        <w:rPr>
          <w:color w:val="0D0D0D" w:themeColor="text1" w:themeTint="F2"/>
          <w:sz w:val="28"/>
          <w:szCs w:val="28"/>
          <w:lang w:val="kk-KZ"/>
        </w:rPr>
      </w:pPr>
      <w:r w:rsidRPr="00C67521">
        <w:rPr>
          <w:color w:val="0D0D0D" w:themeColor="text1" w:themeTint="F2"/>
          <w:sz w:val="28"/>
          <w:szCs w:val="28"/>
          <w:lang w:val="kk-KZ"/>
        </w:rPr>
        <w:t>келісемін –</w:t>
      </w:r>
      <w:r w:rsidR="00C67521" w:rsidRPr="00C67521">
        <w:rPr>
          <w:color w:val="0D0D0D" w:themeColor="text1" w:themeTint="F2"/>
          <w:sz w:val="28"/>
          <w:szCs w:val="28"/>
          <w:lang w:val="kk-KZ"/>
        </w:rPr>
        <w:t>39,1</w:t>
      </w:r>
      <w:r w:rsidRPr="00C67521">
        <w:rPr>
          <w:color w:val="0D0D0D" w:themeColor="text1" w:themeTint="F2"/>
          <w:sz w:val="28"/>
          <w:szCs w:val="28"/>
          <w:lang w:val="kk-KZ"/>
        </w:rPr>
        <w:t xml:space="preserve"> %</w:t>
      </w:r>
    </w:p>
    <w:p w14:paraId="14B70EFE" w14:textId="77777777" w:rsidR="00E01D82" w:rsidRPr="00C67521" w:rsidRDefault="00E01D82" w:rsidP="00C5186E">
      <w:pPr>
        <w:pStyle w:val="Default"/>
        <w:ind w:firstLine="720"/>
        <w:contextualSpacing/>
        <w:jc w:val="both"/>
        <w:rPr>
          <w:color w:val="0D0D0D" w:themeColor="text1" w:themeTint="F2"/>
          <w:sz w:val="28"/>
          <w:szCs w:val="28"/>
          <w:lang w:val="kk-KZ"/>
        </w:rPr>
      </w:pPr>
      <w:r w:rsidRPr="00C67521">
        <w:rPr>
          <w:color w:val="0D0D0D" w:themeColor="text1" w:themeTint="F2"/>
          <w:sz w:val="28"/>
          <w:szCs w:val="28"/>
          <w:lang w:val="kk-KZ"/>
        </w:rPr>
        <w:t>келіспеймін –1,4 %</w:t>
      </w:r>
    </w:p>
    <w:p w14:paraId="4DC6F270" w14:textId="7A3D5AF9" w:rsidR="00E01D82" w:rsidRPr="00C67521" w:rsidRDefault="00E01D82" w:rsidP="00C5186E">
      <w:pPr>
        <w:pStyle w:val="Default"/>
        <w:ind w:firstLine="720"/>
        <w:contextualSpacing/>
        <w:jc w:val="both"/>
        <w:rPr>
          <w:color w:val="0D0D0D" w:themeColor="text1" w:themeTint="F2"/>
          <w:sz w:val="28"/>
          <w:szCs w:val="28"/>
          <w:lang w:val="kk-KZ"/>
        </w:rPr>
      </w:pPr>
      <w:r w:rsidRPr="00C67521">
        <w:rPr>
          <w:color w:val="0D0D0D" w:themeColor="text1" w:themeTint="F2"/>
          <w:sz w:val="28"/>
          <w:szCs w:val="28"/>
          <w:lang w:val="kk-KZ"/>
        </w:rPr>
        <w:t xml:space="preserve">толық келіспеймін – </w:t>
      </w:r>
      <w:r w:rsidR="00C67521" w:rsidRPr="00C67521">
        <w:rPr>
          <w:color w:val="0D0D0D" w:themeColor="text1" w:themeTint="F2"/>
          <w:sz w:val="28"/>
          <w:szCs w:val="28"/>
          <w:lang w:val="kk-KZ"/>
        </w:rPr>
        <w:t>0,7</w:t>
      </w:r>
      <w:r w:rsidRPr="00C67521">
        <w:rPr>
          <w:color w:val="0D0D0D" w:themeColor="text1" w:themeTint="F2"/>
          <w:sz w:val="28"/>
          <w:szCs w:val="28"/>
          <w:lang w:val="kk-KZ"/>
        </w:rPr>
        <w:t>%</w:t>
      </w:r>
    </w:p>
    <w:p w14:paraId="644F91CF" w14:textId="77777777" w:rsidR="00E01D82" w:rsidRDefault="00E01D82" w:rsidP="00C5186E">
      <w:pPr>
        <w:pStyle w:val="Default"/>
        <w:ind w:firstLine="720"/>
        <w:contextualSpacing/>
        <w:jc w:val="both"/>
        <w:rPr>
          <w:color w:val="auto"/>
          <w:sz w:val="28"/>
          <w:szCs w:val="28"/>
          <w:lang w:val="kk-KZ"/>
        </w:rPr>
      </w:pPr>
    </w:p>
    <w:p w14:paraId="10903C27" w14:textId="77777777" w:rsidR="00756D4D" w:rsidRDefault="00756D4D" w:rsidP="00C5186E">
      <w:pPr>
        <w:pStyle w:val="ab"/>
        <w:ind w:left="0"/>
        <w:jc w:val="both"/>
        <w:rPr>
          <w:color w:val="000000" w:themeColor="text1"/>
          <w:lang w:val="kk-KZ"/>
        </w:rPr>
      </w:pPr>
      <w:r w:rsidRPr="00756D4D">
        <w:rPr>
          <w:b/>
          <w:bCs/>
          <w:color w:val="000000" w:themeColor="text1"/>
          <w:lang w:val="kk-KZ"/>
        </w:rPr>
        <w:t>Өзіндік бағалау нәтижелерін қорытындылау.</w:t>
      </w:r>
      <w:r>
        <w:rPr>
          <w:color w:val="000000" w:themeColor="text1"/>
          <w:lang w:val="kk-KZ"/>
        </w:rPr>
        <w:t xml:space="preserve"> </w:t>
      </w:r>
    </w:p>
    <w:p w14:paraId="2D25473A" w14:textId="1C9288E7" w:rsidR="0062274F" w:rsidRPr="000C05AA" w:rsidRDefault="00756D4D" w:rsidP="000C05AA">
      <w:pPr>
        <w:rPr>
          <w:rStyle w:val="ae"/>
          <w:rFonts w:ascii="Times New Roman" w:hAnsi="Times New Roman" w:cs="Times New Roman"/>
          <w:sz w:val="28"/>
          <w:szCs w:val="28"/>
          <w:lang w:val="kk-KZ"/>
        </w:rPr>
      </w:pPr>
      <w:r w:rsidRPr="000C05AA">
        <w:rPr>
          <w:rStyle w:val="ae"/>
          <w:rFonts w:ascii="Times New Roman" w:hAnsi="Times New Roman" w:cs="Times New Roman"/>
          <w:sz w:val="28"/>
          <w:szCs w:val="28"/>
          <w:lang w:val="kk-KZ"/>
        </w:rPr>
        <w:t xml:space="preserve">«Жамбыл облысы әкімдігінің білім басқармасы </w:t>
      </w:r>
      <w:r w:rsidR="000C05AA">
        <w:rPr>
          <w:rStyle w:val="ae"/>
          <w:rFonts w:ascii="Times New Roman" w:hAnsi="Times New Roman" w:cs="Times New Roman"/>
          <w:sz w:val="28"/>
          <w:szCs w:val="28"/>
          <w:lang w:val="kk-KZ"/>
        </w:rPr>
        <w:t>Сарысу ауданының</w:t>
      </w:r>
      <w:r w:rsidRPr="000C05AA">
        <w:rPr>
          <w:rStyle w:val="ae"/>
          <w:rFonts w:ascii="Times New Roman" w:hAnsi="Times New Roman" w:cs="Times New Roman"/>
          <w:sz w:val="28"/>
          <w:szCs w:val="28"/>
          <w:lang w:val="kk-KZ"/>
        </w:rPr>
        <w:t xml:space="preserve">                                                                              білім бөлімінің </w:t>
      </w:r>
      <w:r w:rsidR="000C05AA" w:rsidRPr="000C05AA">
        <w:rPr>
          <w:rStyle w:val="ae"/>
          <w:rFonts w:ascii="Times New Roman" w:hAnsi="Times New Roman" w:cs="Times New Roman"/>
          <w:sz w:val="28"/>
          <w:szCs w:val="28"/>
          <w:lang w:val="kk-KZ"/>
        </w:rPr>
        <w:t xml:space="preserve">«Ақбота» бөбекжай-бақшасы» </w:t>
      </w:r>
      <w:r w:rsidRPr="000C05AA">
        <w:rPr>
          <w:rStyle w:val="ae"/>
          <w:rFonts w:ascii="Times New Roman" w:hAnsi="Times New Roman" w:cs="Times New Roman"/>
          <w:sz w:val="28"/>
          <w:szCs w:val="28"/>
          <w:lang w:val="kk-KZ"/>
        </w:rPr>
        <w:t xml:space="preserve"> </w:t>
      </w:r>
      <w:r w:rsidR="000C05AA" w:rsidRPr="000C05AA">
        <w:rPr>
          <w:rStyle w:val="ae"/>
          <w:rFonts w:ascii="Times New Roman" w:hAnsi="Times New Roman" w:cs="Times New Roman"/>
          <w:sz w:val="28"/>
          <w:szCs w:val="28"/>
          <w:lang w:val="kk-KZ"/>
        </w:rPr>
        <w:t>мемлекеттік коммуналдық</w:t>
      </w:r>
      <w:r w:rsidRPr="000C05AA">
        <w:rPr>
          <w:rStyle w:val="ae"/>
          <w:rFonts w:ascii="Times New Roman" w:hAnsi="Times New Roman" w:cs="Times New Roman"/>
          <w:sz w:val="28"/>
          <w:szCs w:val="28"/>
          <w:lang w:val="kk-KZ"/>
        </w:rPr>
        <w:t xml:space="preserve">                                                                                                        қазыналық кәсіпорнының өзіндік бағалауы 2025 жылдың мамыр айының </w:t>
      </w:r>
      <w:r w:rsidR="00B31AD9">
        <w:rPr>
          <w:rStyle w:val="ae"/>
          <w:rFonts w:ascii="Times New Roman" w:hAnsi="Times New Roman" w:cs="Times New Roman"/>
          <w:sz w:val="28"/>
          <w:szCs w:val="28"/>
          <w:lang w:val="kk-KZ"/>
        </w:rPr>
        <w:t>0</w:t>
      </w:r>
      <w:r w:rsidRPr="000C05AA">
        <w:rPr>
          <w:rStyle w:val="ae"/>
          <w:rFonts w:ascii="Times New Roman" w:hAnsi="Times New Roman" w:cs="Times New Roman"/>
          <w:sz w:val="28"/>
          <w:szCs w:val="28"/>
          <w:lang w:val="kk-KZ"/>
        </w:rPr>
        <w:t>2-</w:t>
      </w:r>
      <w:r w:rsidR="00B31AD9">
        <w:rPr>
          <w:rStyle w:val="ae"/>
          <w:rFonts w:ascii="Times New Roman" w:hAnsi="Times New Roman" w:cs="Times New Roman"/>
          <w:sz w:val="28"/>
          <w:szCs w:val="28"/>
          <w:lang w:val="kk-KZ"/>
        </w:rPr>
        <w:t>29</w:t>
      </w:r>
      <w:r w:rsidRPr="000C05AA">
        <w:rPr>
          <w:rStyle w:val="ae"/>
          <w:rFonts w:ascii="Times New Roman" w:hAnsi="Times New Roman" w:cs="Times New Roman"/>
          <w:sz w:val="28"/>
          <w:szCs w:val="28"/>
          <w:lang w:val="kk-KZ"/>
        </w:rPr>
        <w:t xml:space="preserve"> аралығында өтті.</w:t>
      </w:r>
    </w:p>
    <w:p w14:paraId="62C078D2" w14:textId="77777777" w:rsidR="00756D4D" w:rsidRPr="00756D4D" w:rsidRDefault="00756D4D" w:rsidP="00756D4D">
      <w:pPr>
        <w:pStyle w:val="Default"/>
        <w:rPr>
          <w:color w:val="auto"/>
          <w:lang w:val="kk-KZ"/>
        </w:rPr>
      </w:pPr>
    </w:p>
    <w:p w14:paraId="5638F991" w14:textId="7B6FC102" w:rsidR="003928FB" w:rsidRPr="000C05AA" w:rsidRDefault="005B7303" w:rsidP="00225F97">
      <w:pPr>
        <w:pStyle w:val="1-"/>
        <w:keepNext w:val="0"/>
        <w:keepLines w:val="0"/>
        <w:widowControl w:val="0"/>
        <w:tabs>
          <w:tab w:val="left" w:pos="1100"/>
        </w:tabs>
        <w:autoSpaceDE w:val="0"/>
        <w:autoSpaceDN w:val="0"/>
        <w:spacing w:before="0" w:line="319" w:lineRule="exact"/>
        <w:jc w:val="both"/>
        <w:rPr>
          <w:rFonts w:ascii="Times New Roman" w:hAnsi="Times New Roman" w:cs="Times New Roman"/>
          <w:color w:val="000000" w:themeColor="text1"/>
          <w:lang w:val="kk-KZ"/>
        </w:rPr>
      </w:pPr>
      <w:r w:rsidRPr="000C05AA">
        <w:rPr>
          <w:rFonts w:ascii="Times New Roman" w:hAnsi="Times New Roman" w:cs="Times New Roman"/>
          <w:color w:val="000000" w:themeColor="text1"/>
          <w:lang w:val="kk-KZ"/>
        </w:rPr>
        <w:t>ҚОРЫТЫНДЫ</w:t>
      </w:r>
    </w:p>
    <w:p w14:paraId="7571CDEB" w14:textId="0CE7FE10" w:rsidR="003928FB" w:rsidRPr="00756D4D" w:rsidRDefault="003928FB" w:rsidP="003928FB">
      <w:pPr>
        <w:rPr>
          <w:rFonts w:ascii="Times New Roman" w:hAnsi="Times New Roman" w:cs="Times New Roman"/>
          <w:sz w:val="28"/>
          <w:szCs w:val="28"/>
          <w:lang w:val="kk-KZ"/>
        </w:rPr>
      </w:pPr>
      <w:r w:rsidRPr="00756D4D">
        <w:rPr>
          <w:rFonts w:ascii="Times New Roman" w:hAnsi="Times New Roman" w:cs="Times New Roman"/>
          <w:sz w:val="28"/>
          <w:szCs w:val="28"/>
          <w:lang w:val="kk-KZ"/>
        </w:rPr>
        <w:t>1.</w:t>
      </w:r>
      <w:r w:rsidR="00756D4D">
        <w:rPr>
          <w:rFonts w:ascii="Times New Roman" w:hAnsi="Times New Roman" w:cs="Times New Roman"/>
          <w:sz w:val="28"/>
          <w:szCs w:val="28"/>
          <w:lang w:val="kk-KZ"/>
        </w:rPr>
        <w:t xml:space="preserve"> </w:t>
      </w:r>
      <w:r w:rsidRPr="00756D4D">
        <w:rPr>
          <w:rFonts w:ascii="Times New Roman" w:hAnsi="Times New Roman" w:cs="Times New Roman"/>
          <w:sz w:val="28"/>
          <w:szCs w:val="28"/>
          <w:lang w:val="kk-KZ"/>
        </w:rPr>
        <w:t>Мектепке дейінгі ұйымда жан-жақты қабілетті бала тұлғасын қалыптастыру мен дамыту үшін жағдайлар жасалуда.</w:t>
      </w:r>
    </w:p>
    <w:p w14:paraId="7CF5D9EC" w14:textId="3B0A6343" w:rsidR="003928FB" w:rsidRPr="00756D4D" w:rsidRDefault="003928FB" w:rsidP="003928FB">
      <w:pPr>
        <w:rPr>
          <w:rFonts w:ascii="Times New Roman" w:hAnsi="Times New Roman" w:cs="Times New Roman"/>
          <w:sz w:val="28"/>
          <w:szCs w:val="28"/>
          <w:lang w:val="kk-KZ"/>
        </w:rPr>
      </w:pPr>
      <w:r w:rsidRPr="00756D4D">
        <w:rPr>
          <w:rFonts w:ascii="Times New Roman" w:hAnsi="Times New Roman" w:cs="Times New Roman"/>
          <w:sz w:val="28"/>
          <w:szCs w:val="28"/>
          <w:lang w:val="kk-KZ"/>
        </w:rPr>
        <w:t>2.</w:t>
      </w:r>
      <w:r w:rsidR="00756D4D">
        <w:rPr>
          <w:rFonts w:ascii="Times New Roman" w:hAnsi="Times New Roman" w:cs="Times New Roman"/>
          <w:sz w:val="28"/>
          <w:szCs w:val="28"/>
          <w:lang w:val="kk-KZ"/>
        </w:rPr>
        <w:t xml:space="preserve"> </w:t>
      </w:r>
      <w:r w:rsidRPr="00756D4D">
        <w:rPr>
          <w:rFonts w:ascii="Times New Roman" w:hAnsi="Times New Roman" w:cs="Times New Roman"/>
          <w:sz w:val="28"/>
          <w:szCs w:val="28"/>
          <w:lang w:val="kk-KZ"/>
        </w:rPr>
        <w:t>Балалардың негізгі құзыреттілігін қалыптастыруда балалардың жас ерекшелігі мен жеке мүмкіндіктері ескеріледі.</w:t>
      </w:r>
    </w:p>
    <w:p w14:paraId="3C7AD866" w14:textId="188EC4B4" w:rsidR="003928FB" w:rsidRPr="00756D4D" w:rsidRDefault="003928FB" w:rsidP="003928FB">
      <w:pPr>
        <w:rPr>
          <w:rFonts w:ascii="Times New Roman" w:hAnsi="Times New Roman" w:cs="Times New Roman"/>
          <w:sz w:val="28"/>
          <w:szCs w:val="28"/>
          <w:lang w:val="kk-KZ"/>
        </w:rPr>
      </w:pPr>
      <w:r w:rsidRPr="00756D4D">
        <w:rPr>
          <w:rFonts w:ascii="Times New Roman" w:hAnsi="Times New Roman" w:cs="Times New Roman"/>
          <w:sz w:val="28"/>
          <w:szCs w:val="28"/>
          <w:lang w:val="kk-KZ"/>
        </w:rPr>
        <w:t>3.</w:t>
      </w:r>
      <w:r w:rsidR="00756D4D">
        <w:rPr>
          <w:rFonts w:ascii="Times New Roman" w:hAnsi="Times New Roman" w:cs="Times New Roman"/>
          <w:sz w:val="28"/>
          <w:szCs w:val="28"/>
          <w:lang w:val="kk-KZ"/>
        </w:rPr>
        <w:t xml:space="preserve"> </w:t>
      </w:r>
      <w:r w:rsidRPr="00756D4D">
        <w:rPr>
          <w:rFonts w:ascii="Times New Roman" w:hAnsi="Times New Roman" w:cs="Times New Roman"/>
          <w:sz w:val="28"/>
          <w:szCs w:val="28"/>
          <w:lang w:val="kk-KZ"/>
        </w:rPr>
        <w:t>Тәрбиеленушілердің өміріне қауіпсіз және денсаулық сақтау жағдайын туғызуға аса көңіл бөлінеді.</w:t>
      </w:r>
    </w:p>
    <w:p w14:paraId="319B1C7C" w14:textId="29A3DDA1" w:rsidR="00E01D82" w:rsidRPr="00A31F7E" w:rsidRDefault="003928FB" w:rsidP="00A31F7E">
      <w:pPr>
        <w:rPr>
          <w:rFonts w:ascii="Times New Roman" w:hAnsi="Times New Roman" w:cs="Times New Roman"/>
          <w:sz w:val="28"/>
          <w:szCs w:val="28"/>
          <w:lang w:val="kk-KZ"/>
        </w:rPr>
      </w:pPr>
      <w:r w:rsidRPr="00756D4D">
        <w:rPr>
          <w:rFonts w:ascii="Times New Roman" w:hAnsi="Times New Roman" w:cs="Times New Roman"/>
          <w:sz w:val="28"/>
          <w:szCs w:val="28"/>
          <w:lang w:val="kk-KZ"/>
        </w:rPr>
        <w:t>4.</w:t>
      </w:r>
      <w:r w:rsidR="00756D4D">
        <w:rPr>
          <w:rFonts w:ascii="Times New Roman" w:hAnsi="Times New Roman" w:cs="Times New Roman"/>
          <w:sz w:val="28"/>
          <w:szCs w:val="28"/>
          <w:lang w:val="kk-KZ"/>
        </w:rPr>
        <w:t xml:space="preserve"> </w:t>
      </w:r>
      <w:r w:rsidRPr="00756D4D">
        <w:rPr>
          <w:rFonts w:ascii="Times New Roman" w:hAnsi="Times New Roman" w:cs="Times New Roman"/>
          <w:sz w:val="28"/>
          <w:szCs w:val="28"/>
          <w:lang w:val="kk-KZ"/>
        </w:rPr>
        <w:t>Педагогтардың шығармашылық өсуіне бағыт беріліп, қолдау көрсетілуде.</w:t>
      </w:r>
    </w:p>
    <w:sectPr w:rsidR="00E01D82" w:rsidRPr="00A31F7E" w:rsidSect="00D33655">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5006"/>
    <w:multiLevelType w:val="multilevel"/>
    <w:tmpl w:val="0537500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AA7F1A"/>
    <w:multiLevelType w:val="hybridMultilevel"/>
    <w:tmpl w:val="5C78C14A"/>
    <w:lvl w:ilvl="0" w:tplc="52B441D0">
      <w:start w:val="7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15:restartNumberingAfterBreak="0">
    <w:nsid w:val="632F5BD0"/>
    <w:multiLevelType w:val="multilevel"/>
    <w:tmpl w:val="632F5BD0"/>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733107"/>
    <w:multiLevelType w:val="hybridMultilevel"/>
    <w:tmpl w:val="4F8AB310"/>
    <w:lvl w:ilvl="0" w:tplc="ED7C6F62">
      <w:start w:val="1"/>
      <w:numFmt w:val="decimal"/>
      <w:lvlText w:val="%1)"/>
      <w:lvlJc w:val="left"/>
      <w:pPr>
        <w:ind w:left="957" w:hanging="389"/>
      </w:pPr>
      <w:rPr>
        <w:rFonts w:ascii="Times New Roman" w:eastAsia="Times New Roman" w:hAnsi="Times New Roman" w:cs="Times New Roman" w:hint="default"/>
        <w:w w:val="100"/>
        <w:sz w:val="28"/>
        <w:szCs w:val="28"/>
        <w:lang w:val="ru-RU" w:eastAsia="en-US" w:bidi="ar-SA"/>
      </w:rPr>
    </w:lvl>
    <w:lvl w:ilvl="1" w:tplc="7A522444">
      <w:numFmt w:val="bullet"/>
      <w:lvlText w:val="•"/>
      <w:lvlJc w:val="left"/>
      <w:pPr>
        <w:ind w:left="1668" w:hanging="389"/>
      </w:pPr>
      <w:rPr>
        <w:rFonts w:hint="default"/>
        <w:lang w:val="ru-RU" w:eastAsia="en-US" w:bidi="ar-SA"/>
      </w:rPr>
    </w:lvl>
    <w:lvl w:ilvl="2" w:tplc="AAC2453A">
      <w:numFmt w:val="bullet"/>
      <w:lvlText w:val="•"/>
      <w:lvlJc w:val="left"/>
      <w:pPr>
        <w:ind w:left="2657" w:hanging="389"/>
      </w:pPr>
      <w:rPr>
        <w:rFonts w:hint="default"/>
        <w:lang w:val="ru-RU" w:eastAsia="en-US" w:bidi="ar-SA"/>
      </w:rPr>
    </w:lvl>
    <w:lvl w:ilvl="3" w:tplc="15A6F314">
      <w:numFmt w:val="bullet"/>
      <w:lvlText w:val="•"/>
      <w:lvlJc w:val="left"/>
      <w:pPr>
        <w:ind w:left="3645" w:hanging="389"/>
      </w:pPr>
      <w:rPr>
        <w:rFonts w:hint="default"/>
        <w:lang w:val="ru-RU" w:eastAsia="en-US" w:bidi="ar-SA"/>
      </w:rPr>
    </w:lvl>
    <w:lvl w:ilvl="4" w:tplc="CFFED5C4">
      <w:numFmt w:val="bullet"/>
      <w:lvlText w:val="•"/>
      <w:lvlJc w:val="left"/>
      <w:pPr>
        <w:ind w:left="4634" w:hanging="389"/>
      </w:pPr>
      <w:rPr>
        <w:rFonts w:hint="default"/>
        <w:lang w:val="ru-RU" w:eastAsia="en-US" w:bidi="ar-SA"/>
      </w:rPr>
    </w:lvl>
    <w:lvl w:ilvl="5" w:tplc="54BAEF72">
      <w:numFmt w:val="bullet"/>
      <w:lvlText w:val="•"/>
      <w:lvlJc w:val="left"/>
      <w:pPr>
        <w:ind w:left="5623" w:hanging="389"/>
      </w:pPr>
      <w:rPr>
        <w:rFonts w:hint="default"/>
        <w:lang w:val="ru-RU" w:eastAsia="en-US" w:bidi="ar-SA"/>
      </w:rPr>
    </w:lvl>
    <w:lvl w:ilvl="6" w:tplc="78F4A1EC">
      <w:numFmt w:val="bullet"/>
      <w:lvlText w:val="•"/>
      <w:lvlJc w:val="left"/>
      <w:pPr>
        <w:ind w:left="6611" w:hanging="389"/>
      </w:pPr>
      <w:rPr>
        <w:rFonts w:hint="default"/>
        <w:lang w:val="ru-RU" w:eastAsia="en-US" w:bidi="ar-SA"/>
      </w:rPr>
    </w:lvl>
    <w:lvl w:ilvl="7" w:tplc="8BFCEC64">
      <w:numFmt w:val="bullet"/>
      <w:lvlText w:val="•"/>
      <w:lvlJc w:val="left"/>
      <w:pPr>
        <w:ind w:left="7600" w:hanging="389"/>
      </w:pPr>
      <w:rPr>
        <w:rFonts w:hint="default"/>
        <w:lang w:val="ru-RU" w:eastAsia="en-US" w:bidi="ar-SA"/>
      </w:rPr>
    </w:lvl>
    <w:lvl w:ilvl="8" w:tplc="4FDAE4E4">
      <w:numFmt w:val="bullet"/>
      <w:lvlText w:val="•"/>
      <w:lvlJc w:val="left"/>
      <w:pPr>
        <w:ind w:left="8589" w:hanging="389"/>
      </w:pPr>
      <w:rPr>
        <w:rFonts w:hint="default"/>
        <w:lang w:val="ru-RU" w:eastAsia="en-US" w:bidi="ar-SA"/>
      </w:rPr>
    </w:lvl>
  </w:abstractNum>
  <w:num w:numId="1" w16cid:durableId="1045717616">
    <w:abstractNumId w:val="2"/>
  </w:num>
  <w:num w:numId="2" w16cid:durableId="1411998867">
    <w:abstractNumId w:val="0"/>
  </w:num>
  <w:num w:numId="3" w16cid:durableId="1586187029">
    <w:abstractNumId w:val="1"/>
  </w:num>
  <w:num w:numId="4" w16cid:durableId="1334263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hyphenationZone w:val="141"/>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E3881"/>
    <w:rsid w:val="00003DB8"/>
    <w:rsid w:val="000178BD"/>
    <w:rsid w:val="00031B24"/>
    <w:rsid w:val="00040701"/>
    <w:rsid w:val="00041AF2"/>
    <w:rsid w:val="000509C9"/>
    <w:rsid w:val="00057F0D"/>
    <w:rsid w:val="000604DD"/>
    <w:rsid w:val="000608E5"/>
    <w:rsid w:val="00071B96"/>
    <w:rsid w:val="00072569"/>
    <w:rsid w:val="00075A4A"/>
    <w:rsid w:val="0008213E"/>
    <w:rsid w:val="0008464A"/>
    <w:rsid w:val="00087468"/>
    <w:rsid w:val="0009103E"/>
    <w:rsid w:val="00093394"/>
    <w:rsid w:val="00094FC6"/>
    <w:rsid w:val="00095E65"/>
    <w:rsid w:val="000A003D"/>
    <w:rsid w:val="000A0B88"/>
    <w:rsid w:val="000A1603"/>
    <w:rsid w:val="000A7231"/>
    <w:rsid w:val="000B1EB6"/>
    <w:rsid w:val="000B67B4"/>
    <w:rsid w:val="000C05AA"/>
    <w:rsid w:val="000C0DFD"/>
    <w:rsid w:val="000C189A"/>
    <w:rsid w:val="000C69C0"/>
    <w:rsid w:val="000C7303"/>
    <w:rsid w:val="000D0C63"/>
    <w:rsid w:val="000D3172"/>
    <w:rsid w:val="000D4DF3"/>
    <w:rsid w:val="000D5B87"/>
    <w:rsid w:val="000E112E"/>
    <w:rsid w:val="000E360F"/>
    <w:rsid w:val="000E7226"/>
    <w:rsid w:val="000F1B42"/>
    <w:rsid w:val="000F5CA1"/>
    <w:rsid w:val="00100162"/>
    <w:rsid w:val="00100315"/>
    <w:rsid w:val="00101E0E"/>
    <w:rsid w:val="00105E3C"/>
    <w:rsid w:val="001120A4"/>
    <w:rsid w:val="00113FB3"/>
    <w:rsid w:val="00126662"/>
    <w:rsid w:val="00127B68"/>
    <w:rsid w:val="001330D7"/>
    <w:rsid w:val="0014642F"/>
    <w:rsid w:val="00153EC6"/>
    <w:rsid w:val="0016093E"/>
    <w:rsid w:val="001613BB"/>
    <w:rsid w:val="0016469C"/>
    <w:rsid w:val="00180246"/>
    <w:rsid w:val="00181BD1"/>
    <w:rsid w:val="001901F4"/>
    <w:rsid w:val="00193C1F"/>
    <w:rsid w:val="001948EA"/>
    <w:rsid w:val="001A1691"/>
    <w:rsid w:val="001A1FC0"/>
    <w:rsid w:val="001B13E2"/>
    <w:rsid w:val="001B40B0"/>
    <w:rsid w:val="001D2DD8"/>
    <w:rsid w:val="001D545F"/>
    <w:rsid w:val="001D7E07"/>
    <w:rsid w:val="001E42F6"/>
    <w:rsid w:val="001F3BFB"/>
    <w:rsid w:val="001F5647"/>
    <w:rsid w:val="001F78B3"/>
    <w:rsid w:val="002056E5"/>
    <w:rsid w:val="00210161"/>
    <w:rsid w:val="00210322"/>
    <w:rsid w:val="00221B60"/>
    <w:rsid w:val="00223FD3"/>
    <w:rsid w:val="00225F97"/>
    <w:rsid w:val="00227A17"/>
    <w:rsid w:val="00233744"/>
    <w:rsid w:val="00237A90"/>
    <w:rsid w:val="00255C26"/>
    <w:rsid w:val="00261CFE"/>
    <w:rsid w:val="00266FF1"/>
    <w:rsid w:val="00267380"/>
    <w:rsid w:val="002762E3"/>
    <w:rsid w:val="00280986"/>
    <w:rsid w:val="002829B1"/>
    <w:rsid w:val="00284FCC"/>
    <w:rsid w:val="00287FE8"/>
    <w:rsid w:val="002A16BE"/>
    <w:rsid w:val="002A21BC"/>
    <w:rsid w:val="002B6F67"/>
    <w:rsid w:val="002C15F2"/>
    <w:rsid w:val="002D2026"/>
    <w:rsid w:val="002D53BC"/>
    <w:rsid w:val="002E5F7C"/>
    <w:rsid w:val="002E6748"/>
    <w:rsid w:val="002F29CD"/>
    <w:rsid w:val="002F642D"/>
    <w:rsid w:val="00301D33"/>
    <w:rsid w:val="003032BF"/>
    <w:rsid w:val="00306466"/>
    <w:rsid w:val="003122F9"/>
    <w:rsid w:val="003170A0"/>
    <w:rsid w:val="00331053"/>
    <w:rsid w:val="00332BFA"/>
    <w:rsid w:val="00335495"/>
    <w:rsid w:val="003456B9"/>
    <w:rsid w:val="003526FA"/>
    <w:rsid w:val="00366378"/>
    <w:rsid w:val="00366BFB"/>
    <w:rsid w:val="00373A3A"/>
    <w:rsid w:val="003924C7"/>
    <w:rsid w:val="003928FB"/>
    <w:rsid w:val="00393AE6"/>
    <w:rsid w:val="003A0290"/>
    <w:rsid w:val="003A5742"/>
    <w:rsid w:val="003A74A8"/>
    <w:rsid w:val="003A77BC"/>
    <w:rsid w:val="003B185C"/>
    <w:rsid w:val="003B2073"/>
    <w:rsid w:val="003B28BF"/>
    <w:rsid w:val="003B6377"/>
    <w:rsid w:val="003B67C5"/>
    <w:rsid w:val="003B7108"/>
    <w:rsid w:val="003C6726"/>
    <w:rsid w:val="003C67EE"/>
    <w:rsid w:val="003C738A"/>
    <w:rsid w:val="003D086E"/>
    <w:rsid w:val="003D1CAA"/>
    <w:rsid w:val="003D3B87"/>
    <w:rsid w:val="003D5D5B"/>
    <w:rsid w:val="003D718F"/>
    <w:rsid w:val="003D7DA2"/>
    <w:rsid w:val="003E0123"/>
    <w:rsid w:val="003E63FD"/>
    <w:rsid w:val="003E676A"/>
    <w:rsid w:val="003E7F6E"/>
    <w:rsid w:val="003F01F3"/>
    <w:rsid w:val="003F2B24"/>
    <w:rsid w:val="00406C42"/>
    <w:rsid w:val="00407ECD"/>
    <w:rsid w:val="00410747"/>
    <w:rsid w:val="00411418"/>
    <w:rsid w:val="004277E8"/>
    <w:rsid w:val="00437B8F"/>
    <w:rsid w:val="00447676"/>
    <w:rsid w:val="00451765"/>
    <w:rsid w:val="004531E6"/>
    <w:rsid w:val="00465452"/>
    <w:rsid w:val="00470433"/>
    <w:rsid w:val="00481A74"/>
    <w:rsid w:val="00483666"/>
    <w:rsid w:val="00483D74"/>
    <w:rsid w:val="004847E7"/>
    <w:rsid w:val="00485EC4"/>
    <w:rsid w:val="00486AB4"/>
    <w:rsid w:val="004904D5"/>
    <w:rsid w:val="00495927"/>
    <w:rsid w:val="00495967"/>
    <w:rsid w:val="004A23E7"/>
    <w:rsid w:val="004B1C6B"/>
    <w:rsid w:val="004B6781"/>
    <w:rsid w:val="004D1CAA"/>
    <w:rsid w:val="004D40FD"/>
    <w:rsid w:val="004D6171"/>
    <w:rsid w:val="004E07E8"/>
    <w:rsid w:val="004F2D56"/>
    <w:rsid w:val="005003B9"/>
    <w:rsid w:val="00500AD1"/>
    <w:rsid w:val="00520A0E"/>
    <w:rsid w:val="0053165A"/>
    <w:rsid w:val="005333E5"/>
    <w:rsid w:val="00533CF5"/>
    <w:rsid w:val="005361C0"/>
    <w:rsid w:val="00536F24"/>
    <w:rsid w:val="00542EE6"/>
    <w:rsid w:val="00543505"/>
    <w:rsid w:val="0056026F"/>
    <w:rsid w:val="00575B9D"/>
    <w:rsid w:val="00577E71"/>
    <w:rsid w:val="00580D91"/>
    <w:rsid w:val="00587AC6"/>
    <w:rsid w:val="00592675"/>
    <w:rsid w:val="00594863"/>
    <w:rsid w:val="005A29D3"/>
    <w:rsid w:val="005A3B7C"/>
    <w:rsid w:val="005A4C74"/>
    <w:rsid w:val="005B2D84"/>
    <w:rsid w:val="005B5ECB"/>
    <w:rsid w:val="005B7095"/>
    <w:rsid w:val="005B7303"/>
    <w:rsid w:val="005C22B0"/>
    <w:rsid w:val="005D5D9E"/>
    <w:rsid w:val="005D6A7D"/>
    <w:rsid w:val="005E1048"/>
    <w:rsid w:val="005E1780"/>
    <w:rsid w:val="005F5194"/>
    <w:rsid w:val="006013E8"/>
    <w:rsid w:val="00603F44"/>
    <w:rsid w:val="00615C42"/>
    <w:rsid w:val="0062274F"/>
    <w:rsid w:val="00626265"/>
    <w:rsid w:val="00627F11"/>
    <w:rsid w:val="00640D5A"/>
    <w:rsid w:val="006636DF"/>
    <w:rsid w:val="00665DB1"/>
    <w:rsid w:val="00674475"/>
    <w:rsid w:val="006751AD"/>
    <w:rsid w:val="006936AB"/>
    <w:rsid w:val="006A4E28"/>
    <w:rsid w:val="006A78CB"/>
    <w:rsid w:val="006B17CD"/>
    <w:rsid w:val="006B1807"/>
    <w:rsid w:val="006B1A0E"/>
    <w:rsid w:val="006B40E9"/>
    <w:rsid w:val="006C2CA5"/>
    <w:rsid w:val="006C3915"/>
    <w:rsid w:val="006C42D3"/>
    <w:rsid w:val="006D2476"/>
    <w:rsid w:val="006D2836"/>
    <w:rsid w:val="006D33E5"/>
    <w:rsid w:val="006E41A1"/>
    <w:rsid w:val="006F07F6"/>
    <w:rsid w:val="006F21CB"/>
    <w:rsid w:val="00705AFD"/>
    <w:rsid w:val="007157CE"/>
    <w:rsid w:val="00715B69"/>
    <w:rsid w:val="0072317D"/>
    <w:rsid w:val="00723238"/>
    <w:rsid w:val="00727583"/>
    <w:rsid w:val="0073130E"/>
    <w:rsid w:val="00735C84"/>
    <w:rsid w:val="00735D8F"/>
    <w:rsid w:val="00741C80"/>
    <w:rsid w:val="00744593"/>
    <w:rsid w:val="00754DF9"/>
    <w:rsid w:val="00756D4D"/>
    <w:rsid w:val="00757032"/>
    <w:rsid w:val="00764BE9"/>
    <w:rsid w:val="0078532F"/>
    <w:rsid w:val="007953CF"/>
    <w:rsid w:val="00796054"/>
    <w:rsid w:val="007A1595"/>
    <w:rsid w:val="007B636C"/>
    <w:rsid w:val="007C2DD5"/>
    <w:rsid w:val="007C7808"/>
    <w:rsid w:val="007D5B8D"/>
    <w:rsid w:val="007D7BCA"/>
    <w:rsid w:val="007E7783"/>
    <w:rsid w:val="007F54F2"/>
    <w:rsid w:val="00800D7B"/>
    <w:rsid w:val="0080663A"/>
    <w:rsid w:val="008073BA"/>
    <w:rsid w:val="0081767D"/>
    <w:rsid w:val="00817DEF"/>
    <w:rsid w:val="0082186C"/>
    <w:rsid w:val="008304F2"/>
    <w:rsid w:val="00832F2F"/>
    <w:rsid w:val="00835304"/>
    <w:rsid w:val="00835B6D"/>
    <w:rsid w:val="00836366"/>
    <w:rsid w:val="00847851"/>
    <w:rsid w:val="008645EC"/>
    <w:rsid w:val="00876638"/>
    <w:rsid w:val="0087704E"/>
    <w:rsid w:val="008872BD"/>
    <w:rsid w:val="008932E3"/>
    <w:rsid w:val="00893797"/>
    <w:rsid w:val="008965E7"/>
    <w:rsid w:val="008967DA"/>
    <w:rsid w:val="008B0605"/>
    <w:rsid w:val="008C3CDB"/>
    <w:rsid w:val="008C763E"/>
    <w:rsid w:val="008D59AC"/>
    <w:rsid w:val="008E3612"/>
    <w:rsid w:val="008F5FB0"/>
    <w:rsid w:val="0090739A"/>
    <w:rsid w:val="0091472C"/>
    <w:rsid w:val="00914A06"/>
    <w:rsid w:val="0093136C"/>
    <w:rsid w:val="00943791"/>
    <w:rsid w:val="0094458A"/>
    <w:rsid w:val="00944D10"/>
    <w:rsid w:val="009544AE"/>
    <w:rsid w:val="00954688"/>
    <w:rsid w:val="00963272"/>
    <w:rsid w:val="00970931"/>
    <w:rsid w:val="00973717"/>
    <w:rsid w:val="00974F1E"/>
    <w:rsid w:val="00987B7E"/>
    <w:rsid w:val="009920EB"/>
    <w:rsid w:val="00994EE4"/>
    <w:rsid w:val="0099597E"/>
    <w:rsid w:val="009A3949"/>
    <w:rsid w:val="009B0BFE"/>
    <w:rsid w:val="009B506B"/>
    <w:rsid w:val="009C286E"/>
    <w:rsid w:val="009D284F"/>
    <w:rsid w:val="009D28F3"/>
    <w:rsid w:val="009D2A67"/>
    <w:rsid w:val="009E1D1E"/>
    <w:rsid w:val="009E20C5"/>
    <w:rsid w:val="009E3881"/>
    <w:rsid w:val="00A02B9B"/>
    <w:rsid w:val="00A22D6D"/>
    <w:rsid w:val="00A2491F"/>
    <w:rsid w:val="00A31F7E"/>
    <w:rsid w:val="00A47E5B"/>
    <w:rsid w:val="00A5203D"/>
    <w:rsid w:val="00A57944"/>
    <w:rsid w:val="00A66E70"/>
    <w:rsid w:val="00A6765D"/>
    <w:rsid w:val="00A73362"/>
    <w:rsid w:val="00A75C92"/>
    <w:rsid w:val="00A7687A"/>
    <w:rsid w:val="00A928B0"/>
    <w:rsid w:val="00A939B4"/>
    <w:rsid w:val="00AA22FE"/>
    <w:rsid w:val="00AA3F08"/>
    <w:rsid w:val="00AA51AE"/>
    <w:rsid w:val="00AB108B"/>
    <w:rsid w:val="00AB28DA"/>
    <w:rsid w:val="00AB2DDC"/>
    <w:rsid w:val="00AB3CE3"/>
    <w:rsid w:val="00AB6167"/>
    <w:rsid w:val="00AC6704"/>
    <w:rsid w:val="00AD0A9B"/>
    <w:rsid w:val="00AD1113"/>
    <w:rsid w:val="00AF7E30"/>
    <w:rsid w:val="00B00EBD"/>
    <w:rsid w:val="00B105A6"/>
    <w:rsid w:val="00B1611E"/>
    <w:rsid w:val="00B20AE4"/>
    <w:rsid w:val="00B2205C"/>
    <w:rsid w:val="00B31AD9"/>
    <w:rsid w:val="00B37DE3"/>
    <w:rsid w:val="00B41624"/>
    <w:rsid w:val="00B41869"/>
    <w:rsid w:val="00B43A1A"/>
    <w:rsid w:val="00B43FDA"/>
    <w:rsid w:val="00B44369"/>
    <w:rsid w:val="00B6081A"/>
    <w:rsid w:val="00B61CB8"/>
    <w:rsid w:val="00B61DF1"/>
    <w:rsid w:val="00B641A9"/>
    <w:rsid w:val="00B67758"/>
    <w:rsid w:val="00B70B99"/>
    <w:rsid w:val="00B72679"/>
    <w:rsid w:val="00B7533D"/>
    <w:rsid w:val="00B77F35"/>
    <w:rsid w:val="00B77F87"/>
    <w:rsid w:val="00B77FF7"/>
    <w:rsid w:val="00B9345E"/>
    <w:rsid w:val="00BA080B"/>
    <w:rsid w:val="00BA556C"/>
    <w:rsid w:val="00BB429A"/>
    <w:rsid w:val="00BB6FFA"/>
    <w:rsid w:val="00BB71BF"/>
    <w:rsid w:val="00BC35C2"/>
    <w:rsid w:val="00BC3DFA"/>
    <w:rsid w:val="00BD194F"/>
    <w:rsid w:val="00BE65FF"/>
    <w:rsid w:val="00BE69D7"/>
    <w:rsid w:val="00BF2C60"/>
    <w:rsid w:val="00BF7F70"/>
    <w:rsid w:val="00C16A38"/>
    <w:rsid w:val="00C274D0"/>
    <w:rsid w:val="00C41FDD"/>
    <w:rsid w:val="00C42F37"/>
    <w:rsid w:val="00C5186E"/>
    <w:rsid w:val="00C548F0"/>
    <w:rsid w:val="00C60D92"/>
    <w:rsid w:val="00C67143"/>
    <w:rsid w:val="00C67521"/>
    <w:rsid w:val="00C71C62"/>
    <w:rsid w:val="00C74551"/>
    <w:rsid w:val="00CA0A99"/>
    <w:rsid w:val="00CA6F40"/>
    <w:rsid w:val="00CB2ECE"/>
    <w:rsid w:val="00CD1658"/>
    <w:rsid w:val="00CD51B5"/>
    <w:rsid w:val="00CD6BC6"/>
    <w:rsid w:val="00CE01B2"/>
    <w:rsid w:val="00CE0EDF"/>
    <w:rsid w:val="00CE14AA"/>
    <w:rsid w:val="00CF0CD2"/>
    <w:rsid w:val="00CF3D89"/>
    <w:rsid w:val="00CF6F1D"/>
    <w:rsid w:val="00D03AFD"/>
    <w:rsid w:val="00D110D5"/>
    <w:rsid w:val="00D150B6"/>
    <w:rsid w:val="00D25468"/>
    <w:rsid w:val="00D27E1B"/>
    <w:rsid w:val="00D32462"/>
    <w:rsid w:val="00D33655"/>
    <w:rsid w:val="00D37404"/>
    <w:rsid w:val="00D415C8"/>
    <w:rsid w:val="00D467AB"/>
    <w:rsid w:val="00D523E8"/>
    <w:rsid w:val="00D52493"/>
    <w:rsid w:val="00D52FC4"/>
    <w:rsid w:val="00D6248C"/>
    <w:rsid w:val="00D716CF"/>
    <w:rsid w:val="00D7268A"/>
    <w:rsid w:val="00D83D2E"/>
    <w:rsid w:val="00D974D8"/>
    <w:rsid w:val="00DA26C4"/>
    <w:rsid w:val="00DA3CD1"/>
    <w:rsid w:val="00DA7B83"/>
    <w:rsid w:val="00DB038A"/>
    <w:rsid w:val="00DB150A"/>
    <w:rsid w:val="00DB3619"/>
    <w:rsid w:val="00DC04AE"/>
    <w:rsid w:val="00DC0E3A"/>
    <w:rsid w:val="00DC5844"/>
    <w:rsid w:val="00DD7345"/>
    <w:rsid w:val="00DE08D0"/>
    <w:rsid w:val="00DE1165"/>
    <w:rsid w:val="00DE6BF2"/>
    <w:rsid w:val="00DE787B"/>
    <w:rsid w:val="00DF18F2"/>
    <w:rsid w:val="00DF6E33"/>
    <w:rsid w:val="00E01D82"/>
    <w:rsid w:val="00E063D5"/>
    <w:rsid w:val="00E11500"/>
    <w:rsid w:val="00E12069"/>
    <w:rsid w:val="00E12402"/>
    <w:rsid w:val="00E17CAB"/>
    <w:rsid w:val="00E24849"/>
    <w:rsid w:val="00E24F74"/>
    <w:rsid w:val="00E25CBF"/>
    <w:rsid w:val="00E31CFA"/>
    <w:rsid w:val="00E34BA5"/>
    <w:rsid w:val="00E3542A"/>
    <w:rsid w:val="00E471D4"/>
    <w:rsid w:val="00E50E2B"/>
    <w:rsid w:val="00E56BFA"/>
    <w:rsid w:val="00E72575"/>
    <w:rsid w:val="00E731AF"/>
    <w:rsid w:val="00E81925"/>
    <w:rsid w:val="00E86CDE"/>
    <w:rsid w:val="00E90A32"/>
    <w:rsid w:val="00E94575"/>
    <w:rsid w:val="00E94CD5"/>
    <w:rsid w:val="00E97DA1"/>
    <w:rsid w:val="00EA6326"/>
    <w:rsid w:val="00EE093A"/>
    <w:rsid w:val="00EE0F49"/>
    <w:rsid w:val="00EE5F38"/>
    <w:rsid w:val="00EF16CE"/>
    <w:rsid w:val="00F024E7"/>
    <w:rsid w:val="00F03726"/>
    <w:rsid w:val="00F10123"/>
    <w:rsid w:val="00F1217D"/>
    <w:rsid w:val="00F1234F"/>
    <w:rsid w:val="00F126EE"/>
    <w:rsid w:val="00F13473"/>
    <w:rsid w:val="00F16CBC"/>
    <w:rsid w:val="00F209D6"/>
    <w:rsid w:val="00F23977"/>
    <w:rsid w:val="00F37C41"/>
    <w:rsid w:val="00F4332A"/>
    <w:rsid w:val="00F433CD"/>
    <w:rsid w:val="00F47644"/>
    <w:rsid w:val="00F47DD9"/>
    <w:rsid w:val="00F6575C"/>
    <w:rsid w:val="00F67772"/>
    <w:rsid w:val="00F71630"/>
    <w:rsid w:val="00F72E91"/>
    <w:rsid w:val="00F76AB9"/>
    <w:rsid w:val="00F8368F"/>
    <w:rsid w:val="00F932AB"/>
    <w:rsid w:val="00F94752"/>
    <w:rsid w:val="00FB13A5"/>
    <w:rsid w:val="00FC1BE6"/>
    <w:rsid w:val="00FE5DF6"/>
    <w:rsid w:val="00FE6CC6"/>
    <w:rsid w:val="00FF1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904E"/>
  <w15:docId w15:val="{CC614034-C79D-4291-A251-A2DCDB02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881"/>
    <w:pPr>
      <w:spacing w:after="160" w:line="259" w:lineRule="auto"/>
      <w:ind w:firstLine="0"/>
      <w:jc w:val="left"/>
    </w:pPr>
  </w:style>
  <w:style w:type="paragraph" w:styleId="1-">
    <w:name w:val="heading 1"/>
    <w:basedOn w:val="a"/>
    <w:next w:val="a"/>
    <w:link w:val="1-0"/>
    <w:uiPriority w:val="9"/>
    <w:qFormat/>
    <w:rsid w:val="00836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1-тақырып Таңба"/>
    <w:basedOn w:val="a0"/>
    <w:link w:val="1-"/>
    <w:uiPriority w:val="9"/>
    <w:rsid w:val="00836366"/>
    <w:rPr>
      <w:rFonts w:asciiTheme="majorHAnsi" w:eastAsiaTheme="majorEastAsia" w:hAnsiTheme="majorHAnsi" w:cstheme="majorBidi"/>
      <w:b/>
      <w:bCs/>
      <w:color w:val="365F91" w:themeColor="accent1" w:themeShade="BF"/>
      <w:sz w:val="28"/>
      <w:szCs w:val="28"/>
      <w:lang w:val="en-US"/>
    </w:rPr>
  </w:style>
  <w:style w:type="paragraph" w:styleId="a3">
    <w:name w:val="No Spacing"/>
    <w:link w:val="a4"/>
    <w:uiPriority w:val="1"/>
    <w:qFormat/>
    <w:rsid w:val="00836366"/>
    <w:pPr>
      <w:spacing w:after="0"/>
    </w:pPr>
    <w:rPr>
      <w:lang w:val="en-US"/>
    </w:rPr>
  </w:style>
  <w:style w:type="paragraph" w:styleId="a5">
    <w:name w:val="List Paragraph"/>
    <w:basedOn w:val="a"/>
    <w:uiPriority w:val="34"/>
    <w:qFormat/>
    <w:rsid w:val="00836366"/>
    <w:pPr>
      <w:ind w:left="720"/>
      <w:contextualSpacing/>
    </w:pPr>
  </w:style>
  <w:style w:type="character" w:styleId="a6">
    <w:name w:val="Emphasis"/>
    <w:basedOn w:val="a0"/>
    <w:qFormat/>
    <w:rsid w:val="009E3881"/>
    <w:rPr>
      <w:rFonts w:cs="Times New Roman"/>
      <w:i/>
      <w:iCs/>
    </w:rPr>
  </w:style>
  <w:style w:type="character" w:styleId="a7">
    <w:name w:val="Hyperlink"/>
    <w:basedOn w:val="a0"/>
    <w:uiPriority w:val="99"/>
    <w:unhideWhenUsed/>
    <w:qFormat/>
    <w:rsid w:val="009E3881"/>
    <w:rPr>
      <w:color w:val="0000FF" w:themeColor="hyperlink"/>
      <w:u w:val="single"/>
    </w:rPr>
  </w:style>
  <w:style w:type="paragraph" w:styleId="a8">
    <w:name w:val="Balloon Text"/>
    <w:basedOn w:val="a"/>
    <w:link w:val="a9"/>
    <w:uiPriority w:val="99"/>
    <w:semiHidden/>
    <w:unhideWhenUsed/>
    <w:qFormat/>
    <w:rsid w:val="009E3881"/>
    <w:pPr>
      <w:spacing w:after="0" w:line="240" w:lineRule="auto"/>
    </w:pPr>
    <w:rPr>
      <w:rFonts w:ascii="Segoe UI" w:hAnsi="Segoe UI" w:cs="Segoe UI"/>
      <w:sz w:val="18"/>
      <w:szCs w:val="18"/>
    </w:rPr>
  </w:style>
  <w:style w:type="character" w:customStyle="1" w:styleId="a9">
    <w:name w:val="Тілше дерек Таңба"/>
    <w:basedOn w:val="a0"/>
    <w:link w:val="a8"/>
    <w:uiPriority w:val="99"/>
    <w:semiHidden/>
    <w:qFormat/>
    <w:rsid w:val="009E3881"/>
    <w:rPr>
      <w:rFonts w:ascii="Segoe UI" w:hAnsi="Segoe UI" w:cs="Segoe UI"/>
      <w:sz w:val="18"/>
      <w:szCs w:val="18"/>
    </w:rPr>
  </w:style>
  <w:style w:type="table" w:styleId="aa">
    <w:name w:val="Table Grid"/>
    <w:basedOn w:val="a1"/>
    <w:uiPriority w:val="59"/>
    <w:qFormat/>
    <w:rsid w:val="009E3881"/>
    <w:pPr>
      <w:spacing w:after="0"/>
      <w:ind w:firstLine="0"/>
      <w:jc w:val="left"/>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9E3881"/>
    <w:pPr>
      <w:autoSpaceDE w:val="0"/>
      <w:autoSpaceDN w:val="0"/>
      <w:adjustRightInd w:val="0"/>
      <w:spacing w:after="0"/>
      <w:ind w:firstLine="0"/>
      <w:jc w:val="left"/>
    </w:pPr>
    <w:rPr>
      <w:rFonts w:ascii="Times New Roman" w:hAnsi="Times New Roman" w:cs="Times New Roman"/>
      <w:color w:val="000000"/>
      <w:sz w:val="24"/>
      <w:szCs w:val="24"/>
    </w:rPr>
  </w:style>
  <w:style w:type="paragraph" w:customStyle="1" w:styleId="1">
    <w:name w:val="Абзац списка1"/>
    <w:basedOn w:val="a"/>
    <w:link w:val="ListParagraphChar"/>
    <w:qFormat/>
    <w:rsid w:val="009E3881"/>
    <w:pPr>
      <w:spacing w:after="0" w:line="240" w:lineRule="auto"/>
      <w:ind w:left="720"/>
    </w:pPr>
    <w:rPr>
      <w:rFonts w:ascii="Times New Roman" w:eastAsia="Times New Roman" w:hAnsi="Times New Roman" w:cs="Times New Roman"/>
      <w:sz w:val="24"/>
      <w:szCs w:val="24"/>
      <w:lang w:eastAsia="ru-RU"/>
    </w:rPr>
  </w:style>
  <w:style w:type="character" w:customStyle="1" w:styleId="ListParagraphChar">
    <w:name w:val="List Paragraph Char"/>
    <w:link w:val="1"/>
    <w:qFormat/>
    <w:locked/>
    <w:rsid w:val="009E3881"/>
    <w:rPr>
      <w:rFonts w:ascii="Times New Roman" w:eastAsia="Times New Roman" w:hAnsi="Times New Roman" w:cs="Times New Roman"/>
      <w:sz w:val="24"/>
      <w:szCs w:val="24"/>
      <w:lang w:eastAsia="ru-RU"/>
    </w:rPr>
  </w:style>
  <w:style w:type="character" w:customStyle="1" w:styleId="a4">
    <w:name w:val="Бос орынсыз Таңба"/>
    <w:basedOn w:val="a0"/>
    <w:link w:val="a3"/>
    <w:uiPriority w:val="1"/>
    <w:qFormat/>
    <w:locked/>
    <w:rsid w:val="009E3881"/>
    <w:rPr>
      <w:lang w:val="en-US"/>
    </w:rPr>
  </w:style>
  <w:style w:type="table" w:customStyle="1" w:styleId="10">
    <w:name w:val="Сетка таблицы1"/>
    <w:basedOn w:val="a1"/>
    <w:uiPriority w:val="59"/>
    <w:qFormat/>
    <w:rsid w:val="009E3881"/>
    <w:pPr>
      <w:spacing w:after="0"/>
      <w:ind w:firstLine="0"/>
      <w:jc w:val="left"/>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uiPriority w:val="59"/>
    <w:qFormat/>
    <w:rsid w:val="009E3881"/>
    <w:pPr>
      <w:spacing w:after="0"/>
      <w:ind w:firstLine="0"/>
      <w:jc w:val="left"/>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Char">
    <w:name w:val="Default Char"/>
    <w:link w:val="Default"/>
    <w:qFormat/>
    <w:locked/>
    <w:rsid w:val="009E3881"/>
    <w:rPr>
      <w:rFonts w:ascii="Times New Roman" w:hAnsi="Times New Roman" w:cs="Times New Roman"/>
      <w:color w:val="000000"/>
      <w:sz w:val="24"/>
      <w:szCs w:val="24"/>
    </w:rPr>
  </w:style>
  <w:style w:type="paragraph" w:styleId="ab">
    <w:name w:val="Body Text"/>
    <w:basedOn w:val="a"/>
    <w:link w:val="ac"/>
    <w:uiPriority w:val="1"/>
    <w:qFormat/>
    <w:rsid w:val="0062274F"/>
    <w:pPr>
      <w:widowControl w:val="0"/>
      <w:autoSpaceDE w:val="0"/>
      <w:autoSpaceDN w:val="0"/>
      <w:spacing w:after="0" w:line="240" w:lineRule="auto"/>
      <w:ind w:left="677"/>
    </w:pPr>
    <w:rPr>
      <w:rFonts w:ascii="Times New Roman" w:eastAsia="Times New Roman" w:hAnsi="Times New Roman" w:cs="Times New Roman"/>
      <w:sz w:val="28"/>
      <w:szCs w:val="28"/>
    </w:rPr>
  </w:style>
  <w:style w:type="character" w:customStyle="1" w:styleId="ac">
    <w:name w:val="Негізгі мәтін Таңба"/>
    <w:basedOn w:val="a0"/>
    <w:link w:val="ab"/>
    <w:uiPriority w:val="1"/>
    <w:rsid w:val="0062274F"/>
    <w:rPr>
      <w:rFonts w:ascii="Times New Roman" w:eastAsia="Times New Roman" w:hAnsi="Times New Roman" w:cs="Times New Roman"/>
      <w:sz w:val="28"/>
      <w:szCs w:val="28"/>
    </w:rPr>
  </w:style>
  <w:style w:type="character" w:styleId="ad">
    <w:name w:val="Unresolved Mention"/>
    <w:basedOn w:val="a0"/>
    <w:uiPriority w:val="99"/>
    <w:semiHidden/>
    <w:unhideWhenUsed/>
    <w:rsid w:val="00DB150A"/>
    <w:rPr>
      <w:color w:val="605E5C"/>
      <w:shd w:val="clear" w:color="auto" w:fill="E1DFDD"/>
    </w:rPr>
  </w:style>
  <w:style w:type="character" w:styleId="ae">
    <w:name w:val="Strong"/>
    <w:basedOn w:val="a0"/>
    <w:uiPriority w:val="22"/>
    <w:qFormat/>
    <w:rsid w:val="000C05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0943">
      <w:bodyDiv w:val="1"/>
      <w:marLeft w:val="0"/>
      <w:marRight w:val="0"/>
      <w:marTop w:val="0"/>
      <w:marBottom w:val="0"/>
      <w:divBdr>
        <w:top w:val="none" w:sz="0" w:space="0" w:color="auto"/>
        <w:left w:val="none" w:sz="0" w:space="0" w:color="auto"/>
        <w:bottom w:val="none" w:sz="0" w:space="0" w:color="auto"/>
        <w:right w:val="none" w:sz="0" w:space="0" w:color="auto"/>
      </w:divBdr>
    </w:div>
    <w:div w:id="322897387">
      <w:bodyDiv w:val="1"/>
      <w:marLeft w:val="0"/>
      <w:marRight w:val="0"/>
      <w:marTop w:val="0"/>
      <w:marBottom w:val="0"/>
      <w:divBdr>
        <w:top w:val="none" w:sz="0" w:space="0" w:color="auto"/>
        <w:left w:val="none" w:sz="0" w:space="0" w:color="auto"/>
        <w:bottom w:val="none" w:sz="0" w:space="0" w:color="auto"/>
        <w:right w:val="none" w:sz="0" w:space="0" w:color="auto"/>
      </w:divBdr>
    </w:div>
    <w:div w:id="388965530">
      <w:bodyDiv w:val="1"/>
      <w:marLeft w:val="0"/>
      <w:marRight w:val="0"/>
      <w:marTop w:val="0"/>
      <w:marBottom w:val="0"/>
      <w:divBdr>
        <w:top w:val="none" w:sz="0" w:space="0" w:color="auto"/>
        <w:left w:val="none" w:sz="0" w:space="0" w:color="auto"/>
        <w:bottom w:val="none" w:sz="0" w:space="0" w:color="auto"/>
        <w:right w:val="none" w:sz="0" w:space="0" w:color="auto"/>
      </w:divBdr>
    </w:div>
    <w:div w:id="584921702">
      <w:bodyDiv w:val="1"/>
      <w:marLeft w:val="0"/>
      <w:marRight w:val="0"/>
      <w:marTop w:val="0"/>
      <w:marBottom w:val="0"/>
      <w:divBdr>
        <w:top w:val="none" w:sz="0" w:space="0" w:color="auto"/>
        <w:left w:val="none" w:sz="0" w:space="0" w:color="auto"/>
        <w:bottom w:val="none" w:sz="0" w:space="0" w:color="auto"/>
        <w:right w:val="none" w:sz="0" w:space="0" w:color="auto"/>
      </w:divBdr>
    </w:div>
    <w:div w:id="585917664">
      <w:bodyDiv w:val="1"/>
      <w:marLeft w:val="0"/>
      <w:marRight w:val="0"/>
      <w:marTop w:val="0"/>
      <w:marBottom w:val="0"/>
      <w:divBdr>
        <w:top w:val="none" w:sz="0" w:space="0" w:color="auto"/>
        <w:left w:val="none" w:sz="0" w:space="0" w:color="auto"/>
        <w:bottom w:val="none" w:sz="0" w:space="0" w:color="auto"/>
        <w:right w:val="none" w:sz="0" w:space="0" w:color="auto"/>
      </w:divBdr>
    </w:div>
    <w:div w:id="596595738">
      <w:bodyDiv w:val="1"/>
      <w:marLeft w:val="0"/>
      <w:marRight w:val="0"/>
      <w:marTop w:val="0"/>
      <w:marBottom w:val="0"/>
      <w:divBdr>
        <w:top w:val="none" w:sz="0" w:space="0" w:color="auto"/>
        <w:left w:val="none" w:sz="0" w:space="0" w:color="auto"/>
        <w:bottom w:val="none" w:sz="0" w:space="0" w:color="auto"/>
        <w:right w:val="none" w:sz="0" w:space="0" w:color="auto"/>
      </w:divBdr>
    </w:div>
    <w:div w:id="644897143">
      <w:bodyDiv w:val="1"/>
      <w:marLeft w:val="0"/>
      <w:marRight w:val="0"/>
      <w:marTop w:val="0"/>
      <w:marBottom w:val="0"/>
      <w:divBdr>
        <w:top w:val="none" w:sz="0" w:space="0" w:color="auto"/>
        <w:left w:val="none" w:sz="0" w:space="0" w:color="auto"/>
        <w:bottom w:val="none" w:sz="0" w:space="0" w:color="auto"/>
        <w:right w:val="none" w:sz="0" w:space="0" w:color="auto"/>
      </w:divBdr>
    </w:div>
    <w:div w:id="676466441">
      <w:bodyDiv w:val="1"/>
      <w:marLeft w:val="0"/>
      <w:marRight w:val="0"/>
      <w:marTop w:val="0"/>
      <w:marBottom w:val="0"/>
      <w:divBdr>
        <w:top w:val="none" w:sz="0" w:space="0" w:color="auto"/>
        <w:left w:val="none" w:sz="0" w:space="0" w:color="auto"/>
        <w:bottom w:val="none" w:sz="0" w:space="0" w:color="auto"/>
        <w:right w:val="none" w:sz="0" w:space="0" w:color="auto"/>
      </w:divBdr>
    </w:div>
    <w:div w:id="726337819">
      <w:bodyDiv w:val="1"/>
      <w:marLeft w:val="0"/>
      <w:marRight w:val="0"/>
      <w:marTop w:val="0"/>
      <w:marBottom w:val="0"/>
      <w:divBdr>
        <w:top w:val="none" w:sz="0" w:space="0" w:color="auto"/>
        <w:left w:val="none" w:sz="0" w:space="0" w:color="auto"/>
        <w:bottom w:val="none" w:sz="0" w:space="0" w:color="auto"/>
        <w:right w:val="none" w:sz="0" w:space="0" w:color="auto"/>
      </w:divBdr>
    </w:div>
    <w:div w:id="840049620">
      <w:bodyDiv w:val="1"/>
      <w:marLeft w:val="0"/>
      <w:marRight w:val="0"/>
      <w:marTop w:val="0"/>
      <w:marBottom w:val="0"/>
      <w:divBdr>
        <w:top w:val="none" w:sz="0" w:space="0" w:color="auto"/>
        <w:left w:val="none" w:sz="0" w:space="0" w:color="auto"/>
        <w:bottom w:val="none" w:sz="0" w:space="0" w:color="auto"/>
        <w:right w:val="none" w:sz="0" w:space="0" w:color="auto"/>
      </w:divBdr>
    </w:div>
    <w:div w:id="1037505402">
      <w:bodyDiv w:val="1"/>
      <w:marLeft w:val="0"/>
      <w:marRight w:val="0"/>
      <w:marTop w:val="0"/>
      <w:marBottom w:val="0"/>
      <w:divBdr>
        <w:top w:val="none" w:sz="0" w:space="0" w:color="auto"/>
        <w:left w:val="none" w:sz="0" w:space="0" w:color="auto"/>
        <w:bottom w:val="none" w:sz="0" w:space="0" w:color="auto"/>
        <w:right w:val="none" w:sz="0" w:space="0" w:color="auto"/>
      </w:divBdr>
    </w:div>
    <w:div w:id="1109665704">
      <w:bodyDiv w:val="1"/>
      <w:marLeft w:val="0"/>
      <w:marRight w:val="0"/>
      <w:marTop w:val="0"/>
      <w:marBottom w:val="0"/>
      <w:divBdr>
        <w:top w:val="none" w:sz="0" w:space="0" w:color="auto"/>
        <w:left w:val="none" w:sz="0" w:space="0" w:color="auto"/>
        <w:bottom w:val="none" w:sz="0" w:space="0" w:color="auto"/>
        <w:right w:val="none" w:sz="0" w:space="0" w:color="auto"/>
      </w:divBdr>
    </w:div>
    <w:div w:id="1168516811">
      <w:bodyDiv w:val="1"/>
      <w:marLeft w:val="0"/>
      <w:marRight w:val="0"/>
      <w:marTop w:val="0"/>
      <w:marBottom w:val="0"/>
      <w:divBdr>
        <w:top w:val="none" w:sz="0" w:space="0" w:color="auto"/>
        <w:left w:val="none" w:sz="0" w:space="0" w:color="auto"/>
        <w:bottom w:val="none" w:sz="0" w:space="0" w:color="auto"/>
        <w:right w:val="none" w:sz="0" w:space="0" w:color="auto"/>
      </w:divBdr>
    </w:div>
    <w:div w:id="1545948923">
      <w:bodyDiv w:val="1"/>
      <w:marLeft w:val="0"/>
      <w:marRight w:val="0"/>
      <w:marTop w:val="0"/>
      <w:marBottom w:val="0"/>
      <w:divBdr>
        <w:top w:val="none" w:sz="0" w:space="0" w:color="auto"/>
        <w:left w:val="none" w:sz="0" w:space="0" w:color="auto"/>
        <w:bottom w:val="none" w:sz="0" w:space="0" w:color="auto"/>
        <w:right w:val="none" w:sz="0" w:space="0" w:color="auto"/>
      </w:divBdr>
    </w:div>
    <w:div w:id="1668510285">
      <w:bodyDiv w:val="1"/>
      <w:marLeft w:val="0"/>
      <w:marRight w:val="0"/>
      <w:marTop w:val="0"/>
      <w:marBottom w:val="0"/>
      <w:divBdr>
        <w:top w:val="none" w:sz="0" w:space="0" w:color="auto"/>
        <w:left w:val="none" w:sz="0" w:space="0" w:color="auto"/>
        <w:bottom w:val="none" w:sz="0" w:space="0" w:color="auto"/>
        <w:right w:val="none" w:sz="0" w:space="0" w:color="auto"/>
      </w:divBdr>
    </w:div>
    <w:div w:id="1696730617">
      <w:bodyDiv w:val="1"/>
      <w:marLeft w:val="0"/>
      <w:marRight w:val="0"/>
      <w:marTop w:val="0"/>
      <w:marBottom w:val="0"/>
      <w:divBdr>
        <w:top w:val="none" w:sz="0" w:space="0" w:color="auto"/>
        <w:left w:val="none" w:sz="0" w:space="0" w:color="auto"/>
        <w:bottom w:val="none" w:sz="0" w:space="0" w:color="auto"/>
        <w:right w:val="none" w:sz="0" w:space="0" w:color="auto"/>
      </w:divBdr>
    </w:div>
    <w:div w:id="1793598690">
      <w:bodyDiv w:val="1"/>
      <w:marLeft w:val="0"/>
      <w:marRight w:val="0"/>
      <w:marTop w:val="0"/>
      <w:marBottom w:val="0"/>
      <w:divBdr>
        <w:top w:val="none" w:sz="0" w:space="0" w:color="auto"/>
        <w:left w:val="none" w:sz="0" w:space="0" w:color="auto"/>
        <w:bottom w:val="none" w:sz="0" w:space="0" w:color="auto"/>
        <w:right w:val="none" w:sz="0" w:space="0" w:color="auto"/>
      </w:divBdr>
    </w:div>
    <w:div w:id="1862819165">
      <w:bodyDiv w:val="1"/>
      <w:marLeft w:val="0"/>
      <w:marRight w:val="0"/>
      <w:marTop w:val="0"/>
      <w:marBottom w:val="0"/>
      <w:divBdr>
        <w:top w:val="none" w:sz="0" w:space="0" w:color="auto"/>
        <w:left w:val="none" w:sz="0" w:space="0" w:color="auto"/>
        <w:bottom w:val="none" w:sz="0" w:space="0" w:color="auto"/>
        <w:right w:val="none" w:sz="0" w:space="0" w:color="auto"/>
      </w:divBdr>
    </w:div>
    <w:div w:id="1926527101">
      <w:bodyDiv w:val="1"/>
      <w:marLeft w:val="0"/>
      <w:marRight w:val="0"/>
      <w:marTop w:val="0"/>
      <w:marBottom w:val="0"/>
      <w:divBdr>
        <w:top w:val="none" w:sz="0" w:space="0" w:color="auto"/>
        <w:left w:val="none" w:sz="0" w:space="0" w:color="auto"/>
        <w:bottom w:val="none" w:sz="0" w:space="0" w:color="auto"/>
        <w:right w:val="none" w:sz="0" w:space="0" w:color="auto"/>
      </w:divBdr>
    </w:div>
    <w:div w:id="1966740318">
      <w:bodyDiv w:val="1"/>
      <w:marLeft w:val="0"/>
      <w:marRight w:val="0"/>
      <w:marTop w:val="0"/>
      <w:marBottom w:val="0"/>
      <w:divBdr>
        <w:top w:val="none" w:sz="0" w:space="0" w:color="auto"/>
        <w:left w:val="none" w:sz="0" w:space="0" w:color="auto"/>
        <w:bottom w:val="none" w:sz="0" w:space="0" w:color="auto"/>
        <w:right w:val="none" w:sz="0" w:space="0" w:color="auto"/>
      </w:divBdr>
    </w:div>
    <w:div w:id="2017347387">
      <w:bodyDiv w:val="1"/>
      <w:marLeft w:val="0"/>
      <w:marRight w:val="0"/>
      <w:marTop w:val="0"/>
      <w:marBottom w:val="0"/>
      <w:divBdr>
        <w:top w:val="none" w:sz="0" w:space="0" w:color="auto"/>
        <w:left w:val="none" w:sz="0" w:space="0" w:color="auto"/>
        <w:bottom w:val="none" w:sz="0" w:space="0" w:color="auto"/>
        <w:right w:val="none" w:sz="0" w:space="0" w:color="auto"/>
      </w:divBdr>
    </w:div>
    <w:div w:id="20664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9509" TargetMode="External"/><Relationship Id="rId3" Type="http://schemas.openxmlformats.org/officeDocument/2006/relationships/styles" Target="styles.xml"/><Relationship Id="rId7" Type="http://schemas.openxmlformats.org/officeDocument/2006/relationships/hyperlink" Target="https://akbota-saudakent.kz/konsultativtik-punk.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bota012013@mail.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dilet.zan.kz/kaz/docs/V2200029509" TargetMode="External"/><Relationship Id="rId4" Type="http://schemas.openxmlformats.org/officeDocument/2006/relationships/settings" Target="settings.xml"/><Relationship Id="rId9" Type="http://schemas.openxmlformats.org/officeDocument/2006/relationships/hyperlink" Target="https://adilet.zan.kz/kaz/docs/V2200029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5516D-65F0-45F1-847F-A5FD16D3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22</Pages>
  <Words>8297</Words>
  <Characters>47295</Characters>
  <Application>Microsoft Office Word</Application>
  <DocSecurity>0</DocSecurity>
  <Lines>394</Lines>
  <Paragraphs>110</Paragraphs>
  <ScaleCrop>false</ScaleCrop>
  <HeadingPairs>
    <vt:vector size="4" baseType="variant">
      <vt:variant>
        <vt:lpstr>Тақырып</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Baikadam 4</cp:lastModifiedBy>
  <cp:revision>61</cp:revision>
  <cp:lastPrinted>2025-05-20T19:40:00Z</cp:lastPrinted>
  <dcterms:created xsi:type="dcterms:W3CDTF">2025-01-27T06:57:00Z</dcterms:created>
  <dcterms:modified xsi:type="dcterms:W3CDTF">2025-05-29T07:36:00Z</dcterms:modified>
</cp:coreProperties>
</file>